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9E3A" w14:textId="77777777" w:rsidR="006944C1" w:rsidRDefault="006944C1" w:rsidP="00807F9A">
      <w:pPr>
        <w:spacing w:after="0" w:line="240" w:lineRule="auto"/>
        <w:jc w:val="center"/>
        <w:rPr>
          <w:rFonts w:ascii="Times New Roman" w:hAnsi="Times New Roman" w:cs="Times New Roman"/>
          <w:b/>
          <w:sz w:val="20"/>
          <w:szCs w:val="20"/>
        </w:rPr>
      </w:pPr>
    </w:p>
    <w:p w14:paraId="1EC22450" w14:textId="77777777" w:rsidR="006944C1" w:rsidRDefault="006944C1" w:rsidP="00807F9A">
      <w:pPr>
        <w:spacing w:after="0" w:line="240" w:lineRule="auto"/>
        <w:jc w:val="center"/>
        <w:rPr>
          <w:rFonts w:ascii="Times New Roman" w:hAnsi="Times New Roman" w:cs="Times New Roman"/>
          <w:b/>
          <w:sz w:val="20"/>
          <w:szCs w:val="20"/>
        </w:rPr>
      </w:pPr>
    </w:p>
    <w:p w14:paraId="18F7D3AD" w14:textId="77777777" w:rsidR="006944C1" w:rsidRDefault="006944C1" w:rsidP="00807F9A">
      <w:pPr>
        <w:spacing w:after="0" w:line="240" w:lineRule="auto"/>
        <w:jc w:val="center"/>
        <w:rPr>
          <w:rFonts w:ascii="Times New Roman" w:hAnsi="Times New Roman" w:cs="Times New Roman"/>
          <w:b/>
          <w:sz w:val="20"/>
          <w:szCs w:val="20"/>
        </w:rPr>
      </w:pPr>
    </w:p>
    <w:p w14:paraId="768059AE" w14:textId="77777777" w:rsidR="006944C1" w:rsidRDefault="006944C1" w:rsidP="00807F9A">
      <w:pPr>
        <w:spacing w:after="0" w:line="240" w:lineRule="auto"/>
        <w:jc w:val="center"/>
        <w:rPr>
          <w:rFonts w:ascii="Times New Roman" w:hAnsi="Times New Roman" w:cs="Times New Roman"/>
          <w:b/>
          <w:sz w:val="20"/>
          <w:szCs w:val="20"/>
        </w:rPr>
      </w:pPr>
    </w:p>
    <w:p w14:paraId="34FD4D24" w14:textId="77777777" w:rsidR="006944C1" w:rsidRDefault="006944C1" w:rsidP="00807F9A">
      <w:pPr>
        <w:spacing w:after="0" w:line="240" w:lineRule="auto"/>
        <w:jc w:val="center"/>
        <w:rPr>
          <w:rFonts w:ascii="Times New Roman" w:hAnsi="Times New Roman" w:cs="Times New Roman"/>
          <w:b/>
          <w:sz w:val="20"/>
          <w:szCs w:val="20"/>
        </w:rPr>
      </w:pPr>
    </w:p>
    <w:p w14:paraId="74852B54" w14:textId="77777777" w:rsidR="006944C1" w:rsidRDefault="006944C1" w:rsidP="00807F9A">
      <w:pPr>
        <w:spacing w:after="0" w:line="240" w:lineRule="auto"/>
        <w:jc w:val="center"/>
        <w:rPr>
          <w:rFonts w:ascii="Times New Roman" w:hAnsi="Times New Roman" w:cs="Times New Roman"/>
          <w:b/>
          <w:sz w:val="20"/>
          <w:szCs w:val="20"/>
        </w:rPr>
      </w:pPr>
    </w:p>
    <w:p w14:paraId="33DC19C5" w14:textId="77777777" w:rsidR="006944C1" w:rsidRDefault="006944C1" w:rsidP="00807F9A">
      <w:pPr>
        <w:spacing w:after="0" w:line="240" w:lineRule="auto"/>
        <w:jc w:val="center"/>
        <w:rPr>
          <w:rFonts w:ascii="Times New Roman" w:hAnsi="Times New Roman" w:cs="Times New Roman"/>
          <w:b/>
          <w:sz w:val="20"/>
          <w:szCs w:val="20"/>
        </w:rPr>
      </w:pPr>
    </w:p>
    <w:p w14:paraId="1DD575E8" w14:textId="77777777" w:rsidR="006944C1" w:rsidRDefault="006944C1" w:rsidP="00807F9A">
      <w:pPr>
        <w:spacing w:after="0" w:line="240" w:lineRule="auto"/>
        <w:jc w:val="center"/>
        <w:rPr>
          <w:rFonts w:ascii="Times New Roman" w:hAnsi="Times New Roman" w:cs="Times New Roman"/>
          <w:b/>
          <w:sz w:val="20"/>
          <w:szCs w:val="20"/>
        </w:rPr>
      </w:pPr>
    </w:p>
    <w:p w14:paraId="211908DE" w14:textId="77777777" w:rsidR="006944C1" w:rsidRDefault="006944C1" w:rsidP="00807F9A">
      <w:pPr>
        <w:spacing w:after="0" w:line="240" w:lineRule="auto"/>
        <w:jc w:val="center"/>
        <w:rPr>
          <w:rFonts w:ascii="Times New Roman" w:hAnsi="Times New Roman" w:cs="Times New Roman"/>
          <w:b/>
          <w:sz w:val="20"/>
          <w:szCs w:val="20"/>
        </w:rPr>
      </w:pPr>
    </w:p>
    <w:p w14:paraId="58760058" w14:textId="77777777" w:rsidR="006944C1" w:rsidRDefault="006944C1" w:rsidP="00807F9A">
      <w:pPr>
        <w:spacing w:after="0" w:line="240" w:lineRule="auto"/>
        <w:jc w:val="center"/>
        <w:rPr>
          <w:rFonts w:ascii="Times New Roman" w:hAnsi="Times New Roman" w:cs="Times New Roman"/>
          <w:b/>
          <w:sz w:val="20"/>
          <w:szCs w:val="20"/>
        </w:rPr>
      </w:pPr>
    </w:p>
    <w:p w14:paraId="41F805B0" w14:textId="77777777" w:rsidR="006944C1" w:rsidRDefault="006944C1" w:rsidP="00807F9A">
      <w:pPr>
        <w:spacing w:after="0" w:line="240" w:lineRule="auto"/>
        <w:jc w:val="center"/>
        <w:rPr>
          <w:rFonts w:ascii="Times New Roman" w:hAnsi="Times New Roman" w:cs="Times New Roman"/>
          <w:b/>
          <w:sz w:val="20"/>
          <w:szCs w:val="20"/>
        </w:rPr>
      </w:pPr>
    </w:p>
    <w:p w14:paraId="62FF02FB" w14:textId="77777777" w:rsidR="006944C1" w:rsidRDefault="006944C1" w:rsidP="00807F9A">
      <w:pPr>
        <w:spacing w:after="0" w:line="240" w:lineRule="auto"/>
        <w:jc w:val="center"/>
        <w:rPr>
          <w:rFonts w:ascii="Times New Roman" w:hAnsi="Times New Roman" w:cs="Times New Roman"/>
          <w:b/>
          <w:sz w:val="20"/>
          <w:szCs w:val="20"/>
        </w:rPr>
      </w:pPr>
    </w:p>
    <w:p w14:paraId="6C22536A" w14:textId="77777777" w:rsidR="006944C1" w:rsidRDefault="006944C1" w:rsidP="00807F9A">
      <w:pPr>
        <w:spacing w:after="0" w:line="240" w:lineRule="auto"/>
        <w:jc w:val="center"/>
        <w:rPr>
          <w:rFonts w:ascii="Times New Roman" w:hAnsi="Times New Roman" w:cs="Times New Roman"/>
          <w:b/>
          <w:sz w:val="20"/>
          <w:szCs w:val="20"/>
        </w:rPr>
      </w:pPr>
    </w:p>
    <w:p w14:paraId="7BE6E97D" w14:textId="77777777" w:rsidR="006944C1" w:rsidRDefault="006944C1" w:rsidP="00807F9A">
      <w:pPr>
        <w:spacing w:after="0" w:line="240" w:lineRule="auto"/>
        <w:jc w:val="center"/>
        <w:rPr>
          <w:rFonts w:ascii="Times New Roman" w:hAnsi="Times New Roman" w:cs="Times New Roman"/>
          <w:b/>
          <w:sz w:val="20"/>
          <w:szCs w:val="20"/>
        </w:rPr>
      </w:pPr>
    </w:p>
    <w:p w14:paraId="64985479" w14:textId="77777777" w:rsidR="006944C1" w:rsidRDefault="006944C1" w:rsidP="00807F9A">
      <w:pPr>
        <w:spacing w:after="0" w:line="240" w:lineRule="auto"/>
        <w:jc w:val="center"/>
        <w:rPr>
          <w:rFonts w:ascii="Times New Roman" w:hAnsi="Times New Roman" w:cs="Times New Roman"/>
          <w:b/>
          <w:sz w:val="20"/>
          <w:szCs w:val="20"/>
        </w:rPr>
      </w:pPr>
    </w:p>
    <w:p w14:paraId="42ED8DBC" w14:textId="77777777" w:rsidR="006944C1" w:rsidRDefault="006944C1" w:rsidP="00807F9A">
      <w:pPr>
        <w:spacing w:after="0" w:line="240" w:lineRule="auto"/>
        <w:jc w:val="center"/>
        <w:rPr>
          <w:rFonts w:ascii="Times New Roman" w:hAnsi="Times New Roman" w:cs="Times New Roman"/>
          <w:b/>
          <w:sz w:val="20"/>
          <w:szCs w:val="20"/>
        </w:rPr>
      </w:pPr>
    </w:p>
    <w:p w14:paraId="2E632EBA" w14:textId="77777777" w:rsidR="006944C1" w:rsidRDefault="006944C1" w:rsidP="00807F9A">
      <w:pPr>
        <w:spacing w:after="0" w:line="240" w:lineRule="auto"/>
        <w:jc w:val="center"/>
        <w:rPr>
          <w:rFonts w:ascii="Times New Roman" w:hAnsi="Times New Roman" w:cs="Times New Roman"/>
          <w:b/>
          <w:sz w:val="20"/>
          <w:szCs w:val="20"/>
        </w:rPr>
      </w:pPr>
    </w:p>
    <w:p w14:paraId="2E046FB6" w14:textId="77777777" w:rsidR="006944C1" w:rsidRDefault="006944C1" w:rsidP="00807F9A">
      <w:pPr>
        <w:spacing w:after="0" w:line="240" w:lineRule="auto"/>
        <w:jc w:val="center"/>
        <w:rPr>
          <w:rFonts w:ascii="Times New Roman" w:hAnsi="Times New Roman" w:cs="Times New Roman"/>
          <w:b/>
          <w:sz w:val="20"/>
          <w:szCs w:val="20"/>
        </w:rPr>
      </w:pPr>
    </w:p>
    <w:p w14:paraId="7B3E604C" w14:textId="77777777" w:rsidR="006944C1" w:rsidRDefault="006944C1" w:rsidP="00807F9A">
      <w:pPr>
        <w:spacing w:after="0" w:line="240" w:lineRule="auto"/>
        <w:jc w:val="center"/>
        <w:rPr>
          <w:rFonts w:ascii="Times New Roman" w:hAnsi="Times New Roman" w:cs="Times New Roman"/>
          <w:b/>
          <w:sz w:val="20"/>
          <w:szCs w:val="20"/>
        </w:rPr>
      </w:pPr>
    </w:p>
    <w:p w14:paraId="230132E1" w14:textId="77777777" w:rsidR="006944C1" w:rsidRDefault="006944C1" w:rsidP="00807F9A">
      <w:pPr>
        <w:spacing w:after="0" w:line="240" w:lineRule="auto"/>
        <w:jc w:val="center"/>
        <w:rPr>
          <w:rFonts w:ascii="Times New Roman" w:hAnsi="Times New Roman" w:cs="Times New Roman"/>
          <w:b/>
          <w:sz w:val="20"/>
          <w:szCs w:val="20"/>
        </w:rPr>
      </w:pPr>
    </w:p>
    <w:p w14:paraId="0009B18B" w14:textId="77777777" w:rsidR="006944C1" w:rsidRDefault="006944C1" w:rsidP="00807F9A">
      <w:pPr>
        <w:spacing w:after="0" w:line="240" w:lineRule="auto"/>
        <w:jc w:val="center"/>
        <w:rPr>
          <w:rFonts w:ascii="Times New Roman" w:hAnsi="Times New Roman" w:cs="Times New Roman"/>
          <w:b/>
          <w:sz w:val="20"/>
          <w:szCs w:val="20"/>
        </w:rPr>
      </w:pPr>
    </w:p>
    <w:p w14:paraId="0EECBFC5" w14:textId="77777777" w:rsidR="006944C1" w:rsidRDefault="006944C1" w:rsidP="00807F9A">
      <w:pPr>
        <w:spacing w:after="0" w:line="240" w:lineRule="auto"/>
        <w:jc w:val="center"/>
        <w:rPr>
          <w:rFonts w:ascii="Times New Roman" w:hAnsi="Times New Roman" w:cs="Times New Roman"/>
          <w:b/>
          <w:sz w:val="20"/>
          <w:szCs w:val="20"/>
        </w:rPr>
      </w:pPr>
    </w:p>
    <w:p w14:paraId="2B85AABB" w14:textId="77777777" w:rsidR="006944C1" w:rsidRDefault="006944C1" w:rsidP="00807F9A">
      <w:pPr>
        <w:spacing w:after="0" w:line="240" w:lineRule="auto"/>
        <w:jc w:val="center"/>
        <w:rPr>
          <w:rFonts w:ascii="Times New Roman" w:hAnsi="Times New Roman" w:cs="Times New Roman"/>
          <w:b/>
          <w:sz w:val="20"/>
          <w:szCs w:val="20"/>
        </w:rPr>
      </w:pPr>
    </w:p>
    <w:p w14:paraId="41F397FA" w14:textId="77777777" w:rsidR="006944C1" w:rsidRDefault="006944C1" w:rsidP="00807F9A">
      <w:pPr>
        <w:spacing w:after="0" w:line="240" w:lineRule="auto"/>
        <w:jc w:val="center"/>
        <w:rPr>
          <w:rFonts w:ascii="Times New Roman" w:hAnsi="Times New Roman" w:cs="Times New Roman"/>
          <w:b/>
          <w:sz w:val="20"/>
          <w:szCs w:val="20"/>
        </w:rPr>
      </w:pPr>
    </w:p>
    <w:p w14:paraId="391A237E" w14:textId="77777777" w:rsidR="006944C1" w:rsidRDefault="006944C1" w:rsidP="00807F9A">
      <w:pPr>
        <w:spacing w:after="0" w:line="240" w:lineRule="auto"/>
        <w:jc w:val="center"/>
        <w:rPr>
          <w:rFonts w:ascii="Times New Roman" w:hAnsi="Times New Roman" w:cs="Times New Roman"/>
          <w:b/>
          <w:sz w:val="20"/>
          <w:szCs w:val="20"/>
        </w:rPr>
      </w:pPr>
    </w:p>
    <w:p w14:paraId="3AD0722A" w14:textId="77777777" w:rsidR="006944C1" w:rsidRDefault="006944C1" w:rsidP="00807F9A">
      <w:pPr>
        <w:spacing w:after="0" w:line="240" w:lineRule="auto"/>
        <w:jc w:val="center"/>
        <w:rPr>
          <w:rFonts w:ascii="Times New Roman" w:hAnsi="Times New Roman" w:cs="Times New Roman"/>
          <w:b/>
          <w:sz w:val="20"/>
          <w:szCs w:val="20"/>
        </w:rPr>
      </w:pPr>
    </w:p>
    <w:p w14:paraId="69B8837B" w14:textId="77777777" w:rsidR="006944C1" w:rsidRDefault="006944C1" w:rsidP="00807F9A">
      <w:pPr>
        <w:spacing w:after="0" w:line="240" w:lineRule="auto"/>
        <w:jc w:val="center"/>
        <w:rPr>
          <w:rFonts w:ascii="Times New Roman" w:hAnsi="Times New Roman" w:cs="Times New Roman"/>
          <w:b/>
          <w:sz w:val="20"/>
          <w:szCs w:val="20"/>
        </w:rPr>
      </w:pPr>
    </w:p>
    <w:p w14:paraId="6698F7CC" w14:textId="77777777" w:rsidR="006944C1" w:rsidRDefault="006944C1" w:rsidP="00807F9A">
      <w:pPr>
        <w:spacing w:after="0" w:line="240" w:lineRule="auto"/>
        <w:jc w:val="center"/>
        <w:rPr>
          <w:rFonts w:ascii="Times New Roman" w:hAnsi="Times New Roman" w:cs="Times New Roman"/>
          <w:b/>
          <w:sz w:val="20"/>
          <w:szCs w:val="20"/>
        </w:rPr>
      </w:pPr>
    </w:p>
    <w:p w14:paraId="15673F74" w14:textId="77777777" w:rsidR="006944C1" w:rsidRDefault="006944C1" w:rsidP="00807F9A">
      <w:pPr>
        <w:spacing w:after="0" w:line="240" w:lineRule="auto"/>
        <w:jc w:val="center"/>
        <w:rPr>
          <w:rFonts w:ascii="Times New Roman" w:hAnsi="Times New Roman" w:cs="Times New Roman"/>
          <w:b/>
          <w:sz w:val="20"/>
          <w:szCs w:val="20"/>
        </w:rPr>
      </w:pPr>
    </w:p>
    <w:p w14:paraId="34F9FFA9" w14:textId="77777777" w:rsidR="006944C1" w:rsidRDefault="006944C1" w:rsidP="00807F9A">
      <w:pPr>
        <w:spacing w:after="0" w:line="240" w:lineRule="auto"/>
        <w:jc w:val="center"/>
        <w:rPr>
          <w:rFonts w:ascii="Times New Roman" w:hAnsi="Times New Roman" w:cs="Times New Roman"/>
          <w:b/>
          <w:sz w:val="20"/>
          <w:szCs w:val="20"/>
        </w:rPr>
      </w:pPr>
    </w:p>
    <w:p w14:paraId="75D1CAE9" w14:textId="77777777" w:rsidR="006944C1" w:rsidRDefault="006944C1" w:rsidP="00807F9A">
      <w:pPr>
        <w:spacing w:after="0" w:line="240" w:lineRule="auto"/>
        <w:jc w:val="center"/>
        <w:rPr>
          <w:rFonts w:ascii="Times New Roman" w:hAnsi="Times New Roman" w:cs="Times New Roman"/>
          <w:b/>
          <w:sz w:val="20"/>
          <w:szCs w:val="20"/>
        </w:rPr>
      </w:pPr>
    </w:p>
    <w:p w14:paraId="0C6248A8" w14:textId="77777777" w:rsidR="006944C1" w:rsidRDefault="006944C1" w:rsidP="00807F9A">
      <w:pPr>
        <w:spacing w:after="0" w:line="240" w:lineRule="auto"/>
        <w:jc w:val="center"/>
        <w:rPr>
          <w:rFonts w:ascii="Times New Roman" w:hAnsi="Times New Roman" w:cs="Times New Roman"/>
          <w:b/>
          <w:sz w:val="20"/>
          <w:szCs w:val="20"/>
        </w:rPr>
      </w:pPr>
    </w:p>
    <w:p w14:paraId="3189F9D2" w14:textId="77777777" w:rsidR="006944C1" w:rsidRDefault="006944C1" w:rsidP="00807F9A">
      <w:pPr>
        <w:spacing w:after="0" w:line="240" w:lineRule="auto"/>
        <w:jc w:val="center"/>
        <w:rPr>
          <w:rFonts w:ascii="Times New Roman" w:hAnsi="Times New Roman" w:cs="Times New Roman"/>
          <w:b/>
          <w:sz w:val="20"/>
          <w:szCs w:val="20"/>
        </w:rPr>
      </w:pPr>
    </w:p>
    <w:p w14:paraId="1541CE40" w14:textId="77777777" w:rsidR="006944C1" w:rsidRDefault="006944C1" w:rsidP="00807F9A">
      <w:pPr>
        <w:spacing w:after="0" w:line="240" w:lineRule="auto"/>
        <w:jc w:val="center"/>
        <w:rPr>
          <w:rFonts w:ascii="Times New Roman" w:hAnsi="Times New Roman" w:cs="Times New Roman"/>
          <w:b/>
          <w:sz w:val="20"/>
          <w:szCs w:val="20"/>
        </w:rPr>
      </w:pPr>
    </w:p>
    <w:p w14:paraId="18922260" w14:textId="77777777" w:rsidR="006944C1" w:rsidRDefault="006944C1" w:rsidP="00807F9A">
      <w:pPr>
        <w:spacing w:after="0" w:line="240" w:lineRule="auto"/>
        <w:jc w:val="center"/>
        <w:rPr>
          <w:rFonts w:ascii="Times New Roman" w:hAnsi="Times New Roman" w:cs="Times New Roman"/>
          <w:b/>
          <w:sz w:val="20"/>
          <w:szCs w:val="20"/>
        </w:rPr>
      </w:pPr>
    </w:p>
    <w:p w14:paraId="393D8E66" w14:textId="77777777" w:rsidR="006944C1" w:rsidRDefault="006944C1" w:rsidP="00807F9A">
      <w:pPr>
        <w:spacing w:after="0" w:line="240" w:lineRule="auto"/>
        <w:jc w:val="center"/>
        <w:rPr>
          <w:rFonts w:ascii="Times New Roman" w:hAnsi="Times New Roman" w:cs="Times New Roman"/>
          <w:b/>
          <w:sz w:val="20"/>
          <w:szCs w:val="20"/>
        </w:rPr>
      </w:pPr>
    </w:p>
    <w:p w14:paraId="098CAA83" w14:textId="77777777" w:rsidR="006944C1" w:rsidRDefault="006944C1" w:rsidP="00807F9A">
      <w:pPr>
        <w:spacing w:after="0" w:line="240" w:lineRule="auto"/>
        <w:jc w:val="center"/>
        <w:rPr>
          <w:rFonts w:ascii="Times New Roman" w:hAnsi="Times New Roman" w:cs="Times New Roman"/>
          <w:b/>
          <w:sz w:val="20"/>
          <w:szCs w:val="20"/>
        </w:rPr>
      </w:pPr>
    </w:p>
    <w:p w14:paraId="747613B1" w14:textId="77777777" w:rsidR="006944C1" w:rsidRDefault="006944C1" w:rsidP="00807F9A">
      <w:pPr>
        <w:spacing w:after="0" w:line="240" w:lineRule="auto"/>
        <w:jc w:val="center"/>
        <w:rPr>
          <w:rFonts w:ascii="Times New Roman" w:hAnsi="Times New Roman" w:cs="Times New Roman"/>
          <w:b/>
          <w:sz w:val="20"/>
          <w:szCs w:val="20"/>
        </w:rPr>
      </w:pPr>
    </w:p>
    <w:p w14:paraId="70DE5EAA" w14:textId="77777777" w:rsidR="006944C1" w:rsidRDefault="006944C1" w:rsidP="00807F9A">
      <w:pPr>
        <w:spacing w:after="0" w:line="240" w:lineRule="auto"/>
        <w:jc w:val="center"/>
        <w:rPr>
          <w:rFonts w:ascii="Times New Roman" w:hAnsi="Times New Roman" w:cs="Times New Roman"/>
          <w:b/>
          <w:sz w:val="20"/>
          <w:szCs w:val="20"/>
        </w:rPr>
      </w:pPr>
    </w:p>
    <w:p w14:paraId="1DE29938" w14:textId="77777777" w:rsidR="006944C1" w:rsidRDefault="006944C1" w:rsidP="00807F9A">
      <w:pPr>
        <w:spacing w:after="0" w:line="240" w:lineRule="auto"/>
        <w:jc w:val="center"/>
        <w:rPr>
          <w:rFonts w:ascii="Times New Roman" w:hAnsi="Times New Roman" w:cs="Times New Roman"/>
          <w:b/>
          <w:sz w:val="20"/>
          <w:szCs w:val="20"/>
        </w:rPr>
      </w:pPr>
    </w:p>
    <w:p w14:paraId="191CBDC2" w14:textId="77777777" w:rsidR="006944C1" w:rsidRDefault="006944C1" w:rsidP="00807F9A">
      <w:pPr>
        <w:spacing w:after="0" w:line="240" w:lineRule="auto"/>
        <w:jc w:val="center"/>
        <w:rPr>
          <w:rFonts w:ascii="Times New Roman" w:hAnsi="Times New Roman" w:cs="Times New Roman"/>
          <w:b/>
          <w:sz w:val="20"/>
          <w:szCs w:val="20"/>
        </w:rPr>
      </w:pPr>
    </w:p>
    <w:p w14:paraId="7EA868BB" w14:textId="77777777" w:rsidR="006944C1" w:rsidRDefault="006944C1" w:rsidP="00807F9A">
      <w:pPr>
        <w:spacing w:after="0" w:line="240" w:lineRule="auto"/>
        <w:jc w:val="center"/>
        <w:rPr>
          <w:rFonts w:ascii="Times New Roman" w:hAnsi="Times New Roman" w:cs="Times New Roman"/>
          <w:b/>
          <w:sz w:val="20"/>
          <w:szCs w:val="20"/>
        </w:rPr>
      </w:pPr>
    </w:p>
    <w:p w14:paraId="1DC6C30D" w14:textId="77777777" w:rsidR="006944C1" w:rsidRDefault="006944C1" w:rsidP="00807F9A">
      <w:pPr>
        <w:spacing w:after="0" w:line="240" w:lineRule="auto"/>
        <w:jc w:val="center"/>
        <w:rPr>
          <w:rFonts w:ascii="Times New Roman" w:hAnsi="Times New Roman" w:cs="Times New Roman"/>
          <w:b/>
          <w:sz w:val="20"/>
          <w:szCs w:val="20"/>
        </w:rPr>
      </w:pPr>
    </w:p>
    <w:p w14:paraId="6D357999" w14:textId="77777777" w:rsidR="006944C1" w:rsidRDefault="006944C1" w:rsidP="00807F9A">
      <w:pPr>
        <w:spacing w:after="0" w:line="240" w:lineRule="auto"/>
        <w:jc w:val="center"/>
        <w:rPr>
          <w:rFonts w:ascii="Times New Roman" w:hAnsi="Times New Roman" w:cs="Times New Roman"/>
          <w:b/>
          <w:sz w:val="20"/>
          <w:szCs w:val="20"/>
        </w:rPr>
      </w:pPr>
    </w:p>
    <w:p w14:paraId="3786E568" w14:textId="77777777" w:rsidR="006944C1" w:rsidRDefault="006944C1" w:rsidP="00807F9A">
      <w:pPr>
        <w:spacing w:after="0" w:line="240" w:lineRule="auto"/>
        <w:jc w:val="center"/>
        <w:rPr>
          <w:rFonts w:ascii="Times New Roman" w:hAnsi="Times New Roman" w:cs="Times New Roman"/>
          <w:b/>
          <w:sz w:val="20"/>
          <w:szCs w:val="20"/>
        </w:rPr>
      </w:pPr>
    </w:p>
    <w:p w14:paraId="4D1BA650" w14:textId="77777777" w:rsidR="006944C1" w:rsidRDefault="006944C1" w:rsidP="00807F9A">
      <w:pPr>
        <w:spacing w:after="0" w:line="240" w:lineRule="auto"/>
        <w:jc w:val="center"/>
        <w:rPr>
          <w:rFonts w:ascii="Times New Roman" w:hAnsi="Times New Roman" w:cs="Times New Roman"/>
          <w:b/>
          <w:sz w:val="20"/>
          <w:szCs w:val="20"/>
        </w:rPr>
      </w:pPr>
    </w:p>
    <w:p w14:paraId="38C83B9B" w14:textId="77777777" w:rsidR="006944C1" w:rsidRDefault="006944C1" w:rsidP="00807F9A">
      <w:pPr>
        <w:spacing w:after="0" w:line="240" w:lineRule="auto"/>
        <w:jc w:val="center"/>
        <w:rPr>
          <w:rFonts w:ascii="Times New Roman" w:hAnsi="Times New Roman" w:cs="Times New Roman"/>
          <w:b/>
          <w:sz w:val="20"/>
          <w:szCs w:val="20"/>
        </w:rPr>
      </w:pPr>
    </w:p>
    <w:p w14:paraId="74A37C67" w14:textId="77777777" w:rsidR="002831E4" w:rsidRPr="00807F9A" w:rsidRDefault="00B774B8" w:rsidP="006944C1">
      <w:pPr>
        <w:spacing w:after="0" w:line="240" w:lineRule="auto"/>
        <w:ind w:left="1134" w:right="1132"/>
        <w:jc w:val="center"/>
        <w:rPr>
          <w:rFonts w:ascii="Times New Roman" w:hAnsi="Times New Roman" w:cs="Times New Roman"/>
          <w:b/>
          <w:sz w:val="20"/>
          <w:szCs w:val="20"/>
        </w:rPr>
      </w:pPr>
      <w:r w:rsidRPr="00807F9A">
        <w:rPr>
          <w:rFonts w:ascii="Times New Roman" w:hAnsi="Times New Roman" w:cs="Times New Roman"/>
          <w:b/>
          <w:sz w:val="20"/>
          <w:szCs w:val="20"/>
        </w:rPr>
        <w:t>ÇOCUKLARDA DİJİTAL BAĞIMLILIĞIN ÖNCÜLLERİ VE ARDILLARI: BİR METASENTEZ ÇALIŞMASI</w:t>
      </w:r>
    </w:p>
    <w:p w14:paraId="3EE8661E" w14:textId="77777777" w:rsidR="00B67CCE" w:rsidRPr="00807F9A" w:rsidRDefault="00B67CCE" w:rsidP="00807F9A">
      <w:pPr>
        <w:spacing w:after="0" w:line="240" w:lineRule="auto"/>
        <w:jc w:val="center"/>
        <w:rPr>
          <w:rFonts w:ascii="Times New Roman" w:hAnsi="Times New Roman" w:cs="Times New Roman"/>
          <w:b/>
          <w:sz w:val="20"/>
          <w:szCs w:val="20"/>
        </w:rPr>
      </w:pPr>
    </w:p>
    <w:p w14:paraId="74A2598C" w14:textId="77777777" w:rsidR="00B67CCE" w:rsidRPr="00807F9A" w:rsidRDefault="00B774B8" w:rsidP="00807F9A">
      <w:pPr>
        <w:spacing w:after="0" w:line="240" w:lineRule="auto"/>
        <w:jc w:val="center"/>
        <w:rPr>
          <w:rFonts w:ascii="Times New Roman" w:hAnsi="Times New Roman" w:cs="Times New Roman"/>
          <w:b/>
          <w:sz w:val="20"/>
          <w:szCs w:val="20"/>
        </w:rPr>
      </w:pPr>
      <w:r w:rsidRPr="00807F9A">
        <w:rPr>
          <w:rFonts w:ascii="Times New Roman" w:hAnsi="Times New Roman" w:cs="Times New Roman"/>
          <w:b/>
          <w:sz w:val="20"/>
          <w:szCs w:val="20"/>
        </w:rPr>
        <w:t>Ebru ÇELİK</w:t>
      </w:r>
    </w:p>
    <w:p w14:paraId="13524919" w14:textId="77777777" w:rsidR="00210EDB" w:rsidRDefault="00210EDB" w:rsidP="00807F9A">
      <w:pPr>
        <w:spacing w:after="0" w:line="240" w:lineRule="auto"/>
        <w:jc w:val="center"/>
        <w:rPr>
          <w:rFonts w:ascii="Times New Roman" w:hAnsi="Times New Roman" w:cs="Times New Roman"/>
          <w:b/>
          <w:sz w:val="20"/>
          <w:szCs w:val="20"/>
        </w:rPr>
      </w:pPr>
    </w:p>
    <w:p w14:paraId="56CAF3A9" w14:textId="77777777" w:rsidR="00EC640E" w:rsidRPr="00807F9A" w:rsidRDefault="00B752E0" w:rsidP="0073402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ÇOCUK GELİŞİMİ </w:t>
      </w:r>
      <w:r w:rsidR="0073402D">
        <w:rPr>
          <w:rFonts w:ascii="Times New Roman" w:hAnsi="Times New Roman" w:cs="Times New Roman"/>
          <w:b/>
          <w:sz w:val="20"/>
          <w:szCs w:val="20"/>
        </w:rPr>
        <w:t>ANABİLİM DALI</w:t>
      </w:r>
    </w:p>
    <w:p w14:paraId="42F28159" w14:textId="77777777" w:rsidR="00B67CCE" w:rsidRPr="00807F9A" w:rsidRDefault="00B67CCE" w:rsidP="00807F9A">
      <w:pPr>
        <w:spacing w:after="0" w:line="240" w:lineRule="auto"/>
        <w:jc w:val="center"/>
        <w:rPr>
          <w:rFonts w:ascii="Times New Roman" w:hAnsi="Times New Roman" w:cs="Times New Roman"/>
          <w:b/>
          <w:sz w:val="20"/>
          <w:szCs w:val="20"/>
        </w:rPr>
      </w:pPr>
    </w:p>
    <w:p w14:paraId="6C58FCD6" w14:textId="77777777" w:rsidR="00EC640E" w:rsidRPr="00807F9A" w:rsidRDefault="00EC640E" w:rsidP="00807F9A">
      <w:pPr>
        <w:spacing w:after="0" w:line="240" w:lineRule="auto"/>
        <w:jc w:val="center"/>
        <w:rPr>
          <w:rFonts w:ascii="Times New Roman" w:hAnsi="Times New Roman" w:cs="Times New Roman"/>
          <w:b/>
          <w:sz w:val="20"/>
          <w:szCs w:val="20"/>
        </w:rPr>
      </w:pPr>
      <w:r w:rsidRPr="00807F9A">
        <w:rPr>
          <w:rFonts w:ascii="Times New Roman" w:hAnsi="Times New Roman" w:cs="Times New Roman"/>
          <w:b/>
          <w:sz w:val="20"/>
          <w:szCs w:val="20"/>
        </w:rPr>
        <w:t>Tez Danışmanı</w:t>
      </w:r>
    </w:p>
    <w:p w14:paraId="2CE87EDA" w14:textId="77777777" w:rsidR="00EC640E" w:rsidRPr="00807F9A" w:rsidRDefault="00EC640E" w:rsidP="00807F9A">
      <w:pPr>
        <w:spacing w:after="0" w:line="240" w:lineRule="auto"/>
        <w:jc w:val="center"/>
        <w:rPr>
          <w:rFonts w:ascii="Times New Roman" w:hAnsi="Times New Roman" w:cs="Times New Roman"/>
          <w:b/>
          <w:sz w:val="20"/>
          <w:szCs w:val="20"/>
        </w:rPr>
      </w:pPr>
      <w:r w:rsidRPr="00807F9A">
        <w:rPr>
          <w:rFonts w:ascii="Times New Roman" w:hAnsi="Times New Roman" w:cs="Times New Roman"/>
          <w:b/>
          <w:sz w:val="20"/>
          <w:szCs w:val="20"/>
        </w:rPr>
        <w:t xml:space="preserve">Doç. Dr. </w:t>
      </w:r>
      <w:r w:rsidR="00B774B8" w:rsidRPr="00807F9A">
        <w:rPr>
          <w:rFonts w:ascii="Times New Roman" w:hAnsi="Times New Roman" w:cs="Times New Roman"/>
          <w:b/>
          <w:sz w:val="20"/>
          <w:szCs w:val="20"/>
        </w:rPr>
        <w:t>Osman Tayyar ÇELİK</w:t>
      </w:r>
    </w:p>
    <w:p w14:paraId="6E573441" w14:textId="77777777" w:rsidR="00E43576" w:rsidRPr="00807F9A" w:rsidRDefault="00E43576" w:rsidP="00807F9A">
      <w:pPr>
        <w:spacing w:after="0" w:line="240" w:lineRule="auto"/>
        <w:jc w:val="center"/>
        <w:rPr>
          <w:rFonts w:ascii="Times New Roman" w:hAnsi="Times New Roman" w:cs="Times New Roman"/>
          <w:b/>
          <w:sz w:val="20"/>
          <w:szCs w:val="20"/>
        </w:rPr>
      </w:pPr>
    </w:p>
    <w:p w14:paraId="227C9142" w14:textId="77777777" w:rsidR="00264607" w:rsidRPr="00807F9A" w:rsidRDefault="00B774B8" w:rsidP="00807F9A">
      <w:pPr>
        <w:spacing w:after="0" w:line="240" w:lineRule="auto"/>
        <w:jc w:val="center"/>
        <w:rPr>
          <w:rFonts w:ascii="Times New Roman" w:hAnsi="Times New Roman" w:cs="Times New Roman"/>
          <w:b/>
          <w:sz w:val="20"/>
          <w:szCs w:val="20"/>
        </w:rPr>
        <w:sectPr w:rsidR="00264607" w:rsidRPr="00807F9A" w:rsidSect="006944C1">
          <w:footerReference w:type="default" r:id="rId8"/>
          <w:pgSz w:w="11906" w:h="16838" w:code="9"/>
          <w:pgMar w:top="1418" w:right="1418" w:bottom="1418" w:left="1985" w:header="11283" w:footer="2155" w:gutter="0"/>
          <w:cols w:space="708"/>
          <w:titlePg/>
          <w:docGrid w:linePitch="299"/>
        </w:sectPr>
      </w:pPr>
      <w:r w:rsidRPr="00807F9A">
        <w:rPr>
          <w:rFonts w:ascii="Times New Roman" w:hAnsi="Times New Roman" w:cs="Times New Roman"/>
          <w:b/>
          <w:sz w:val="20"/>
          <w:szCs w:val="20"/>
        </w:rPr>
        <w:t xml:space="preserve">Yüksek Lisans </w:t>
      </w:r>
      <w:r w:rsidR="00E43576" w:rsidRPr="00807F9A">
        <w:rPr>
          <w:rFonts w:ascii="Times New Roman" w:hAnsi="Times New Roman" w:cs="Times New Roman"/>
          <w:b/>
          <w:sz w:val="20"/>
          <w:szCs w:val="20"/>
        </w:rPr>
        <w:t>Tezi-</w:t>
      </w:r>
      <w:r w:rsidR="007177E1" w:rsidRPr="00807F9A">
        <w:rPr>
          <w:rFonts w:ascii="Times New Roman" w:hAnsi="Times New Roman" w:cs="Times New Roman"/>
          <w:b/>
          <w:sz w:val="20"/>
          <w:szCs w:val="20"/>
        </w:rPr>
        <w:t>20</w:t>
      </w:r>
      <w:r w:rsidRPr="00807F9A">
        <w:rPr>
          <w:rFonts w:ascii="Times New Roman" w:hAnsi="Times New Roman" w:cs="Times New Roman"/>
          <w:b/>
          <w:sz w:val="20"/>
          <w:szCs w:val="20"/>
        </w:rPr>
        <w:t>22</w:t>
      </w:r>
    </w:p>
    <w:p w14:paraId="1FDD5D55" w14:textId="77777777" w:rsidR="00E700E4" w:rsidRPr="009D17EB" w:rsidRDefault="005F70C5" w:rsidP="009D17EB">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lastRenderedPageBreak/>
        <w:t>T.C.</w:t>
      </w:r>
    </w:p>
    <w:p w14:paraId="0A523CE1" w14:textId="77777777" w:rsidR="00592976" w:rsidRPr="009D17EB" w:rsidRDefault="00592976" w:rsidP="009D17EB">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İNÖNÜ ÜNİVERSİTESİ</w:t>
      </w:r>
    </w:p>
    <w:p w14:paraId="0FF643A8" w14:textId="77777777" w:rsidR="006A48C6" w:rsidRDefault="005F70C5" w:rsidP="006A48C6">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SAĞLIK BİLİMLERİ ENSTİTÜSÜ</w:t>
      </w:r>
    </w:p>
    <w:p w14:paraId="758E352E" w14:textId="77777777" w:rsidR="006A48C6" w:rsidRDefault="006A48C6" w:rsidP="006A48C6">
      <w:pPr>
        <w:spacing w:after="0" w:line="276" w:lineRule="auto"/>
        <w:jc w:val="center"/>
        <w:rPr>
          <w:rFonts w:ascii="Times New Roman" w:hAnsi="Times New Roman" w:cs="Times New Roman"/>
          <w:b/>
          <w:sz w:val="24"/>
          <w:szCs w:val="24"/>
        </w:rPr>
      </w:pPr>
    </w:p>
    <w:p w14:paraId="6B9B2BE8" w14:textId="77777777" w:rsidR="00076A46" w:rsidRDefault="00076A46" w:rsidP="006A48C6">
      <w:pPr>
        <w:spacing w:after="0" w:line="276" w:lineRule="auto"/>
        <w:jc w:val="center"/>
        <w:rPr>
          <w:rFonts w:ascii="Times New Roman" w:hAnsi="Times New Roman" w:cs="Times New Roman"/>
          <w:b/>
          <w:sz w:val="24"/>
          <w:szCs w:val="24"/>
        </w:rPr>
      </w:pPr>
    </w:p>
    <w:p w14:paraId="3AF04969" w14:textId="77777777" w:rsidR="006A48C6" w:rsidRDefault="006A48C6" w:rsidP="006A48C6">
      <w:pPr>
        <w:spacing w:after="0" w:line="276" w:lineRule="auto"/>
        <w:jc w:val="center"/>
        <w:rPr>
          <w:rFonts w:ascii="Times New Roman" w:hAnsi="Times New Roman" w:cs="Times New Roman"/>
          <w:b/>
          <w:sz w:val="24"/>
          <w:szCs w:val="24"/>
        </w:rPr>
      </w:pPr>
    </w:p>
    <w:p w14:paraId="2F3D0ACD" w14:textId="77777777" w:rsidR="006A48C6" w:rsidRDefault="006A48C6" w:rsidP="006A48C6">
      <w:pPr>
        <w:spacing w:after="0" w:line="276" w:lineRule="auto"/>
        <w:jc w:val="center"/>
        <w:rPr>
          <w:rFonts w:ascii="Times New Roman" w:hAnsi="Times New Roman" w:cs="Times New Roman"/>
          <w:b/>
          <w:sz w:val="24"/>
          <w:szCs w:val="24"/>
        </w:rPr>
      </w:pPr>
    </w:p>
    <w:p w14:paraId="53D42327" w14:textId="77777777" w:rsidR="00076A46" w:rsidRDefault="00076A46" w:rsidP="006A48C6">
      <w:pPr>
        <w:spacing w:after="0" w:line="276" w:lineRule="auto"/>
        <w:jc w:val="center"/>
        <w:rPr>
          <w:rFonts w:ascii="Times New Roman" w:hAnsi="Times New Roman" w:cs="Times New Roman"/>
          <w:b/>
          <w:sz w:val="24"/>
          <w:szCs w:val="24"/>
        </w:rPr>
      </w:pPr>
    </w:p>
    <w:p w14:paraId="0C55705A" w14:textId="77777777" w:rsidR="006A48C6" w:rsidRDefault="006A48C6" w:rsidP="006A48C6">
      <w:pPr>
        <w:spacing w:after="0" w:line="276" w:lineRule="auto"/>
        <w:jc w:val="center"/>
        <w:rPr>
          <w:rFonts w:ascii="Times New Roman" w:hAnsi="Times New Roman" w:cs="Times New Roman"/>
          <w:b/>
          <w:sz w:val="24"/>
          <w:szCs w:val="24"/>
        </w:rPr>
      </w:pPr>
    </w:p>
    <w:p w14:paraId="44C3F6B9" w14:textId="77777777" w:rsidR="005912AF" w:rsidRDefault="00B774B8" w:rsidP="005912AF">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ÇOCUKLARDA DİJİTAL BAĞIMLILIĞIN ÖNCÜLLERİ VE ARDILLARI: BİR METASENTEZ ÇALIŞMASI</w:t>
      </w:r>
    </w:p>
    <w:p w14:paraId="2CDD02BB" w14:textId="77777777" w:rsidR="005912AF" w:rsidRDefault="005912AF" w:rsidP="005912AF">
      <w:pPr>
        <w:spacing w:after="0" w:line="276" w:lineRule="auto"/>
        <w:jc w:val="center"/>
        <w:rPr>
          <w:rFonts w:ascii="Times New Roman" w:hAnsi="Times New Roman" w:cs="Times New Roman"/>
          <w:b/>
          <w:sz w:val="24"/>
          <w:szCs w:val="24"/>
        </w:rPr>
      </w:pPr>
    </w:p>
    <w:p w14:paraId="35BE8C83" w14:textId="77777777" w:rsidR="005912AF" w:rsidRDefault="005912AF" w:rsidP="005912AF">
      <w:pPr>
        <w:spacing w:after="0" w:line="276" w:lineRule="auto"/>
        <w:jc w:val="center"/>
        <w:rPr>
          <w:rFonts w:ascii="Times New Roman" w:hAnsi="Times New Roman" w:cs="Times New Roman"/>
          <w:b/>
          <w:sz w:val="24"/>
          <w:szCs w:val="24"/>
        </w:rPr>
      </w:pPr>
    </w:p>
    <w:p w14:paraId="6A21497D" w14:textId="77777777" w:rsidR="005912AF" w:rsidRDefault="005912AF" w:rsidP="005912AF">
      <w:pPr>
        <w:spacing w:after="0" w:line="276" w:lineRule="auto"/>
        <w:jc w:val="center"/>
        <w:rPr>
          <w:rFonts w:ascii="Times New Roman" w:hAnsi="Times New Roman" w:cs="Times New Roman"/>
          <w:b/>
          <w:sz w:val="24"/>
          <w:szCs w:val="24"/>
        </w:rPr>
      </w:pPr>
    </w:p>
    <w:p w14:paraId="1A0D40B1" w14:textId="77777777" w:rsidR="00076A46" w:rsidRDefault="00076A46" w:rsidP="005912AF">
      <w:pPr>
        <w:spacing w:after="0" w:line="276" w:lineRule="auto"/>
        <w:jc w:val="center"/>
        <w:rPr>
          <w:rFonts w:ascii="Times New Roman" w:hAnsi="Times New Roman" w:cs="Times New Roman"/>
          <w:b/>
          <w:sz w:val="24"/>
          <w:szCs w:val="24"/>
        </w:rPr>
      </w:pPr>
    </w:p>
    <w:p w14:paraId="09777895" w14:textId="77777777" w:rsidR="005912AF" w:rsidRDefault="005912AF" w:rsidP="005912AF">
      <w:pPr>
        <w:spacing w:after="0" w:line="276" w:lineRule="auto"/>
        <w:jc w:val="center"/>
        <w:rPr>
          <w:rFonts w:ascii="Times New Roman" w:hAnsi="Times New Roman" w:cs="Times New Roman"/>
          <w:b/>
          <w:sz w:val="24"/>
          <w:szCs w:val="24"/>
        </w:rPr>
      </w:pPr>
    </w:p>
    <w:p w14:paraId="47599B09" w14:textId="77777777" w:rsidR="0073402D" w:rsidRDefault="0073402D" w:rsidP="005912AF">
      <w:pPr>
        <w:spacing w:after="0" w:line="276" w:lineRule="auto"/>
        <w:jc w:val="center"/>
        <w:rPr>
          <w:rFonts w:ascii="Times New Roman" w:hAnsi="Times New Roman" w:cs="Times New Roman"/>
          <w:b/>
          <w:sz w:val="24"/>
          <w:szCs w:val="24"/>
        </w:rPr>
      </w:pPr>
    </w:p>
    <w:p w14:paraId="539D76DE" w14:textId="77777777" w:rsidR="00592976" w:rsidRPr="009D17EB" w:rsidRDefault="00B774B8" w:rsidP="005912AF">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Ebru ÇELİK</w:t>
      </w:r>
    </w:p>
    <w:p w14:paraId="5AE6113E" w14:textId="77777777" w:rsidR="005912AF" w:rsidRDefault="005912AF" w:rsidP="009D17EB">
      <w:pPr>
        <w:spacing w:after="0" w:line="276" w:lineRule="auto"/>
        <w:jc w:val="center"/>
        <w:rPr>
          <w:rFonts w:ascii="Times New Roman" w:hAnsi="Times New Roman" w:cs="Times New Roman"/>
          <w:b/>
          <w:sz w:val="24"/>
          <w:szCs w:val="24"/>
        </w:rPr>
      </w:pPr>
    </w:p>
    <w:p w14:paraId="47305542" w14:textId="77777777" w:rsidR="005912AF" w:rsidRDefault="005912AF" w:rsidP="009D17EB">
      <w:pPr>
        <w:spacing w:after="0" w:line="276" w:lineRule="auto"/>
        <w:jc w:val="center"/>
        <w:rPr>
          <w:rFonts w:ascii="Times New Roman" w:hAnsi="Times New Roman" w:cs="Times New Roman"/>
          <w:b/>
          <w:sz w:val="24"/>
          <w:szCs w:val="24"/>
        </w:rPr>
      </w:pPr>
    </w:p>
    <w:p w14:paraId="2443A7BC" w14:textId="77777777" w:rsidR="00076A46" w:rsidRDefault="00076A46" w:rsidP="009D17EB">
      <w:pPr>
        <w:spacing w:after="0" w:line="276" w:lineRule="auto"/>
        <w:jc w:val="center"/>
        <w:rPr>
          <w:rFonts w:ascii="Times New Roman" w:hAnsi="Times New Roman" w:cs="Times New Roman"/>
          <w:b/>
          <w:sz w:val="24"/>
          <w:szCs w:val="24"/>
        </w:rPr>
      </w:pPr>
    </w:p>
    <w:p w14:paraId="52869A35" w14:textId="77777777" w:rsidR="00076A46" w:rsidRDefault="00076A46" w:rsidP="009D17EB">
      <w:pPr>
        <w:spacing w:after="0" w:line="276" w:lineRule="auto"/>
        <w:jc w:val="center"/>
        <w:rPr>
          <w:rFonts w:ascii="Times New Roman" w:hAnsi="Times New Roman" w:cs="Times New Roman"/>
          <w:b/>
          <w:sz w:val="24"/>
          <w:szCs w:val="24"/>
        </w:rPr>
      </w:pPr>
    </w:p>
    <w:p w14:paraId="10D6C4F7" w14:textId="77777777" w:rsidR="005912AF" w:rsidRDefault="005912AF" w:rsidP="009D17EB">
      <w:pPr>
        <w:spacing w:after="0" w:line="276" w:lineRule="auto"/>
        <w:jc w:val="center"/>
        <w:rPr>
          <w:rFonts w:ascii="Times New Roman" w:hAnsi="Times New Roman" w:cs="Times New Roman"/>
          <w:b/>
          <w:sz w:val="24"/>
          <w:szCs w:val="24"/>
        </w:rPr>
      </w:pPr>
    </w:p>
    <w:p w14:paraId="1A4EE5D0" w14:textId="77777777" w:rsidR="005912AF" w:rsidRDefault="005912AF" w:rsidP="009D17EB">
      <w:pPr>
        <w:spacing w:after="0" w:line="276" w:lineRule="auto"/>
        <w:jc w:val="center"/>
        <w:rPr>
          <w:rFonts w:ascii="Times New Roman" w:hAnsi="Times New Roman" w:cs="Times New Roman"/>
          <w:b/>
          <w:sz w:val="24"/>
          <w:szCs w:val="24"/>
        </w:rPr>
      </w:pPr>
    </w:p>
    <w:p w14:paraId="5FD32B3C" w14:textId="77777777" w:rsidR="00B752E0" w:rsidRPr="00B752E0" w:rsidRDefault="0073402D" w:rsidP="00B752E0">
      <w:pPr>
        <w:spacing w:after="0" w:line="240" w:lineRule="auto"/>
        <w:jc w:val="center"/>
        <w:rPr>
          <w:rFonts w:ascii="Times New Roman" w:hAnsi="Times New Roman" w:cs="Times New Roman"/>
          <w:b/>
          <w:sz w:val="24"/>
          <w:szCs w:val="20"/>
        </w:rPr>
      </w:pPr>
      <w:r w:rsidRPr="00B752E0">
        <w:rPr>
          <w:rFonts w:ascii="Times New Roman" w:hAnsi="Times New Roman" w:cs="Times New Roman"/>
          <w:b/>
          <w:sz w:val="24"/>
          <w:szCs w:val="20"/>
        </w:rPr>
        <w:t>Çocuk Gelişimi</w:t>
      </w:r>
      <w:r w:rsidR="00B752E0" w:rsidRPr="00B752E0">
        <w:rPr>
          <w:rFonts w:ascii="Times New Roman" w:hAnsi="Times New Roman" w:cs="Times New Roman"/>
          <w:b/>
          <w:sz w:val="24"/>
          <w:szCs w:val="20"/>
        </w:rPr>
        <w:t xml:space="preserve"> Anabilim Dalı</w:t>
      </w:r>
    </w:p>
    <w:p w14:paraId="432E925C" w14:textId="77777777" w:rsidR="00592976" w:rsidRPr="009D17EB" w:rsidRDefault="00B774B8" w:rsidP="009D17EB">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 xml:space="preserve">Yüksek Lisans </w:t>
      </w:r>
      <w:r w:rsidR="00592976" w:rsidRPr="009D17EB">
        <w:rPr>
          <w:rFonts w:ascii="Times New Roman" w:hAnsi="Times New Roman" w:cs="Times New Roman"/>
          <w:b/>
          <w:sz w:val="24"/>
          <w:szCs w:val="24"/>
        </w:rPr>
        <w:t>Tezi</w:t>
      </w:r>
    </w:p>
    <w:p w14:paraId="6CB1AD09" w14:textId="77777777" w:rsidR="005912AF" w:rsidRDefault="005912AF" w:rsidP="005912AF">
      <w:pPr>
        <w:spacing w:after="0" w:line="276" w:lineRule="auto"/>
        <w:rPr>
          <w:rFonts w:ascii="Times New Roman" w:hAnsi="Times New Roman" w:cs="Times New Roman"/>
          <w:b/>
          <w:sz w:val="24"/>
          <w:szCs w:val="24"/>
        </w:rPr>
      </w:pPr>
    </w:p>
    <w:p w14:paraId="77481566" w14:textId="77777777" w:rsidR="005912AF" w:rsidRDefault="005912AF" w:rsidP="005912AF">
      <w:pPr>
        <w:spacing w:after="0" w:line="276" w:lineRule="auto"/>
        <w:rPr>
          <w:rFonts w:ascii="Times New Roman" w:hAnsi="Times New Roman" w:cs="Times New Roman"/>
          <w:b/>
          <w:sz w:val="24"/>
          <w:szCs w:val="24"/>
        </w:rPr>
      </w:pPr>
    </w:p>
    <w:p w14:paraId="2369CFE2" w14:textId="77777777" w:rsidR="00076A46" w:rsidRDefault="00076A46" w:rsidP="005912AF">
      <w:pPr>
        <w:spacing w:after="0" w:line="276" w:lineRule="auto"/>
        <w:rPr>
          <w:rFonts w:ascii="Times New Roman" w:hAnsi="Times New Roman" w:cs="Times New Roman"/>
          <w:b/>
          <w:sz w:val="24"/>
          <w:szCs w:val="24"/>
        </w:rPr>
      </w:pPr>
    </w:p>
    <w:p w14:paraId="2D58E53F" w14:textId="77777777" w:rsidR="005912AF" w:rsidRDefault="005912AF" w:rsidP="005912AF">
      <w:pPr>
        <w:spacing w:after="0" w:line="276" w:lineRule="auto"/>
        <w:rPr>
          <w:rFonts w:ascii="Times New Roman" w:hAnsi="Times New Roman" w:cs="Times New Roman"/>
          <w:b/>
          <w:sz w:val="24"/>
          <w:szCs w:val="24"/>
        </w:rPr>
      </w:pPr>
    </w:p>
    <w:p w14:paraId="465F7B0D" w14:textId="77777777" w:rsidR="00076A46" w:rsidRDefault="00076A46" w:rsidP="005912AF">
      <w:pPr>
        <w:spacing w:after="0" w:line="276" w:lineRule="auto"/>
        <w:rPr>
          <w:rFonts w:ascii="Times New Roman" w:hAnsi="Times New Roman" w:cs="Times New Roman"/>
          <w:b/>
          <w:sz w:val="24"/>
          <w:szCs w:val="24"/>
        </w:rPr>
      </w:pPr>
    </w:p>
    <w:p w14:paraId="58008168" w14:textId="77777777" w:rsidR="005912AF" w:rsidRDefault="005912AF" w:rsidP="005912AF">
      <w:pPr>
        <w:spacing w:after="0" w:line="276" w:lineRule="auto"/>
        <w:rPr>
          <w:rFonts w:ascii="Times New Roman" w:hAnsi="Times New Roman" w:cs="Times New Roman"/>
          <w:b/>
          <w:sz w:val="24"/>
          <w:szCs w:val="24"/>
        </w:rPr>
      </w:pPr>
    </w:p>
    <w:p w14:paraId="26714AE6" w14:textId="77777777" w:rsidR="00592976" w:rsidRPr="009D17EB" w:rsidRDefault="00592976" w:rsidP="005912AF">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Tez Danışmanı</w:t>
      </w:r>
    </w:p>
    <w:p w14:paraId="63532468" w14:textId="77777777" w:rsidR="00592976" w:rsidRPr="009D17EB" w:rsidRDefault="00592976" w:rsidP="005912AF">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 xml:space="preserve">Doç. Dr. </w:t>
      </w:r>
      <w:r w:rsidR="00B774B8" w:rsidRPr="009D17EB">
        <w:rPr>
          <w:rFonts w:ascii="Times New Roman" w:hAnsi="Times New Roman" w:cs="Times New Roman"/>
          <w:b/>
          <w:sz w:val="24"/>
          <w:szCs w:val="24"/>
        </w:rPr>
        <w:t>Osman Tayyar ÇELİK</w:t>
      </w:r>
    </w:p>
    <w:p w14:paraId="07A8953B" w14:textId="77777777" w:rsidR="00592976" w:rsidRPr="009D17EB" w:rsidRDefault="00592976" w:rsidP="005912AF">
      <w:pPr>
        <w:spacing w:after="0" w:line="276" w:lineRule="auto"/>
        <w:jc w:val="center"/>
        <w:rPr>
          <w:rFonts w:ascii="Times New Roman" w:hAnsi="Times New Roman" w:cs="Times New Roman"/>
          <w:b/>
          <w:sz w:val="24"/>
          <w:szCs w:val="24"/>
        </w:rPr>
      </w:pPr>
    </w:p>
    <w:p w14:paraId="6971BE0A" w14:textId="77777777" w:rsidR="006726EC" w:rsidRPr="009D17EB" w:rsidRDefault="006726EC" w:rsidP="009D17EB">
      <w:pPr>
        <w:spacing w:after="0" w:line="276" w:lineRule="auto"/>
        <w:jc w:val="center"/>
        <w:rPr>
          <w:rFonts w:ascii="Times New Roman" w:hAnsi="Times New Roman" w:cs="Times New Roman"/>
          <w:b/>
          <w:sz w:val="24"/>
          <w:szCs w:val="24"/>
        </w:rPr>
      </w:pPr>
    </w:p>
    <w:p w14:paraId="4B947C05" w14:textId="77777777" w:rsidR="002F683E" w:rsidRPr="009D17EB" w:rsidRDefault="002F683E" w:rsidP="009D17EB">
      <w:pPr>
        <w:spacing w:after="0" w:line="276" w:lineRule="auto"/>
        <w:jc w:val="center"/>
        <w:rPr>
          <w:rFonts w:ascii="Times New Roman" w:hAnsi="Times New Roman" w:cs="Times New Roman"/>
          <w:b/>
          <w:sz w:val="24"/>
          <w:szCs w:val="24"/>
        </w:rPr>
      </w:pPr>
    </w:p>
    <w:p w14:paraId="1A66A55C" w14:textId="77777777" w:rsidR="009A144C" w:rsidRDefault="009A144C" w:rsidP="009D17EB">
      <w:pPr>
        <w:spacing w:after="0" w:line="276" w:lineRule="auto"/>
        <w:jc w:val="center"/>
        <w:rPr>
          <w:rFonts w:ascii="Times New Roman" w:hAnsi="Times New Roman" w:cs="Times New Roman"/>
          <w:b/>
          <w:sz w:val="24"/>
          <w:szCs w:val="24"/>
        </w:rPr>
      </w:pPr>
    </w:p>
    <w:p w14:paraId="6EE27038" w14:textId="77777777" w:rsidR="009A144C" w:rsidRDefault="009A144C" w:rsidP="009D17EB">
      <w:pPr>
        <w:spacing w:after="0" w:line="276" w:lineRule="auto"/>
        <w:jc w:val="center"/>
        <w:rPr>
          <w:rFonts w:ascii="Times New Roman" w:hAnsi="Times New Roman" w:cs="Times New Roman"/>
          <w:b/>
          <w:sz w:val="24"/>
          <w:szCs w:val="24"/>
        </w:rPr>
      </w:pPr>
    </w:p>
    <w:p w14:paraId="7FF7FE37" w14:textId="77777777" w:rsidR="009A144C" w:rsidRDefault="009A144C" w:rsidP="009D17EB">
      <w:pPr>
        <w:spacing w:after="0" w:line="276" w:lineRule="auto"/>
        <w:jc w:val="center"/>
        <w:rPr>
          <w:rFonts w:ascii="Times New Roman" w:hAnsi="Times New Roman" w:cs="Times New Roman"/>
          <w:b/>
          <w:sz w:val="24"/>
          <w:szCs w:val="24"/>
        </w:rPr>
      </w:pPr>
    </w:p>
    <w:p w14:paraId="67E07725" w14:textId="77777777" w:rsidR="009A144C" w:rsidRDefault="009A144C" w:rsidP="009D17EB">
      <w:pPr>
        <w:spacing w:after="0" w:line="276" w:lineRule="auto"/>
        <w:jc w:val="center"/>
        <w:rPr>
          <w:rFonts w:ascii="Times New Roman" w:hAnsi="Times New Roman" w:cs="Times New Roman"/>
          <w:b/>
          <w:sz w:val="24"/>
          <w:szCs w:val="24"/>
        </w:rPr>
      </w:pPr>
    </w:p>
    <w:p w14:paraId="2947A753" w14:textId="77777777" w:rsidR="00592976" w:rsidRPr="00076A46" w:rsidRDefault="00330767" w:rsidP="009D17EB">
      <w:pPr>
        <w:spacing w:after="0" w:line="276" w:lineRule="auto"/>
        <w:jc w:val="center"/>
        <w:rPr>
          <w:rFonts w:ascii="Times New Roman" w:hAnsi="Times New Roman" w:cs="Times New Roman"/>
          <w:b/>
          <w:sz w:val="24"/>
          <w:szCs w:val="24"/>
          <w:u w:val="single"/>
        </w:rPr>
      </w:pPr>
      <w:r w:rsidRPr="00076A46">
        <w:rPr>
          <w:rFonts w:ascii="Times New Roman" w:hAnsi="Times New Roman" w:cs="Times New Roman"/>
          <w:b/>
          <w:sz w:val="24"/>
          <w:szCs w:val="24"/>
          <w:u w:val="single"/>
        </w:rPr>
        <w:t>MALATYA</w:t>
      </w:r>
    </w:p>
    <w:p w14:paraId="3CEAEFAC" w14:textId="77777777" w:rsidR="00264607" w:rsidRPr="009D17EB" w:rsidRDefault="00DE4F9A" w:rsidP="009D17EB">
      <w:pPr>
        <w:spacing w:after="0" w:line="276" w:lineRule="auto"/>
        <w:jc w:val="center"/>
        <w:rPr>
          <w:rFonts w:ascii="Times New Roman" w:hAnsi="Times New Roman" w:cs="Times New Roman"/>
          <w:b/>
          <w:sz w:val="24"/>
          <w:szCs w:val="24"/>
        </w:rPr>
      </w:pPr>
      <w:r w:rsidRPr="009D17EB">
        <w:rPr>
          <w:rFonts w:ascii="Times New Roman" w:hAnsi="Times New Roman" w:cs="Times New Roman"/>
          <w:b/>
          <w:sz w:val="24"/>
          <w:szCs w:val="24"/>
        </w:rPr>
        <w:t>20</w:t>
      </w:r>
      <w:r w:rsidR="00B774B8" w:rsidRPr="009D17EB">
        <w:rPr>
          <w:rFonts w:ascii="Times New Roman" w:hAnsi="Times New Roman" w:cs="Times New Roman"/>
          <w:b/>
          <w:sz w:val="24"/>
          <w:szCs w:val="24"/>
        </w:rPr>
        <w:t>22</w:t>
      </w:r>
    </w:p>
    <w:p w14:paraId="1BF96F21" w14:textId="77777777" w:rsidR="009A144C" w:rsidRDefault="009A144C" w:rsidP="009A144C">
      <w:pPr>
        <w:spacing w:after="0" w:line="276" w:lineRule="auto"/>
        <w:jc w:val="center"/>
        <w:rPr>
          <w:rFonts w:ascii="Times New Roman" w:hAnsi="Times New Roman" w:cs="Times New Roman"/>
          <w:b/>
          <w:sz w:val="28"/>
          <w:szCs w:val="28"/>
        </w:rPr>
      </w:pPr>
    </w:p>
    <w:p w14:paraId="4B291011" w14:textId="77777777" w:rsidR="00794ACB" w:rsidRDefault="00794ACB" w:rsidP="009A144C">
      <w:pPr>
        <w:spacing w:after="0" w:line="276" w:lineRule="auto"/>
        <w:jc w:val="center"/>
        <w:rPr>
          <w:rFonts w:ascii="Times New Roman" w:hAnsi="Times New Roman" w:cs="Times New Roman"/>
          <w:b/>
          <w:sz w:val="28"/>
          <w:szCs w:val="28"/>
        </w:rPr>
        <w:sectPr w:rsidR="00794ACB" w:rsidSect="00076A46">
          <w:pgSz w:w="11906" w:h="16838" w:code="9"/>
          <w:pgMar w:top="1417" w:right="1417" w:bottom="1417" w:left="1985" w:header="1417" w:footer="1417" w:gutter="0"/>
          <w:cols w:space="708"/>
          <w:titlePg/>
          <w:docGrid w:linePitch="299"/>
        </w:sectPr>
      </w:pPr>
    </w:p>
    <w:tbl>
      <w:tblPr>
        <w:tblStyle w:val="TabloKlavuzu1"/>
        <w:tblW w:w="10060" w:type="dxa"/>
        <w:tblInd w:w="-601" w:type="dxa"/>
        <w:tblLook w:val="04A0" w:firstRow="1" w:lastRow="0" w:firstColumn="1" w:lastColumn="0" w:noHBand="0" w:noVBand="1"/>
      </w:tblPr>
      <w:tblGrid>
        <w:gridCol w:w="2722"/>
        <w:gridCol w:w="3799"/>
        <w:gridCol w:w="1525"/>
        <w:gridCol w:w="2014"/>
      </w:tblGrid>
      <w:tr w:rsidR="00AB79B4" w:rsidRPr="00AB79B4" w14:paraId="38353EA8" w14:textId="77777777" w:rsidTr="00AB79B4">
        <w:trPr>
          <w:trHeight w:val="282"/>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015A362B" w14:textId="77777777" w:rsidR="00AB79B4" w:rsidRPr="00AB79B4" w:rsidRDefault="00AB79B4" w:rsidP="00AB79B4">
            <w:pPr>
              <w:jc w:val="center"/>
              <w:rPr>
                <w:rFonts w:ascii="Times New Roman" w:eastAsia="Times New Roman" w:hAnsi="Times New Roman" w:cs="Times New Roman"/>
                <w:sz w:val="20"/>
                <w:szCs w:val="20"/>
              </w:rPr>
            </w:pPr>
            <w:r w:rsidRPr="00AB79B4">
              <w:rPr>
                <w:rFonts w:ascii="Times New Roman" w:eastAsia="Times New Roman" w:hAnsi="Times New Roman" w:cs="Times New Roman"/>
                <w:noProof/>
                <w:sz w:val="20"/>
                <w:szCs w:val="20"/>
                <w:lang w:eastAsia="tr-TR"/>
              </w:rPr>
              <w:lastRenderedPageBreak/>
              <w:drawing>
                <wp:inline distT="0" distB="0" distL="0" distR="0" wp14:anchorId="5FAB4F19" wp14:editId="4A064C38">
                  <wp:extent cx="552450" cy="5429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3799" w:type="dxa"/>
            <w:vMerge w:val="restart"/>
            <w:tcBorders>
              <w:top w:val="single" w:sz="4" w:space="0" w:color="auto"/>
              <w:left w:val="single" w:sz="4" w:space="0" w:color="auto"/>
              <w:bottom w:val="single" w:sz="4" w:space="0" w:color="auto"/>
              <w:right w:val="single" w:sz="4" w:space="0" w:color="auto"/>
            </w:tcBorders>
            <w:vAlign w:val="center"/>
            <w:hideMark/>
          </w:tcPr>
          <w:p w14:paraId="7CDCC8DD" w14:textId="77777777" w:rsidR="00AB79B4" w:rsidRPr="00AB79B4" w:rsidRDefault="00AB79B4" w:rsidP="00AB79B4">
            <w:pPr>
              <w:jc w:val="center"/>
              <w:rPr>
                <w:rFonts w:ascii="Times New Roman" w:eastAsia="Times New Roman" w:hAnsi="Times New Roman" w:cs="Times New Roman"/>
                <w:b/>
                <w:sz w:val="24"/>
                <w:szCs w:val="24"/>
              </w:rPr>
            </w:pPr>
            <w:r w:rsidRPr="00AB79B4">
              <w:rPr>
                <w:rFonts w:ascii="Times New Roman" w:eastAsia="Times New Roman" w:hAnsi="Times New Roman" w:cs="Times New Roman"/>
                <w:b/>
                <w:sz w:val="24"/>
                <w:szCs w:val="24"/>
              </w:rPr>
              <w:t>KABUL ONAY FORMU</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D12BDCC" w14:textId="77777777" w:rsidR="00AB79B4" w:rsidRPr="00AB79B4" w:rsidRDefault="00AB79B4" w:rsidP="00AB79B4">
            <w:pPr>
              <w:rPr>
                <w:rFonts w:ascii="Times New Roman" w:eastAsia="Times New Roman" w:hAnsi="Times New Roman" w:cs="Times New Roman"/>
                <w:sz w:val="20"/>
                <w:szCs w:val="20"/>
              </w:rPr>
            </w:pPr>
            <w:proofErr w:type="spellStart"/>
            <w:r w:rsidRPr="00AB79B4">
              <w:rPr>
                <w:rFonts w:ascii="Times New Roman" w:eastAsia="Times New Roman" w:hAnsi="Times New Roman" w:cs="Times New Roman"/>
                <w:sz w:val="20"/>
                <w:szCs w:val="20"/>
              </w:rPr>
              <w:t>Doküman</w:t>
            </w:r>
            <w:proofErr w:type="spellEnd"/>
            <w:r w:rsidRPr="00AB79B4">
              <w:rPr>
                <w:rFonts w:ascii="Times New Roman" w:eastAsia="Times New Roman" w:hAnsi="Times New Roman" w:cs="Times New Roman"/>
                <w:sz w:val="20"/>
                <w:szCs w:val="20"/>
              </w:rPr>
              <w:t xml:space="preserve"> No</w:t>
            </w:r>
          </w:p>
        </w:tc>
        <w:tc>
          <w:tcPr>
            <w:tcW w:w="2014" w:type="dxa"/>
            <w:tcBorders>
              <w:top w:val="single" w:sz="4" w:space="0" w:color="auto"/>
              <w:left w:val="single" w:sz="4" w:space="0" w:color="auto"/>
              <w:bottom w:val="single" w:sz="4" w:space="0" w:color="auto"/>
              <w:right w:val="single" w:sz="4" w:space="0" w:color="auto"/>
            </w:tcBorders>
            <w:vAlign w:val="center"/>
          </w:tcPr>
          <w:p w14:paraId="130815B3" w14:textId="77777777" w:rsidR="00AB79B4" w:rsidRPr="00AB79B4" w:rsidRDefault="00AB79B4" w:rsidP="00AB79B4">
            <w:pPr>
              <w:jc w:val="center"/>
              <w:rPr>
                <w:rFonts w:ascii="Times New Roman" w:eastAsia="Times New Roman" w:hAnsi="Times New Roman" w:cs="Times New Roman"/>
                <w:sz w:val="20"/>
                <w:szCs w:val="20"/>
              </w:rPr>
            </w:pPr>
            <w:r w:rsidRPr="00AB79B4">
              <w:rPr>
                <w:rFonts w:ascii="Times New Roman" w:eastAsia="Calibri" w:hAnsi="Times New Roman" w:cs="Times New Roman"/>
                <w:sz w:val="20"/>
              </w:rPr>
              <w:t>İNÜ-</w:t>
            </w:r>
            <w:r w:rsidRPr="00AB79B4">
              <w:rPr>
                <w:rFonts w:ascii="Times New Roman" w:eastAsia="Times New Roman" w:hAnsi="Times New Roman" w:cs="Times New Roman"/>
                <w:sz w:val="20"/>
                <w:szCs w:val="20"/>
              </w:rPr>
              <w:t>KYS-FRM-142</w:t>
            </w:r>
          </w:p>
        </w:tc>
      </w:tr>
      <w:tr w:rsidR="00AB79B4" w:rsidRPr="00AB79B4" w14:paraId="4A3DD94D" w14:textId="77777777" w:rsidTr="00AB79B4">
        <w:trPr>
          <w:trHeight w:val="283"/>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6DB18992" w14:textId="77777777" w:rsidR="00AB79B4" w:rsidRPr="00AB79B4" w:rsidRDefault="00AB79B4" w:rsidP="00AB79B4">
            <w:pPr>
              <w:rPr>
                <w:rFonts w:ascii="Times New Roman" w:eastAsia="Times New Roman" w:hAnsi="Times New Roman" w:cs="Times New Roman"/>
                <w:sz w:val="20"/>
                <w:szCs w:val="20"/>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14:paraId="4EF79E60" w14:textId="77777777" w:rsidR="00AB79B4" w:rsidRPr="00AB79B4" w:rsidRDefault="00AB79B4" w:rsidP="00AB79B4">
            <w:pPr>
              <w:rPr>
                <w:rFonts w:ascii="Times New Roman" w:eastAsia="Times New Roman" w:hAnsi="Times New Roman" w:cs="Times New Roman"/>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0C8397EE" w14:textId="77777777" w:rsidR="00AB79B4" w:rsidRPr="00AB79B4" w:rsidRDefault="00AB79B4" w:rsidP="00AB79B4">
            <w:pPr>
              <w:rPr>
                <w:rFonts w:ascii="Times New Roman" w:eastAsia="Times New Roman" w:hAnsi="Times New Roman" w:cs="Times New Roman"/>
                <w:sz w:val="20"/>
                <w:szCs w:val="20"/>
              </w:rPr>
            </w:pPr>
            <w:proofErr w:type="spellStart"/>
            <w:r w:rsidRPr="00AB79B4">
              <w:rPr>
                <w:rFonts w:ascii="Times New Roman" w:eastAsia="Times New Roman" w:hAnsi="Times New Roman" w:cs="Times New Roman"/>
                <w:sz w:val="20"/>
                <w:szCs w:val="20"/>
              </w:rPr>
              <w:t>YayınTarihi</w:t>
            </w:r>
            <w:proofErr w:type="spellEnd"/>
          </w:p>
        </w:tc>
        <w:tc>
          <w:tcPr>
            <w:tcW w:w="2014" w:type="dxa"/>
            <w:tcBorders>
              <w:top w:val="single" w:sz="4" w:space="0" w:color="auto"/>
              <w:left w:val="single" w:sz="4" w:space="0" w:color="auto"/>
              <w:bottom w:val="single" w:sz="4" w:space="0" w:color="auto"/>
              <w:right w:val="single" w:sz="4" w:space="0" w:color="auto"/>
            </w:tcBorders>
            <w:vAlign w:val="center"/>
          </w:tcPr>
          <w:p w14:paraId="2F682AC7" w14:textId="77777777" w:rsidR="00AB79B4" w:rsidRPr="00AB79B4" w:rsidRDefault="00AB79B4" w:rsidP="00AB79B4">
            <w:pPr>
              <w:jc w:val="center"/>
              <w:rPr>
                <w:rFonts w:ascii="Times New Roman" w:eastAsia="Times New Roman" w:hAnsi="Times New Roman" w:cs="Times New Roman"/>
                <w:sz w:val="20"/>
                <w:szCs w:val="20"/>
              </w:rPr>
            </w:pPr>
            <w:r w:rsidRPr="00AB79B4">
              <w:rPr>
                <w:rFonts w:ascii="Times New Roman" w:eastAsia="Times New Roman" w:hAnsi="Times New Roman" w:cs="Times New Roman"/>
                <w:sz w:val="20"/>
                <w:szCs w:val="20"/>
              </w:rPr>
              <w:t>19.08.2019</w:t>
            </w:r>
          </w:p>
        </w:tc>
      </w:tr>
      <w:tr w:rsidR="00AB79B4" w:rsidRPr="00AB79B4" w14:paraId="71A77A4E" w14:textId="77777777" w:rsidTr="00AB79B4">
        <w:trPr>
          <w:trHeight w:val="283"/>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41C643FA" w14:textId="77777777" w:rsidR="00AB79B4" w:rsidRPr="00AB79B4" w:rsidRDefault="00AB79B4" w:rsidP="00AB79B4">
            <w:pPr>
              <w:rPr>
                <w:rFonts w:ascii="Times New Roman" w:eastAsia="Times New Roman" w:hAnsi="Times New Roman" w:cs="Times New Roman"/>
                <w:sz w:val="20"/>
                <w:szCs w:val="20"/>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14:paraId="6E2AA1F6" w14:textId="77777777" w:rsidR="00AB79B4" w:rsidRPr="00AB79B4" w:rsidRDefault="00AB79B4" w:rsidP="00AB79B4">
            <w:pPr>
              <w:rPr>
                <w:rFonts w:ascii="Times New Roman" w:eastAsia="Times New Roman" w:hAnsi="Times New Roman" w:cs="Times New Roman"/>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749459E4" w14:textId="77777777" w:rsidR="00AB79B4" w:rsidRPr="00AB79B4" w:rsidRDefault="00AB79B4" w:rsidP="00AB79B4">
            <w:pPr>
              <w:rPr>
                <w:rFonts w:ascii="Times New Roman" w:eastAsia="Times New Roman" w:hAnsi="Times New Roman" w:cs="Times New Roman"/>
                <w:sz w:val="20"/>
                <w:szCs w:val="20"/>
              </w:rPr>
            </w:pPr>
            <w:proofErr w:type="spellStart"/>
            <w:r w:rsidRPr="00AB79B4">
              <w:rPr>
                <w:rFonts w:ascii="Times New Roman" w:eastAsia="Times New Roman" w:hAnsi="Times New Roman" w:cs="Times New Roman"/>
                <w:sz w:val="20"/>
                <w:szCs w:val="20"/>
              </w:rPr>
              <w:t>Revizyon</w:t>
            </w:r>
            <w:proofErr w:type="spellEnd"/>
            <w:r w:rsidRPr="00AB79B4">
              <w:rPr>
                <w:rFonts w:ascii="Times New Roman" w:eastAsia="Times New Roman" w:hAnsi="Times New Roman" w:cs="Times New Roman"/>
                <w:sz w:val="20"/>
                <w:szCs w:val="20"/>
              </w:rPr>
              <w:t xml:space="preserve"> No</w:t>
            </w:r>
          </w:p>
        </w:tc>
        <w:tc>
          <w:tcPr>
            <w:tcW w:w="2014" w:type="dxa"/>
            <w:tcBorders>
              <w:top w:val="single" w:sz="4" w:space="0" w:color="auto"/>
              <w:left w:val="single" w:sz="4" w:space="0" w:color="auto"/>
              <w:bottom w:val="single" w:sz="4" w:space="0" w:color="auto"/>
              <w:right w:val="single" w:sz="4" w:space="0" w:color="auto"/>
            </w:tcBorders>
            <w:vAlign w:val="center"/>
          </w:tcPr>
          <w:p w14:paraId="7A498605" w14:textId="77777777" w:rsidR="00AB79B4" w:rsidRPr="00AB79B4" w:rsidRDefault="00AB79B4" w:rsidP="00AB79B4">
            <w:pPr>
              <w:jc w:val="center"/>
              <w:rPr>
                <w:rFonts w:ascii="Times New Roman" w:eastAsia="Times New Roman" w:hAnsi="Times New Roman" w:cs="Times New Roman"/>
                <w:sz w:val="20"/>
                <w:szCs w:val="20"/>
              </w:rPr>
            </w:pPr>
          </w:p>
        </w:tc>
      </w:tr>
      <w:tr w:rsidR="00AB79B4" w:rsidRPr="00AB79B4" w14:paraId="01FE96DE" w14:textId="77777777" w:rsidTr="00AB79B4">
        <w:trPr>
          <w:trHeight w:val="283"/>
        </w:trPr>
        <w:tc>
          <w:tcPr>
            <w:tcW w:w="2722" w:type="dxa"/>
            <w:tcBorders>
              <w:top w:val="single" w:sz="4" w:space="0" w:color="auto"/>
              <w:left w:val="single" w:sz="4" w:space="0" w:color="auto"/>
              <w:bottom w:val="single" w:sz="4" w:space="0" w:color="auto"/>
              <w:right w:val="single" w:sz="4" w:space="0" w:color="auto"/>
            </w:tcBorders>
            <w:vAlign w:val="center"/>
            <w:hideMark/>
          </w:tcPr>
          <w:p w14:paraId="410BF25B" w14:textId="77777777" w:rsidR="00AB79B4" w:rsidRPr="00AB79B4" w:rsidRDefault="00AB79B4" w:rsidP="00AB79B4">
            <w:pPr>
              <w:jc w:val="center"/>
              <w:rPr>
                <w:rFonts w:ascii="Times New Roman" w:eastAsia="Times New Roman" w:hAnsi="Times New Roman" w:cs="Times New Roman"/>
                <w:sz w:val="20"/>
                <w:szCs w:val="20"/>
              </w:rPr>
            </w:pPr>
            <w:r w:rsidRPr="00AB79B4">
              <w:rPr>
                <w:rFonts w:ascii="Times New Roman" w:eastAsia="Times New Roman" w:hAnsi="Times New Roman" w:cs="Times New Roman"/>
                <w:sz w:val="20"/>
                <w:szCs w:val="20"/>
              </w:rPr>
              <w:t>İNÖNÜ ÜNİVERSİTESİ</w:t>
            </w:r>
          </w:p>
        </w:tc>
        <w:tc>
          <w:tcPr>
            <w:tcW w:w="3799" w:type="dxa"/>
            <w:vMerge/>
            <w:tcBorders>
              <w:top w:val="single" w:sz="4" w:space="0" w:color="auto"/>
              <w:left w:val="single" w:sz="4" w:space="0" w:color="auto"/>
              <w:bottom w:val="single" w:sz="4" w:space="0" w:color="auto"/>
              <w:right w:val="single" w:sz="4" w:space="0" w:color="auto"/>
            </w:tcBorders>
            <w:vAlign w:val="center"/>
            <w:hideMark/>
          </w:tcPr>
          <w:p w14:paraId="025D55D1" w14:textId="77777777" w:rsidR="00AB79B4" w:rsidRPr="00AB79B4" w:rsidRDefault="00AB79B4" w:rsidP="00AB79B4">
            <w:pPr>
              <w:rPr>
                <w:rFonts w:ascii="Times New Roman" w:eastAsia="Times New Roman" w:hAnsi="Times New Roman" w:cs="Times New Roman"/>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51B1F4B6" w14:textId="77777777" w:rsidR="00AB79B4" w:rsidRPr="00AB79B4" w:rsidRDefault="00AB79B4" w:rsidP="00AB79B4">
            <w:pPr>
              <w:rPr>
                <w:rFonts w:ascii="Times New Roman" w:eastAsia="Times New Roman" w:hAnsi="Times New Roman" w:cs="Times New Roman"/>
                <w:sz w:val="20"/>
                <w:szCs w:val="20"/>
              </w:rPr>
            </w:pPr>
            <w:proofErr w:type="spellStart"/>
            <w:r w:rsidRPr="00AB79B4">
              <w:rPr>
                <w:rFonts w:ascii="Times New Roman" w:eastAsia="Times New Roman" w:hAnsi="Times New Roman" w:cs="Times New Roman"/>
                <w:sz w:val="20"/>
                <w:szCs w:val="20"/>
              </w:rPr>
              <w:t>RevizyonTarihi</w:t>
            </w:r>
            <w:proofErr w:type="spellEnd"/>
          </w:p>
        </w:tc>
        <w:tc>
          <w:tcPr>
            <w:tcW w:w="2014" w:type="dxa"/>
            <w:tcBorders>
              <w:top w:val="single" w:sz="4" w:space="0" w:color="auto"/>
              <w:left w:val="single" w:sz="4" w:space="0" w:color="auto"/>
              <w:bottom w:val="single" w:sz="4" w:space="0" w:color="auto"/>
              <w:right w:val="single" w:sz="4" w:space="0" w:color="auto"/>
            </w:tcBorders>
            <w:vAlign w:val="center"/>
          </w:tcPr>
          <w:p w14:paraId="3305D664" w14:textId="77777777" w:rsidR="00AB79B4" w:rsidRPr="00AB79B4" w:rsidRDefault="00AB79B4" w:rsidP="00AB79B4">
            <w:pPr>
              <w:jc w:val="center"/>
              <w:rPr>
                <w:rFonts w:ascii="Times New Roman" w:eastAsia="Times New Roman" w:hAnsi="Times New Roman" w:cs="Times New Roman"/>
                <w:sz w:val="20"/>
                <w:szCs w:val="20"/>
              </w:rPr>
            </w:pPr>
          </w:p>
        </w:tc>
      </w:tr>
      <w:tr w:rsidR="00AB79B4" w:rsidRPr="00AB79B4" w14:paraId="37E719E1" w14:textId="77777777" w:rsidTr="00AB79B4">
        <w:trPr>
          <w:trHeight w:val="283"/>
        </w:trPr>
        <w:tc>
          <w:tcPr>
            <w:tcW w:w="2722" w:type="dxa"/>
            <w:tcBorders>
              <w:top w:val="single" w:sz="4" w:space="0" w:color="auto"/>
              <w:left w:val="single" w:sz="4" w:space="0" w:color="auto"/>
              <w:bottom w:val="single" w:sz="4" w:space="0" w:color="auto"/>
              <w:right w:val="single" w:sz="4" w:space="0" w:color="auto"/>
            </w:tcBorders>
            <w:vAlign w:val="center"/>
          </w:tcPr>
          <w:p w14:paraId="1EEE82A4" w14:textId="77777777" w:rsidR="00AB79B4" w:rsidRPr="00AB79B4" w:rsidRDefault="000F67E6" w:rsidP="00AB79B4">
            <w:pPr>
              <w:jc w:val="center"/>
              <w:rPr>
                <w:rFonts w:ascii="Times New Roman" w:eastAsia="Times New Roman" w:hAnsi="Times New Roman" w:cs="Times New Roman"/>
                <w:sz w:val="20"/>
                <w:szCs w:val="20"/>
              </w:rPr>
            </w:pPr>
            <w:sdt>
              <w:sdtPr>
                <w:rPr>
                  <w:rFonts w:ascii="Times New Roman" w:eastAsia="Calibri" w:hAnsi="Times New Roman" w:cs="Times New Roman"/>
                  <w:b/>
                  <w:bCs/>
                  <w:smallCaps/>
                  <w:color w:val="000000"/>
                  <w:sz w:val="14"/>
                  <w:szCs w:val="14"/>
                  <w:lang w:eastAsia="ar-SA"/>
                </w:rPr>
                <w:id w:val="2085795237"/>
                <w:comboBox>
                  <w:listItem w:displayText="ENSTİTÜ SEÇİNİZ" w:value="ENSTİTÜ SEÇİNİZ"/>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IK BİLİMLERİ ENSTİTÜSÜ" w:value="SAĞLIK BİLİMLERİ ENSTİTÜSÜ"/>
                  <w:listItem w:displayText="KARACİĞER NAKLİ ENSTİTÜSÜ" w:value="KARACİĞER NAKLİ ENSTİTÜSÜ"/>
                  <w:listItem w:displayText="ALEVİLİK ARAŞTIRMALARI ENSTİTÜSÜ" w:value="ALEVİLİK ARAŞTIRMALARI ENSTİTÜSÜ"/>
                </w:comboBox>
              </w:sdtPr>
              <w:sdtEndPr/>
              <w:sdtContent>
                <w:r w:rsidR="00AB79B4" w:rsidRPr="00AB79B4">
                  <w:rPr>
                    <w:rFonts w:ascii="Times New Roman" w:eastAsia="Calibri" w:hAnsi="Times New Roman" w:cs="Times New Roman"/>
                    <w:b/>
                    <w:bCs/>
                    <w:smallCaps/>
                    <w:color w:val="000000"/>
                    <w:sz w:val="14"/>
                    <w:szCs w:val="14"/>
                    <w:lang w:eastAsia="ar-SA"/>
                  </w:rPr>
                  <w:t>SAĞLIK BİLİMLERİ ENSTİTÜSÜ</w:t>
                </w:r>
              </w:sdtContent>
            </w:sdt>
          </w:p>
        </w:tc>
        <w:tc>
          <w:tcPr>
            <w:tcW w:w="3799" w:type="dxa"/>
            <w:vMerge/>
            <w:tcBorders>
              <w:top w:val="single" w:sz="4" w:space="0" w:color="auto"/>
              <w:left w:val="single" w:sz="4" w:space="0" w:color="auto"/>
              <w:bottom w:val="single" w:sz="4" w:space="0" w:color="auto"/>
              <w:right w:val="single" w:sz="4" w:space="0" w:color="auto"/>
            </w:tcBorders>
            <w:vAlign w:val="center"/>
            <w:hideMark/>
          </w:tcPr>
          <w:p w14:paraId="3F1685B4" w14:textId="77777777" w:rsidR="00AB79B4" w:rsidRPr="00AB79B4" w:rsidRDefault="00AB79B4" w:rsidP="00AB79B4">
            <w:pPr>
              <w:rPr>
                <w:rFonts w:ascii="Times New Roman" w:eastAsia="Times New Roman" w:hAnsi="Times New Roman" w:cs="Times New Roman"/>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hideMark/>
          </w:tcPr>
          <w:p w14:paraId="5E1416BE" w14:textId="77777777" w:rsidR="00AB79B4" w:rsidRPr="00AB79B4" w:rsidRDefault="00AB79B4" w:rsidP="00AB79B4">
            <w:pPr>
              <w:rPr>
                <w:rFonts w:ascii="Times New Roman" w:eastAsia="Times New Roman" w:hAnsi="Times New Roman" w:cs="Times New Roman"/>
                <w:sz w:val="20"/>
                <w:szCs w:val="20"/>
              </w:rPr>
            </w:pPr>
            <w:proofErr w:type="spellStart"/>
            <w:r w:rsidRPr="00AB79B4">
              <w:rPr>
                <w:rFonts w:ascii="Times New Roman" w:eastAsia="Times New Roman" w:hAnsi="Times New Roman" w:cs="Times New Roman"/>
                <w:sz w:val="20"/>
                <w:szCs w:val="20"/>
              </w:rPr>
              <w:t>Sayfa</w:t>
            </w:r>
            <w:proofErr w:type="spellEnd"/>
            <w:r w:rsidRPr="00AB79B4">
              <w:rPr>
                <w:rFonts w:ascii="Times New Roman" w:eastAsia="Times New Roman" w:hAnsi="Times New Roman" w:cs="Times New Roman"/>
                <w:sz w:val="20"/>
                <w:szCs w:val="20"/>
              </w:rPr>
              <w:t xml:space="preserve"> No</w:t>
            </w:r>
          </w:p>
        </w:tc>
        <w:tc>
          <w:tcPr>
            <w:tcW w:w="2014" w:type="dxa"/>
            <w:tcBorders>
              <w:top w:val="single" w:sz="4" w:space="0" w:color="auto"/>
              <w:left w:val="single" w:sz="4" w:space="0" w:color="auto"/>
              <w:bottom w:val="single" w:sz="4" w:space="0" w:color="auto"/>
              <w:right w:val="single" w:sz="4" w:space="0" w:color="auto"/>
            </w:tcBorders>
            <w:vAlign w:val="center"/>
          </w:tcPr>
          <w:p w14:paraId="43B95462" w14:textId="77777777" w:rsidR="00AB79B4" w:rsidRPr="00AB79B4" w:rsidRDefault="003632CD" w:rsidP="00AB79B4">
            <w:pPr>
              <w:jc w:val="center"/>
              <w:rPr>
                <w:rFonts w:ascii="Times New Roman" w:eastAsia="Times New Roman" w:hAnsi="Times New Roman" w:cs="Times New Roman"/>
                <w:sz w:val="20"/>
                <w:szCs w:val="20"/>
              </w:rPr>
            </w:pPr>
            <w:r w:rsidRPr="00AB79B4">
              <w:rPr>
                <w:rFonts w:ascii="Times New Roman" w:eastAsia="Times New Roman" w:hAnsi="Times New Roman" w:cs="Times New Roman"/>
                <w:b/>
                <w:bCs/>
                <w:sz w:val="20"/>
                <w:szCs w:val="20"/>
              </w:rPr>
              <w:fldChar w:fldCharType="begin"/>
            </w:r>
            <w:r w:rsidR="00AB79B4" w:rsidRPr="00AB79B4">
              <w:rPr>
                <w:rFonts w:ascii="Times New Roman" w:eastAsia="Times New Roman" w:hAnsi="Times New Roman" w:cs="Times New Roman"/>
                <w:b/>
                <w:bCs/>
                <w:sz w:val="20"/>
                <w:szCs w:val="20"/>
              </w:rPr>
              <w:instrText>PAGE  \* Arabic  \* MERGEFORMAT</w:instrText>
            </w:r>
            <w:r w:rsidRPr="00AB79B4">
              <w:rPr>
                <w:rFonts w:ascii="Times New Roman" w:eastAsia="Times New Roman" w:hAnsi="Times New Roman" w:cs="Times New Roman"/>
                <w:b/>
                <w:bCs/>
                <w:sz w:val="20"/>
                <w:szCs w:val="20"/>
              </w:rPr>
              <w:fldChar w:fldCharType="separate"/>
            </w:r>
            <w:r w:rsidR="00A540A2">
              <w:rPr>
                <w:rFonts w:ascii="Times New Roman" w:eastAsia="Times New Roman" w:hAnsi="Times New Roman" w:cs="Times New Roman"/>
                <w:b/>
                <w:bCs/>
                <w:noProof/>
                <w:sz w:val="20"/>
                <w:szCs w:val="20"/>
              </w:rPr>
              <w:t>3</w:t>
            </w:r>
            <w:r w:rsidRPr="00AB79B4">
              <w:rPr>
                <w:rFonts w:ascii="Times New Roman" w:eastAsia="Times New Roman" w:hAnsi="Times New Roman" w:cs="Times New Roman"/>
                <w:b/>
                <w:bCs/>
                <w:sz w:val="20"/>
                <w:szCs w:val="20"/>
              </w:rPr>
              <w:fldChar w:fldCharType="end"/>
            </w:r>
            <w:r w:rsidR="00AB79B4" w:rsidRPr="00AB79B4">
              <w:rPr>
                <w:rFonts w:ascii="Times New Roman" w:eastAsia="Times New Roman" w:hAnsi="Times New Roman" w:cs="Times New Roman"/>
                <w:sz w:val="20"/>
                <w:szCs w:val="20"/>
              </w:rPr>
              <w:t xml:space="preserve"> / </w:t>
            </w:r>
            <w:r w:rsidR="000F67E6">
              <w:fldChar w:fldCharType="begin"/>
            </w:r>
            <w:r w:rsidR="000F67E6">
              <w:instrText>NUMPAGES  \* Arabic  \* MERGEFORMAT</w:instrText>
            </w:r>
            <w:r w:rsidR="000F67E6">
              <w:fldChar w:fldCharType="separate"/>
            </w:r>
            <w:r w:rsidR="00A540A2">
              <w:rPr>
                <w:rFonts w:ascii="Times New Roman" w:eastAsia="Times New Roman" w:hAnsi="Times New Roman" w:cs="Times New Roman"/>
                <w:b/>
                <w:bCs/>
                <w:noProof/>
                <w:sz w:val="20"/>
                <w:szCs w:val="20"/>
              </w:rPr>
              <w:t>82</w:t>
            </w:r>
            <w:r w:rsidR="000F67E6">
              <w:rPr>
                <w:rFonts w:ascii="Times New Roman" w:eastAsia="Times New Roman" w:hAnsi="Times New Roman" w:cs="Times New Roman"/>
                <w:b/>
                <w:bCs/>
                <w:noProof/>
                <w:sz w:val="20"/>
                <w:szCs w:val="20"/>
              </w:rPr>
              <w:fldChar w:fldCharType="end"/>
            </w:r>
          </w:p>
        </w:tc>
      </w:tr>
    </w:tbl>
    <w:p w14:paraId="37D8A441" w14:textId="77777777" w:rsidR="003A5CE1" w:rsidRDefault="003A5CE1" w:rsidP="00B752E0">
      <w:pPr>
        <w:spacing w:after="0" w:line="276" w:lineRule="auto"/>
        <w:jc w:val="center"/>
        <w:rPr>
          <w:rFonts w:ascii="Times New Roman" w:hAnsi="Times New Roman" w:cs="Times New Roman"/>
          <w:b/>
          <w:sz w:val="24"/>
          <w:szCs w:val="24"/>
        </w:rPr>
      </w:pPr>
    </w:p>
    <w:p w14:paraId="0D223173" w14:textId="77777777" w:rsidR="00AB79B4" w:rsidRDefault="00AB79B4" w:rsidP="00AB79B4">
      <w:pPr>
        <w:jc w:val="center"/>
        <w:rPr>
          <w:rFonts w:ascii="Times New Roman" w:hAnsi="Times New Roman" w:cs="Times New Roman"/>
          <w:b/>
          <w:bCs/>
          <w:smallCaps/>
          <w:sz w:val="28"/>
          <w:szCs w:val="28"/>
          <w:lang w:eastAsia="ar-SA"/>
        </w:rPr>
      </w:pPr>
      <w:r w:rsidRPr="004A4416">
        <w:rPr>
          <w:rFonts w:ascii="Times New Roman" w:hAnsi="Times New Roman" w:cs="Times New Roman"/>
          <w:b/>
          <w:sz w:val="28"/>
          <w:szCs w:val="28"/>
        </w:rPr>
        <w:t>İNÖNÜ ÜNİVERSİTESİ</w:t>
      </w:r>
      <w:r w:rsidRPr="004A4416">
        <w:rPr>
          <w:rFonts w:ascii="Times New Roman" w:hAnsi="Times New Roman" w:cs="Times New Roman"/>
          <w:sz w:val="28"/>
          <w:szCs w:val="28"/>
        </w:rPr>
        <w:br/>
      </w:r>
      <w:sdt>
        <w:sdtPr>
          <w:rPr>
            <w:rFonts w:ascii="Times New Roman" w:hAnsi="Times New Roman" w:cs="Times New Roman"/>
            <w:b/>
            <w:bCs/>
            <w:smallCaps/>
            <w:color w:val="000000" w:themeColor="text1"/>
            <w:sz w:val="28"/>
            <w:szCs w:val="28"/>
            <w:lang w:eastAsia="ar-SA"/>
          </w:rPr>
          <w:id w:val="-657456205"/>
          <w:placeholder>
            <w:docPart w:val="B61937D5EEF440F482D23319C9B994CF"/>
          </w:placeholder>
          <w:comboBox>
            <w:listItem w:displayText="ENSTİTÜ SEÇİNİZ" w:value="ENSTİTÜ SEÇİNİZ"/>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IK BİLİMLERİ ENSTİTÜSÜ" w:value="SAĞLIK BİLİMLERİ ENSTİTÜSÜ"/>
            <w:listItem w:displayText="KARACİĞER NAKLİ ENSTİTÜSÜ" w:value="KARACİĞER NAKLİ ENSTİTÜSÜ"/>
          </w:comboBox>
        </w:sdtPr>
        <w:sdtEndPr/>
        <w:sdtContent>
          <w:r w:rsidRPr="00E374AE">
            <w:rPr>
              <w:rFonts w:ascii="Times New Roman" w:hAnsi="Times New Roman" w:cs="Times New Roman"/>
              <w:b/>
              <w:bCs/>
              <w:smallCaps/>
              <w:color w:val="000000" w:themeColor="text1"/>
              <w:sz w:val="28"/>
              <w:szCs w:val="28"/>
              <w:lang w:eastAsia="ar-SA"/>
            </w:rPr>
            <w:t>SAĞLIK BİLİMLERİ ENSTİTÜSÜ</w:t>
          </w:r>
        </w:sdtContent>
      </w:sdt>
      <w:r w:rsidRPr="00E374AE">
        <w:rPr>
          <w:rFonts w:ascii="Times New Roman" w:hAnsi="Times New Roman" w:cs="Times New Roman"/>
          <w:b/>
          <w:bCs/>
          <w:smallCaps/>
          <w:color w:val="000000" w:themeColor="text1"/>
          <w:sz w:val="28"/>
          <w:szCs w:val="28"/>
          <w:lang w:eastAsia="ar-SA"/>
        </w:rPr>
        <w:t xml:space="preserve"> MÜDÜRLÜĞÜ</w:t>
      </w:r>
    </w:p>
    <w:p w14:paraId="73CFC877" w14:textId="77777777" w:rsidR="00AB79B4" w:rsidRPr="004A4416" w:rsidRDefault="00AB79B4" w:rsidP="00AB79B4">
      <w:pPr>
        <w:jc w:val="center"/>
        <w:rPr>
          <w:rFonts w:ascii="Times New Roman" w:hAnsi="Times New Roman" w:cs="Times New Roman"/>
          <w:b/>
          <w:bCs/>
          <w:smallCaps/>
          <w:sz w:val="28"/>
          <w:szCs w:val="28"/>
          <w:lang w:eastAsia="ar-SA"/>
        </w:rPr>
      </w:pPr>
    </w:p>
    <w:sdt>
      <w:sdtPr>
        <w:rPr>
          <w:rStyle w:val="TEZADI"/>
          <w:b w:val="0"/>
          <w:bCs/>
          <w:color w:val="000000" w:themeColor="text1"/>
        </w:rPr>
        <w:alias w:val="Tez Adını Yazınız"/>
        <w:tag w:val="Tez Adını Yazınız"/>
        <w:id w:val="-355348574"/>
        <w:placeholder>
          <w:docPart w:val="21DFB708837F44F188B1A4BCC82635F7"/>
        </w:placeholder>
      </w:sdtPr>
      <w:sdtEndPr>
        <w:rPr>
          <w:rStyle w:val="VarsaylanParagrafYazTipi"/>
          <w:rFonts w:asciiTheme="minorHAnsi" w:hAnsiTheme="minorHAnsi" w:cstheme="majorBidi"/>
          <w:b/>
          <w:caps w:val="0"/>
          <w:color w:val="FF0000"/>
          <w:sz w:val="28"/>
          <w:szCs w:val="28"/>
        </w:rPr>
      </w:sdtEndPr>
      <w:sdtContent>
        <w:p w14:paraId="054A6635" w14:textId="77777777" w:rsidR="00AB79B4" w:rsidRPr="004A4416" w:rsidRDefault="00E920B1" w:rsidP="00AB79B4">
          <w:pPr>
            <w:jc w:val="center"/>
            <w:rPr>
              <w:rFonts w:asciiTheme="majorBidi" w:hAnsiTheme="majorBidi" w:cstheme="majorBidi"/>
              <w:b/>
              <w:bCs/>
              <w:color w:val="FF0000"/>
              <w:sz w:val="28"/>
              <w:szCs w:val="28"/>
            </w:rPr>
          </w:pPr>
          <w:r>
            <w:rPr>
              <w:rStyle w:val="TEZADI"/>
              <w:bCs/>
              <w:caps w:val="0"/>
              <w:color w:val="000000" w:themeColor="text1"/>
              <w:sz w:val="28"/>
              <w:szCs w:val="28"/>
            </w:rPr>
            <w:t xml:space="preserve">Çocuklarda Dijital Bağımlılığın Öncülleri Ve Ardılları: Bir </w:t>
          </w:r>
          <w:proofErr w:type="spellStart"/>
          <w:r>
            <w:rPr>
              <w:rStyle w:val="TEZADI"/>
              <w:bCs/>
              <w:caps w:val="0"/>
              <w:color w:val="000000" w:themeColor="text1"/>
              <w:sz w:val="28"/>
              <w:szCs w:val="28"/>
            </w:rPr>
            <w:t>Metasentez</w:t>
          </w:r>
          <w:proofErr w:type="spellEnd"/>
          <w:r>
            <w:rPr>
              <w:rStyle w:val="TEZADI"/>
              <w:bCs/>
              <w:caps w:val="0"/>
              <w:color w:val="000000" w:themeColor="text1"/>
              <w:sz w:val="28"/>
              <w:szCs w:val="28"/>
            </w:rPr>
            <w:t xml:space="preserve"> Çalışmas</w:t>
          </w:r>
          <w:r>
            <w:rPr>
              <w:rStyle w:val="TEZADI"/>
              <w:b w:val="0"/>
              <w:bCs/>
              <w:caps w:val="0"/>
              <w:color w:val="000000" w:themeColor="text1"/>
              <w:sz w:val="28"/>
              <w:szCs w:val="28"/>
            </w:rPr>
            <w:t>ı</w:t>
          </w:r>
        </w:p>
      </w:sdtContent>
    </w:sdt>
    <w:sdt>
      <w:sdtPr>
        <w:rPr>
          <w:rStyle w:val="TEZTURU"/>
          <w:sz w:val="24"/>
          <w:szCs w:val="24"/>
        </w:rPr>
        <w:alias w:val="Tez Türünüzü Seçiniz"/>
        <w:tag w:val="Tez Türünüzü Seçiniz"/>
        <w:id w:val="320320319"/>
        <w:placeholder>
          <w:docPart w:val="A008323074554A7CBA3F256A13206370"/>
        </w:placeholder>
        <w:dropDownList>
          <w:listItem w:value="Bir öğe seçin."/>
          <w:listItem w:displayText="YÜKSEK LİSANS TEZİ" w:value="YÜKSEK LİSANS TEZİ"/>
          <w:listItem w:displayText="DOKTORA TEZİ" w:value="DOKTORA TEZİ"/>
        </w:dropDownList>
      </w:sdtPr>
      <w:sdtEndPr>
        <w:rPr>
          <w:rStyle w:val="VarsaylanParagrafYazTipi"/>
          <w:rFonts w:asciiTheme="minorHAnsi" w:hAnsiTheme="minorHAnsi" w:cstheme="majorBidi"/>
        </w:rPr>
      </w:sdtEndPr>
      <w:sdtContent>
        <w:p w14:paraId="123FC52A" w14:textId="77777777" w:rsidR="00AB79B4" w:rsidRPr="00A75065" w:rsidRDefault="00AB79B4" w:rsidP="00AB79B4">
          <w:pPr>
            <w:jc w:val="center"/>
            <w:rPr>
              <w:rFonts w:asciiTheme="majorBidi" w:hAnsiTheme="majorBidi" w:cstheme="majorBidi"/>
              <w:sz w:val="24"/>
              <w:szCs w:val="24"/>
            </w:rPr>
          </w:pPr>
          <w:r w:rsidRPr="00A75065">
            <w:rPr>
              <w:rStyle w:val="TEZTURU"/>
              <w:sz w:val="24"/>
              <w:szCs w:val="24"/>
            </w:rPr>
            <w:t>YÜKSEK LİSANS TEZİ</w:t>
          </w:r>
        </w:p>
      </w:sdtContent>
    </w:sdt>
    <w:p w14:paraId="337BA1CB" w14:textId="77777777" w:rsidR="00AB79B4" w:rsidRDefault="00AB79B4" w:rsidP="00AB79B4">
      <w:pPr>
        <w:rPr>
          <w:rFonts w:asciiTheme="majorBidi" w:hAnsiTheme="majorBidi" w:cstheme="majorBidi"/>
        </w:rPr>
      </w:pPr>
    </w:p>
    <w:tbl>
      <w:tblPr>
        <w:tblStyle w:val="TabloKlavuzu"/>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96"/>
      </w:tblGrid>
      <w:tr w:rsidR="00AB79B4" w:rsidRPr="00364F12" w14:paraId="42AD6B24" w14:textId="77777777" w:rsidTr="00E920B1">
        <w:trPr>
          <w:jc w:val="center"/>
        </w:trPr>
        <w:tc>
          <w:tcPr>
            <w:tcW w:w="4844" w:type="dxa"/>
          </w:tcPr>
          <w:p w14:paraId="28FAB1CE" w14:textId="77777777" w:rsidR="00AB79B4" w:rsidRPr="004B656C" w:rsidRDefault="00AB79B4" w:rsidP="00E920B1">
            <w:pPr>
              <w:spacing w:line="360" w:lineRule="auto"/>
              <w:jc w:val="center"/>
              <w:rPr>
                <w:rFonts w:asciiTheme="majorBidi" w:hAnsiTheme="majorBidi" w:cstheme="majorBidi"/>
                <w:sz w:val="24"/>
                <w:szCs w:val="24"/>
              </w:rPr>
            </w:pPr>
            <w:r w:rsidRPr="004B656C">
              <w:rPr>
                <w:rFonts w:asciiTheme="majorBidi" w:hAnsiTheme="majorBidi" w:cstheme="majorBidi"/>
                <w:sz w:val="24"/>
                <w:szCs w:val="24"/>
              </w:rPr>
              <w:t>DANIŞMAN</w:t>
            </w:r>
          </w:p>
        </w:tc>
        <w:tc>
          <w:tcPr>
            <w:tcW w:w="4796" w:type="dxa"/>
          </w:tcPr>
          <w:p w14:paraId="3483E322" w14:textId="77777777" w:rsidR="00AB79B4" w:rsidRPr="004B656C" w:rsidRDefault="00AB79B4" w:rsidP="00E920B1">
            <w:pPr>
              <w:spacing w:line="360" w:lineRule="auto"/>
              <w:jc w:val="center"/>
              <w:rPr>
                <w:rFonts w:asciiTheme="majorBidi" w:hAnsiTheme="majorBidi" w:cstheme="majorBidi"/>
                <w:sz w:val="24"/>
                <w:szCs w:val="24"/>
              </w:rPr>
            </w:pPr>
            <w:r w:rsidRPr="004B656C">
              <w:rPr>
                <w:rFonts w:asciiTheme="majorBidi" w:hAnsiTheme="majorBidi" w:cstheme="majorBidi"/>
                <w:sz w:val="24"/>
                <w:szCs w:val="24"/>
              </w:rPr>
              <w:t>HAZIRLAYAN</w:t>
            </w:r>
          </w:p>
        </w:tc>
      </w:tr>
      <w:tr w:rsidR="00AB79B4" w:rsidRPr="00364F12" w14:paraId="72E1B6D4" w14:textId="77777777" w:rsidTr="00E920B1">
        <w:trPr>
          <w:jc w:val="center"/>
        </w:trPr>
        <w:sdt>
          <w:sdtPr>
            <w:rPr>
              <w:rStyle w:val="ADSOYAD"/>
              <w:b w:val="0"/>
            </w:rPr>
            <w:alias w:val="Danışmanın Ünvanını, Adını ve Soyadını Yazınız"/>
            <w:tag w:val="Danışmanın Ünvanını, Adını ve Soyadını Yazınız"/>
            <w:id w:val="1681937453"/>
            <w:placeholder>
              <w:docPart w:val="926BD5577CE545A5A8AB837BD03CDF74"/>
            </w:placeholder>
          </w:sdtPr>
          <w:sdtEndPr>
            <w:rPr>
              <w:rStyle w:val="VarsaylanParagrafYazTipi"/>
              <w:rFonts w:asciiTheme="minorHAnsi" w:hAnsiTheme="minorHAnsi" w:cstheme="majorBidi"/>
              <w:b/>
              <w:caps w:val="0"/>
              <w:noProof w:val="0"/>
              <w:sz w:val="22"/>
              <w:szCs w:val="32"/>
            </w:rPr>
          </w:sdtEndPr>
          <w:sdtContent>
            <w:tc>
              <w:tcPr>
                <w:tcW w:w="4844" w:type="dxa"/>
              </w:tcPr>
              <w:p w14:paraId="11F40B1D" w14:textId="77777777" w:rsidR="00AB79B4" w:rsidRPr="0000430A" w:rsidRDefault="00AB79B4" w:rsidP="00E920B1">
                <w:pPr>
                  <w:spacing w:line="360" w:lineRule="auto"/>
                  <w:jc w:val="center"/>
                  <w:rPr>
                    <w:rFonts w:asciiTheme="majorBidi" w:hAnsiTheme="majorBidi" w:cstheme="majorBidi"/>
                    <w:b/>
                    <w:sz w:val="32"/>
                    <w:szCs w:val="32"/>
                  </w:rPr>
                </w:pPr>
                <w:r>
                  <w:rPr>
                    <w:rStyle w:val="ADSOYAD"/>
                    <w:color w:val="000000" w:themeColor="text1"/>
                    <w:sz w:val="24"/>
                    <w:szCs w:val="24"/>
                  </w:rPr>
                  <w:t>Doç. Dr. Osman Tayyar ÇELİK</w:t>
                </w:r>
              </w:p>
            </w:tc>
          </w:sdtContent>
        </w:sdt>
        <w:sdt>
          <w:sdtPr>
            <w:rPr>
              <w:rStyle w:val="ADSOYAD"/>
              <w:b w:val="0"/>
              <w:bCs/>
              <w:color w:val="FF0000"/>
            </w:rPr>
            <w:alias w:val="Tezi Hazırlayan Kişinin Adı ve Soyadı"/>
            <w:tag w:val="Tezi Hazırlayan Kişinin Adı ve Soyadı"/>
            <w:id w:val="758489054"/>
            <w:placeholder>
              <w:docPart w:val="FC7747C4A26F4EE29FF3EF5667DF48D1"/>
            </w:placeholder>
          </w:sdtPr>
          <w:sdtEndPr>
            <w:rPr>
              <w:rStyle w:val="ADSOYAD"/>
            </w:rPr>
          </w:sdtEndPr>
          <w:sdtContent>
            <w:sdt>
              <w:sdtPr>
                <w:rPr>
                  <w:rStyle w:val="ADSOYAD"/>
                  <w:b w:val="0"/>
                  <w:bCs/>
                  <w:color w:val="FF0000"/>
                </w:rPr>
                <w:alias w:val="Danışmanın Ünvanını, Adını ve Soyadını Yazınız"/>
                <w:tag w:val="Danışmanın Ünvanını, Adını ve Soyadını Yazınız"/>
                <w:id w:val="-329993811"/>
                <w:placeholder>
                  <w:docPart w:val="5A45EE012BAD4B918961EF7003571555"/>
                </w:placeholder>
              </w:sdtPr>
              <w:sdtEndPr>
                <w:rPr>
                  <w:rStyle w:val="VarsaylanParagrafYazTipi"/>
                  <w:rFonts w:asciiTheme="minorHAnsi" w:hAnsiTheme="minorHAnsi" w:cstheme="majorBidi"/>
                  <w:b/>
                  <w:bCs w:val="0"/>
                  <w:caps w:val="0"/>
                  <w:noProof w:val="0"/>
                  <w:color w:val="auto"/>
                  <w:sz w:val="22"/>
                  <w:szCs w:val="32"/>
                </w:rPr>
              </w:sdtEndPr>
              <w:sdtContent>
                <w:tc>
                  <w:tcPr>
                    <w:tcW w:w="4796" w:type="dxa"/>
                  </w:tcPr>
                  <w:p w14:paraId="5A5B1281" w14:textId="77777777" w:rsidR="00AB79B4" w:rsidRPr="00364F12" w:rsidRDefault="00AB79B4" w:rsidP="00E920B1">
                    <w:pPr>
                      <w:spacing w:line="360" w:lineRule="auto"/>
                      <w:jc w:val="center"/>
                      <w:rPr>
                        <w:rFonts w:asciiTheme="majorBidi" w:hAnsiTheme="majorBidi" w:cstheme="majorBidi"/>
                        <w:b/>
                        <w:bCs/>
                        <w:color w:val="FF0000"/>
                        <w:sz w:val="32"/>
                        <w:szCs w:val="32"/>
                      </w:rPr>
                    </w:pPr>
                    <w:r>
                      <w:rPr>
                        <w:rStyle w:val="ADSOYAD"/>
                        <w:color w:val="000000" w:themeColor="text1"/>
                        <w:sz w:val="24"/>
                        <w:szCs w:val="24"/>
                      </w:rPr>
                      <w:t>Ebru ÇELİK</w:t>
                    </w:r>
                  </w:p>
                </w:tc>
              </w:sdtContent>
            </w:sdt>
          </w:sdtContent>
        </w:sdt>
      </w:tr>
    </w:tbl>
    <w:p w14:paraId="582FC64B" w14:textId="77777777" w:rsidR="00AB79B4" w:rsidRPr="00A4335E" w:rsidRDefault="00AB79B4" w:rsidP="00AB79B4">
      <w:pPr>
        <w:rPr>
          <w:rFonts w:ascii="Times New Roman" w:hAnsi="Times New Roman" w:cs="Times New Roman"/>
          <w:sz w:val="24"/>
          <w:szCs w:val="24"/>
        </w:rPr>
      </w:pPr>
    </w:p>
    <w:p w14:paraId="3BD71F03" w14:textId="77777777" w:rsidR="00AB79B4" w:rsidRPr="00A4335E" w:rsidRDefault="00AB79B4" w:rsidP="00AB79B4">
      <w:pPr>
        <w:spacing w:line="312" w:lineRule="auto"/>
        <w:ind w:firstLine="709"/>
        <w:jc w:val="both"/>
        <w:rPr>
          <w:rFonts w:ascii="Times New Roman" w:hAnsi="Times New Roman" w:cs="Times New Roman"/>
          <w:sz w:val="24"/>
          <w:szCs w:val="24"/>
        </w:rPr>
      </w:pPr>
      <w:r w:rsidRPr="00A4335E">
        <w:rPr>
          <w:rFonts w:ascii="Times New Roman" w:hAnsi="Times New Roman" w:cs="Times New Roman"/>
          <w:sz w:val="24"/>
          <w:szCs w:val="24"/>
        </w:rPr>
        <w:t>Jürimiz</w:t>
      </w:r>
      <w:r>
        <w:rPr>
          <w:rFonts w:ascii="Times New Roman" w:hAnsi="Times New Roman" w:cs="Times New Roman"/>
          <w:sz w:val="24"/>
          <w:szCs w:val="24"/>
        </w:rPr>
        <w:t xml:space="preserve"> tarafından 03</w:t>
      </w:r>
      <w:r w:rsidRPr="00A4335E">
        <w:rPr>
          <w:rFonts w:ascii="Times New Roman" w:hAnsi="Times New Roman" w:cs="Times New Roman"/>
          <w:sz w:val="24"/>
          <w:szCs w:val="24"/>
        </w:rPr>
        <w:t>/</w:t>
      </w:r>
      <w:r>
        <w:rPr>
          <w:rFonts w:ascii="Times New Roman" w:hAnsi="Times New Roman" w:cs="Times New Roman"/>
          <w:sz w:val="24"/>
          <w:szCs w:val="24"/>
        </w:rPr>
        <w:t>02</w:t>
      </w:r>
      <w:r w:rsidRPr="00A4335E">
        <w:rPr>
          <w:rFonts w:ascii="Times New Roman" w:hAnsi="Times New Roman" w:cs="Times New Roman"/>
          <w:sz w:val="24"/>
          <w:szCs w:val="24"/>
        </w:rPr>
        <w:t>/20</w:t>
      </w:r>
      <w:r>
        <w:rPr>
          <w:rFonts w:ascii="Times New Roman" w:hAnsi="Times New Roman" w:cs="Times New Roman"/>
          <w:sz w:val="24"/>
          <w:szCs w:val="24"/>
        </w:rPr>
        <w:t xml:space="preserve">22 </w:t>
      </w:r>
      <w:r w:rsidRPr="00A4335E">
        <w:rPr>
          <w:rFonts w:ascii="Times New Roman" w:hAnsi="Times New Roman" w:cs="Times New Roman"/>
          <w:sz w:val="24"/>
          <w:szCs w:val="24"/>
        </w:rPr>
        <w:t xml:space="preserve">tarihinde yapılan tez savunma sınavı sonucunda bu tez </w:t>
      </w:r>
      <w:r w:rsidRPr="00A4335E">
        <w:rPr>
          <w:rFonts w:ascii="Times New Roman" w:hAnsi="Times New Roman" w:cs="Times New Roman"/>
          <w:b/>
          <w:sz w:val="24"/>
          <w:szCs w:val="24"/>
        </w:rPr>
        <w:t xml:space="preserve">oybirliği </w:t>
      </w:r>
      <w:r w:rsidRPr="00A4335E">
        <w:rPr>
          <w:rFonts w:ascii="Times New Roman" w:hAnsi="Times New Roman" w:cs="Times New Roman"/>
          <w:sz w:val="24"/>
          <w:szCs w:val="24"/>
        </w:rPr>
        <w:t xml:space="preserve">ile başarılı bulunarak </w:t>
      </w:r>
      <w:r>
        <w:rPr>
          <w:rFonts w:ascii="Times New Roman" w:hAnsi="Times New Roman" w:cs="Times New Roman"/>
          <w:sz w:val="24"/>
          <w:szCs w:val="24"/>
        </w:rPr>
        <w:t xml:space="preserve">Çocuk Gelişimi Anabilim Dalı </w:t>
      </w:r>
      <w:sdt>
        <w:sdtPr>
          <w:rPr>
            <w:rStyle w:val="Stil3"/>
            <w:rFonts w:ascii="Times New Roman" w:hAnsi="Times New Roman" w:cs="Times New Roman"/>
            <w:b w:val="0"/>
            <w:color w:val="000000" w:themeColor="text1"/>
            <w:sz w:val="24"/>
            <w:szCs w:val="24"/>
          </w:rPr>
          <w:id w:val="574949921"/>
          <w:placeholder>
            <w:docPart w:val="3F17B1FDD8C04FC888E244FBD8D724E9"/>
          </w:placeholder>
          <w:dropDownList>
            <w:listItem w:value="Bir öğe seçin."/>
            <w:listItem w:displayText="Yüksek Lisans" w:value="Yüksek Lisans"/>
            <w:listItem w:displayText="Doktora" w:value="Doktora"/>
          </w:dropDownList>
        </w:sdtPr>
        <w:sdtEndPr>
          <w:rPr>
            <w:rStyle w:val="VarsaylanParagrafYazTipi"/>
            <w:b/>
          </w:rPr>
        </w:sdtEndPr>
        <w:sdtContent>
          <w:r w:rsidRPr="00E374AE">
            <w:rPr>
              <w:rStyle w:val="Stil3"/>
              <w:rFonts w:ascii="Times New Roman" w:hAnsi="Times New Roman" w:cs="Times New Roman"/>
              <w:color w:val="000000" w:themeColor="text1"/>
              <w:sz w:val="24"/>
              <w:szCs w:val="24"/>
            </w:rPr>
            <w:t>Yüksek Lisans</w:t>
          </w:r>
        </w:sdtContent>
      </w:sdt>
      <w:r w:rsidR="00E920B1">
        <w:rPr>
          <w:rFonts w:ascii="Times New Roman" w:hAnsi="Times New Roman" w:cs="Times New Roman"/>
          <w:b/>
          <w:color w:val="000000" w:themeColor="text1"/>
          <w:sz w:val="24"/>
          <w:szCs w:val="24"/>
        </w:rPr>
        <w:t xml:space="preserve"> </w:t>
      </w:r>
      <w:r w:rsidRPr="001A7AA0">
        <w:rPr>
          <w:rFonts w:ascii="Times New Roman" w:hAnsi="Times New Roman" w:cs="Times New Roman"/>
          <w:b/>
          <w:sz w:val="24"/>
          <w:szCs w:val="24"/>
        </w:rPr>
        <w:t>Tezi</w:t>
      </w:r>
      <w:r w:rsidRPr="00A4335E">
        <w:rPr>
          <w:rFonts w:ascii="Times New Roman" w:hAnsi="Times New Roman" w:cs="Times New Roman"/>
          <w:sz w:val="24"/>
          <w:szCs w:val="24"/>
        </w:rPr>
        <w:t xml:space="preserve"> olarak kabul etmiştir.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2076"/>
      </w:tblGrid>
      <w:tr w:rsidR="00AB79B4" w:rsidRPr="00251AB6" w14:paraId="2B9FEB30" w14:textId="77777777" w:rsidTr="00E920B1">
        <w:trPr>
          <w:trHeight w:val="943"/>
        </w:trPr>
        <w:tc>
          <w:tcPr>
            <w:tcW w:w="7421" w:type="dxa"/>
            <w:vAlign w:val="center"/>
          </w:tcPr>
          <w:p w14:paraId="46CD81EB" w14:textId="77777777" w:rsidR="00AB79B4" w:rsidRPr="00251AB6" w:rsidRDefault="00AB79B4" w:rsidP="00E920B1">
            <w:pPr>
              <w:spacing w:before="20" w:after="20" w:line="312" w:lineRule="auto"/>
              <w:ind w:firstLine="306"/>
              <w:rPr>
                <w:rFonts w:asciiTheme="majorBidi" w:hAnsiTheme="majorBidi" w:cstheme="majorBidi"/>
                <w:b/>
                <w:bCs/>
                <w:sz w:val="24"/>
                <w:szCs w:val="24"/>
              </w:rPr>
            </w:pPr>
            <w:r w:rsidRPr="00251AB6">
              <w:rPr>
                <w:rFonts w:asciiTheme="majorBidi" w:hAnsiTheme="majorBidi" w:cstheme="majorBidi"/>
                <w:b/>
                <w:bCs/>
                <w:sz w:val="24"/>
                <w:szCs w:val="24"/>
              </w:rPr>
              <w:t xml:space="preserve">Jüri Üyelerinin </w:t>
            </w:r>
            <w:r>
              <w:rPr>
                <w:rFonts w:asciiTheme="majorBidi" w:hAnsiTheme="majorBidi" w:cstheme="majorBidi"/>
                <w:b/>
                <w:bCs/>
                <w:sz w:val="24"/>
                <w:szCs w:val="24"/>
              </w:rPr>
              <w:t>U</w:t>
            </w:r>
            <w:r w:rsidRPr="00251AB6">
              <w:rPr>
                <w:rFonts w:asciiTheme="majorBidi" w:hAnsiTheme="majorBidi" w:cstheme="majorBidi"/>
                <w:b/>
                <w:bCs/>
                <w:sz w:val="24"/>
                <w:szCs w:val="24"/>
              </w:rPr>
              <w:t>nvan</w:t>
            </w:r>
            <w:r>
              <w:rPr>
                <w:rFonts w:asciiTheme="majorBidi" w:hAnsiTheme="majorBidi" w:cstheme="majorBidi"/>
                <w:b/>
                <w:bCs/>
                <w:sz w:val="24"/>
                <w:szCs w:val="24"/>
              </w:rPr>
              <w:t>ı</w:t>
            </w:r>
            <w:r w:rsidRPr="00251AB6">
              <w:rPr>
                <w:rFonts w:asciiTheme="majorBidi" w:hAnsiTheme="majorBidi" w:cstheme="majorBidi"/>
                <w:b/>
                <w:bCs/>
                <w:sz w:val="24"/>
                <w:szCs w:val="24"/>
              </w:rPr>
              <w:t xml:space="preserve"> Ad</w:t>
            </w:r>
            <w:r>
              <w:rPr>
                <w:rFonts w:asciiTheme="majorBidi" w:hAnsiTheme="majorBidi" w:cstheme="majorBidi"/>
                <w:b/>
                <w:bCs/>
                <w:sz w:val="24"/>
                <w:szCs w:val="24"/>
              </w:rPr>
              <w:t>ı</w:t>
            </w:r>
            <w:r w:rsidRPr="00251AB6">
              <w:rPr>
                <w:rFonts w:asciiTheme="majorBidi" w:hAnsiTheme="majorBidi" w:cstheme="majorBidi"/>
                <w:b/>
                <w:bCs/>
                <w:sz w:val="24"/>
                <w:szCs w:val="24"/>
              </w:rPr>
              <w:t xml:space="preserve"> Soyadı</w:t>
            </w:r>
          </w:p>
        </w:tc>
        <w:tc>
          <w:tcPr>
            <w:tcW w:w="2076" w:type="dxa"/>
            <w:vAlign w:val="center"/>
          </w:tcPr>
          <w:p w14:paraId="54FDE751" w14:textId="77777777" w:rsidR="00AB79B4" w:rsidRPr="00251AB6" w:rsidRDefault="00AB79B4" w:rsidP="00E920B1">
            <w:pPr>
              <w:spacing w:before="20" w:after="20" w:line="312" w:lineRule="auto"/>
              <w:jc w:val="center"/>
              <w:rPr>
                <w:rFonts w:asciiTheme="majorBidi" w:hAnsiTheme="majorBidi" w:cstheme="majorBidi"/>
                <w:b/>
                <w:bCs/>
                <w:sz w:val="24"/>
                <w:szCs w:val="24"/>
              </w:rPr>
            </w:pPr>
            <w:r w:rsidRPr="00251AB6">
              <w:rPr>
                <w:rFonts w:asciiTheme="majorBidi" w:hAnsiTheme="majorBidi" w:cstheme="majorBidi"/>
                <w:b/>
                <w:bCs/>
                <w:sz w:val="24"/>
                <w:szCs w:val="24"/>
              </w:rPr>
              <w:t>İmza</w:t>
            </w:r>
          </w:p>
        </w:tc>
      </w:tr>
      <w:tr w:rsidR="00AB79B4" w14:paraId="2155199B" w14:textId="77777777" w:rsidTr="00E920B1">
        <w:tc>
          <w:tcPr>
            <w:tcW w:w="7421" w:type="dxa"/>
          </w:tcPr>
          <w:p w14:paraId="310E6555" w14:textId="77777777" w:rsidR="00AB79B4" w:rsidRDefault="00AB79B4" w:rsidP="00E920B1">
            <w:pPr>
              <w:spacing w:before="20" w:after="20" w:line="312" w:lineRule="auto"/>
              <w:jc w:val="both"/>
              <w:rPr>
                <w:rFonts w:asciiTheme="majorBidi" w:hAnsiTheme="majorBidi" w:cstheme="majorBidi"/>
                <w:sz w:val="24"/>
                <w:szCs w:val="24"/>
              </w:rPr>
            </w:pPr>
            <w:r>
              <w:rPr>
                <w:rFonts w:asciiTheme="majorBidi" w:hAnsiTheme="majorBidi" w:cstheme="majorBidi"/>
                <w:b/>
                <w:bCs/>
                <w:sz w:val="24"/>
                <w:szCs w:val="24"/>
              </w:rPr>
              <w:t>1.</w:t>
            </w:r>
            <w:sdt>
              <w:sdtPr>
                <w:rPr>
                  <w:rStyle w:val="Stil6"/>
                </w:rPr>
                <w:alias w:val="Jüri Üyelerini Ünvanı İle Birlikte Yazınız"/>
                <w:tag w:val="Jüri Üyelerini Ünvanı İle Birlikte Yazınız"/>
                <w:id w:val="-1591616867"/>
              </w:sdtPr>
              <w:sdtEndPr>
                <w:rPr>
                  <w:rStyle w:val="VarsaylanParagrafYazTipi"/>
                  <w:rFonts w:asciiTheme="majorBidi" w:hAnsiTheme="majorBidi" w:cstheme="majorBidi"/>
                  <w:sz w:val="22"/>
                  <w:szCs w:val="24"/>
                </w:rPr>
              </w:sdtEndPr>
              <w:sdtContent>
                <w:r>
                  <w:rPr>
                    <w:rStyle w:val="Stil6"/>
                  </w:rPr>
                  <w:t>Doç. Dr. Mehmet SAĞLAM</w:t>
                </w:r>
              </w:sdtContent>
            </w:sdt>
          </w:p>
        </w:tc>
        <w:tc>
          <w:tcPr>
            <w:tcW w:w="2076" w:type="dxa"/>
            <w:vAlign w:val="bottom"/>
          </w:tcPr>
          <w:p w14:paraId="10524001" w14:textId="77777777" w:rsidR="00AB79B4" w:rsidRDefault="00AB79B4" w:rsidP="00E920B1">
            <w:pPr>
              <w:jc w:val="center"/>
              <w:rPr>
                <w:rFonts w:asciiTheme="majorBidi" w:hAnsiTheme="majorBidi" w:cstheme="majorBidi"/>
                <w:sz w:val="24"/>
                <w:szCs w:val="24"/>
              </w:rPr>
            </w:pPr>
            <w:r>
              <w:rPr>
                <w:rFonts w:asciiTheme="majorBidi" w:hAnsiTheme="majorBidi" w:cstheme="majorBidi"/>
                <w:sz w:val="24"/>
                <w:szCs w:val="24"/>
              </w:rPr>
              <w:t>…………………...</w:t>
            </w:r>
          </w:p>
          <w:p w14:paraId="3E6E1CD6" w14:textId="77777777" w:rsidR="00AB79B4" w:rsidRDefault="00AB79B4" w:rsidP="00E920B1">
            <w:pPr>
              <w:jc w:val="center"/>
              <w:rPr>
                <w:rFonts w:asciiTheme="majorBidi" w:hAnsiTheme="majorBidi" w:cstheme="majorBidi"/>
                <w:sz w:val="24"/>
                <w:szCs w:val="24"/>
              </w:rPr>
            </w:pPr>
          </w:p>
        </w:tc>
      </w:tr>
      <w:tr w:rsidR="00AB79B4" w14:paraId="7B603960" w14:textId="77777777" w:rsidTr="00E920B1">
        <w:tc>
          <w:tcPr>
            <w:tcW w:w="7421" w:type="dxa"/>
          </w:tcPr>
          <w:p w14:paraId="58C41D4F" w14:textId="77777777" w:rsidR="00AB79B4" w:rsidRPr="00251AB6" w:rsidRDefault="00AB79B4" w:rsidP="00E920B1">
            <w:pPr>
              <w:spacing w:before="20" w:after="20" w:line="312" w:lineRule="auto"/>
              <w:jc w:val="both"/>
              <w:rPr>
                <w:rFonts w:asciiTheme="majorBidi" w:hAnsiTheme="majorBidi" w:cstheme="majorBidi"/>
                <w:sz w:val="24"/>
                <w:szCs w:val="24"/>
              </w:rPr>
            </w:pPr>
            <w:r w:rsidRPr="00251AB6">
              <w:rPr>
                <w:rFonts w:asciiTheme="majorBidi" w:hAnsiTheme="majorBidi" w:cstheme="majorBidi"/>
                <w:b/>
                <w:bCs/>
                <w:sz w:val="24"/>
                <w:szCs w:val="24"/>
              </w:rPr>
              <w:t>2</w:t>
            </w:r>
            <w:r>
              <w:rPr>
                <w:rFonts w:asciiTheme="majorBidi" w:hAnsiTheme="majorBidi" w:cstheme="majorBidi"/>
                <w:b/>
                <w:bCs/>
                <w:sz w:val="24"/>
                <w:szCs w:val="24"/>
              </w:rPr>
              <w:t>.</w:t>
            </w:r>
            <w:sdt>
              <w:sdtPr>
                <w:rPr>
                  <w:rStyle w:val="Stil6"/>
                </w:rPr>
                <w:alias w:val="Jüri Üyelerini Ünvanı İle Birlikte Yazınız"/>
                <w:tag w:val="Jüri Üyelerini Ünvanı İle Birlikte Yazınız"/>
                <w:id w:val="1094213959"/>
              </w:sdtPr>
              <w:sdtEndPr>
                <w:rPr>
                  <w:rStyle w:val="VarsaylanParagrafYazTipi"/>
                  <w:rFonts w:asciiTheme="majorBidi" w:hAnsiTheme="majorBidi" w:cstheme="majorBidi"/>
                  <w:sz w:val="22"/>
                  <w:szCs w:val="24"/>
                </w:rPr>
              </w:sdtEndPr>
              <w:sdtContent>
                <w:r>
                  <w:rPr>
                    <w:rStyle w:val="Stil6"/>
                  </w:rPr>
                  <w:t xml:space="preserve">Doç. Dr. </w:t>
                </w:r>
                <w:proofErr w:type="spellStart"/>
                <w:r>
                  <w:rPr>
                    <w:rStyle w:val="Stil6"/>
                  </w:rPr>
                  <w:t>O.Tayyar</w:t>
                </w:r>
                <w:proofErr w:type="spellEnd"/>
                <w:r>
                  <w:rPr>
                    <w:rStyle w:val="Stil6"/>
                  </w:rPr>
                  <w:t xml:space="preserve"> ÇELİK</w:t>
                </w:r>
              </w:sdtContent>
            </w:sdt>
          </w:p>
        </w:tc>
        <w:tc>
          <w:tcPr>
            <w:tcW w:w="2076" w:type="dxa"/>
            <w:vAlign w:val="bottom"/>
          </w:tcPr>
          <w:p w14:paraId="76A53CE8" w14:textId="77777777" w:rsidR="00AB79B4" w:rsidRDefault="00AB79B4" w:rsidP="00E920B1">
            <w:pPr>
              <w:jc w:val="center"/>
              <w:rPr>
                <w:rFonts w:asciiTheme="majorBidi" w:hAnsiTheme="majorBidi" w:cstheme="majorBidi"/>
                <w:sz w:val="24"/>
                <w:szCs w:val="24"/>
              </w:rPr>
            </w:pPr>
            <w:r>
              <w:rPr>
                <w:rFonts w:asciiTheme="majorBidi" w:hAnsiTheme="majorBidi" w:cstheme="majorBidi"/>
                <w:sz w:val="24"/>
                <w:szCs w:val="24"/>
              </w:rPr>
              <w:t>…………………...</w:t>
            </w:r>
          </w:p>
          <w:p w14:paraId="3C1E8EFC" w14:textId="77777777" w:rsidR="00AB79B4" w:rsidRDefault="00AB79B4" w:rsidP="00E920B1">
            <w:pPr>
              <w:jc w:val="center"/>
              <w:rPr>
                <w:rFonts w:asciiTheme="majorBidi" w:hAnsiTheme="majorBidi" w:cstheme="majorBidi"/>
                <w:sz w:val="24"/>
                <w:szCs w:val="24"/>
              </w:rPr>
            </w:pPr>
          </w:p>
        </w:tc>
      </w:tr>
      <w:tr w:rsidR="00AB79B4" w14:paraId="633B38F9" w14:textId="77777777" w:rsidTr="00E920B1">
        <w:tc>
          <w:tcPr>
            <w:tcW w:w="7421" w:type="dxa"/>
          </w:tcPr>
          <w:p w14:paraId="3586244B" w14:textId="77777777" w:rsidR="00AB79B4" w:rsidRPr="00251AB6" w:rsidRDefault="00AB79B4" w:rsidP="00E920B1">
            <w:pPr>
              <w:spacing w:before="20" w:after="20" w:line="312" w:lineRule="auto"/>
              <w:jc w:val="both"/>
              <w:rPr>
                <w:rFonts w:asciiTheme="majorBidi" w:hAnsiTheme="majorBidi" w:cstheme="majorBidi"/>
                <w:sz w:val="24"/>
                <w:szCs w:val="24"/>
              </w:rPr>
            </w:pPr>
            <w:r w:rsidRPr="00251AB6">
              <w:rPr>
                <w:rFonts w:asciiTheme="majorBidi" w:hAnsiTheme="majorBidi" w:cstheme="majorBidi"/>
                <w:b/>
                <w:bCs/>
                <w:sz w:val="24"/>
                <w:szCs w:val="24"/>
              </w:rPr>
              <w:t>3</w:t>
            </w:r>
            <w:r>
              <w:rPr>
                <w:rFonts w:asciiTheme="majorBidi" w:hAnsiTheme="majorBidi" w:cstheme="majorBidi"/>
                <w:b/>
                <w:bCs/>
                <w:sz w:val="24"/>
                <w:szCs w:val="24"/>
              </w:rPr>
              <w:t>.</w:t>
            </w:r>
            <w:sdt>
              <w:sdtPr>
                <w:rPr>
                  <w:rStyle w:val="Stil6"/>
                </w:rPr>
                <w:alias w:val="Jüri Üyelerini Ünvanı İle Birlikte Yazınız"/>
                <w:tag w:val="Jüri Üyelerini Ünvanı İle Birlikte Yazınız"/>
                <w:id w:val="-16769072"/>
              </w:sdtPr>
              <w:sdtEndPr>
                <w:rPr>
                  <w:rStyle w:val="VarsaylanParagrafYazTipi"/>
                  <w:rFonts w:asciiTheme="majorBidi" w:hAnsiTheme="majorBidi" w:cstheme="majorBidi"/>
                  <w:sz w:val="22"/>
                  <w:szCs w:val="24"/>
                </w:rPr>
              </w:sdtEndPr>
              <w:sdtContent>
                <w:r>
                  <w:rPr>
                    <w:rStyle w:val="Stil6"/>
                  </w:rPr>
                  <w:t xml:space="preserve">Dr. </w:t>
                </w:r>
                <w:proofErr w:type="spellStart"/>
                <w:r>
                  <w:rPr>
                    <w:rStyle w:val="Stil6"/>
                  </w:rPr>
                  <w:t>Öğr</w:t>
                </w:r>
                <w:proofErr w:type="spellEnd"/>
                <w:r>
                  <w:rPr>
                    <w:rStyle w:val="Stil6"/>
                  </w:rPr>
                  <w:t>. Üyesi Halil KARADAŞ</w:t>
                </w:r>
              </w:sdtContent>
            </w:sdt>
          </w:p>
        </w:tc>
        <w:tc>
          <w:tcPr>
            <w:tcW w:w="2076" w:type="dxa"/>
            <w:vAlign w:val="bottom"/>
          </w:tcPr>
          <w:p w14:paraId="762B1401" w14:textId="77777777" w:rsidR="00AB79B4" w:rsidRDefault="00AB79B4" w:rsidP="00E920B1">
            <w:pPr>
              <w:jc w:val="center"/>
              <w:rPr>
                <w:rFonts w:asciiTheme="majorBidi" w:hAnsiTheme="majorBidi" w:cstheme="majorBidi"/>
                <w:sz w:val="24"/>
                <w:szCs w:val="24"/>
              </w:rPr>
            </w:pPr>
            <w:r>
              <w:rPr>
                <w:rFonts w:asciiTheme="majorBidi" w:hAnsiTheme="majorBidi" w:cstheme="majorBidi"/>
                <w:sz w:val="24"/>
                <w:szCs w:val="24"/>
              </w:rPr>
              <w:t>…………………...</w:t>
            </w:r>
          </w:p>
          <w:p w14:paraId="6DAB647E" w14:textId="77777777" w:rsidR="00AB79B4" w:rsidRDefault="00AB79B4" w:rsidP="00E920B1">
            <w:pPr>
              <w:jc w:val="center"/>
              <w:rPr>
                <w:rFonts w:asciiTheme="majorBidi" w:hAnsiTheme="majorBidi" w:cstheme="majorBidi"/>
                <w:sz w:val="24"/>
                <w:szCs w:val="24"/>
              </w:rPr>
            </w:pPr>
          </w:p>
        </w:tc>
      </w:tr>
      <w:tr w:rsidR="00AB79B4" w14:paraId="2FC18BA3" w14:textId="77777777" w:rsidTr="00E920B1">
        <w:tc>
          <w:tcPr>
            <w:tcW w:w="7421" w:type="dxa"/>
          </w:tcPr>
          <w:p w14:paraId="72058464" w14:textId="77777777" w:rsidR="00AB79B4" w:rsidRPr="00251AB6" w:rsidRDefault="00AB79B4" w:rsidP="00E920B1">
            <w:pPr>
              <w:spacing w:before="20" w:after="20" w:line="312" w:lineRule="auto"/>
              <w:jc w:val="both"/>
              <w:rPr>
                <w:rFonts w:asciiTheme="majorBidi" w:hAnsiTheme="majorBidi" w:cstheme="majorBidi"/>
                <w:sz w:val="24"/>
                <w:szCs w:val="24"/>
              </w:rPr>
            </w:pPr>
          </w:p>
        </w:tc>
        <w:tc>
          <w:tcPr>
            <w:tcW w:w="2076" w:type="dxa"/>
            <w:vAlign w:val="bottom"/>
          </w:tcPr>
          <w:p w14:paraId="58B4EBA9" w14:textId="77777777" w:rsidR="00AB79B4" w:rsidRDefault="00AB79B4" w:rsidP="00E920B1">
            <w:pPr>
              <w:jc w:val="center"/>
              <w:rPr>
                <w:rFonts w:asciiTheme="majorBidi" w:hAnsiTheme="majorBidi" w:cstheme="majorBidi"/>
                <w:sz w:val="24"/>
                <w:szCs w:val="24"/>
              </w:rPr>
            </w:pPr>
          </w:p>
        </w:tc>
      </w:tr>
      <w:tr w:rsidR="00AB79B4" w14:paraId="45955726" w14:textId="77777777" w:rsidTr="00E920B1">
        <w:tc>
          <w:tcPr>
            <w:tcW w:w="7421" w:type="dxa"/>
          </w:tcPr>
          <w:p w14:paraId="2F16AC81" w14:textId="77777777" w:rsidR="00AB79B4" w:rsidRPr="00251AB6" w:rsidRDefault="00AB79B4" w:rsidP="00E920B1">
            <w:pPr>
              <w:spacing w:before="20" w:after="20" w:line="312" w:lineRule="auto"/>
              <w:jc w:val="both"/>
              <w:rPr>
                <w:rFonts w:asciiTheme="majorBidi" w:hAnsiTheme="majorBidi" w:cstheme="majorBidi"/>
                <w:sz w:val="24"/>
                <w:szCs w:val="24"/>
              </w:rPr>
            </w:pPr>
          </w:p>
        </w:tc>
        <w:tc>
          <w:tcPr>
            <w:tcW w:w="2076" w:type="dxa"/>
            <w:vAlign w:val="bottom"/>
          </w:tcPr>
          <w:p w14:paraId="13E4A4DC" w14:textId="77777777" w:rsidR="00AB79B4" w:rsidRDefault="00AB79B4" w:rsidP="00E920B1">
            <w:pPr>
              <w:jc w:val="center"/>
              <w:rPr>
                <w:rFonts w:asciiTheme="majorBidi" w:hAnsiTheme="majorBidi" w:cstheme="majorBidi"/>
                <w:sz w:val="24"/>
                <w:szCs w:val="24"/>
              </w:rPr>
            </w:pPr>
          </w:p>
        </w:tc>
      </w:tr>
    </w:tbl>
    <w:p w14:paraId="0D3D34BC" w14:textId="77777777" w:rsidR="00AB79B4" w:rsidRDefault="00AB79B4" w:rsidP="00AB79B4">
      <w:pPr>
        <w:jc w:val="center"/>
        <w:rPr>
          <w:rFonts w:ascii="Times New Roman" w:hAnsi="Times New Roman" w:cs="Times New Roman"/>
          <w:b/>
          <w:sz w:val="20"/>
        </w:rPr>
      </w:pPr>
      <w:r w:rsidRPr="00D11290">
        <w:rPr>
          <w:rFonts w:ascii="Times New Roman" w:hAnsi="Times New Roman" w:cs="Times New Roman"/>
          <w:b/>
          <w:sz w:val="32"/>
        </w:rPr>
        <w:t>O  N  A  Y</w:t>
      </w:r>
    </w:p>
    <w:p w14:paraId="001CC14E" w14:textId="77777777" w:rsidR="00AB79B4" w:rsidRDefault="00AB79B4" w:rsidP="00AB79B4">
      <w:pPr>
        <w:spacing w:line="276" w:lineRule="auto"/>
        <w:ind w:firstLine="709"/>
        <w:jc w:val="both"/>
        <w:rPr>
          <w:rFonts w:ascii="Times New Roman" w:hAnsi="Times New Roman" w:cs="Times New Roman"/>
          <w:sz w:val="24"/>
          <w:szCs w:val="24"/>
        </w:rPr>
      </w:pPr>
      <w:r w:rsidRPr="004E31E6">
        <w:rPr>
          <w:rFonts w:ascii="Times New Roman" w:hAnsi="Times New Roman" w:cs="Times New Roman"/>
          <w:sz w:val="24"/>
          <w:szCs w:val="24"/>
        </w:rPr>
        <w:t>Bu tez, İnönü Üniversitesi Lisansüstü Eğitim-Öğretim Yönetmeliği’nin ilgili maddeleri uyarınca yukarıdaki jüri üyeleri tarafından kabul edilmiş ve Enstitü Yönetim Kurulu’nun …/…./20… tarih ve 20…./…….… sayılı Kararıyla da uygun görülmüştür.</w:t>
      </w:r>
    </w:p>
    <w:p w14:paraId="6A3078DE" w14:textId="77777777" w:rsidR="00AB79B4" w:rsidRPr="00A4335E" w:rsidRDefault="00AB79B4" w:rsidP="00AB79B4">
      <w:pPr>
        <w:spacing w:line="276" w:lineRule="auto"/>
        <w:ind w:firstLine="709"/>
        <w:jc w:val="both"/>
        <w:rPr>
          <w:rFonts w:ascii="Times New Roman" w:hAnsi="Times New Roman" w:cs="Times New Roman"/>
          <w:sz w:val="24"/>
          <w:szCs w:val="24"/>
        </w:rPr>
      </w:pPr>
    </w:p>
    <w:p w14:paraId="6099CAF1" w14:textId="77777777" w:rsidR="00AB79B4" w:rsidRPr="00A4335E" w:rsidRDefault="00AB79B4" w:rsidP="00AB79B4">
      <w:pPr>
        <w:pStyle w:val="AralkYok"/>
        <w:jc w:val="center"/>
        <w:rPr>
          <w:b/>
          <w:sz w:val="24"/>
          <w:szCs w:val="24"/>
        </w:rPr>
      </w:pPr>
      <w:r>
        <w:rPr>
          <w:b/>
          <w:sz w:val="24"/>
          <w:szCs w:val="24"/>
        </w:rPr>
        <w:t>Prof. Dr. Nurettin AYDOĞDU</w:t>
      </w:r>
    </w:p>
    <w:p w14:paraId="070B762B" w14:textId="77777777" w:rsidR="00AB79B4" w:rsidRDefault="00AB79B4" w:rsidP="00AB79B4">
      <w:pPr>
        <w:pStyle w:val="AralkYok"/>
        <w:jc w:val="center"/>
        <w:rPr>
          <w:b/>
          <w:sz w:val="24"/>
          <w:szCs w:val="24"/>
        </w:rPr>
      </w:pPr>
      <w:r>
        <w:rPr>
          <w:b/>
          <w:sz w:val="24"/>
          <w:szCs w:val="24"/>
        </w:rPr>
        <w:t>Enstitü</w:t>
      </w:r>
      <w:r w:rsidRPr="00A4335E">
        <w:rPr>
          <w:b/>
          <w:sz w:val="24"/>
          <w:szCs w:val="24"/>
        </w:rPr>
        <w:t xml:space="preserve"> Müdürü</w:t>
      </w:r>
    </w:p>
    <w:p w14:paraId="5DC0F156" w14:textId="77777777" w:rsidR="00076A46" w:rsidRDefault="00076A46" w:rsidP="003A5CE1">
      <w:pPr>
        <w:spacing w:line="360" w:lineRule="auto"/>
        <w:jc w:val="center"/>
        <w:rPr>
          <w:rFonts w:ascii="Times New Roman" w:hAnsi="Times New Roman" w:cs="Times New Roman"/>
          <w:sz w:val="24"/>
          <w:szCs w:val="24"/>
        </w:rPr>
        <w:sectPr w:rsidR="00076A46" w:rsidSect="00076A46">
          <w:pgSz w:w="11906" w:h="16838" w:code="9"/>
          <w:pgMar w:top="1417" w:right="1417" w:bottom="1417" w:left="1985" w:header="1417" w:footer="1417" w:gutter="0"/>
          <w:cols w:space="708"/>
          <w:titlePg/>
          <w:docGrid w:linePitch="299"/>
        </w:sectPr>
      </w:pPr>
    </w:p>
    <w:p w14:paraId="4DF76667" w14:textId="77777777" w:rsidR="00B74B59" w:rsidRPr="003A5CE1" w:rsidRDefault="00B74B59" w:rsidP="003A5CE1">
      <w:pPr>
        <w:spacing w:line="360" w:lineRule="auto"/>
        <w:jc w:val="center"/>
        <w:rPr>
          <w:rFonts w:ascii="Times New Roman" w:hAnsi="Times New Roman" w:cs="Times New Roman"/>
          <w:b/>
          <w:sz w:val="24"/>
          <w:szCs w:val="24"/>
        </w:rPr>
      </w:pPr>
      <w:r w:rsidRPr="002F683E">
        <w:rPr>
          <w:rFonts w:ascii="Times New Roman" w:hAnsi="Times New Roman" w:cs="Times New Roman"/>
          <w:b/>
          <w:sz w:val="28"/>
          <w:szCs w:val="28"/>
        </w:rPr>
        <w:lastRenderedPageBreak/>
        <w:t>T.C.</w:t>
      </w:r>
    </w:p>
    <w:p w14:paraId="2720686B" w14:textId="77777777" w:rsidR="00B74B59" w:rsidRPr="00B568B9" w:rsidRDefault="00B74B59" w:rsidP="009A144C">
      <w:pPr>
        <w:spacing w:line="276" w:lineRule="auto"/>
        <w:jc w:val="center"/>
        <w:rPr>
          <w:rFonts w:ascii="Times New Roman" w:hAnsi="Times New Roman" w:cs="Times New Roman"/>
          <w:b/>
          <w:sz w:val="24"/>
          <w:szCs w:val="24"/>
        </w:rPr>
      </w:pPr>
      <w:r w:rsidRPr="00B568B9">
        <w:rPr>
          <w:rFonts w:ascii="Times New Roman" w:hAnsi="Times New Roman" w:cs="Times New Roman"/>
          <w:b/>
          <w:sz w:val="24"/>
          <w:szCs w:val="24"/>
        </w:rPr>
        <w:t>İNÖNÜ ÜNİVERSİTESİ</w:t>
      </w:r>
    </w:p>
    <w:p w14:paraId="21529309" w14:textId="77777777" w:rsidR="00B74B59" w:rsidRPr="00B568B9" w:rsidRDefault="00B74B59" w:rsidP="009A144C">
      <w:pPr>
        <w:spacing w:line="276" w:lineRule="auto"/>
        <w:jc w:val="center"/>
        <w:rPr>
          <w:rFonts w:ascii="Times New Roman" w:hAnsi="Times New Roman" w:cs="Times New Roman"/>
          <w:b/>
          <w:sz w:val="24"/>
          <w:szCs w:val="24"/>
        </w:rPr>
      </w:pPr>
      <w:r w:rsidRPr="00B568B9">
        <w:rPr>
          <w:rFonts w:ascii="Times New Roman" w:hAnsi="Times New Roman" w:cs="Times New Roman"/>
          <w:b/>
          <w:sz w:val="24"/>
          <w:szCs w:val="24"/>
        </w:rPr>
        <w:t>Sağlık Bilimleri Enstitüsü Müdürlüğüne</w:t>
      </w:r>
    </w:p>
    <w:p w14:paraId="77DF82A7" w14:textId="77777777" w:rsidR="00B74B59" w:rsidRDefault="00B74B59" w:rsidP="00B74B59">
      <w:pPr>
        <w:spacing w:line="276" w:lineRule="auto"/>
        <w:jc w:val="center"/>
        <w:rPr>
          <w:rFonts w:ascii="Times New Roman" w:hAnsi="Times New Roman" w:cs="Times New Roman"/>
          <w:sz w:val="24"/>
          <w:szCs w:val="24"/>
        </w:rPr>
      </w:pPr>
    </w:p>
    <w:p w14:paraId="54A43E52" w14:textId="77777777" w:rsidR="00B74B59" w:rsidRDefault="00B74B59" w:rsidP="00B74B59">
      <w:pPr>
        <w:spacing w:line="276" w:lineRule="auto"/>
        <w:jc w:val="center"/>
        <w:rPr>
          <w:rFonts w:ascii="Times New Roman" w:hAnsi="Times New Roman" w:cs="Times New Roman"/>
          <w:sz w:val="24"/>
          <w:szCs w:val="24"/>
        </w:rPr>
      </w:pPr>
    </w:p>
    <w:p w14:paraId="3BF7C128" w14:textId="77777777" w:rsidR="00B74B59" w:rsidRPr="00B568B9" w:rsidRDefault="00B74B59" w:rsidP="00B74B59">
      <w:pPr>
        <w:spacing w:line="276" w:lineRule="auto"/>
        <w:jc w:val="center"/>
        <w:rPr>
          <w:rFonts w:ascii="Times New Roman" w:hAnsi="Times New Roman" w:cs="Times New Roman"/>
          <w:b/>
          <w:sz w:val="24"/>
          <w:szCs w:val="24"/>
        </w:rPr>
      </w:pPr>
      <w:r w:rsidRPr="00B568B9">
        <w:rPr>
          <w:rFonts w:ascii="Times New Roman" w:hAnsi="Times New Roman" w:cs="Times New Roman"/>
          <w:b/>
          <w:sz w:val="24"/>
          <w:szCs w:val="24"/>
        </w:rPr>
        <w:t>ETİK BEYANI</w:t>
      </w:r>
    </w:p>
    <w:p w14:paraId="2AB9EE8E" w14:textId="77777777" w:rsidR="00B74B59" w:rsidRPr="001C688A" w:rsidRDefault="00B74B59" w:rsidP="00B74B59">
      <w:pPr>
        <w:spacing w:line="360" w:lineRule="auto"/>
        <w:jc w:val="center"/>
        <w:rPr>
          <w:rFonts w:ascii="Times New Roman" w:hAnsi="Times New Roman" w:cs="Times New Roman"/>
          <w:sz w:val="24"/>
          <w:szCs w:val="24"/>
        </w:rPr>
      </w:pPr>
    </w:p>
    <w:p w14:paraId="3A017AF4" w14:textId="77777777" w:rsidR="00076A46" w:rsidRDefault="00B74B59" w:rsidP="00E3010A">
      <w:pPr>
        <w:spacing w:line="360" w:lineRule="auto"/>
        <w:ind w:firstLine="709"/>
        <w:jc w:val="both"/>
        <w:rPr>
          <w:rFonts w:ascii="Times New Roman" w:hAnsi="Times New Roman" w:cs="Times New Roman"/>
          <w:sz w:val="24"/>
          <w:szCs w:val="24"/>
        </w:rPr>
      </w:pPr>
      <w:r w:rsidRPr="00A4501B">
        <w:rPr>
          <w:rFonts w:ascii="Times New Roman" w:hAnsi="Times New Roman" w:cs="Times New Roman"/>
          <w:sz w:val="24"/>
          <w:szCs w:val="24"/>
        </w:rPr>
        <w:t xml:space="preserve">İnönü Üniversitesi Sağlık Bilimleri Enstitüsü Tez Yazım Kurallarına uygun olarak </w:t>
      </w:r>
      <w:r w:rsidR="00076A46" w:rsidRPr="00076A46">
        <w:rPr>
          <w:rFonts w:ascii="Times New Roman" w:hAnsi="Times New Roman" w:cs="Times New Roman"/>
          <w:sz w:val="24"/>
          <w:szCs w:val="24"/>
        </w:rPr>
        <w:t xml:space="preserve">Doç. Dr. Osman Tayyar </w:t>
      </w:r>
      <w:proofErr w:type="spellStart"/>
      <w:r w:rsidR="00076A46" w:rsidRPr="00076A46">
        <w:rPr>
          <w:rFonts w:ascii="Times New Roman" w:hAnsi="Times New Roman" w:cs="Times New Roman"/>
          <w:sz w:val="24"/>
          <w:szCs w:val="24"/>
        </w:rPr>
        <w:t>ÇELİK</w:t>
      </w:r>
      <w:r w:rsidR="00076A46">
        <w:rPr>
          <w:rFonts w:ascii="Times New Roman" w:hAnsi="Times New Roman" w:cs="Times New Roman"/>
          <w:sz w:val="24"/>
          <w:szCs w:val="24"/>
        </w:rPr>
        <w:t>’in</w:t>
      </w:r>
      <w:proofErr w:type="spellEnd"/>
      <w:r w:rsidRPr="00A4501B">
        <w:rPr>
          <w:rFonts w:ascii="Times New Roman" w:hAnsi="Times New Roman" w:cs="Times New Roman"/>
          <w:sz w:val="24"/>
          <w:szCs w:val="24"/>
        </w:rPr>
        <w:t xml:space="preserve"> danışmanlığında hazırlayıp sunduğum “</w:t>
      </w:r>
      <w:r w:rsidR="00076A46" w:rsidRPr="00076A46">
        <w:rPr>
          <w:rFonts w:ascii="Times New Roman" w:hAnsi="Times New Roman" w:cs="Times New Roman"/>
          <w:sz w:val="24"/>
          <w:szCs w:val="24"/>
        </w:rPr>
        <w:t xml:space="preserve">Çocuklarda Dijital Bağımlılığın Öncülleri ve Ardılları: Bir </w:t>
      </w:r>
      <w:proofErr w:type="spellStart"/>
      <w:r w:rsidR="00076A46" w:rsidRPr="00076A46">
        <w:rPr>
          <w:rFonts w:ascii="Times New Roman" w:hAnsi="Times New Roman" w:cs="Times New Roman"/>
          <w:sz w:val="24"/>
          <w:szCs w:val="24"/>
        </w:rPr>
        <w:t>Metasentez</w:t>
      </w:r>
      <w:proofErr w:type="spellEnd"/>
      <w:r w:rsidR="00076A46" w:rsidRPr="00076A46">
        <w:rPr>
          <w:rFonts w:ascii="Times New Roman" w:hAnsi="Times New Roman" w:cs="Times New Roman"/>
          <w:sz w:val="24"/>
          <w:szCs w:val="24"/>
        </w:rPr>
        <w:t xml:space="preserve"> Çalışması</w:t>
      </w:r>
      <w:r w:rsidRPr="00A4501B">
        <w:rPr>
          <w:rFonts w:ascii="Times New Roman" w:hAnsi="Times New Roman" w:cs="Times New Roman"/>
          <w:sz w:val="24"/>
          <w:szCs w:val="24"/>
        </w:rPr>
        <w:t>” başlıklı Yüksek Lisans tezim içinde elde ettiğim verileri, bilgileri, belgeleri akademik ve etik kurallar çerçevesinde elde ettiğimi, değerlendirme ve sonuçları bilimsel etik ve ahlak kurallarına uygun olarak sunduğumu, tezimde yararlandığım eserlere bilimsel kurallara uygun atıfta bulunarak kaynak gösterdiğimi, tezimin özgün olduğunu, tezimin çalışma ve yazımında patent ve telif haklarını ihlal edici bir davranışımın olmadığını, aksi bir durumda aleyhime doğabilecek tüm hak kayıplarını kabullendiğimi beyan ederim.</w:t>
      </w:r>
    </w:p>
    <w:p w14:paraId="65D6B369" w14:textId="77777777" w:rsidR="00076A46" w:rsidRDefault="00076A46" w:rsidP="00E3010A">
      <w:pPr>
        <w:spacing w:line="360" w:lineRule="auto"/>
        <w:ind w:firstLine="709"/>
        <w:jc w:val="both"/>
        <w:rPr>
          <w:rFonts w:ascii="Times New Roman" w:hAnsi="Times New Roman" w:cs="Times New Roman"/>
          <w:sz w:val="24"/>
          <w:szCs w:val="24"/>
        </w:rPr>
      </w:pPr>
    </w:p>
    <w:p w14:paraId="78ADBC00" w14:textId="77777777" w:rsidR="00B74B59" w:rsidRPr="001C688A" w:rsidRDefault="00B74B59" w:rsidP="00076A46">
      <w:pPr>
        <w:spacing w:line="360" w:lineRule="auto"/>
        <w:ind w:firstLine="709"/>
        <w:jc w:val="right"/>
        <w:rPr>
          <w:rFonts w:ascii="Times New Roman" w:hAnsi="Times New Roman" w:cs="Times New Roman"/>
          <w:sz w:val="24"/>
          <w:szCs w:val="24"/>
        </w:rPr>
      </w:pPr>
      <w:r w:rsidRPr="00A4501B">
        <w:rPr>
          <w:rFonts w:ascii="Times New Roman" w:hAnsi="Times New Roman" w:cs="Times New Roman"/>
          <w:sz w:val="24"/>
          <w:szCs w:val="24"/>
        </w:rPr>
        <w:t>…../……/20…</w:t>
      </w:r>
    </w:p>
    <w:p w14:paraId="3C124BAE" w14:textId="77777777" w:rsidR="00B74B59" w:rsidRPr="001C688A" w:rsidRDefault="00076A46" w:rsidP="00076A46">
      <w:pPr>
        <w:jc w:val="right"/>
        <w:rPr>
          <w:rFonts w:ascii="Times New Roman" w:hAnsi="Times New Roman" w:cs="Times New Roman"/>
          <w:sz w:val="24"/>
          <w:szCs w:val="24"/>
        </w:rPr>
      </w:pPr>
      <w:r w:rsidRPr="00076A46">
        <w:rPr>
          <w:rFonts w:ascii="Times New Roman" w:hAnsi="Times New Roman" w:cs="Times New Roman"/>
          <w:sz w:val="24"/>
          <w:szCs w:val="24"/>
        </w:rPr>
        <w:t>Ebru ÇELİK</w:t>
      </w:r>
    </w:p>
    <w:p w14:paraId="24EE1978" w14:textId="77777777" w:rsidR="00B74B59" w:rsidRDefault="00B74B59" w:rsidP="00076A46">
      <w:pPr>
        <w:spacing w:line="276" w:lineRule="auto"/>
        <w:jc w:val="right"/>
        <w:rPr>
          <w:rFonts w:ascii="Times New Roman" w:hAnsi="Times New Roman" w:cs="Times New Roman"/>
          <w:sz w:val="24"/>
          <w:szCs w:val="24"/>
        </w:rPr>
      </w:pPr>
      <w:r w:rsidRPr="00A4501B">
        <w:rPr>
          <w:rFonts w:ascii="Times New Roman" w:hAnsi="Times New Roman" w:cs="Times New Roman"/>
          <w:sz w:val="24"/>
          <w:szCs w:val="24"/>
        </w:rPr>
        <w:t>İmza</w:t>
      </w:r>
    </w:p>
    <w:p w14:paraId="5D53E077" w14:textId="77777777" w:rsidR="00076A46" w:rsidRPr="00A4501B" w:rsidRDefault="00076A46" w:rsidP="00B74B59">
      <w:pPr>
        <w:spacing w:line="276" w:lineRule="auto"/>
        <w:jc w:val="center"/>
        <w:rPr>
          <w:rFonts w:ascii="Times New Roman" w:hAnsi="Times New Roman" w:cs="Times New Roman"/>
          <w:sz w:val="24"/>
          <w:szCs w:val="24"/>
        </w:rPr>
      </w:pPr>
    </w:p>
    <w:p w14:paraId="75D72732" w14:textId="77777777" w:rsidR="00B74B59" w:rsidRDefault="00B74B59" w:rsidP="00AF52E1">
      <w:pPr>
        <w:spacing w:after="0" w:line="276" w:lineRule="auto"/>
        <w:jc w:val="center"/>
        <w:rPr>
          <w:rFonts w:ascii="Times New Roman" w:hAnsi="Times New Roman" w:cs="Times New Roman"/>
          <w:b/>
          <w:sz w:val="28"/>
          <w:szCs w:val="28"/>
        </w:rPr>
        <w:sectPr w:rsidR="00B74B59" w:rsidSect="00076A46">
          <w:pgSz w:w="11906" w:h="16838" w:code="9"/>
          <w:pgMar w:top="1417" w:right="1417" w:bottom="1417" w:left="1985" w:header="1417" w:footer="1417" w:gutter="0"/>
          <w:cols w:space="708"/>
          <w:titlePg/>
          <w:docGrid w:linePitch="299"/>
        </w:sectPr>
      </w:pPr>
    </w:p>
    <w:p w14:paraId="5A078D91" w14:textId="77777777" w:rsidR="003A3C4B" w:rsidRDefault="003A3C4B" w:rsidP="00264607">
      <w:pPr>
        <w:spacing w:before="240" w:after="120" w:line="360" w:lineRule="auto"/>
        <w:jc w:val="center"/>
        <w:rPr>
          <w:rFonts w:ascii="Times New Roman" w:hAnsi="Times New Roman" w:cs="Times New Roman"/>
          <w:b/>
          <w:sz w:val="28"/>
          <w:szCs w:val="28"/>
        </w:rPr>
      </w:pPr>
      <w:r w:rsidRPr="00264607">
        <w:rPr>
          <w:rFonts w:ascii="Times New Roman" w:hAnsi="Times New Roman" w:cs="Times New Roman"/>
          <w:b/>
          <w:sz w:val="28"/>
          <w:szCs w:val="28"/>
        </w:rPr>
        <w:lastRenderedPageBreak/>
        <w:t>İÇİNDEKİLER</w:t>
      </w:r>
    </w:p>
    <w:p w14:paraId="6ECEDCCC" w14:textId="77777777" w:rsidR="00264607" w:rsidRPr="00F475F1" w:rsidRDefault="00264607" w:rsidP="00F475F1">
      <w:pPr>
        <w:spacing w:line="360" w:lineRule="auto"/>
        <w:rPr>
          <w:rFonts w:ascii="Times New Roman" w:hAnsi="Times New Roman" w:cs="Times New Roman"/>
          <w:sz w:val="24"/>
          <w:szCs w:val="24"/>
        </w:rPr>
      </w:pPr>
    </w:p>
    <w:p w14:paraId="10F9783F" w14:textId="77777777" w:rsidR="00D72B11" w:rsidRPr="00D72B11" w:rsidRDefault="003632CD" w:rsidP="00A540A2">
      <w:pPr>
        <w:pStyle w:val="T1"/>
        <w:spacing w:after="0"/>
        <w:jc w:val="both"/>
        <w:rPr>
          <w:rFonts w:ascii="Times New Roman" w:eastAsiaTheme="minorEastAsia" w:hAnsi="Times New Roman" w:cs="Times New Roman"/>
          <w:noProof/>
          <w:sz w:val="24"/>
          <w:szCs w:val="24"/>
          <w:lang w:eastAsia="tr-TR"/>
        </w:rPr>
      </w:pPr>
      <w:r w:rsidRPr="00D72B11">
        <w:rPr>
          <w:rFonts w:ascii="Times New Roman" w:hAnsi="Times New Roman" w:cs="Times New Roman"/>
          <w:sz w:val="24"/>
          <w:szCs w:val="24"/>
        </w:rPr>
        <w:fldChar w:fldCharType="begin"/>
      </w:r>
      <w:r w:rsidR="000A4EA7" w:rsidRPr="00D72B11">
        <w:rPr>
          <w:rFonts w:ascii="Times New Roman" w:hAnsi="Times New Roman" w:cs="Times New Roman"/>
          <w:sz w:val="24"/>
          <w:szCs w:val="24"/>
        </w:rPr>
        <w:instrText xml:space="preserve"> TOC \o "1-3" \h \z \u </w:instrText>
      </w:r>
      <w:r w:rsidRPr="00D72B11">
        <w:rPr>
          <w:rFonts w:ascii="Times New Roman" w:hAnsi="Times New Roman" w:cs="Times New Roman"/>
          <w:sz w:val="24"/>
          <w:szCs w:val="24"/>
        </w:rPr>
        <w:fldChar w:fldCharType="separate"/>
      </w:r>
      <w:hyperlink w:anchor="_Toc94004347" w:history="1">
        <w:r w:rsidR="00D72B11" w:rsidRPr="00D72B11">
          <w:rPr>
            <w:rStyle w:val="Kpr"/>
            <w:rFonts w:ascii="Times New Roman" w:hAnsi="Times New Roman" w:cs="Times New Roman"/>
            <w:noProof/>
            <w:sz w:val="24"/>
            <w:szCs w:val="24"/>
          </w:rPr>
          <w:t>ÖZET</w:t>
        </w:r>
        <w:r w:rsidR="00D72B11" w:rsidRPr="00D72B11">
          <w:rPr>
            <w:rFonts w:ascii="Times New Roman" w:hAnsi="Times New Roman" w:cs="Times New Roman"/>
            <w:noProof/>
            <w:webHidden/>
            <w:sz w:val="24"/>
            <w:szCs w:val="24"/>
          </w:rPr>
          <w:tab/>
        </w:r>
        <w:r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_Toc94004347 \h </w:instrText>
        </w:r>
        <w:r w:rsidRPr="00D72B11">
          <w:rPr>
            <w:rFonts w:ascii="Times New Roman" w:hAnsi="Times New Roman" w:cs="Times New Roman"/>
            <w:noProof/>
            <w:webHidden/>
            <w:sz w:val="24"/>
            <w:szCs w:val="24"/>
          </w:rPr>
        </w:r>
        <w:r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vii</w:t>
        </w:r>
        <w:r w:rsidRPr="00D72B11">
          <w:rPr>
            <w:rFonts w:ascii="Times New Roman" w:hAnsi="Times New Roman" w:cs="Times New Roman"/>
            <w:noProof/>
            <w:webHidden/>
            <w:sz w:val="24"/>
            <w:szCs w:val="24"/>
          </w:rPr>
          <w:fldChar w:fldCharType="end"/>
        </w:r>
      </w:hyperlink>
    </w:p>
    <w:p w14:paraId="4D86BF5C"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48" w:history="1">
        <w:r w:rsidR="00D72B11" w:rsidRPr="00D72B11">
          <w:rPr>
            <w:rStyle w:val="Kpr"/>
            <w:rFonts w:ascii="Times New Roman" w:hAnsi="Times New Roman" w:cs="Times New Roman"/>
            <w:noProof/>
            <w:sz w:val="24"/>
            <w:szCs w:val="24"/>
          </w:rPr>
          <w:t>ABSTRACT</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_Toc94004348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viii</w:t>
        </w:r>
        <w:r w:rsidR="003632CD" w:rsidRPr="00D72B11">
          <w:rPr>
            <w:rFonts w:ascii="Times New Roman" w:hAnsi="Times New Roman" w:cs="Times New Roman"/>
            <w:noProof/>
            <w:webHidden/>
            <w:sz w:val="24"/>
            <w:szCs w:val="24"/>
          </w:rPr>
          <w:fldChar w:fldCharType="end"/>
        </w:r>
      </w:hyperlink>
    </w:p>
    <w:p w14:paraId="45680849"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49" w:history="1">
        <w:r w:rsidR="00D72B11" w:rsidRPr="00D72B11">
          <w:rPr>
            <w:rStyle w:val="Kpr"/>
            <w:rFonts w:ascii="Times New Roman" w:hAnsi="Times New Roman" w:cs="Times New Roman"/>
            <w:noProof/>
            <w:sz w:val="24"/>
            <w:szCs w:val="24"/>
          </w:rPr>
          <w:t>ŞEKİLLER DİZİNİ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_Toc94004349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ix</w:t>
        </w:r>
        <w:r w:rsidR="003632CD" w:rsidRPr="00D72B11">
          <w:rPr>
            <w:rFonts w:ascii="Times New Roman" w:hAnsi="Times New Roman" w:cs="Times New Roman"/>
            <w:noProof/>
            <w:webHidden/>
            <w:sz w:val="24"/>
            <w:szCs w:val="24"/>
          </w:rPr>
          <w:fldChar w:fldCharType="end"/>
        </w:r>
      </w:hyperlink>
    </w:p>
    <w:p w14:paraId="4312A685"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50" w:history="1">
        <w:r w:rsidR="00D72B11" w:rsidRPr="00D72B11">
          <w:rPr>
            <w:rStyle w:val="Kpr"/>
            <w:rFonts w:ascii="Times New Roman" w:hAnsi="Times New Roman" w:cs="Times New Roman"/>
            <w:noProof/>
            <w:sz w:val="24"/>
            <w:szCs w:val="24"/>
          </w:rPr>
          <w:t>TABLOLAR DİZİNİ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_Toc94004350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x</w:t>
        </w:r>
        <w:r w:rsidR="003632CD" w:rsidRPr="00D72B11">
          <w:rPr>
            <w:rFonts w:ascii="Times New Roman" w:hAnsi="Times New Roman" w:cs="Times New Roman"/>
            <w:noProof/>
            <w:webHidden/>
            <w:sz w:val="24"/>
            <w:szCs w:val="24"/>
          </w:rPr>
          <w:fldChar w:fldCharType="end"/>
        </w:r>
      </w:hyperlink>
    </w:p>
    <w:p w14:paraId="3D8B1987"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51" w:history="1">
        <w:r w:rsidR="00D72B11" w:rsidRPr="00D72B11">
          <w:rPr>
            <w:rStyle w:val="Kpr"/>
            <w:rFonts w:ascii="Times New Roman" w:hAnsi="Times New Roman" w:cs="Times New Roman"/>
            <w:noProof/>
            <w:sz w:val="24"/>
            <w:szCs w:val="24"/>
          </w:rPr>
          <w:t>1.GİRİŞ</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_Toc94004351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w:t>
        </w:r>
        <w:r w:rsidR="003632CD" w:rsidRPr="00D72B11">
          <w:rPr>
            <w:rFonts w:ascii="Times New Roman" w:hAnsi="Times New Roman" w:cs="Times New Roman"/>
            <w:noProof/>
            <w:webHidden/>
            <w:sz w:val="24"/>
            <w:szCs w:val="24"/>
          </w:rPr>
          <w:fldChar w:fldCharType="end"/>
        </w:r>
      </w:hyperlink>
    </w:p>
    <w:p w14:paraId="1C5F2863"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2" w:history="1">
        <w:r w:rsidR="00D72B11" w:rsidRPr="00D72B11">
          <w:rPr>
            <w:rStyle w:val="Kpr"/>
            <w:rFonts w:ascii="Times New Roman" w:hAnsi="Times New Roman" w:cs="Times New Roman"/>
            <w:noProof/>
            <w:sz w:val="24"/>
            <w:szCs w:val="24"/>
          </w:rPr>
          <w:t>1.1. Araştırmanın Problem Durumu</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_Toc94004352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w:t>
        </w:r>
        <w:r w:rsidR="003632CD" w:rsidRPr="00D72B11">
          <w:rPr>
            <w:rFonts w:ascii="Times New Roman" w:hAnsi="Times New Roman" w:cs="Times New Roman"/>
            <w:noProof/>
            <w:webHidden/>
            <w:sz w:val="24"/>
            <w:szCs w:val="24"/>
          </w:rPr>
          <w:fldChar w:fldCharType="end"/>
        </w:r>
      </w:hyperlink>
    </w:p>
    <w:p w14:paraId="099D175D"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3" w:history="1">
        <w:r w:rsidR="00D72B11" w:rsidRPr="00D72B11">
          <w:rPr>
            <w:rStyle w:val="Kpr"/>
            <w:rFonts w:ascii="Times New Roman" w:hAnsi="Times New Roman" w:cs="Times New Roman"/>
            <w:noProof/>
            <w:sz w:val="24"/>
            <w:szCs w:val="24"/>
          </w:rPr>
          <w:t>1.2.Araştırmanın Amacı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_Toc94004353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w:t>
        </w:r>
        <w:r w:rsidR="003632CD" w:rsidRPr="00D72B11">
          <w:rPr>
            <w:rFonts w:ascii="Times New Roman" w:hAnsi="Times New Roman" w:cs="Times New Roman"/>
            <w:noProof/>
            <w:webHidden/>
            <w:sz w:val="24"/>
            <w:szCs w:val="24"/>
          </w:rPr>
          <w:fldChar w:fldCharType="end"/>
        </w:r>
      </w:hyperlink>
    </w:p>
    <w:p w14:paraId="6A960381"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4" w:history="1">
        <w:r w:rsidR="00D72B11" w:rsidRPr="00D72B11">
          <w:rPr>
            <w:rStyle w:val="Kpr"/>
            <w:rFonts w:ascii="Times New Roman" w:hAnsi="Times New Roman" w:cs="Times New Roman"/>
            <w:noProof/>
            <w:sz w:val="24"/>
            <w:szCs w:val="24"/>
          </w:rPr>
          <w:t>1.3.Araştırmanın Önemi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_Toc94004354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w:t>
        </w:r>
        <w:r w:rsidR="003632CD" w:rsidRPr="00D72B11">
          <w:rPr>
            <w:rFonts w:ascii="Times New Roman" w:hAnsi="Times New Roman" w:cs="Times New Roman"/>
            <w:noProof/>
            <w:webHidden/>
            <w:sz w:val="24"/>
            <w:szCs w:val="24"/>
          </w:rPr>
          <w:fldChar w:fldCharType="end"/>
        </w:r>
      </w:hyperlink>
    </w:p>
    <w:p w14:paraId="181158F6"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5" w:history="1">
        <w:r w:rsidR="00D72B11" w:rsidRPr="00D72B11">
          <w:rPr>
            <w:rStyle w:val="Kpr"/>
            <w:rFonts w:ascii="Times New Roman" w:hAnsi="Times New Roman" w:cs="Times New Roman"/>
            <w:noProof/>
            <w:sz w:val="24"/>
            <w:szCs w:val="24"/>
          </w:rPr>
          <w:t>1.4. Araştırmanın Sınırlılıkları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_Toc94004355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w:t>
        </w:r>
        <w:r w:rsidR="003632CD" w:rsidRPr="00D72B11">
          <w:rPr>
            <w:rFonts w:ascii="Times New Roman" w:hAnsi="Times New Roman" w:cs="Times New Roman"/>
            <w:noProof/>
            <w:webHidden/>
            <w:sz w:val="24"/>
            <w:szCs w:val="24"/>
          </w:rPr>
          <w:fldChar w:fldCharType="end"/>
        </w:r>
      </w:hyperlink>
    </w:p>
    <w:p w14:paraId="6C8E9AD3"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56" w:history="1">
        <w:r w:rsidR="00D72B11" w:rsidRPr="00D72B11">
          <w:rPr>
            <w:rStyle w:val="Kpr"/>
            <w:rFonts w:ascii="Times New Roman" w:hAnsi="Times New Roman" w:cs="Times New Roman"/>
            <w:noProof/>
            <w:sz w:val="24"/>
            <w:szCs w:val="24"/>
          </w:rPr>
          <w:t>2.GENEL BİLGİLER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_Toc94004356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5</w:t>
        </w:r>
        <w:r w:rsidR="003632CD" w:rsidRPr="00D72B11">
          <w:rPr>
            <w:rFonts w:ascii="Times New Roman" w:hAnsi="Times New Roman" w:cs="Times New Roman"/>
            <w:noProof/>
            <w:webHidden/>
            <w:sz w:val="24"/>
            <w:szCs w:val="24"/>
          </w:rPr>
          <w:fldChar w:fldCharType="end"/>
        </w:r>
      </w:hyperlink>
    </w:p>
    <w:p w14:paraId="35D6791A"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7" w:history="1">
        <w:r w:rsidR="00D72B11" w:rsidRPr="00D72B11">
          <w:rPr>
            <w:rStyle w:val="Kpr"/>
            <w:rFonts w:ascii="Times New Roman" w:hAnsi="Times New Roman" w:cs="Times New Roman"/>
            <w:noProof/>
            <w:sz w:val="24"/>
            <w:szCs w:val="24"/>
          </w:rPr>
          <w:t>2.1.Bağımlılık Kavramı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_Toc94004357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5</w:t>
        </w:r>
        <w:r w:rsidR="003632CD" w:rsidRPr="00D72B11">
          <w:rPr>
            <w:rFonts w:ascii="Times New Roman" w:hAnsi="Times New Roman" w:cs="Times New Roman"/>
            <w:noProof/>
            <w:webHidden/>
            <w:sz w:val="24"/>
            <w:szCs w:val="24"/>
          </w:rPr>
          <w:fldChar w:fldCharType="end"/>
        </w:r>
      </w:hyperlink>
    </w:p>
    <w:p w14:paraId="7FF0BC5F"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8" w:history="1">
        <w:r w:rsidR="00D72B11" w:rsidRPr="00D72B11">
          <w:rPr>
            <w:rStyle w:val="Kpr"/>
            <w:rFonts w:ascii="Times New Roman" w:hAnsi="Times New Roman" w:cs="Times New Roman"/>
            <w:noProof/>
            <w:sz w:val="24"/>
            <w:szCs w:val="24"/>
          </w:rPr>
          <w:t>2.2.Bağımlılık Türleri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_Toc94004358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6</w:t>
        </w:r>
        <w:r w:rsidR="003632CD" w:rsidRPr="00D72B11">
          <w:rPr>
            <w:rFonts w:ascii="Times New Roman" w:hAnsi="Times New Roman" w:cs="Times New Roman"/>
            <w:noProof/>
            <w:webHidden/>
            <w:sz w:val="24"/>
            <w:szCs w:val="24"/>
          </w:rPr>
          <w:fldChar w:fldCharType="end"/>
        </w:r>
      </w:hyperlink>
    </w:p>
    <w:p w14:paraId="51779839"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59" w:history="1">
        <w:r w:rsidR="00D72B11" w:rsidRPr="00D72B11">
          <w:rPr>
            <w:rStyle w:val="Kpr"/>
            <w:rFonts w:ascii="Times New Roman" w:hAnsi="Times New Roman" w:cs="Times New Roman"/>
            <w:noProof/>
            <w:sz w:val="24"/>
            <w:szCs w:val="24"/>
          </w:rPr>
          <w:t>2.2.1.Maddesel (Kimyasal) Bağımlılık</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_Toc94004359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6</w:t>
        </w:r>
        <w:r w:rsidR="003632CD" w:rsidRPr="00D72B11">
          <w:rPr>
            <w:rFonts w:ascii="Times New Roman" w:hAnsi="Times New Roman" w:cs="Times New Roman"/>
            <w:noProof/>
            <w:webHidden/>
            <w:sz w:val="24"/>
            <w:szCs w:val="24"/>
          </w:rPr>
          <w:fldChar w:fldCharType="end"/>
        </w:r>
      </w:hyperlink>
    </w:p>
    <w:p w14:paraId="7417AB87"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0" w:history="1">
        <w:r w:rsidR="00D72B11" w:rsidRPr="00D72B11">
          <w:rPr>
            <w:rStyle w:val="Kpr"/>
            <w:rFonts w:ascii="Times New Roman" w:hAnsi="Times New Roman" w:cs="Times New Roman"/>
            <w:noProof/>
            <w:sz w:val="24"/>
            <w:szCs w:val="24"/>
          </w:rPr>
          <w:t>2.2.2.Davranışsal (Eylemsel) Bağımlılık</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_Toc94004360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7</w:t>
        </w:r>
        <w:r w:rsidR="003632CD" w:rsidRPr="00D72B11">
          <w:rPr>
            <w:rFonts w:ascii="Times New Roman" w:hAnsi="Times New Roman" w:cs="Times New Roman"/>
            <w:noProof/>
            <w:webHidden/>
            <w:sz w:val="24"/>
            <w:szCs w:val="24"/>
          </w:rPr>
          <w:fldChar w:fldCharType="end"/>
        </w:r>
      </w:hyperlink>
    </w:p>
    <w:p w14:paraId="4B1C5EAA"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1" w:history="1">
        <w:r w:rsidR="00D72B11" w:rsidRPr="00D72B11">
          <w:rPr>
            <w:rStyle w:val="Kpr"/>
            <w:rFonts w:ascii="Times New Roman" w:hAnsi="Times New Roman" w:cs="Times New Roman"/>
            <w:noProof/>
            <w:sz w:val="24"/>
            <w:szCs w:val="24"/>
          </w:rPr>
          <w:t>2.3.Dijital Bağımlılık Kavramının Tanımı ve Kapsamı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_Toc94004361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8</w:t>
        </w:r>
        <w:r w:rsidR="003632CD" w:rsidRPr="00D72B11">
          <w:rPr>
            <w:rFonts w:ascii="Times New Roman" w:hAnsi="Times New Roman" w:cs="Times New Roman"/>
            <w:noProof/>
            <w:webHidden/>
            <w:sz w:val="24"/>
            <w:szCs w:val="24"/>
          </w:rPr>
          <w:fldChar w:fldCharType="end"/>
        </w:r>
      </w:hyperlink>
    </w:p>
    <w:p w14:paraId="1A688D15"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2" w:history="1">
        <w:r w:rsidR="00D72B11" w:rsidRPr="00D72B11">
          <w:rPr>
            <w:rStyle w:val="Kpr"/>
            <w:rFonts w:ascii="Times New Roman" w:hAnsi="Times New Roman" w:cs="Times New Roman"/>
            <w:noProof/>
            <w:sz w:val="24"/>
            <w:szCs w:val="24"/>
          </w:rPr>
          <w:t>2.3.1.Dijital Bağımlılık Kavramının Tanımı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_Toc94004362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8</w:t>
        </w:r>
        <w:r w:rsidR="003632CD" w:rsidRPr="00D72B11">
          <w:rPr>
            <w:rFonts w:ascii="Times New Roman" w:hAnsi="Times New Roman" w:cs="Times New Roman"/>
            <w:noProof/>
            <w:webHidden/>
            <w:sz w:val="24"/>
            <w:szCs w:val="24"/>
          </w:rPr>
          <w:fldChar w:fldCharType="end"/>
        </w:r>
      </w:hyperlink>
    </w:p>
    <w:p w14:paraId="37F912A1"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3" w:history="1">
        <w:r w:rsidR="00D72B11" w:rsidRPr="00D72B11">
          <w:rPr>
            <w:rStyle w:val="Kpr"/>
            <w:rFonts w:ascii="Times New Roman" w:hAnsi="Times New Roman" w:cs="Times New Roman"/>
            <w:noProof/>
            <w:sz w:val="24"/>
            <w:szCs w:val="24"/>
          </w:rPr>
          <w:t>2.3.2.Dijital Bağımlılık Kavramının Kapsamı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_Toc94004363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9</w:t>
        </w:r>
        <w:r w:rsidR="003632CD" w:rsidRPr="00D72B11">
          <w:rPr>
            <w:rFonts w:ascii="Times New Roman" w:hAnsi="Times New Roman" w:cs="Times New Roman"/>
            <w:noProof/>
            <w:webHidden/>
            <w:sz w:val="24"/>
            <w:szCs w:val="24"/>
          </w:rPr>
          <w:fldChar w:fldCharType="end"/>
        </w:r>
      </w:hyperlink>
    </w:p>
    <w:p w14:paraId="694C8693"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4" w:history="1">
        <w:r w:rsidR="00D72B11" w:rsidRPr="00D72B11">
          <w:rPr>
            <w:rStyle w:val="Kpr"/>
            <w:rFonts w:ascii="Times New Roman" w:hAnsi="Times New Roman" w:cs="Times New Roman"/>
            <w:noProof/>
            <w:sz w:val="24"/>
            <w:szCs w:val="24"/>
          </w:rPr>
          <w:t>2.4.Dijital Bağımlılık Türleri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_Toc94004364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10</w:t>
        </w:r>
        <w:r w:rsidR="003632CD" w:rsidRPr="00D72B11">
          <w:rPr>
            <w:rFonts w:ascii="Times New Roman" w:hAnsi="Times New Roman" w:cs="Times New Roman"/>
            <w:noProof/>
            <w:webHidden/>
            <w:sz w:val="24"/>
            <w:szCs w:val="24"/>
          </w:rPr>
          <w:fldChar w:fldCharType="end"/>
        </w:r>
      </w:hyperlink>
    </w:p>
    <w:p w14:paraId="37D3984F"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5" w:history="1">
        <w:r w:rsidR="00D72B11" w:rsidRPr="00D72B11">
          <w:rPr>
            <w:rStyle w:val="Kpr"/>
            <w:rFonts w:ascii="Times New Roman" w:hAnsi="Times New Roman" w:cs="Times New Roman"/>
            <w:noProof/>
            <w:sz w:val="24"/>
            <w:szCs w:val="24"/>
          </w:rPr>
          <w:t>2.4.1.Akıllı Telefon Bağımlılığı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_Toc94004365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10</w:t>
        </w:r>
        <w:r w:rsidR="003632CD" w:rsidRPr="00D72B11">
          <w:rPr>
            <w:rFonts w:ascii="Times New Roman" w:hAnsi="Times New Roman" w:cs="Times New Roman"/>
            <w:noProof/>
            <w:webHidden/>
            <w:sz w:val="24"/>
            <w:szCs w:val="24"/>
          </w:rPr>
          <w:fldChar w:fldCharType="end"/>
        </w:r>
      </w:hyperlink>
    </w:p>
    <w:p w14:paraId="4B86DF8C"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6" w:history="1">
        <w:r w:rsidR="00D72B11" w:rsidRPr="00D72B11">
          <w:rPr>
            <w:rStyle w:val="Kpr"/>
            <w:rFonts w:ascii="Times New Roman" w:hAnsi="Times New Roman" w:cs="Times New Roman"/>
            <w:noProof/>
            <w:sz w:val="24"/>
            <w:szCs w:val="24"/>
          </w:rPr>
          <w:t>2.4.2.Televizyon Bağımlılığı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_Toc94004366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14</w:t>
        </w:r>
        <w:r w:rsidR="003632CD" w:rsidRPr="00D72B11">
          <w:rPr>
            <w:rFonts w:ascii="Times New Roman" w:hAnsi="Times New Roman" w:cs="Times New Roman"/>
            <w:noProof/>
            <w:webHidden/>
            <w:sz w:val="24"/>
            <w:szCs w:val="24"/>
          </w:rPr>
          <w:fldChar w:fldCharType="end"/>
        </w:r>
      </w:hyperlink>
    </w:p>
    <w:p w14:paraId="103AD754"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7" w:history="1">
        <w:r w:rsidR="00D72B11" w:rsidRPr="00D72B11">
          <w:rPr>
            <w:rStyle w:val="Kpr"/>
            <w:rFonts w:ascii="Times New Roman" w:hAnsi="Times New Roman" w:cs="Times New Roman"/>
            <w:noProof/>
            <w:sz w:val="24"/>
            <w:szCs w:val="24"/>
          </w:rPr>
          <w:t>2.4.3.İnternet Bağımlılığı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_Toc94004367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16</w:t>
        </w:r>
        <w:r w:rsidR="003632CD" w:rsidRPr="00D72B11">
          <w:rPr>
            <w:rFonts w:ascii="Times New Roman" w:hAnsi="Times New Roman" w:cs="Times New Roman"/>
            <w:noProof/>
            <w:webHidden/>
            <w:sz w:val="24"/>
            <w:szCs w:val="24"/>
          </w:rPr>
          <w:fldChar w:fldCharType="end"/>
        </w:r>
      </w:hyperlink>
    </w:p>
    <w:p w14:paraId="3C636059"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8" w:history="1">
        <w:r w:rsidR="00D72B11" w:rsidRPr="00D72B11">
          <w:rPr>
            <w:rStyle w:val="Kpr"/>
            <w:rFonts w:ascii="Times New Roman" w:hAnsi="Times New Roman" w:cs="Times New Roman"/>
            <w:noProof/>
            <w:sz w:val="24"/>
            <w:szCs w:val="24"/>
          </w:rPr>
          <w:t>2.4.4.Dijital Oyun Bağımlılığı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_Toc94004368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18</w:t>
        </w:r>
        <w:r w:rsidR="003632CD" w:rsidRPr="00D72B11">
          <w:rPr>
            <w:rFonts w:ascii="Times New Roman" w:hAnsi="Times New Roman" w:cs="Times New Roman"/>
            <w:noProof/>
            <w:webHidden/>
            <w:sz w:val="24"/>
            <w:szCs w:val="24"/>
          </w:rPr>
          <w:fldChar w:fldCharType="end"/>
        </w:r>
      </w:hyperlink>
    </w:p>
    <w:p w14:paraId="4B73FDF7"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69" w:history="1">
        <w:r w:rsidR="00D72B11" w:rsidRPr="00D72B11">
          <w:rPr>
            <w:rStyle w:val="Kpr"/>
            <w:rFonts w:ascii="Times New Roman" w:hAnsi="Times New Roman" w:cs="Times New Roman"/>
            <w:noProof/>
            <w:sz w:val="24"/>
            <w:szCs w:val="24"/>
          </w:rPr>
          <w:t>2.4.5.Sosyal Medya Bağımlılığı</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_Toc94004369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20</w:t>
        </w:r>
        <w:r w:rsidR="003632CD" w:rsidRPr="00D72B11">
          <w:rPr>
            <w:rFonts w:ascii="Times New Roman" w:hAnsi="Times New Roman" w:cs="Times New Roman"/>
            <w:noProof/>
            <w:webHidden/>
            <w:sz w:val="24"/>
            <w:szCs w:val="24"/>
          </w:rPr>
          <w:fldChar w:fldCharType="end"/>
        </w:r>
      </w:hyperlink>
    </w:p>
    <w:p w14:paraId="3BE2B915"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70" w:history="1">
        <w:r w:rsidR="00D72B11" w:rsidRPr="00D72B11">
          <w:rPr>
            <w:rStyle w:val="Kpr"/>
            <w:rFonts w:ascii="Times New Roman" w:hAnsi="Times New Roman" w:cs="Times New Roman"/>
            <w:noProof/>
            <w:sz w:val="24"/>
            <w:szCs w:val="24"/>
          </w:rPr>
          <w:t>2.5.Dijital Bağımlılıkla İlgili Araştırmalar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_Toc94004370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22</w:t>
        </w:r>
        <w:r w:rsidR="003632CD" w:rsidRPr="00D72B11">
          <w:rPr>
            <w:rFonts w:ascii="Times New Roman" w:hAnsi="Times New Roman" w:cs="Times New Roman"/>
            <w:noProof/>
            <w:webHidden/>
            <w:sz w:val="24"/>
            <w:szCs w:val="24"/>
          </w:rPr>
          <w:fldChar w:fldCharType="end"/>
        </w:r>
      </w:hyperlink>
    </w:p>
    <w:p w14:paraId="03E337FE"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71" w:history="1">
        <w:r w:rsidR="00D72B11" w:rsidRPr="00D72B11">
          <w:rPr>
            <w:rStyle w:val="Kpr"/>
            <w:rFonts w:ascii="Times New Roman" w:hAnsi="Times New Roman" w:cs="Times New Roman"/>
            <w:noProof/>
            <w:sz w:val="24"/>
            <w:szCs w:val="24"/>
          </w:rPr>
          <w:t>3. MATERYAL VE METOD</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_Toc94004371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26</w:t>
        </w:r>
        <w:r w:rsidR="003632CD" w:rsidRPr="00D72B11">
          <w:rPr>
            <w:rFonts w:ascii="Times New Roman" w:hAnsi="Times New Roman" w:cs="Times New Roman"/>
            <w:noProof/>
            <w:webHidden/>
            <w:sz w:val="24"/>
            <w:szCs w:val="24"/>
          </w:rPr>
          <w:fldChar w:fldCharType="end"/>
        </w:r>
      </w:hyperlink>
    </w:p>
    <w:p w14:paraId="3EE7CB30"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72" w:history="1">
        <w:r w:rsidR="00D72B11" w:rsidRPr="00D72B11">
          <w:rPr>
            <w:rStyle w:val="Kpr"/>
            <w:rFonts w:ascii="Times New Roman" w:hAnsi="Times New Roman" w:cs="Times New Roman"/>
            <w:noProof/>
            <w:sz w:val="24"/>
            <w:szCs w:val="24"/>
          </w:rPr>
          <w:t>3.1.Araştırmanın Modeli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_Toc94004372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26</w:t>
        </w:r>
        <w:r w:rsidR="003632CD" w:rsidRPr="00D72B11">
          <w:rPr>
            <w:rFonts w:ascii="Times New Roman" w:hAnsi="Times New Roman" w:cs="Times New Roman"/>
            <w:noProof/>
            <w:webHidden/>
            <w:sz w:val="24"/>
            <w:szCs w:val="24"/>
          </w:rPr>
          <w:fldChar w:fldCharType="end"/>
        </w:r>
      </w:hyperlink>
    </w:p>
    <w:p w14:paraId="5D6AC7F4"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73" w:history="1">
        <w:r w:rsidR="00D72B11" w:rsidRPr="00D72B11">
          <w:rPr>
            <w:rStyle w:val="Kpr"/>
            <w:rFonts w:ascii="Times New Roman" w:hAnsi="Times New Roman" w:cs="Times New Roman"/>
            <w:noProof/>
            <w:sz w:val="24"/>
            <w:szCs w:val="24"/>
          </w:rPr>
          <w:t>3.2.Veri Toplama Süreci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_Toc94004373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26</w:t>
        </w:r>
        <w:r w:rsidR="003632CD" w:rsidRPr="00D72B11">
          <w:rPr>
            <w:rFonts w:ascii="Times New Roman" w:hAnsi="Times New Roman" w:cs="Times New Roman"/>
            <w:noProof/>
            <w:webHidden/>
            <w:sz w:val="24"/>
            <w:szCs w:val="24"/>
          </w:rPr>
          <w:fldChar w:fldCharType="end"/>
        </w:r>
      </w:hyperlink>
    </w:p>
    <w:p w14:paraId="6485BB79"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74" w:history="1">
        <w:r w:rsidR="00D72B11" w:rsidRPr="00D72B11">
          <w:rPr>
            <w:rStyle w:val="Kpr"/>
            <w:rFonts w:ascii="Times New Roman" w:hAnsi="Times New Roman" w:cs="Times New Roman"/>
            <w:noProof/>
            <w:sz w:val="24"/>
            <w:szCs w:val="24"/>
          </w:rPr>
          <w:t>3.2.1.Araştırmaya Dahil Edilen Çalışmalar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_Toc94004374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29</w:t>
        </w:r>
        <w:r w:rsidR="003632CD" w:rsidRPr="00D72B11">
          <w:rPr>
            <w:rFonts w:ascii="Times New Roman" w:hAnsi="Times New Roman" w:cs="Times New Roman"/>
            <w:noProof/>
            <w:webHidden/>
            <w:sz w:val="24"/>
            <w:szCs w:val="24"/>
          </w:rPr>
          <w:fldChar w:fldCharType="end"/>
        </w:r>
      </w:hyperlink>
    </w:p>
    <w:p w14:paraId="7975F702"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75" w:history="1">
        <w:r w:rsidR="00D72B11" w:rsidRPr="00D72B11">
          <w:rPr>
            <w:rStyle w:val="Kpr"/>
            <w:rFonts w:ascii="Times New Roman" w:hAnsi="Times New Roman" w:cs="Times New Roman"/>
            <w:noProof/>
            <w:sz w:val="24"/>
            <w:szCs w:val="24"/>
          </w:rPr>
          <w:t>3.3.Verilerin Kodlanması ve Analizi</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_Toc94004375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30</w:t>
        </w:r>
        <w:r w:rsidR="003632CD" w:rsidRPr="00D72B11">
          <w:rPr>
            <w:rFonts w:ascii="Times New Roman" w:hAnsi="Times New Roman" w:cs="Times New Roman"/>
            <w:noProof/>
            <w:webHidden/>
            <w:sz w:val="24"/>
            <w:szCs w:val="24"/>
          </w:rPr>
          <w:fldChar w:fldCharType="end"/>
        </w:r>
      </w:hyperlink>
    </w:p>
    <w:p w14:paraId="3D91F0B4"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76" w:history="1">
        <w:r w:rsidR="00D72B11" w:rsidRPr="00D72B11">
          <w:rPr>
            <w:rStyle w:val="Kpr"/>
            <w:rFonts w:ascii="Times New Roman" w:hAnsi="Times New Roman" w:cs="Times New Roman"/>
            <w:noProof/>
            <w:sz w:val="24"/>
            <w:szCs w:val="24"/>
          </w:rPr>
          <w:t>3.4.Geçerlik ve Güvenirlik</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_Toc94004376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30</w:t>
        </w:r>
        <w:r w:rsidR="003632CD" w:rsidRPr="00D72B11">
          <w:rPr>
            <w:rFonts w:ascii="Times New Roman" w:hAnsi="Times New Roman" w:cs="Times New Roman"/>
            <w:noProof/>
            <w:webHidden/>
            <w:sz w:val="24"/>
            <w:szCs w:val="24"/>
          </w:rPr>
          <w:fldChar w:fldCharType="end"/>
        </w:r>
      </w:hyperlink>
    </w:p>
    <w:p w14:paraId="22CBEF4D"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77" w:history="1">
        <w:r w:rsidR="00D72B11" w:rsidRPr="00D72B11">
          <w:rPr>
            <w:rStyle w:val="Kpr"/>
            <w:rFonts w:ascii="Times New Roman" w:hAnsi="Times New Roman" w:cs="Times New Roman"/>
            <w:noProof/>
            <w:sz w:val="24"/>
            <w:szCs w:val="24"/>
          </w:rPr>
          <w:t>4. BULGULAR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_Toc94004377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32</w:t>
        </w:r>
        <w:r w:rsidR="003632CD" w:rsidRPr="00D72B11">
          <w:rPr>
            <w:rFonts w:ascii="Times New Roman" w:hAnsi="Times New Roman" w:cs="Times New Roman"/>
            <w:noProof/>
            <w:webHidden/>
            <w:sz w:val="24"/>
            <w:szCs w:val="24"/>
          </w:rPr>
          <w:fldChar w:fldCharType="end"/>
        </w:r>
      </w:hyperlink>
    </w:p>
    <w:p w14:paraId="04A82283"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78" w:history="1">
        <w:r w:rsidR="00D72B11" w:rsidRPr="00D72B11">
          <w:rPr>
            <w:rStyle w:val="Kpr"/>
            <w:rFonts w:ascii="Times New Roman" w:hAnsi="Times New Roman" w:cs="Times New Roman"/>
            <w:noProof/>
            <w:sz w:val="24"/>
            <w:szCs w:val="24"/>
          </w:rPr>
          <w:t>5.TARTIŞMA</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_Toc94004378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52</w:t>
        </w:r>
        <w:r w:rsidR="003632CD" w:rsidRPr="00D72B11">
          <w:rPr>
            <w:rFonts w:ascii="Times New Roman" w:hAnsi="Times New Roman" w:cs="Times New Roman"/>
            <w:noProof/>
            <w:webHidden/>
            <w:sz w:val="24"/>
            <w:szCs w:val="24"/>
          </w:rPr>
          <w:fldChar w:fldCharType="end"/>
        </w:r>
      </w:hyperlink>
    </w:p>
    <w:p w14:paraId="41409E48"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79" w:history="1">
        <w:r w:rsidR="00D72B11" w:rsidRPr="00D72B11">
          <w:rPr>
            <w:rStyle w:val="Kpr"/>
            <w:rFonts w:ascii="Times New Roman" w:hAnsi="Times New Roman" w:cs="Times New Roman"/>
            <w:noProof/>
            <w:sz w:val="24"/>
            <w:szCs w:val="24"/>
          </w:rPr>
          <w:t>6. SONUÇ VE ÖNERİLER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_Toc94004379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61</w:t>
        </w:r>
        <w:r w:rsidR="003632CD" w:rsidRPr="00D72B11">
          <w:rPr>
            <w:rFonts w:ascii="Times New Roman" w:hAnsi="Times New Roman" w:cs="Times New Roman"/>
            <w:noProof/>
            <w:webHidden/>
            <w:sz w:val="24"/>
            <w:szCs w:val="24"/>
          </w:rPr>
          <w:fldChar w:fldCharType="end"/>
        </w:r>
      </w:hyperlink>
    </w:p>
    <w:p w14:paraId="67050DD1"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80" w:history="1">
        <w:r w:rsidR="00D72B11" w:rsidRPr="00D72B11">
          <w:rPr>
            <w:rStyle w:val="Kpr"/>
            <w:rFonts w:ascii="Times New Roman" w:hAnsi="Times New Roman" w:cs="Times New Roman"/>
            <w:noProof/>
            <w:sz w:val="24"/>
            <w:szCs w:val="24"/>
          </w:rPr>
          <w:t>KAYNAKLAR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_Toc94004380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63</w:t>
        </w:r>
        <w:r w:rsidR="003632CD" w:rsidRPr="00D72B11">
          <w:rPr>
            <w:rFonts w:ascii="Times New Roman" w:hAnsi="Times New Roman" w:cs="Times New Roman"/>
            <w:noProof/>
            <w:webHidden/>
            <w:sz w:val="24"/>
            <w:szCs w:val="24"/>
          </w:rPr>
          <w:fldChar w:fldCharType="end"/>
        </w:r>
      </w:hyperlink>
    </w:p>
    <w:p w14:paraId="47EFE6B6" w14:textId="77777777" w:rsidR="00D72B11" w:rsidRPr="00D72B11" w:rsidRDefault="000F67E6" w:rsidP="00A540A2">
      <w:pPr>
        <w:pStyle w:val="T1"/>
        <w:spacing w:after="0"/>
        <w:jc w:val="both"/>
        <w:rPr>
          <w:rFonts w:ascii="Times New Roman" w:eastAsiaTheme="minorEastAsia" w:hAnsi="Times New Roman" w:cs="Times New Roman"/>
          <w:noProof/>
          <w:sz w:val="24"/>
          <w:szCs w:val="24"/>
          <w:lang w:eastAsia="tr-TR"/>
        </w:rPr>
      </w:pPr>
      <w:hyperlink w:anchor="_Toc94004381" w:history="1">
        <w:r w:rsidR="00D72B11" w:rsidRPr="00D72B11">
          <w:rPr>
            <w:rStyle w:val="Kpr"/>
            <w:rFonts w:ascii="Times New Roman" w:hAnsi="Times New Roman" w:cs="Times New Roman"/>
            <w:noProof/>
            <w:sz w:val="24"/>
            <w:szCs w:val="24"/>
          </w:rPr>
          <w:t>EKLER</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_Toc94004381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72</w:t>
        </w:r>
        <w:r w:rsidR="003632CD" w:rsidRPr="00D72B11">
          <w:rPr>
            <w:rFonts w:ascii="Times New Roman" w:hAnsi="Times New Roman" w:cs="Times New Roman"/>
            <w:noProof/>
            <w:webHidden/>
            <w:sz w:val="24"/>
            <w:szCs w:val="24"/>
          </w:rPr>
          <w:fldChar w:fldCharType="end"/>
        </w:r>
      </w:hyperlink>
    </w:p>
    <w:p w14:paraId="5972C183" w14:textId="77777777" w:rsidR="00D72B11" w:rsidRPr="00D72B11" w:rsidRDefault="000F67E6" w:rsidP="00A540A2">
      <w:pPr>
        <w:pStyle w:val="T2"/>
        <w:spacing w:after="0"/>
        <w:ind w:left="0"/>
        <w:jc w:val="both"/>
        <w:rPr>
          <w:rFonts w:ascii="Times New Roman" w:eastAsiaTheme="minorEastAsia" w:hAnsi="Times New Roman" w:cs="Times New Roman"/>
          <w:noProof/>
          <w:sz w:val="24"/>
          <w:szCs w:val="24"/>
          <w:lang w:eastAsia="tr-TR"/>
        </w:rPr>
      </w:pPr>
      <w:hyperlink w:anchor="_Toc94004382" w:history="1">
        <w:r w:rsidR="00D72B11" w:rsidRPr="00D72B11">
          <w:rPr>
            <w:rStyle w:val="Kpr"/>
            <w:rFonts w:ascii="Times New Roman" w:hAnsi="Times New Roman" w:cs="Times New Roman"/>
            <w:noProof/>
            <w:sz w:val="24"/>
            <w:szCs w:val="24"/>
          </w:rPr>
          <w:t>EK-1. Özgeçmiş</w:t>
        </w:r>
        <w:r w:rsidR="00D72B11" w:rsidRPr="00D72B11">
          <w:rPr>
            <w:rFonts w:ascii="Times New Roman" w:hAnsi="Times New Roman" w:cs="Times New Roman"/>
            <w:noProof/>
            <w:webHidden/>
            <w:sz w:val="24"/>
            <w:szCs w:val="24"/>
          </w:rPr>
          <w:tab/>
        </w:r>
        <w:r w:rsidR="003632CD" w:rsidRPr="00D72B11">
          <w:rPr>
            <w:rFonts w:ascii="Times New Roman" w:hAnsi="Times New Roman" w:cs="Times New Roman"/>
            <w:noProof/>
            <w:webHidden/>
            <w:sz w:val="24"/>
            <w:szCs w:val="24"/>
          </w:rPr>
          <w:fldChar w:fldCharType="begin"/>
        </w:r>
        <w:r w:rsidR="00D72B11" w:rsidRPr="00D72B11">
          <w:rPr>
            <w:rFonts w:ascii="Times New Roman" w:hAnsi="Times New Roman" w:cs="Times New Roman"/>
            <w:noProof/>
            <w:webHidden/>
            <w:sz w:val="24"/>
            <w:szCs w:val="24"/>
          </w:rPr>
          <w:instrText xml:space="preserve"> PAGEREF _Toc94004382 \h </w:instrText>
        </w:r>
        <w:r w:rsidR="003632CD" w:rsidRPr="00D72B11">
          <w:rPr>
            <w:rFonts w:ascii="Times New Roman" w:hAnsi="Times New Roman" w:cs="Times New Roman"/>
            <w:noProof/>
            <w:webHidden/>
            <w:sz w:val="24"/>
            <w:szCs w:val="24"/>
          </w:rPr>
        </w:r>
        <w:r w:rsidR="003632CD" w:rsidRPr="00D72B1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72</w:t>
        </w:r>
        <w:r w:rsidR="003632CD" w:rsidRPr="00D72B11">
          <w:rPr>
            <w:rFonts w:ascii="Times New Roman" w:hAnsi="Times New Roman" w:cs="Times New Roman"/>
            <w:noProof/>
            <w:webHidden/>
            <w:sz w:val="24"/>
            <w:szCs w:val="24"/>
          </w:rPr>
          <w:fldChar w:fldCharType="end"/>
        </w:r>
      </w:hyperlink>
    </w:p>
    <w:p w14:paraId="22769FEC" w14:textId="77777777" w:rsidR="000A4EA7" w:rsidRPr="00D72B11" w:rsidRDefault="003632CD" w:rsidP="00A540A2">
      <w:pPr>
        <w:pStyle w:val="T1"/>
        <w:spacing w:after="0"/>
        <w:jc w:val="both"/>
        <w:rPr>
          <w:rFonts w:ascii="Times New Roman" w:hAnsi="Times New Roman" w:cs="Times New Roman"/>
          <w:sz w:val="24"/>
          <w:szCs w:val="24"/>
        </w:rPr>
      </w:pPr>
      <w:r w:rsidRPr="00D72B11">
        <w:rPr>
          <w:rFonts w:ascii="Times New Roman" w:hAnsi="Times New Roman" w:cs="Times New Roman"/>
          <w:sz w:val="24"/>
          <w:szCs w:val="24"/>
        </w:rPr>
        <w:fldChar w:fldCharType="end"/>
      </w:r>
    </w:p>
    <w:p w14:paraId="3BE1F8B3" w14:textId="77777777" w:rsidR="002F0E67" w:rsidRPr="00D72B11" w:rsidRDefault="000F67E6" w:rsidP="00D72B11">
      <w:pPr>
        <w:pStyle w:val="T1"/>
        <w:jc w:val="both"/>
        <w:rPr>
          <w:rFonts w:ascii="Times New Roman" w:hAnsi="Times New Roman" w:cs="Times New Roman"/>
          <w:sz w:val="24"/>
          <w:szCs w:val="24"/>
        </w:rPr>
      </w:pPr>
      <w:bookmarkStart w:id="0" w:name="_Hlk62930303"/>
      <w:r>
        <w:rPr>
          <w:rFonts w:ascii="Times New Roman" w:hAnsi="Times New Roman" w:cs="Times New Roman"/>
          <w:noProof/>
          <w:sz w:val="24"/>
          <w:szCs w:val="24"/>
          <w:lang w:eastAsia="tr-TR"/>
        </w:rPr>
        <w:pict w14:anchorId="6EA6EDE3">
          <v:rect id="Dikdörtgen 18" o:spid="_x0000_s2050" style="position:absolute;left:0;text-align:left;margin-left:384.5pt;margin-top:504.95pt;width:79.5pt;height:56.25pt;z-index:251797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" fillcolor="white [3201]" stroked="f" strokeweight="1pt">
            <v:path arrowok="t"/>
          </v:rect>
        </w:pict>
      </w:r>
    </w:p>
    <w:p w14:paraId="670ECE4E" w14:textId="77777777" w:rsidR="00264607" w:rsidRDefault="00264607">
      <w:pPr>
        <w:rPr>
          <w:rFonts w:ascii="Times New Roman" w:hAnsi="Times New Roman" w:cs="Times New Roman"/>
          <w:sz w:val="24"/>
          <w:szCs w:val="24"/>
        </w:rPr>
        <w:sectPr w:rsidR="00264607" w:rsidSect="00076A46">
          <w:pgSz w:w="11906" w:h="16838" w:code="9"/>
          <w:pgMar w:top="1418" w:right="1418" w:bottom="1418" w:left="1985" w:header="0" w:footer="981" w:gutter="0"/>
          <w:cols w:space="708"/>
          <w:titlePg/>
        </w:sectPr>
      </w:pPr>
    </w:p>
    <w:bookmarkEnd w:id="0"/>
    <w:p w14:paraId="3E0D7A07" w14:textId="77777777" w:rsidR="005336FF" w:rsidRPr="000221C5" w:rsidRDefault="005336FF" w:rsidP="000221C5">
      <w:pPr>
        <w:jc w:val="center"/>
        <w:rPr>
          <w:rFonts w:ascii="Times New Roman" w:hAnsi="Times New Roman" w:cs="Times New Roman"/>
          <w:b/>
          <w:sz w:val="28"/>
          <w:szCs w:val="28"/>
        </w:rPr>
      </w:pPr>
      <w:r w:rsidRPr="000221C5">
        <w:rPr>
          <w:rFonts w:ascii="Times New Roman" w:hAnsi="Times New Roman" w:cs="Times New Roman"/>
          <w:b/>
          <w:sz w:val="28"/>
          <w:szCs w:val="28"/>
        </w:rPr>
        <w:lastRenderedPageBreak/>
        <w:t>TEŞEKKÜR</w:t>
      </w:r>
    </w:p>
    <w:p w14:paraId="260F2367" w14:textId="77777777" w:rsidR="005336FF" w:rsidRPr="00833E44" w:rsidRDefault="005336FF" w:rsidP="005336FF"/>
    <w:p w14:paraId="2DCDFD7C" w14:textId="77777777" w:rsidR="002831E4" w:rsidRPr="005336FF" w:rsidRDefault="005336FF" w:rsidP="00076A46">
      <w:pPr>
        <w:spacing w:after="120" w:line="360" w:lineRule="auto"/>
        <w:ind w:firstLine="680"/>
        <w:jc w:val="both"/>
        <w:rPr>
          <w:rFonts w:ascii="Times New Roman" w:hAnsi="Times New Roman" w:cs="Times New Roman"/>
          <w:sz w:val="24"/>
          <w:szCs w:val="24"/>
        </w:rPr>
      </w:pPr>
      <w:r w:rsidRPr="005336FF">
        <w:rPr>
          <w:rFonts w:ascii="Times New Roman" w:hAnsi="Times New Roman" w:cs="Times New Roman"/>
          <w:sz w:val="24"/>
          <w:szCs w:val="24"/>
        </w:rPr>
        <w:t xml:space="preserve">Bu çalışmanın yürütülmesi sürecinde desteğini esirgemeyen, sorduğum tüm soruları sabırla cevaplayan, çalışmamın her aşamasında bana yol </w:t>
      </w:r>
      <w:r w:rsidR="00163D13" w:rsidRPr="005336FF">
        <w:rPr>
          <w:rFonts w:ascii="Times New Roman" w:hAnsi="Times New Roman" w:cs="Times New Roman"/>
          <w:sz w:val="24"/>
          <w:szCs w:val="24"/>
        </w:rPr>
        <w:t>gösteren danışmanım</w:t>
      </w:r>
      <w:r w:rsidRPr="005336FF">
        <w:rPr>
          <w:rFonts w:ascii="Times New Roman" w:hAnsi="Times New Roman" w:cs="Times New Roman"/>
          <w:sz w:val="24"/>
          <w:szCs w:val="24"/>
        </w:rPr>
        <w:t xml:space="preserve"> Doç. Dr. Osman Tayyar </w:t>
      </w:r>
      <w:proofErr w:type="spellStart"/>
      <w:r w:rsidRPr="005336FF">
        <w:rPr>
          <w:rFonts w:ascii="Times New Roman" w:hAnsi="Times New Roman" w:cs="Times New Roman"/>
          <w:sz w:val="24"/>
          <w:szCs w:val="24"/>
        </w:rPr>
        <w:t>ÇELİK’e</w:t>
      </w:r>
      <w:proofErr w:type="spellEnd"/>
      <w:r w:rsidRPr="005336FF">
        <w:rPr>
          <w:rFonts w:ascii="Times New Roman" w:hAnsi="Times New Roman" w:cs="Times New Roman"/>
          <w:sz w:val="24"/>
          <w:szCs w:val="24"/>
        </w:rPr>
        <w:t xml:space="preserve">; yoğun araştırmalarım sırasında sabırla davrandığı, motivasyonumu yükselttiği ve bana tahammül ettiği için eşim </w:t>
      </w:r>
      <w:proofErr w:type="spellStart"/>
      <w:r w:rsidRPr="005336FF">
        <w:rPr>
          <w:rFonts w:ascii="Times New Roman" w:hAnsi="Times New Roman" w:cs="Times New Roman"/>
          <w:sz w:val="24"/>
          <w:szCs w:val="24"/>
        </w:rPr>
        <w:t>M.ZahidÇELİK’e</w:t>
      </w:r>
      <w:proofErr w:type="spellEnd"/>
      <w:r w:rsidRPr="005336FF">
        <w:rPr>
          <w:rFonts w:ascii="Times New Roman" w:hAnsi="Times New Roman" w:cs="Times New Roman"/>
          <w:sz w:val="24"/>
          <w:szCs w:val="24"/>
        </w:rPr>
        <w:t xml:space="preserve">, çalışmalarıma izin verdiği için küçük kızım Beril Serra </w:t>
      </w:r>
      <w:proofErr w:type="spellStart"/>
      <w:r w:rsidRPr="005336FF">
        <w:rPr>
          <w:rFonts w:ascii="Times New Roman" w:hAnsi="Times New Roman" w:cs="Times New Roman"/>
          <w:sz w:val="24"/>
          <w:szCs w:val="24"/>
        </w:rPr>
        <w:t>ÇELİK’e</w:t>
      </w:r>
      <w:proofErr w:type="spellEnd"/>
      <w:r w:rsidRPr="005336FF">
        <w:rPr>
          <w:rFonts w:ascii="Times New Roman" w:hAnsi="Times New Roman" w:cs="Times New Roman"/>
          <w:sz w:val="24"/>
          <w:szCs w:val="24"/>
        </w:rPr>
        <w:t>, çalışmalarım esnasında bana yardımda bulunan herkese teşekkür ederim.</w:t>
      </w:r>
    </w:p>
    <w:p w14:paraId="52825A6F" w14:textId="77777777" w:rsidR="00547528" w:rsidRDefault="000F67E6" w:rsidP="0095138D">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tr-TR"/>
        </w:rPr>
        <w:pict w14:anchorId="15010CBC">
          <v:rect id="Dikdörtgen 19" o:spid="_x0000_s2051" style="position:absolute;margin-left:378.75pt;margin-top:391.45pt;width:79.5pt;height:56.25pt;z-index:251799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" fillcolor="white [3201]" stroked="f" strokeweight="1pt">
            <v:path arrowok="t"/>
          </v:rect>
        </w:pict>
      </w:r>
    </w:p>
    <w:p w14:paraId="6DD42CBD" w14:textId="77777777" w:rsidR="00547528" w:rsidRDefault="00547528" w:rsidP="0095138D">
      <w:pPr>
        <w:spacing w:after="0" w:line="276" w:lineRule="auto"/>
        <w:rPr>
          <w:rFonts w:ascii="Times New Roman" w:hAnsi="Times New Roman" w:cs="Times New Roman"/>
          <w:sz w:val="24"/>
          <w:szCs w:val="24"/>
        </w:rPr>
      </w:pPr>
    </w:p>
    <w:p w14:paraId="7FC53562" w14:textId="77777777" w:rsidR="00DF4B67" w:rsidRPr="00833E44" w:rsidRDefault="00547528" w:rsidP="0035501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Ebru ÇELİK</w:t>
      </w:r>
    </w:p>
    <w:p w14:paraId="4B9DF201" w14:textId="77777777" w:rsidR="002831E4" w:rsidRPr="00833E44" w:rsidRDefault="002831E4" w:rsidP="0095138D">
      <w:pPr>
        <w:spacing w:after="0" w:line="276" w:lineRule="auto"/>
        <w:rPr>
          <w:rFonts w:ascii="Times New Roman" w:hAnsi="Times New Roman" w:cs="Times New Roman"/>
          <w:sz w:val="24"/>
          <w:szCs w:val="24"/>
        </w:rPr>
        <w:sectPr w:rsidR="002831E4" w:rsidRPr="00833E44" w:rsidSect="00076A46">
          <w:pgSz w:w="11906" w:h="16838" w:code="9"/>
          <w:pgMar w:top="1418" w:right="1418" w:bottom="1418" w:left="1985" w:header="0" w:footer="981" w:gutter="0"/>
          <w:cols w:space="708"/>
          <w:titlePg/>
        </w:sectPr>
      </w:pPr>
    </w:p>
    <w:p w14:paraId="0559DE84" w14:textId="77777777" w:rsidR="0020126D" w:rsidRDefault="009A2D58" w:rsidP="0020126D">
      <w:pPr>
        <w:pStyle w:val="Balk1"/>
      </w:pPr>
      <w:bookmarkStart w:id="1" w:name="_Toc94004347"/>
      <w:r w:rsidRPr="005336FF">
        <w:lastRenderedPageBreak/>
        <w:t>ÖZET</w:t>
      </w:r>
      <w:bookmarkEnd w:id="1"/>
    </w:p>
    <w:p w14:paraId="63BA32BC" w14:textId="77777777" w:rsidR="0020126D" w:rsidRDefault="0020126D" w:rsidP="00076A46"/>
    <w:p w14:paraId="79394CC1" w14:textId="77777777" w:rsidR="0035501B" w:rsidRPr="0035501B" w:rsidRDefault="00B774B8" w:rsidP="0035501B">
      <w:pPr>
        <w:spacing w:after="0" w:line="360" w:lineRule="auto"/>
        <w:jc w:val="center"/>
        <w:rPr>
          <w:rFonts w:ascii="Times New Roman" w:hAnsi="Times New Roman" w:cs="Times New Roman"/>
          <w:b/>
          <w:sz w:val="24"/>
        </w:rPr>
      </w:pPr>
      <w:r w:rsidRPr="0035501B">
        <w:rPr>
          <w:rFonts w:ascii="Times New Roman" w:hAnsi="Times New Roman" w:cs="Times New Roman"/>
          <w:b/>
          <w:sz w:val="24"/>
        </w:rPr>
        <w:t xml:space="preserve">Çocuklarda Dijital Bağımlılığın Öncülleri </w:t>
      </w:r>
      <w:r w:rsidR="00076A46" w:rsidRPr="0035501B">
        <w:rPr>
          <w:rFonts w:ascii="Times New Roman" w:hAnsi="Times New Roman" w:cs="Times New Roman"/>
          <w:b/>
          <w:sz w:val="24"/>
        </w:rPr>
        <w:t xml:space="preserve">ve </w:t>
      </w:r>
      <w:r w:rsidRPr="0035501B">
        <w:rPr>
          <w:rFonts w:ascii="Times New Roman" w:hAnsi="Times New Roman" w:cs="Times New Roman"/>
          <w:b/>
          <w:sz w:val="24"/>
        </w:rPr>
        <w:t xml:space="preserve">Ardılları: Bir </w:t>
      </w:r>
      <w:proofErr w:type="spellStart"/>
      <w:r w:rsidRPr="0035501B">
        <w:rPr>
          <w:rFonts w:ascii="Times New Roman" w:hAnsi="Times New Roman" w:cs="Times New Roman"/>
          <w:b/>
          <w:sz w:val="24"/>
        </w:rPr>
        <w:t>Metasentez</w:t>
      </w:r>
      <w:proofErr w:type="spellEnd"/>
      <w:r w:rsidRPr="0035501B">
        <w:rPr>
          <w:rFonts w:ascii="Times New Roman" w:hAnsi="Times New Roman" w:cs="Times New Roman"/>
          <w:b/>
          <w:sz w:val="24"/>
        </w:rPr>
        <w:t xml:space="preserve"> Çalışması</w:t>
      </w:r>
    </w:p>
    <w:p w14:paraId="26428EFC" w14:textId="77777777" w:rsidR="00B774B8" w:rsidRPr="0035501B" w:rsidRDefault="009A2D58" w:rsidP="00076A46">
      <w:pPr>
        <w:spacing w:after="120" w:line="360" w:lineRule="auto"/>
        <w:ind w:firstLine="680"/>
        <w:jc w:val="both"/>
        <w:rPr>
          <w:rFonts w:ascii="Times New Roman" w:hAnsi="Times New Roman" w:cs="Times New Roman"/>
          <w:b/>
          <w:sz w:val="24"/>
          <w:szCs w:val="24"/>
        </w:rPr>
      </w:pPr>
      <w:r w:rsidRPr="0035501B">
        <w:rPr>
          <w:rFonts w:ascii="Times New Roman" w:hAnsi="Times New Roman" w:cs="Times New Roman"/>
          <w:b/>
          <w:sz w:val="24"/>
        </w:rPr>
        <w:t>Amaç:</w:t>
      </w:r>
      <w:r w:rsidR="001A7AA0">
        <w:rPr>
          <w:rFonts w:ascii="Times New Roman" w:hAnsi="Times New Roman" w:cs="Times New Roman"/>
          <w:b/>
          <w:sz w:val="24"/>
        </w:rPr>
        <w:t xml:space="preserve"> </w:t>
      </w:r>
      <w:r w:rsidR="00B774B8" w:rsidRPr="0035501B">
        <w:rPr>
          <w:rFonts w:ascii="Times New Roman" w:hAnsi="Times New Roman" w:cs="Times New Roman"/>
          <w:sz w:val="24"/>
        </w:rPr>
        <w:t xml:space="preserve">Bu araştırmada dijital bağımlılığa etki eden </w:t>
      </w:r>
      <w:r w:rsidR="002F573E">
        <w:rPr>
          <w:rFonts w:ascii="Times New Roman" w:hAnsi="Times New Roman" w:cs="Times New Roman"/>
          <w:sz w:val="24"/>
        </w:rPr>
        <w:t>faktörler</w:t>
      </w:r>
      <w:r w:rsidR="00B774B8" w:rsidRPr="00804263">
        <w:rPr>
          <w:rFonts w:ascii="Times New Roman" w:hAnsi="Times New Roman" w:cs="Times New Roman"/>
          <w:sz w:val="24"/>
          <w:szCs w:val="24"/>
        </w:rPr>
        <w:t xml:space="preserve"> ve </w:t>
      </w:r>
      <w:r w:rsidR="002F573E">
        <w:rPr>
          <w:rFonts w:ascii="Times New Roman" w:hAnsi="Times New Roman" w:cs="Times New Roman"/>
          <w:sz w:val="24"/>
          <w:szCs w:val="24"/>
        </w:rPr>
        <w:t xml:space="preserve">dijital bağımlılığın </w:t>
      </w:r>
      <w:proofErr w:type="spellStart"/>
      <w:r w:rsidR="00B774B8" w:rsidRPr="0035501B">
        <w:rPr>
          <w:rFonts w:ascii="Times New Roman" w:hAnsi="Times New Roman" w:cs="Times New Roman"/>
          <w:sz w:val="24"/>
          <w:szCs w:val="24"/>
        </w:rPr>
        <w:t>ardıllar</w:t>
      </w:r>
      <w:r w:rsidR="002F573E">
        <w:rPr>
          <w:rFonts w:ascii="Times New Roman" w:hAnsi="Times New Roman" w:cs="Times New Roman"/>
          <w:sz w:val="24"/>
          <w:szCs w:val="24"/>
        </w:rPr>
        <w:t>ıdaha</w:t>
      </w:r>
      <w:proofErr w:type="spellEnd"/>
      <w:r w:rsidR="002F573E">
        <w:rPr>
          <w:rFonts w:ascii="Times New Roman" w:hAnsi="Times New Roman" w:cs="Times New Roman"/>
          <w:sz w:val="24"/>
          <w:szCs w:val="24"/>
        </w:rPr>
        <w:t xml:space="preserve"> önce yapılmış araştırma sonuçlarına dayalı </w:t>
      </w:r>
      <w:r w:rsidR="00F66B42">
        <w:rPr>
          <w:rFonts w:ascii="Times New Roman" w:hAnsi="Times New Roman" w:cs="Times New Roman"/>
          <w:sz w:val="24"/>
          <w:szCs w:val="24"/>
        </w:rPr>
        <w:t xml:space="preserve">olarak tematik şekilde </w:t>
      </w:r>
      <w:r w:rsidR="00D72B11">
        <w:rPr>
          <w:rFonts w:ascii="Times New Roman" w:hAnsi="Times New Roman" w:cs="Times New Roman"/>
          <w:sz w:val="24"/>
          <w:szCs w:val="24"/>
        </w:rPr>
        <w:t xml:space="preserve">ortaya koymak </w:t>
      </w:r>
      <w:r w:rsidR="00B774B8" w:rsidRPr="00804263">
        <w:rPr>
          <w:rFonts w:ascii="Times New Roman" w:hAnsi="Times New Roman" w:cs="Times New Roman"/>
          <w:sz w:val="24"/>
          <w:szCs w:val="24"/>
        </w:rPr>
        <w:t>amaçlanmıştır</w:t>
      </w:r>
      <w:r w:rsidR="00F66B42">
        <w:rPr>
          <w:rFonts w:ascii="Times New Roman" w:hAnsi="Times New Roman" w:cs="Times New Roman"/>
          <w:sz w:val="24"/>
          <w:szCs w:val="24"/>
        </w:rPr>
        <w:t>.</w:t>
      </w:r>
    </w:p>
    <w:p w14:paraId="62743196" w14:textId="77777777" w:rsidR="00325BEE" w:rsidRPr="00804263" w:rsidRDefault="009A2D58" w:rsidP="00076A46">
      <w:pPr>
        <w:spacing w:after="120" w:line="360" w:lineRule="auto"/>
        <w:ind w:firstLine="680"/>
        <w:jc w:val="both"/>
        <w:rPr>
          <w:rFonts w:ascii="Times New Roman" w:hAnsi="Times New Roman" w:cs="Times New Roman"/>
          <w:sz w:val="24"/>
          <w:szCs w:val="24"/>
        </w:rPr>
      </w:pPr>
      <w:r w:rsidRPr="00804263">
        <w:rPr>
          <w:rFonts w:ascii="Times New Roman" w:hAnsi="Times New Roman" w:cs="Times New Roman"/>
          <w:b/>
          <w:sz w:val="24"/>
          <w:szCs w:val="24"/>
        </w:rPr>
        <w:t>Materyal ve Meto</w:t>
      </w:r>
      <w:r w:rsidR="006027D8" w:rsidRPr="00804263">
        <w:rPr>
          <w:rFonts w:ascii="Times New Roman" w:hAnsi="Times New Roman" w:cs="Times New Roman"/>
          <w:b/>
          <w:sz w:val="24"/>
          <w:szCs w:val="24"/>
        </w:rPr>
        <w:t>t</w:t>
      </w:r>
      <w:r w:rsidRPr="00804263">
        <w:rPr>
          <w:rFonts w:ascii="Times New Roman" w:hAnsi="Times New Roman" w:cs="Times New Roman"/>
          <w:b/>
          <w:sz w:val="24"/>
          <w:szCs w:val="24"/>
        </w:rPr>
        <w:t>:</w:t>
      </w:r>
      <w:r w:rsidR="001A7AA0">
        <w:rPr>
          <w:rFonts w:ascii="Times New Roman" w:hAnsi="Times New Roman" w:cs="Times New Roman"/>
          <w:b/>
          <w:sz w:val="24"/>
          <w:szCs w:val="24"/>
        </w:rPr>
        <w:t xml:space="preserve"> </w:t>
      </w:r>
      <w:r w:rsidR="002F573E">
        <w:rPr>
          <w:rFonts w:ascii="Times New Roman" w:hAnsi="Times New Roman" w:cs="Times New Roman"/>
          <w:sz w:val="24"/>
          <w:szCs w:val="24"/>
        </w:rPr>
        <w:t xml:space="preserve">Dijital bağımlılığın öncüllerini ve ardıllarını ele alan bu araştırmada </w:t>
      </w:r>
      <w:proofErr w:type="spellStart"/>
      <w:r w:rsidR="00325BEE" w:rsidRPr="00804263">
        <w:rPr>
          <w:rFonts w:ascii="Times New Roman" w:hAnsi="Times New Roman" w:cs="Times New Roman"/>
          <w:sz w:val="24"/>
          <w:szCs w:val="24"/>
        </w:rPr>
        <w:t>metas</w:t>
      </w:r>
      <w:r w:rsidR="002F573E">
        <w:rPr>
          <w:rFonts w:ascii="Times New Roman" w:hAnsi="Times New Roman" w:cs="Times New Roman"/>
          <w:sz w:val="24"/>
          <w:szCs w:val="24"/>
        </w:rPr>
        <w:t>entez</w:t>
      </w:r>
      <w:proofErr w:type="spellEnd"/>
      <w:r w:rsidR="002F573E">
        <w:rPr>
          <w:rFonts w:ascii="Times New Roman" w:hAnsi="Times New Roman" w:cs="Times New Roman"/>
          <w:sz w:val="24"/>
          <w:szCs w:val="24"/>
        </w:rPr>
        <w:t xml:space="preserve"> yöntemi kullanılmıştır. YÖK Ulusal Tez Merkezi</w:t>
      </w:r>
      <w:r w:rsidR="00325BEE" w:rsidRPr="00804263">
        <w:rPr>
          <w:rFonts w:ascii="Times New Roman" w:hAnsi="Times New Roman" w:cs="Times New Roman"/>
          <w:sz w:val="24"/>
          <w:szCs w:val="24"/>
        </w:rPr>
        <w:t xml:space="preserve">, Google Akademik ve </w:t>
      </w:r>
      <w:proofErr w:type="spellStart"/>
      <w:r w:rsidR="00325BEE" w:rsidRPr="00804263">
        <w:rPr>
          <w:rFonts w:ascii="Times New Roman" w:hAnsi="Times New Roman" w:cs="Times New Roman"/>
          <w:sz w:val="24"/>
          <w:szCs w:val="24"/>
        </w:rPr>
        <w:t>DergiPa</w:t>
      </w:r>
      <w:r w:rsidR="002F573E">
        <w:rPr>
          <w:rFonts w:ascii="Times New Roman" w:hAnsi="Times New Roman" w:cs="Times New Roman"/>
          <w:sz w:val="24"/>
          <w:szCs w:val="24"/>
        </w:rPr>
        <w:t>rk</w:t>
      </w:r>
      <w:proofErr w:type="spellEnd"/>
      <w:r w:rsidR="002F573E">
        <w:rPr>
          <w:rFonts w:ascii="Times New Roman" w:hAnsi="Times New Roman" w:cs="Times New Roman"/>
          <w:sz w:val="24"/>
          <w:szCs w:val="24"/>
        </w:rPr>
        <w:t xml:space="preserve"> veri tabanlarında tarama yapılarak dijital bağımlılıkla ilgili daha önce yapılmış çalışmalara ulaşılmıştır.  Tarama yapılırken dijital bağımlılık, akıllı telefon bağımlılığı, internet bağımlılığı, sosyal medya bağımlılığı, dijital oyun bağımlılığı, televizyon bağımlılığı ana</w:t>
      </w:r>
      <w:r w:rsidR="00F66B42">
        <w:rPr>
          <w:rFonts w:ascii="Times New Roman" w:hAnsi="Times New Roman" w:cs="Times New Roman"/>
          <w:sz w:val="24"/>
          <w:szCs w:val="24"/>
        </w:rPr>
        <w:t>h</w:t>
      </w:r>
      <w:r w:rsidR="002F573E">
        <w:rPr>
          <w:rFonts w:ascii="Times New Roman" w:hAnsi="Times New Roman" w:cs="Times New Roman"/>
          <w:sz w:val="24"/>
          <w:szCs w:val="24"/>
        </w:rPr>
        <w:t xml:space="preserve">tar kelimeleri kullanılmıştır. Tarama sonucunda </w:t>
      </w:r>
      <w:r w:rsidR="00325BEE" w:rsidRPr="00804263">
        <w:rPr>
          <w:rFonts w:ascii="Times New Roman" w:hAnsi="Times New Roman" w:cs="Times New Roman"/>
          <w:sz w:val="24"/>
          <w:szCs w:val="24"/>
        </w:rPr>
        <w:t xml:space="preserve">230 yüksek lisans tezi, doktora tezi ve 249 makale olmak üzere toplam 479 çalışmaya ulaşılmıştır. </w:t>
      </w:r>
      <w:r w:rsidR="002F573E">
        <w:rPr>
          <w:rFonts w:ascii="Times New Roman" w:hAnsi="Times New Roman" w:cs="Times New Roman"/>
          <w:sz w:val="24"/>
          <w:szCs w:val="24"/>
        </w:rPr>
        <w:t>Dahil etme ve hariç tutma kriterleri çerçevesinde yapılan değerlendirme sonucunda ölçütleri karşılayan</w:t>
      </w:r>
      <w:r w:rsidR="001A7AA0">
        <w:rPr>
          <w:rFonts w:ascii="Times New Roman" w:hAnsi="Times New Roman" w:cs="Times New Roman"/>
          <w:sz w:val="24"/>
          <w:szCs w:val="24"/>
        </w:rPr>
        <w:t xml:space="preserve"> </w:t>
      </w:r>
      <w:r w:rsidR="00325BEE" w:rsidRPr="00804263">
        <w:rPr>
          <w:rFonts w:ascii="Times New Roman" w:hAnsi="Times New Roman" w:cs="Times New Roman"/>
          <w:sz w:val="24"/>
          <w:szCs w:val="24"/>
        </w:rPr>
        <w:t xml:space="preserve">178 tez ve 80 makale olmak üzere toplam 258 </w:t>
      </w:r>
      <w:r w:rsidR="002F573E">
        <w:rPr>
          <w:rFonts w:ascii="Times New Roman" w:hAnsi="Times New Roman" w:cs="Times New Roman"/>
          <w:sz w:val="24"/>
          <w:szCs w:val="24"/>
        </w:rPr>
        <w:t>çalışm</w:t>
      </w:r>
      <w:r w:rsidR="00417514">
        <w:rPr>
          <w:rFonts w:ascii="Times New Roman" w:hAnsi="Times New Roman" w:cs="Times New Roman"/>
          <w:sz w:val="24"/>
          <w:szCs w:val="24"/>
        </w:rPr>
        <w:t>a araştırmaya dahil edilmiştir.</w:t>
      </w:r>
    </w:p>
    <w:p w14:paraId="1E9F31BE" w14:textId="77777777" w:rsidR="00325BEE" w:rsidRPr="00804263" w:rsidRDefault="009A2D58" w:rsidP="00076A46">
      <w:pPr>
        <w:spacing w:after="120" w:line="360" w:lineRule="auto"/>
        <w:ind w:firstLine="680"/>
        <w:jc w:val="both"/>
        <w:rPr>
          <w:rFonts w:ascii="Times New Roman" w:hAnsi="Times New Roman" w:cs="Times New Roman"/>
          <w:sz w:val="24"/>
          <w:szCs w:val="24"/>
        </w:rPr>
      </w:pPr>
      <w:r w:rsidRPr="00804263">
        <w:rPr>
          <w:rFonts w:ascii="Times New Roman" w:hAnsi="Times New Roman" w:cs="Times New Roman"/>
          <w:b/>
          <w:sz w:val="24"/>
          <w:szCs w:val="24"/>
        </w:rPr>
        <w:t>Bulgular:</w:t>
      </w:r>
      <w:r w:rsidR="001A7AA0">
        <w:rPr>
          <w:rFonts w:ascii="Times New Roman" w:hAnsi="Times New Roman" w:cs="Times New Roman"/>
          <w:b/>
          <w:sz w:val="24"/>
          <w:szCs w:val="24"/>
        </w:rPr>
        <w:t xml:space="preserve"> </w:t>
      </w:r>
      <w:r w:rsidR="00325BEE" w:rsidRPr="00804263">
        <w:rPr>
          <w:rFonts w:ascii="Times New Roman" w:hAnsi="Times New Roman" w:cs="Times New Roman"/>
          <w:sz w:val="24"/>
          <w:szCs w:val="24"/>
        </w:rPr>
        <w:t>Yapılan bu çalışmada çocukları dijital bağımlılığa iten öncüller aile, çevre, kişisel</w:t>
      </w:r>
      <w:r w:rsidR="001A7AA0">
        <w:rPr>
          <w:rFonts w:ascii="Times New Roman" w:hAnsi="Times New Roman" w:cs="Times New Roman"/>
          <w:sz w:val="24"/>
          <w:szCs w:val="24"/>
        </w:rPr>
        <w:t xml:space="preserve"> </w:t>
      </w:r>
      <w:proofErr w:type="spellStart"/>
      <w:r w:rsidR="00121FBF">
        <w:rPr>
          <w:rFonts w:ascii="Times New Roman" w:hAnsi="Times New Roman" w:cs="Times New Roman"/>
          <w:sz w:val="24"/>
          <w:szCs w:val="24"/>
        </w:rPr>
        <w:t>faktöler</w:t>
      </w:r>
      <w:proofErr w:type="spellEnd"/>
      <w:r w:rsidR="00F66B42">
        <w:rPr>
          <w:rFonts w:ascii="Times New Roman" w:hAnsi="Times New Roman" w:cs="Times New Roman"/>
          <w:sz w:val="24"/>
          <w:szCs w:val="24"/>
        </w:rPr>
        <w:t xml:space="preserve">, </w:t>
      </w:r>
      <w:r w:rsidR="00325BEE" w:rsidRPr="00804263">
        <w:rPr>
          <w:rFonts w:ascii="Times New Roman" w:hAnsi="Times New Roman" w:cs="Times New Roman"/>
          <w:sz w:val="24"/>
          <w:szCs w:val="24"/>
        </w:rPr>
        <w:t>kullanım amacı ve şekli, okul değişkeni, diğer bağımlılıklar, dijital cihazlar, dijital uygulamal</w:t>
      </w:r>
      <w:r w:rsidR="00AA229E">
        <w:rPr>
          <w:rFonts w:ascii="Times New Roman" w:hAnsi="Times New Roman" w:cs="Times New Roman"/>
          <w:sz w:val="24"/>
          <w:szCs w:val="24"/>
        </w:rPr>
        <w:t xml:space="preserve">ar, ev ortamı, sosyal ağ, </w:t>
      </w:r>
      <w:r w:rsidR="00325BEE" w:rsidRPr="00804263">
        <w:rPr>
          <w:rFonts w:ascii="Times New Roman" w:hAnsi="Times New Roman" w:cs="Times New Roman"/>
          <w:sz w:val="24"/>
          <w:szCs w:val="24"/>
        </w:rPr>
        <w:t>farklı</w:t>
      </w:r>
      <w:r w:rsidR="00E920B1">
        <w:rPr>
          <w:rFonts w:ascii="Times New Roman" w:hAnsi="Times New Roman" w:cs="Times New Roman"/>
          <w:sz w:val="24"/>
          <w:szCs w:val="24"/>
        </w:rPr>
        <w:t xml:space="preserve"> </w:t>
      </w:r>
      <w:r w:rsidR="00325BEE" w:rsidRPr="00804263">
        <w:rPr>
          <w:rFonts w:ascii="Times New Roman" w:hAnsi="Times New Roman" w:cs="Times New Roman"/>
          <w:sz w:val="24"/>
          <w:szCs w:val="24"/>
        </w:rPr>
        <w:t>aktivitelere zaman ayırma olarak</w:t>
      </w:r>
      <w:r w:rsidR="00121FBF">
        <w:rPr>
          <w:rFonts w:ascii="Times New Roman" w:hAnsi="Times New Roman" w:cs="Times New Roman"/>
          <w:sz w:val="24"/>
          <w:szCs w:val="24"/>
        </w:rPr>
        <w:t xml:space="preserve"> belirlenirken</w:t>
      </w:r>
      <w:r w:rsidR="00325BEE" w:rsidRPr="00804263">
        <w:rPr>
          <w:rFonts w:ascii="Times New Roman" w:hAnsi="Times New Roman" w:cs="Times New Roman"/>
          <w:sz w:val="24"/>
          <w:szCs w:val="24"/>
        </w:rPr>
        <w:t>; çocuklarda dijital bağımlılığın sonuçları ise çevre ve aile ile ilişkiler, sağlık, psikol</w:t>
      </w:r>
      <w:r w:rsidR="00804263">
        <w:rPr>
          <w:rFonts w:ascii="Times New Roman" w:hAnsi="Times New Roman" w:cs="Times New Roman"/>
          <w:sz w:val="24"/>
          <w:szCs w:val="24"/>
        </w:rPr>
        <w:t xml:space="preserve">ojik faktörler, okul yaşantısı, </w:t>
      </w:r>
      <w:r w:rsidR="00325BEE" w:rsidRPr="00804263">
        <w:rPr>
          <w:rFonts w:ascii="Times New Roman" w:hAnsi="Times New Roman" w:cs="Times New Roman"/>
          <w:sz w:val="24"/>
          <w:szCs w:val="24"/>
        </w:rPr>
        <w:t xml:space="preserve">dijital araç ve ağlara erişim sıklığı ve siber zorbalık olarak </w:t>
      </w:r>
      <w:proofErr w:type="spellStart"/>
      <w:r w:rsidR="00325BEE" w:rsidRPr="00804263">
        <w:rPr>
          <w:rFonts w:ascii="Times New Roman" w:hAnsi="Times New Roman" w:cs="Times New Roman"/>
          <w:sz w:val="24"/>
          <w:szCs w:val="24"/>
        </w:rPr>
        <w:t>bulgulanmıştır</w:t>
      </w:r>
      <w:proofErr w:type="spellEnd"/>
      <w:r w:rsidR="00325BEE" w:rsidRPr="00804263">
        <w:rPr>
          <w:rFonts w:ascii="Times New Roman" w:hAnsi="Times New Roman" w:cs="Times New Roman"/>
          <w:sz w:val="24"/>
          <w:szCs w:val="24"/>
        </w:rPr>
        <w:t>.</w:t>
      </w:r>
    </w:p>
    <w:p w14:paraId="5C440F3A" w14:textId="77777777" w:rsidR="00325BEE" w:rsidRPr="00804263" w:rsidRDefault="009A2D58" w:rsidP="00076A46">
      <w:pPr>
        <w:spacing w:after="120" w:line="360" w:lineRule="auto"/>
        <w:ind w:firstLine="680"/>
        <w:jc w:val="both"/>
        <w:rPr>
          <w:rFonts w:ascii="Times New Roman" w:hAnsi="Times New Roman" w:cs="Times New Roman"/>
          <w:sz w:val="24"/>
          <w:szCs w:val="24"/>
        </w:rPr>
      </w:pPr>
      <w:r w:rsidRPr="00804263">
        <w:rPr>
          <w:rFonts w:ascii="Times New Roman" w:hAnsi="Times New Roman" w:cs="Times New Roman"/>
          <w:b/>
          <w:sz w:val="24"/>
          <w:szCs w:val="24"/>
        </w:rPr>
        <w:t>Sonuç:</w:t>
      </w:r>
      <w:r w:rsidR="001A7AA0">
        <w:rPr>
          <w:rFonts w:ascii="Times New Roman" w:hAnsi="Times New Roman" w:cs="Times New Roman"/>
          <w:b/>
          <w:sz w:val="24"/>
          <w:szCs w:val="24"/>
        </w:rPr>
        <w:t xml:space="preserve"> </w:t>
      </w:r>
      <w:r w:rsidR="00325BEE" w:rsidRPr="00804263">
        <w:rPr>
          <w:rFonts w:ascii="Times New Roman" w:hAnsi="Times New Roman" w:cs="Times New Roman"/>
          <w:sz w:val="24"/>
          <w:szCs w:val="24"/>
        </w:rPr>
        <w:t xml:space="preserve">Dijital bağımlılığın öncülleri aile, çevre, kişisel, kullanım amacı ve şekli, okul </w:t>
      </w:r>
      <w:r w:rsidR="00F66B42">
        <w:rPr>
          <w:rFonts w:ascii="Times New Roman" w:hAnsi="Times New Roman" w:cs="Times New Roman"/>
          <w:sz w:val="24"/>
          <w:szCs w:val="24"/>
        </w:rPr>
        <w:t xml:space="preserve">değişkeni, diğer bağımlılıklar, </w:t>
      </w:r>
      <w:r w:rsidR="00325BEE" w:rsidRPr="00804263">
        <w:rPr>
          <w:rFonts w:ascii="Times New Roman" w:hAnsi="Times New Roman" w:cs="Times New Roman"/>
          <w:sz w:val="24"/>
          <w:szCs w:val="24"/>
        </w:rPr>
        <w:t>dijital cihazlar, dijital uygulamalar, ev ortamı, sosyal ağ, farklı aktivitelere zaman ayırma temaları altında toplandığı; d</w:t>
      </w:r>
      <w:r w:rsidR="00121FBF">
        <w:rPr>
          <w:rFonts w:ascii="Times New Roman" w:hAnsi="Times New Roman" w:cs="Times New Roman"/>
          <w:sz w:val="24"/>
          <w:szCs w:val="24"/>
        </w:rPr>
        <w:t>ijital bağımlılığın ardılları ise</w:t>
      </w:r>
      <w:r w:rsidR="00325BEE" w:rsidRPr="00804263">
        <w:rPr>
          <w:rFonts w:ascii="Times New Roman" w:hAnsi="Times New Roman" w:cs="Times New Roman"/>
          <w:sz w:val="24"/>
          <w:szCs w:val="24"/>
        </w:rPr>
        <w:t xml:space="preserve"> çevre ve aile ile ilişkiler, sağlık, psikolojik faktörler, okul yaşantısı, dijital araç ve ağlara erişim sıklığı ve siber zorbalık temaları altında toplandığı sonucuna ulaşılmıştır.</w:t>
      </w:r>
    </w:p>
    <w:p w14:paraId="3A090FAB" w14:textId="77777777" w:rsidR="00B72332" w:rsidRDefault="009A2D58" w:rsidP="00B72332">
      <w:pPr>
        <w:spacing w:after="120" w:line="360" w:lineRule="auto"/>
        <w:ind w:firstLine="680"/>
        <w:jc w:val="both"/>
        <w:rPr>
          <w:rFonts w:ascii="Times New Roman" w:hAnsi="Times New Roman" w:cs="Times New Roman"/>
          <w:sz w:val="24"/>
          <w:szCs w:val="24"/>
        </w:rPr>
      </w:pPr>
      <w:r w:rsidRPr="00804263">
        <w:rPr>
          <w:rFonts w:ascii="Times New Roman" w:hAnsi="Times New Roman" w:cs="Times New Roman"/>
          <w:b/>
          <w:sz w:val="24"/>
          <w:szCs w:val="24"/>
        </w:rPr>
        <w:t>Anahtar Kelimler:</w:t>
      </w:r>
      <w:r w:rsidR="001A7AA0">
        <w:rPr>
          <w:rFonts w:ascii="Times New Roman" w:hAnsi="Times New Roman" w:cs="Times New Roman"/>
          <w:b/>
          <w:sz w:val="24"/>
          <w:szCs w:val="24"/>
        </w:rPr>
        <w:t xml:space="preserve"> </w:t>
      </w:r>
      <w:r w:rsidR="000F1953" w:rsidRPr="00804263">
        <w:rPr>
          <w:rFonts w:ascii="Times New Roman" w:hAnsi="Times New Roman" w:cs="Times New Roman"/>
          <w:sz w:val="24"/>
          <w:szCs w:val="24"/>
        </w:rPr>
        <w:t>İnternet Bağımlılığı, Akıllı Telefon Bağımlılığı, Televizyon Bağımlılığı, Sosyal Medya Bağımlılığı, Dijital Bağımlılık, Dijital Oyun Bağımlılığı</w:t>
      </w:r>
      <w:bookmarkStart w:id="2" w:name="_Toc94004348"/>
    </w:p>
    <w:p w14:paraId="08AAE6AB" w14:textId="77777777" w:rsidR="00B72332" w:rsidRDefault="00B72332" w:rsidP="00B72332">
      <w:pPr>
        <w:spacing w:after="120" w:line="360" w:lineRule="auto"/>
        <w:ind w:firstLine="680"/>
        <w:jc w:val="both"/>
        <w:rPr>
          <w:rFonts w:ascii="Times New Roman" w:hAnsi="Times New Roman" w:cs="Times New Roman"/>
          <w:sz w:val="24"/>
          <w:szCs w:val="24"/>
        </w:rPr>
      </w:pPr>
    </w:p>
    <w:p w14:paraId="1F5FF5E8" w14:textId="77777777" w:rsidR="00B72332" w:rsidRDefault="00466E69" w:rsidP="00B72332">
      <w:pPr>
        <w:pStyle w:val="Balk1"/>
      </w:pPr>
      <w:r w:rsidRPr="00804263">
        <w:lastRenderedPageBreak/>
        <w:t>ABSTRACT</w:t>
      </w:r>
      <w:bookmarkEnd w:id="2"/>
    </w:p>
    <w:p w14:paraId="3F697935" w14:textId="77777777" w:rsidR="00893623" w:rsidRPr="00B72332" w:rsidRDefault="000F1953" w:rsidP="00B72332">
      <w:pPr>
        <w:pStyle w:val="Balk1"/>
        <w:rPr>
          <w:rFonts w:cs="Times New Roman"/>
          <w:szCs w:val="24"/>
        </w:rPr>
      </w:pPr>
      <w:r w:rsidRPr="00B72332">
        <w:rPr>
          <w:rFonts w:cs="Times New Roman"/>
          <w:sz w:val="24"/>
          <w:szCs w:val="24"/>
          <w:lang w:val="en-GB"/>
        </w:rPr>
        <w:t xml:space="preserve">Predecessors and Successors of Digital Addiction in Children: A </w:t>
      </w:r>
      <w:proofErr w:type="spellStart"/>
      <w:r w:rsidRPr="00B72332">
        <w:rPr>
          <w:rFonts w:cs="Times New Roman"/>
          <w:sz w:val="24"/>
          <w:szCs w:val="24"/>
          <w:lang w:val="en-GB"/>
        </w:rPr>
        <w:t>Metasynthesis</w:t>
      </w:r>
      <w:proofErr w:type="spellEnd"/>
      <w:r w:rsidRPr="00B72332">
        <w:rPr>
          <w:rFonts w:cs="Times New Roman"/>
          <w:sz w:val="24"/>
          <w:szCs w:val="24"/>
          <w:lang w:val="en-GB"/>
        </w:rPr>
        <w:t xml:space="preserve"> Study</w:t>
      </w:r>
    </w:p>
    <w:p w14:paraId="4C5BBB5F" w14:textId="77777777" w:rsidR="00D8264F" w:rsidRPr="00B72332" w:rsidRDefault="00232219" w:rsidP="00B72332">
      <w:pPr>
        <w:spacing w:after="120" w:line="360" w:lineRule="auto"/>
        <w:ind w:firstLine="680"/>
        <w:jc w:val="both"/>
        <w:rPr>
          <w:rFonts w:ascii="Times New Roman" w:hAnsi="Times New Roman" w:cs="Times New Roman"/>
          <w:sz w:val="24"/>
          <w:szCs w:val="24"/>
          <w:lang w:val="en-GB"/>
        </w:rPr>
      </w:pPr>
      <w:r>
        <w:rPr>
          <w:rFonts w:ascii="Times New Roman" w:hAnsi="Times New Roman" w:cs="Times New Roman"/>
          <w:b/>
          <w:sz w:val="24"/>
          <w:szCs w:val="24"/>
          <w:lang w:val="en-GB"/>
        </w:rPr>
        <w:t>Aim</w:t>
      </w:r>
      <w:r w:rsidR="00CE7044" w:rsidRPr="00B72332">
        <w:rPr>
          <w:rFonts w:ascii="Times New Roman" w:hAnsi="Times New Roman" w:cs="Times New Roman"/>
          <w:b/>
          <w:sz w:val="24"/>
          <w:szCs w:val="24"/>
          <w:lang w:val="en-GB"/>
        </w:rPr>
        <w:t xml:space="preserve">: </w:t>
      </w:r>
      <w:r w:rsidR="00CE7044" w:rsidRPr="00B72332">
        <w:rPr>
          <w:rFonts w:ascii="Times New Roman" w:hAnsi="Times New Roman" w:cs="Times New Roman"/>
          <w:sz w:val="24"/>
          <w:szCs w:val="24"/>
          <w:lang w:val="en-GB"/>
        </w:rPr>
        <w:t xml:space="preserve">In this </w:t>
      </w:r>
      <w:r w:rsidR="00AD11F1">
        <w:rPr>
          <w:rFonts w:ascii="Times New Roman" w:hAnsi="Times New Roman" w:cs="Times New Roman"/>
          <w:sz w:val="24"/>
          <w:szCs w:val="24"/>
          <w:lang w:val="en-GB"/>
        </w:rPr>
        <w:t>study</w:t>
      </w:r>
      <w:r w:rsidR="00CE7044" w:rsidRPr="00B72332">
        <w:rPr>
          <w:rFonts w:ascii="Times New Roman" w:hAnsi="Times New Roman" w:cs="Times New Roman"/>
          <w:sz w:val="24"/>
          <w:szCs w:val="24"/>
          <w:lang w:val="en-GB"/>
        </w:rPr>
        <w:t xml:space="preserve">, it is aimed to reveal the </w:t>
      </w:r>
      <w:proofErr w:type="spellStart"/>
      <w:r w:rsidR="00CE7044" w:rsidRPr="00B72332">
        <w:rPr>
          <w:rFonts w:ascii="Times New Roman" w:hAnsi="Times New Roman" w:cs="Times New Roman"/>
          <w:sz w:val="24"/>
          <w:szCs w:val="24"/>
          <w:lang w:val="en-GB"/>
        </w:rPr>
        <w:t>factorc</w:t>
      </w:r>
      <w:proofErr w:type="spellEnd"/>
      <w:r w:rsidR="00CE7044" w:rsidRPr="00B72332">
        <w:rPr>
          <w:rFonts w:ascii="Times New Roman" w:hAnsi="Times New Roman" w:cs="Times New Roman"/>
          <w:sz w:val="24"/>
          <w:szCs w:val="24"/>
          <w:lang w:val="en-GB"/>
        </w:rPr>
        <w:t xml:space="preserve"> affecting digital addiction and the successors of digital addiction in a thematic way based on previous research results.</w:t>
      </w:r>
    </w:p>
    <w:p w14:paraId="76301289" w14:textId="77777777" w:rsidR="00D8264F" w:rsidRPr="00B72332" w:rsidRDefault="00CE7044" w:rsidP="00B72332">
      <w:pPr>
        <w:spacing w:after="120" w:line="360" w:lineRule="auto"/>
        <w:ind w:firstLine="680"/>
        <w:jc w:val="both"/>
        <w:rPr>
          <w:rFonts w:ascii="Times New Roman" w:hAnsi="Times New Roman" w:cs="Times New Roman"/>
          <w:sz w:val="24"/>
          <w:szCs w:val="24"/>
          <w:lang w:val="en-GB"/>
        </w:rPr>
      </w:pPr>
      <w:r w:rsidRPr="00B72332">
        <w:rPr>
          <w:rFonts w:ascii="Times New Roman" w:hAnsi="Times New Roman" w:cs="Times New Roman"/>
          <w:b/>
          <w:sz w:val="24"/>
          <w:szCs w:val="24"/>
          <w:lang w:val="en-GB"/>
        </w:rPr>
        <w:t xml:space="preserve">Material and Method: </w:t>
      </w:r>
      <w:proofErr w:type="spellStart"/>
      <w:r w:rsidRPr="00B72332">
        <w:rPr>
          <w:rFonts w:ascii="Times New Roman" w:hAnsi="Times New Roman" w:cs="Times New Roman"/>
          <w:sz w:val="24"/>
          <w:szCs w:val="24"/>
          <w:lang w:val="en-GB"/>
        </w:rPr>
        <w:t>Metasynthesis</w:t>
      </w:r>
      <w:proofErr w:type="spellEnd"/>
      <w:r w:rsidRPr="00B72332">
        <w:rPr>
          <w:rFonts w:ascii="Times New Roman" w:hAnsi="Times New Roman" w:cs="Times New Roman"/>
          <w:sz w:val="24"/>
          <w:szCs w:val="24"/>
          <w:lang w:val="en-GB"/>
        </w:rPr>
        <w:t xml:space="preserve"> method was used in this research, which deals with the antecedents and successors of digital </w:t>
      </w:r>
      <w:proofErr w:type="spellStart"/>
      <w:r w:rsidRPr="00B72332">
        <w:rPr>
          <w:rFonts w:ascii="Times New Roman" w:hAnsi="Times New Roman" w:cs="Times New Roman"/>
          <w:sz w:val="24"/>
          <w:szCs w:val="24"/>
          <w:lang w:val="en-GB"/>
        </w:rPr>
        <w:t>addicion</w:t>
      </w:r>
      <w:proofErr w:type="spellEnd"/>
      <w:r w:rsidRPr="00B72332">
        <w:rPr>
          <w:rFonts w:ascii="Times New Roman" w:hAnsi="Times New Roman" w:cs="Times New Roman"/>
          <w:sz w:val="24"/>
          <w:szCs w:val="24"/>
          <w:lang w:val="en-GB"/>
        </w:rPr>
        <w:t xml:space="preserve">. Previous studies on digital addiction were reached by scanning the databases of YÖK National Thesis </w:t>
      </w:r>
      <w:proofErr w:type="spellStart"/>
      <w:r w:rsidRPr="00B72332">
        <w:rPr>
          <w:rFonts w:ascii="Times New Roman" w:hAnsi="Times New Roman" w:cs="Times New Roman"/>
          <w:sz w:val="24"/>
          <w:szCs w:val="24"/>
          <w:lang w:val="en-GB"/>
        </w:rPr>
        <w:t>Center</w:t>
      </w:r>
      <w:proofErr w:type="spellEnd"/>
      <w:r w:rsidRPr="00B72332">
        <w:rPr>
          <w:rFonts w:ascii="Times New Roman" w:hAnsi="Times New Roman" w:cs="Times New Roman"/>
          <w:sz w:val="24"/>
          <w:szCs w:val="24"/>
          <w:lang w:val="en-GB"/>
        </w:rPr>
        <w:t xml:space="preserve">, Google Scholar and </w:t>
      </w:r>
      <w:proofErr w:type="spellStart"/>
      <w:r w:rsidRPr="00B72332">
        <w:rPr>
          <w:rFonts w:ascii="Times New Roman" w:hAnsi="Times New Roman" w:cs="Times New Roman"/>
          <w:sz w:val="24"/>
          <w:szCs w:val="24"/>
          <w:lang w:val="en-GB"/>
        </w:rPr>
        <w:t>Dergipark</w:t>
      </w:r>
      <w:proofErr w:type="spellEnd"/>
      <w:r w:rsidRPr="00B72332">
        <w:rPr>
          <w:rFonts w:ascii="Times New Roman" w:hAnsi="Times New Roman" w:cs="Times New Roman"/>
          <w:sz w:val="24"/>
          <w:szCs w:val="24"/>
          <w:lang w:val="en-GB"/>
        </w:rPr>
        <w:t xml:space="preserve">. While scanning, the keywords digital addiction, smartphone </w:t>
      </w:r>
      <w:r w:rsidR="006109F5" w:rsidRPr="00B72332">
        <w:rPr>
          <w:rFonts w:ascii="Times New Roman" w:hAnsi="Times New Roman" w:cs="Times New Roman"/>
          <w:sz w:val="24"/>
          <w:szCs w:val="24"/>
          <w:lang w:val="en-GB"/>
        </w:rPr>
        <w:t>addiction, internet addiction, social media addiction, digital game addiction, television addiction were used. As a result of the search, a total of 479 studies, including 230 master’s theses, doctoral theses and 249 articles, were reached. As a result of the evaluation made within the framework of inclusion and exclusion criteria, a total of 258 studies, 178 theses and 80 articles, were included in the research.</w:t>
      </w:r>
    </w:p>
    <w:p w14:paraId="2D44089B" w14:textId="77777777" w:rsidR="00D8264F" w:rsidRPr="00B72332" w:rsidRDefault="006109F5" w:rsidP="00B72332">
      <w:pPr>
        <w:spacing w:after="120" w:line="360" w:lineRule="auto"/>
        <w:ind w:firstLine="680"/>
        <w:jc w:val="both"/>
        <w:rPr>
          <w:rFonts w:ascii="Times New Roman" w:hAnsi="Times New Roman" w:cs="Times New Roman"/>
          <w:sz w:val="24"/>
          <w:szCs w:val="24"/>
          <w:lang w:val="en-GB"/>
        </w:rPr>
      </w:pPr>
      <w:r w:rsidRPr="00B72332">
        <w:rPr>
          <w:rFonts w:ascii="Times New Roman" w:hAnsi="Times New Roman" w:cs="Times New Roman"/>
          <w:b/>
          <w:sz w:val="24"/>
          <w:szCs w:val="24"/>
          <w:lang w:val="en-GB"/>
        </w:rPr>
        <w:t xml:space="preserve">Results: </w:t>
      </w:r>
      <w:r w:rsidRPr="00B72332">
        <w:rPr>
          <w:rFonts w:ascii="Times New Roman" w:hAnsi="Times New Roman" w:cs="Times New Roman"/>
          <w:sz w:val="24"/>
          <w:szCs w:val="24"/>
          <w:lang w:val="en-GB"/>
        </w:rPr>
        <w:t>In this study, the antecedents that push c</w:t>
      </w:r>
      <w:r w:rsidR="00153349">
        <w:rPr>
          <w:rFonts w:ascii="Times New Roman" w:hAnsi="Times New Roman" w:cs="Times New Roman"/>
          <w:sz w:val="24"/>
          <w:szCs w:val="24"/>
          <w:lang w:val="en-GB"/>
        </w:rPr>
        <w:t>hildren to digital addiction were</w:t>
      </w:r>
      <w:r w:rsidRPr="00B72332">
        <w:rPr>
          <w:rFonts w:ascii="Times New Roman" w:hAnsi="Times New Roman" w:cs="Times New Roman"/>
          <w:sz w:val="24"/>
          <w:szCs w:val="24"/>
          <w:lang w:val="en-GB"/>
        </w:rPr>
        <w:t xml:space="preserve"> determined as family, environment, personal factors, purpose and</w:t>
      </w:r>
      <w:r w:rsidR="00153349">
        <w:rPr>
          <w:rFonts w:ascii="Times New Roman" w:hAnsi="Times New Roman" w:cs="Times New Roman"/>
          <w:sz w:val="24"/>
          <w:szCs w:val="24"/>
          <w:lang w:val="en-GB"/>
        </w:rPr>
        <w:t xml:space="preserve"> style of </w:t>
      </w:r>
      <w:r w:rsidRPr="00B72332">
        <w:rPr>
          <w:rFonts w:ascii="Times New Roman" w:hAnsi="Times New Roman" w:cs="Times New Roman"/>
          <w:sz w:val="24"/>
          <w:szCs w:val="24"/>
          <w:lang w:val="en-GB"/>
        </w:rPr>
        <w:t xml:space="preserve">use, school variable, other addictions, digital devices, digital applications, home </w:t>
      </w:r>
      <w:r w:rsidR="004D1A77" w:rsidRPr="00B72332">
        <w:rPr>
          <w:rFonts w:ascii="Times New Roman" w:hAnsi="Times New Roman" w:cs="Times New Roman"/>
          <w:sz w:val="24"/>
          <w:szCs w:val="24"/>
          <w:lang w:val="en-GB"/>
        </w:rPr>
        <w:t xml:space="preserve">environment, social network and time for different activities; The results of digital addiction in children were found to be relations with the environment and family, </w:t>
      </w:r>
      <w:proofErr w:type="spellStart"/>
      <w:r w:rsidR="004D1A77" w:rsidRPr="00B72332">
        <w:rPr>
          <w:rFonts w:ascii="Times New Roman" w:hAnsi="Times New Roman" w:cs="Times New Roman"/>
          <w:sz w:val="24"/>
          <w:szCs w:val="24"/>
          <w:lang w:val="en-GB"/>
        </w:rPr>
        <w:t>healty</w:t>
      </w:r>
      <w:proofErr w:type="spellEnd"/>
      <w:r w:rsidR="004D1A77" w:rsidRPr="00B72332">
        <w:rPr>
          <w:rFonts w:ascii="Times New Roman" w:hAnsi="Times New Roman" w:cs="Times New Roman"/>
          <w:sz w:val="24"/>
          <w:szCs w:val="24"/>
          <w:lang w:val="en-GB"/>
        </w:rPr>
        <w:t>, psychological factors, school life, frequency of access to digital tools and networks and cyberbullying.</w:t>
      </w:r>
    </w:p>
    <w:p w14:paraId="260AFF72" w14:textId="77777777" w:rsidR="00B72332" w:rsidRDefault="004D1A77" w:rsidP="00B72332">
      <w:pPr>
        <w:spacing w:after="120" w:line="360" w:lineRule="auto"/>
        <w:ind w:firstLine="680"/>
        <w:jc w:val="both"/>
        <w:rPr>
          <w:rFonts w:ascii="Times New Roman" w:hAnsi="Times New Roman" w:cs="Times New Roman"/>
          <w:sz w:val="24"/>
          <w:szCs w:val="24"/>
          <w:lang w:val="en-GB"/>
        </w:rPr>
      </w:pPr>
      <w:r w:rsidRPr="00B72332">
        <w:rPr>
          <w:rFonts w:ascii="Times New Roman" w:hAnsi="Times New Roman" w:cs="Times New Roman"/>
          <w:b/>
          <w:sz w:val="24"/>
          <w:szCs w:val="24"/>
          <w:lang w:val="en-GB"/>
        </w:rPr>
        <w:t xml:space="preserve">Conclusion: </w:t>
      </w:r>
      <w:r w:rsidR="005A2D72" w:rsidRPr="00B72332">
        <w:rPr>
          <w:rFonts w:ascii="Times New Roman" w:hAnsi="Times New Roman" w:cs="Times New Roman"/>
          <w:sz w:val="24"/>
          <w:szCs w:val="24"/>
          <w:lang w:val="en-GB"/>
        </w:rPr>
        <w:t>T</w:t>
      </w:r>
      <w:r w:rsidRPr="00B72332">
        <w:rPr>
          <w:rFonts w:ascii="Times New Roman" w:hAnsi="Times New Roman" w:cs="Times New Roman"/>
          <w:sz w:val="24"/>
          <w:szCs w:val="24"/>
          <w:lang w:val="en-GB"/>
        </w:rPr>
        <w:t>he</w:t>
      </w:r>
      <w:r w:rsidR="00153349">
        <w:rPr>
          <w:rFonts w:ascii="Times New Roman" w:hAnsi="Times New Roman" w:cs="Times New Roman"/>
          <w:sz w:val="24"/>
          <w:szCs w:val="24"/>
          <w:lang w:val="en-GB"/>
        </w:rPr>
        <w:t xml:space="preserve"> antecedents </w:t>
      </w:r>
      <w:r w:rsidR="005A2D72" w:rsidRPr="00B72332">
        <w:rPr>
          <w:rFonts w:ascii="Times New Roman" w:hAnsi="Times New Roman" w:cs="Times New Roman"/>
          <w:sz w:val="24"/>
          <w:szCs w:val="24"/>
          <w:lang w:val="en-GB"/>
        </w:rPr>
        <w:t>of digital addiction are grouped under the themes of family, environment, personal, purpose and form of use, school variable, other addictions, digital devices</w:t>
      </w:r>
      <w:r w:rsidR="00102B08" w:rsidRPr="00B72332">
        <w:rPr>
          <w:rFonts w:ascii="Times New Roman" w:hAnsi="Times New Roman" w:cs="Times New Roman"/>
          <w:sz w:val="24"/>
          <w:szCs w:val="24"/>
          <w:lang w:val="en-GB"/>
        </w:rPr>
        <w:t xml:space="preserve">, digital applications, home environment, social network, spending time for different activities; It has been concluded that the successors of digital addiction are grouped under the themes of relations with the environment and family, </w:t>
      </w:r>
      <w:proofErr w:type="spellStart"/>
      <w:r w:rsidR="00102B08" w:rsidRPr="00B72332">
        <w:rPr>
          <w:rFonts w:ascii="Times New Roman" w:hAnsi="Times New Roman" w:cs="Times New Roman"/>
          <w:sz w:val="24"/>
          <w:szCs w:val="24"/>
          <w:lang w:val="en-GB"/>
        </w:rPr>
        <w:t>healty</w:t>
      </w:r>
      <w:proofErr w:type="spellEnd"/>
      <w:r w:rsidR="00102B08" w:rsidRPr="00B72332">
        <w:rPr>
          <w:rFonts w:ascii="Times New Roman" w:hAnsi="Times New Roman" w:cs="Times New Roman"/>
          <w:sz w:val="24"/>
          <w:szCs w:val="24"/>
          <w:lang w:val="en-GB"/>
        </w:rPr>
        <w:t>, psychological factors, school life, frequency of access to digital tools and network and cyberbullying.</w:t>
      </w:r>
    </w:p>
    <w:p w14:paraId="0EF689CA" w14:textId="77777777" w:rsidR="00102B08" w:rsidRPr="00B72332" w:rsidRDefault="00102B08" w:rsidP="00B72332">
      <w:pPr>
        <w:spacing w:after="120" w:line="360" w:lineRule="auto"/>
        <w:ind w:firstLine="680"/>
        <w:jc w:val="both"/>
        <w:rPr>
          <w:rFonts w:ascii="Times New Roman" w:hAnsi="Times New Roman" w:cs="Times New Roman"/>
          <w:sz w:val="24"/>
          <w:szCs w:val="24"/>
          <w:lang w:val="en-GB"/>
        </w:rPr>
      </w:pPr>
      <w:r w:rsidRPr="00B72332">
        <w:rPr>
          <w:rFonts w:ascii="Times New Roman" w:hAnsi="Times New Roman" w:cs="Times New Roman"/>
          <w:b/>
          <w:sz w:val="24"/>
          <w:szCs w:val="24"/>
          <w:lang w:val="en-GB"/>
        </w:rPr>
        <w:t>Key Words:</w:t>
      </w:r>
      <w:r w:rsidR="00232219">
        <w:rPr>
          <w:rFonts w:ascii="Times New Roman" w:hAnsi="Times New Roman" w:cs="Times New Roman"/>
          <w:b/>
          <w:sz w:val="24"/>
          <w:szCs w:val="24"/>
          <w:lang w:val="en-GB"/>
        </w:rPr>
        <w:t xml:space="preserve"> </w:t>
      </w:r>
      <w:r w:rsidR="00D8264F" w:rsidRPr="00B72332">
        <w:rPr>
          <w:rFonts w:ascii="Times New Roman" w:hAnsi="Times New Roman" w:cs="Times New Roman"/>
          <w:sz w:val="24"/>
          <w:szCs w:val="24"/>
          <w:lang w:val="en-GB"/>
        </w:rPr>
        <w:t xml:space="preserve">Internet Addiction, Smartphone Addiction, Television Addiction, Social </w:t>
      </w:r>
      <w:proofErr w:type="spellStart"/>
      <w:r w:rsidR="00D8264F" w:rsidRPr="00B72332">
        <w:rPr>
          <w:rFonts w:ascii="Times New Roman" w:hAnsi="Times New Roman" w:cs="Times New Roman"/>
          <w:sz w:val="24"/>
          <w:szCs w:val="24"/>
          <w:lang w:val="en-GB"/>
        </w:rPr>
        <w:t>Medya</w:t>
      </w:r>
      <w:proofErr w:type="spellEnd"/>
      <w:r w:rsidR="00D8264F" w:rsidRPr="00B72332">
        <w:rPr>
          <w:rFonts w:ascii="Times New Roman" w:hAnsi="Times New Roman" w:cs="Times New Roman"/>
          <w:sz w:val="24"/>
          <w:szCs w:val="24"/>
          <w:lang w:val="en-GB"/>
        </w:rPr>
        <w:t xml:space="preserve"> Addiction, Digital Addiction, Digital Game Addiction</w:t>
      </w:r>
    </w:p>
    <w:p w14:paraId="2310C7E7" w14:textId="77777777" w:rsidR="00934938" w:rsidRPr="00D8264F" w:rsidRDefault="00934938" w:rsidP="008C2625">
      <w:pPr>
        <w:pStyle w:val="Balk1"/>
        <w:rPr>
          <w:lang w:val="en-GB"/>
        </w:rPr>
      </w:pPr>
      <w:bookmarkStart w:id="3" w:name="_Toc94004349"/>
      <w:r w:rsidRPr="00D8264F">
        <w:rPr>
          <w:lang w:val="en-GB"/>
        </w:rPr>
        <w:lastRenderedPageBreak/>
        <w:t>ŞEKİLLER DİZİNİ</w:t>
      </w:r>
      <w:bookmarkEnd w:id="3"/>
    </w:p>
    <w:p w14:paraId="55D1A143" w14:textId="77777777" w:rsidR="00E87823" w:rsidRPr="00833E44" w:rsidRDefault="00E87823" w:rsidP="00076A46"/>
    <w:p w14:paraId="662477F4" w14:textId="77777777" w:rsidR="00934938" w:rsidRPr="002B76B5" w:rsidRDefault="00907329" w:rsidP="002B76B5">
      <w:pPr>
        <w:spacing w:after="0" w:line="360" w:lineRule="auto"/>
        <w:rPr>
          <w:rFonts w:ascii="Times New Roman" w:hAnsi="Times New Roman" w:cs="Times New Roman"/>
          <w:b/>
          <w:sz w:val="24"/>
          <w:szCs w:val="24"/>
          <w:u w:val="single"/>
        </w:rPr>
      </w:pPr>
      <w:bookmarkStart w:id="4" w:name="_Hlk63610612"/>
      <w:r w:rsidRPr="002B76B5">
        <w:rPr>
          <w:rFonts w:ascii="Times New Roman" w:hAnsi="Times New Roman" w:cs="Times New Roman"/>
          <w:b/>
          <w:sz w:val="24"/>
          <w:szCs w:val="24"/>
          <w:u w:val="single"/>
        </w:rPr>
        <w:t>Şekil No</w:t>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00C1099A">
        <w:rPr>
          <w:rFonts w:ascii="Times New Roman" w:hAnsi="Times New Roman" w:cs="Times New Roman"/>
          <w:b/>
          <w:sz w:val="24"/>
          <w:szCs w:val="24"/>
          <w:u w:val="single"/>
        </w:rPr>
        <w:t xml:space="preserve">        </w:t>
      </w:r>
      <w:r w:rsidRPr="002B76B5">
        <w:rPr>
          <w:rFonts w:ascii="Times New Roman" w:hAnsi="Times New Roman" w:cs="Times New Roman"/>
          <w:b/>
          <w:sz w:val="24"/>
          <w:szCs w:val="24"/>
          <w:u w:val="single"/>
        </w:rPr>
        <w:t>Sayfa No</w:t>
      </w:r>
    </w:p>
    <w:bookmarkEnd w:id="4"/>
    <w:p w14:paraId="201ACC12" w14:textId="77777777" w:rsidR="00417514" w:rsidRPr="00417514" w:rsidRDefault="003632CD"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r w:rsidRPr="00417514">
        <w:rPr>
          <w:rFonts w:ascii="Times New Roman" w:hAnsi="Times New Roman" w:cs="Times New Roman"/>
          <w:sz w:val="24"/>
          <w:szCs w:val="24"/>
        </w:rPr>
        <w:fldChar w:fldCharType="begin"/>
      </w:r>
      <w:r w:rsidR="00CC5B11" w:rsidRPr="00417514">
        <w:rPr>
          <w:rFonts w:ascii="Times New Roman" w:hAnsi="Times New Roman" w:cs="Times New Roman"/>
          <w:sz w:val="24"/>
          <w:szCs w:val="24"/>
        </w:rPr>
        <w:instrText xml:space="preserve"> TOC \h \z \t "ŞEKİL" \c </w:instrText>
      </w:r>
      <w:r w:rsidRPr="00417514">
        <w:rPr>
          <w:rFonts w:ascii="Times New Roman" w:hAnsi="Times New Roman" w:cs="Times New Roman"/>
          <w:sz w:val="24"/>
          <w:szCs w:val="24"/>
        </w:rPr>
        <w:fldChar w:fldCharType="separate"/>
      </w:r>
      <w:hyperlink w:anchor="_Toc94004523" w:history="1">
        <w:r w:rsidR="00417514" w:rsidRPr="00417514">
          <w:rPr>
            <w:rStyle w:val="Kpr"/>
            <w:rFonts w:ascii="Times New Roman" w:hAnsi="Times New Roman" w:cs="Times New Roman"/>
            <w:b/>
            <w:noProof/>
            <w:sz w:val="24"/>
            <w:szCs w:val="24"/>
          </w:rPr>
          <w:t>Şekil 2.1.</w:t>
        </w:r>
        <w:r w:rsidR="00417514" w:rsidRPr="00417514">
          <w:rPr>
            <w:rStyle w:val="Kpr"/>
            <w:rFonts w:ascii="Times New Roman" w:hAnsi="Times New Roman" w:cs="Times New Roman"/>
            <w:noProof/>
            <w:sz w:val="24"/>
            <w:szCs w:val="24"/>
          </w:rPr>
          <w:t xml:space="preserve"> Dijitalbağımlılık türleri</w:t>
        </w:r>
        <w:r w:rsidR="00417514" w:rsidRPr="00417514">
          <w:rPr>
            <w:rFonts w:ascii="Times New Roman" w:hAnsi="Times New Roman" w:cs="Times New Roman"/>
            <w:noProof/>
            <w:webHidden/>
            <w:sz w:val="24"/>
            <w:szCs w:val="24"/>
          </w:rPr>
          <w:tab/>
        </w:r>
        <w:r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_Toc94004523 \h </w:instrText>
        </w:r>
        <w:r w:rsidRPr="00417514">
          <w:rPr>
            <w:rFonts w:ascii="Times New Roman" w:hAnsi="Times New Roman" w:cs="Times New Roman"/>
            <w:noProof/>
            <w:webHidden/>
            <w:sz w:val="24"/>
            <w:szCs w:val="24"/>
          </w:rPr>
        </w:r>
        <w:r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10</w:t>
        </w:r>
        <w:r w:rsidRPr="00417514">
          <w:rPr>
            <w:rFonts w:ascii="Times New Roman" w:hAnsi="Times New Roman" w:cs="Times New Roman"/>
            <w:noProof/>
            <w:webHidden/>
            <w:sz w:val="24"/>
            <w:szCs w:val="24"/>
          </w:rPr>
          <w:fldChar w:fldCharType="end"/>
        </w:r>
      </w:hyperlink>
    </w:p>
    <w:p w14:paraId="3F138EC1"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24" w:history="1">
        <w:r w:rsidR="00417514" w:rsidRPr="00417514">
          <w:rPr>
            <w:rStyle w:val="Kpr"/>
            <w:rFonts w:ascii="Times New Roman" w:hAnsi="Times New Roman" w:cs="Times New Roman"/>
            <w:b/>
            <w:noProof/>
            <w:sz w:val="24"/>
            <w:szCs w:val="24"/>
          </w:rPr>
          <w:t xml:space="preserve">Şekil 3.1. </w:t>
        </w:r>
        <w:r w:rsidR="00417514" w:rsidRPr="00417514">
          <w:rPr>
            <w:rStyle w:val="Kpr"/>
            <w:rFonts w:ascii="Times New Roman" w:hAnsi="Times New Roman" w:cs="Times New Roman"/>
            <w:noProof/>
            <w:sz w:val="24"/>
            <w:szCs w:val="24"/>
          </w:rPr>
          <w:t>Meta-sentez araştırmasının işlem basamakları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_Toc94004524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27</w:t>
        </w:r>
        <w:r w:rsidR="003632CD" w:rsidRPr="00417514">
          <w:rPr>
            <w:rFonts w:ascii="Times New Roman" w:hAnsi="Times New Roman" w:cs="Times New Roman"/>
            <w:noProof/>
            <w:webHidden/>
            <w:sz w:val="24"/>
            <w:szCs w:val="24"/>
          </w:rPr>
          <w:fldChar w:fldCharType="end"/>
        </w:r>
      </w:hyperlink>
    </w:p>
    <w:p w14:paraId="6C584F23"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25" w:history="1">
        <w:r w:rsidR="00417514" w:rsidRPr="00417514">
          <w:rPr>
            <w:rStyle w:val="Kpr"/>
            <w:rFonts w:ascii="Times New Roman" w:hAnsi="Times New Roman" w:cs="Times New Roman"/>
            <w:b/>
            <w:noProof/>
            <w:sz w:val="24"/>
            <w:szCs w:val="24"/>
          </w:rPr>
          <w:t xml:space="preserve">Şekil 3.2. </w:t>
        </w:r>
        <w:r w:rsidR="00417514" w:rsidRPr="00417514">
          <w:rPr>
            <w:rStyle w:val="Kpr"/>
            <w:rFonts w:ascii="Times New Roman" w:hAnsi="Times New Roman" w:cs="Times New Roman"/>
            <w:noProof/>
            <w:sz w:val="24"/>
            <w:szCs w:val="24"/>
          </w:rPr>
          <w:t>Araştırmaların çalışma sürecine dahil edilme süreci</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_Toc94004525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28</w:t>
        </w:r>
        <w:r w:rsidR="003632CD" w:rsidRPr="00417514">
          <w:rPr>
            <w:rFonts w:ascii="Times New Roman" w:hAnsi="Times New Roman" w:cs="Times New Roman"/>
            <w:noProof/>
            <w:webHidden/>
            <w:sz w:val="24"/>
            <w:szCs w:val="24"/>
          </w:rPr>
          <w:fldChar w:fldCharType="end"/>
        </w:r>
      </w:hyperlink>
    </w:p>
    <w:p w14:paraId="12E0E76E"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26" w:history="1">
        <w:r w:rsidR="00417514" w:rsidRPr="00417514">
          <w:rPr>
            <w:rStyle w:val="Kpr"/>
            <w:rFonts w:ascii="Times New Roman" w:hAnsi="Times New Roman" w:cs="Times New Roman"/>
            <w:b/>
            <w:noProof/>
            <w:sz w:val="24"/>
            <w:szCs w:val="24"/>
          </w:rPr>
          <w:t>Şekil 4.1.</w:t>
        </w:r>
        <w:r w:rsidR="00417514" w:rsidRPr="00417514">
          <w:rPr>
            <w:rStyle w:val="Kpr"/>
            <w:rFonts w:ascii="Times New Roman" w:hAnsi="Times New Roman" w:cs="Times New Roman"/>
            <w:noProof/>
            <w:sz w:val="24"/>
            <w:szCs w:val="24"/>
          </w:rPr>
          <w:t xml:space="preserve"> Araştırmaların yayın yılına göre dağılımı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_Toc94004526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32</w:t>
        </w:r>
        <w:r w:rsidR="003632CD" w:rsidRPr="00417514">
          <w:rPr>
            <w:rFonts w:ascii="Times New Roman" w:hAnsi="Times New Roman" w:cs="Times New Roman"/>
            <w:noProof/>
            <w:webHidden/>
            <w:sz w:val="24"/>
            <w:szCs w:val="24"/>
          </w:rPr>
          <w:fldChar w:fldCharType="end"/>
        </w:r>
      </w:hyperlink>
    </w:p>
    <w:p w14:paraId="591B2839"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27" w:history="1">
        <w:r w:rsidR="00417514" w:rsidRPr="00417514">
          <w:rPr>
            <w:rStyle w:val="Kpr"/>
            <w:rFonts w:ascii="Times New Roman" w:hAnsi="Times New Roman" w:cs="Times New Roman"/>
            <w:b/>
            <w:noProof/>
            <w:sz w:val="24"/>
            <w:szCs w:val="24"/>
          </w:rPr>
          <w:t>Şekil 4.2.</w:t>
        </w:r>
        <w:r w:rsidR="00417514" w:rsidRPr="00417514">
          <w:rPr>
            <w:rStyle w:val="Kpr"/>
            <w:rFonts w:ascii="Times New Roman" w:hAnsi="Times New Roman" w:cs="Times New Roman"/>
            <w:noProof/>
            <w:sz w:val="24"/>
            <w:szCs w:val="24"/>
          </w:rPr>
          <w:t xml:space="preserve"> Araştırmaların yayın türüne göre dağılımı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_Toc94004527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33</w:t>
        </w:r>
        <w:r w:rsidR="003632CD" w:rsidRPr="00417514">
          <w:rPr>
            <w:rFonts w:ascii="Times New Roman" w:hAnsi="Times New Roman" w:cs="Times New Roman"/>
            <w:noProof/>
            <w:webHidden/>
            <w:sz w:val="24"/>
            <w:szCs w:val="24"/>
          </w:rPr>
          <w:fldChar w:fldCharType="end"/>
        </w:r>
      </w:hyperlink>
    </w:p>
    <w:p w14:paraId="01E2F491"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28" w:history="1">
        <w:r w:rsidR="00417514" w:rsidRPr="00417514">
          <w:rPr>
            <w:rStyle w:val="Kpr"/>
            <w:rFonts w:ascii="Times New Roman" w:hAnsi="Times New Roman" w:cs="Times New Roman"/>
            <w:b/>
            <w:noProof/>
            <w:sz w:val="24"/>
            <w:szCs w:val="24"/>
          </w:rPr>
          <w:t>Şekil 4.3.</w:t>
        </w:r>
        <w:r w:rsidR="00417514" w:rsidRPr="00417514">
          <w:rPr>
            <w:rStyle w:val="Kpr"/>
            <w:rFonts w:ascii="Times New Roman" w:hAnsi="Times New Roman" w:cs="Times New Roman"/>
            <w:noProof/>
            <w:sz w:val="24"/>
            <w:szCs w:val="24"/>
          </w:rPr>
          <w:t xml:space="preserve"> Araştırmaların bağımlılık türlerine göre dağılımı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_Toc94004528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33</w:t>
        </w:r>
        <w:r w:rsidR="003632CD" w:rsidRPr="00417514">
          <w:rPr>
            <w:rFonts w:ascii="Times New Roman" w:hAnsi="Times New Roman" w:cs="Times New Roman"/>
            <w:noProof/>
            <w:webHidden/>
            <w:sz w:val="24"/>
            <w:szCs w:val="24"/>
          </w:rPr>
          <w:fldChar w:fldCharType="end"/>
        </w:r>
      </w:hyperlink>
    </w:p>
    <w:p w14:paraId="7ACD1AB1"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29" w:history="1">
        <w:r w:rsidR="00417514" w:rsidRPr="00417514">
          <w:rPr>
            <w:rStyle w:val="Kpr"/>
            <w:rFonts w:ascii="Times New Roman" w:hAnsi="Times New Roman" w:cs="Times New Roman"/>
            <w:b/>
            <w:noProof/>
            <w:sz w:val="24"/>
            <w:szCs w:val="24"/>
          </w:rPr>
          <w:t xml:space="preserve">Şekil 4.4. </w:t>
        </w:r>
        <w:r w:rsidR="00417514" w:rsidRPr="00417514">
          <w:rPr>
            <w:rStyle w:val="Kpr"/>
            <w:rFonts w:ascii="Times New Roman" w:hAnsi="Times New Roman" w:cs="Times New Roman"/>
            <w:noProof/>
            <w:sz w:val="24"/>
            <w:szCs w:val="24"/>
          </w:rPr>
          <w:t>Araştırma yöntemlerine göre dağılımı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_Toc94004529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34</w:t>
        </w:r>
        <w:r w:rsidR="003632CD" w:rsidRPr="00417514">
          <w:rPr>
            <w:rFonts w:ascii="Times New Roman" w:hAnsi="Times New Roman" w:cs="Times New Roman"/>
            <w:noProof/>
            <w:webHidden/>
            <w:sz w:val="24"/>
            <w:szCs w:val="24"/>
          </w:rPr>
          <w:fldChar w:fldCharType="end"/>
        </w:r>
      </w:hyperlink>
    </w:p>
    <w:p w14:paraId="2985E51A"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30" w:history="1">
        <w:r w:rsidR="00417514" w:rsidRPr="00417514">
          <w:rPr>
            <w:rStyle w:val="Kpr"/>
            <w:rFonts w:ascii="Times New Roman" w:hAnsi="Times New Roman" w:cs="Times New Roman"/>
            <w:b/>
            <w:noProof/>
            <w:sz w:val="24"/>
            <w:szCs w:val="24"/>
          </w:rPr>
          <w:t>Şekil 4.5.</w:t>
        </w:r>
        <w:r w:rsidR="00417514" w:rsidRPr="00417514">
          <w:rPr>
            <w:rStyle w:val="Kpr"/>
            <w:rFonts w:ascii="Times New Roman" w:hAnsi="Times New Roman" w:cs="Times New Roman"/>
            <w:noProof/>
            <w:sz w:val="24"/>
            <w:szCs w:val="24"/>
          </w:rPr>
          <w:t>Araştırmaların okul türüne göre dağılımı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_Toc94004530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35</w:t>
        </w:r>
        <w:r w:rsidR="003632CD" w:rsidRPr="00417514">
          <w:rPr>
            <w:rFonts w:ascii="Times New Roman" w:hAnsi="Times New Roman" w:cs="Times New Roman"/>
            <w:noProof/>
            <w:webHidden/>
            <w:sz w:val="24"/>
            <w:szCs w:val="24"/>
          </w:rPr>
          <w:fldChar w:fldCharType="end"/>
        </w:r>
      </w:hyperlink>
    </w:p>
    <w:p w14:paraId="10B2D71D"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31" w:history="1">
        <w:r w:rsidR="00417514" w:rsidRPr="00417514">
          <w:rPr>
            <w:rStyle w:val="Kpr"/>
            <w:rFonts w:ascii="Times New Roman" w:hAnsi="Times New Roman" w:cs="Times New Roman"/>
            <w:b/>
            <w:noProof/>
            <w:sz w:val="24"/>
            <w:szCs w:val="24"/>
          </w:rPr>
          <w:t>Şekil 4.6.</w:t>
        </w:r>
        <w:r w:rsidR="00417514" w:rsidRPr="00417514">
          <w:rPr>
            <w:rStyle w:val="Kpr"/>
            <w:rFonts w:ascii="Times New Roman" w:hAnsi="Times New Roman" w:cs="Times New Roman"/>
            <w:noProof/>
            <w:sz w:val="24"/>
            <w:szCs w:val="24"/>
          </w:rPr>
          <w:t>Araştırmaların örneklem sayısına göre dağılımı</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_Toc94004531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36</w:t>
        </w:r>
        <w:r w:rsidR="003632CD" w:rsidRPr="00417514">
          <w:rPr>
            <w:rFonts w:ascii="Times New Roman" w:hAnsi="Times New Roman" w:cs="Times New Roman"/>
            <w:noProof/>
            <w:webHidden/>
            <w:sz w:val="24"/>
            <w:szCs w:val="24"/>
          </w:rPr>
          <w:fldChar w:fldCharType="end"/>
        </w:r>
      </w:hyperlink>
    </w:p>
    <w:p w14:paraId="37F31DA5"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32" w:history="1">
        <w:r w:rsidR="00417514" w:rsidRPr="00417514">
          <w:rPr>
            <w:rStyle w:val="Kpr"/>
            <w:rFonts w:ascii="Times New Roman" w:hAnsi="Times New Roman" w:cs="Times New Roman"/>
            <w:b/>
            <w:noProof/>
            <w:sz w:val="24"/>
            <w:szCs w:val="24"/>
            <w:lang w:eastAsia="tr-TR"/>
          </w:rPr>
          <w:t>Şekil 4.7.</w:t>
        </w:r>
        <w:r w:rsidR="00417514" w:rsidRPr="00417514">
          <w:rPr>
            <w:rStyle w:val="Kpr"/>
            <w:rFonts w:ascii="Times New Roman" w:hAnsi="Times New Roman" w:cs="Times New Roman"/>
            <w:noProof/>
            <w:sz w:val="24"/>
            <w:szCs w:val="24"/>
            <w:lang w:eastAsia="tr-TR"/>
          </w:rPr>
          <w:t>Dijital bağımlılığın öncülleri</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_Toc94004532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38</w:t>
        </w:r>
        <w:r w:rsidR="003632CD" w:rsidRPr="00417514">
          <w:rPr>
            <w:rFonts w:ascii="Times New Roman" w:hAnsi="Times New Roman" w:cs="Times New Roman"/>
            <w:noProof/>
            <w:webHidden/>
            <w:sz w:val="24"/>
            <w:szCs w:val="24"/>
          </w:rPr>
          <w:fldChar w:fldCharType="end"/>
        </w:r>
      </w:hyperlink>
    </w:p>
    <w:p w14:paraId="04C51FEE" w14:textId="77777777" w:rsidR="00417514" w:rsidRPr="00417514" w:rsidRDefault="000F67E6" w:rsidP="00417514">
      <w:pPr>
        <w:pStyle w:val="ekillerTablosu"/>
        <w:tabs>
          <w:tab w:val="right" w:leader="dot" w:pos="8493"/>
        </w:tabs>
        <w:spacing w:line="360" w:lineRule="auto"/>
        <w:rPr>
          <w:rFonts w:ascii="Times New Roman" w:eastAsiaTheme="minorEastAsia" w:hAnsi="Times New Roman" w:cs="Times New Roman"/>
          <w:noProof/>
          <w:sz w:val="24"/>
          <w:szCs w:val="24"/>
          <w:lang w:eastAsia="tr-TR"/>
        </w:rPr>
      </w:pPr>
      <w:hyperlink w:anchor="_Toc94004533" w:history="1">
        <w:r w:rsidR="00417514" w:rsidRPr="00417514">
          <w:rPr>
            <w:rStyle w:val="Kpr"/>
            <w:rFonts w:ascii="Times New Roman" w:hAnsi="Times New Roman" w:cs="Times New Roman"/>
            <w:b/>
            <w:noProof/>
            <w:sz w:val="24"/>
            <w:szCs w:val="24"/>
          </w:rPr>
          <w:t>Şekil 4.8.</w:t>
        </w:r>
        <w:r w:rsidR="00417514" w:rsidRPr="00417514">
          <w:rPr>
            <w:rStyle w:val="Kpr"/>
            <w:rFonts w:ascii="Times New Roman" w:hAnsi="Times New Roman" w:cs="Times New Roman"/>
            <w:noProof/>
            <w:sz w:val="24"/>
            <w:szCs w:val="24"/>
          </w:rPr>
          <w:t xml:space="preserve"> Dijital bağımlılığın ardıllarına ilişkin temalar</w:t>
        </w:r>
        <w:r w:rsidR="00417514" w:rsidRPr="00417514">
          <w:rPr>
            <w:rFonts w:ascii="Times New Roman" w:hAnsi="Times New Roman" w:cs="Times New Roman"/>
            <w:noProof/>
            <w:webHidden/>
            <w:sz w:val="24"/>
            <w:szCs w:val="24"/>
          </w:rPr>
          <w:tab/>
        </w:r>
        <w:r w:rsidR="003632CD" w:rsidRPr="00417514">
          <w:rPr>
            <w:rFonts w:ascii="Times New Roman" w:hAnsi="Times New Roman" w:cs="Times New Roman"/>
            <w:noProof/>
            <w:webHidden/>
            <w:sz w:val="24"/>
            <w:szCs w:val="24"/>
          </w:rPr>
          <w:fldChar w:fldCharType="begin"/>
        </w:r>
        <w:r w:rsidR="00417514" w:rsidRPr="00417514">
          <w:rPr>
            <w:rFonts w:ascii="Times New Roman" w:hAnsi="Times New Roman" w:cs="Times New Roman"/>
            <w:noProof/>
            <w:webHidden/>
            <w:sz w:val="24"/>
            <w:szCs w:val="24"/>
          </w:rPr>
          <w:instrText xml:space="preserve"> PAGEREF _Toc94004533 \h </w:instrText>
        </w:r>
        <w:r w:rsidR="003632CD" w:rsidRPr="00417514">
          <w:rPr>
            <w:rFonts w:ascii="Times New Roman" w:hAnsi="Times New Roman" w:cs="Times New Roman"/>
            <w:noProof/>
            <w:webHidden/>
            <w:sz w:val="24"/>
            <w:szCs w:val="24"/>
          </w:rPr>
        </w:r>
        <w:r w:rsidR="003632CD" w:rsidRPr="00417514">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46</w:t>
        </w:r>
        <w:r w:rsidR="003632CD" w:rsidRPr="00417514">
          <w:rPr>
            <w:rFonts w:ascii="Times New Roman" w:hAnsi="Times New Roman" w:cs="Times New Roman"/>
            <w:noProof/>
            <w:webHidden/>
            <w:sz w:val="24"/>
            <w:szCs w:val="24"/>
          </w:rPr>
          <w:fldChar w:fldCharType="end"/>
        </w:r>
      </w:hyperlink>
    </w:p>
    <w:p w14:paraId="1966B0E6" w14:textId="77777777" w:rsidR="00934938" w:rsidRPr="00417514" w:rsidRDefault="003632CD" w:rsidP="00417514">
      <w:pPr>
        <w:spacing w:after="120" w:line="360" w:lineRule="auto"/>
        <w:ind w:left="993" w:hanging="993"/>
        <w:rPr>
          <w:rFonts w:ascii="Times New Roman" w:hAnsi="Times New Roman" w:cs="Times New Roman"/>
          <w:sz w:val="24"/>
          <w:szCs w:val="24"/>
        </w:rPr>
      </w:pPr>
      <w:r w:rsidRPr="00417514">
        <w:rPr>
          <w:rFonts w:ascii="Times New Roman" w:hAnsi="Times New Roman" w:cs="Times New Roman"/>
          <w:sz w:val="24"/>
          <w:szCs w:val="24"/>
        </w:rPr>
        <w:fldChar w:fldCharType="end"/>
      </w:r>
    </w:p>
    <w:p w14:paraId="139D2D51" w14:textId="77777777" w:rsidR="002831E4" w:rsidRPr="00833E44" w:rsidRDefault="002831E4">
      <w:pPr>
        <w:rPr>
          <w:rFonts w:ascii="Times New Roman" w:hAnsi="Times New Roman" w:cs="Times New Roman"/>
        </w:rPr>
      </w:pPr>
      <w:r w:rsidRPr="00833E44">
        <w:rPr>
          <w:rFonts w:ascii="Times New Roman" w:hAnsi="Times New Roman" w:cs="Times New Roman"/>
        </w:rPr>
        <w:br w:type="page"/>
      </w:r>
    </w:p>
    <w:p w14:paraId="0FE03407" w14:textId="77777777" w:rsidR="0087332E" w:rsidRPr="002B76B5" w:rsidRDefault="0087332E" w:rsidP="002B76B5">
      <w:pPr>
        <w:pStyle w:val="Balk1"/>
      </w:pPr>
      <w:bookmarkStart w:id="5" w:name="_Toc94004350"/>
      <w:r w:rsidRPr="002B76B5">
        <w:lastRenderedPageBreak/>
        <w:t>TABLOLAR DİZİNİ</w:t>
      </w:r>
      <w:bookmarkEnd w:id="5"/>
    </w:p>
    <w:p w14:paraId="27389B7B" w14:textId="77777777" w:rsidR="002831E4" w:rsidRPr="00833E44" w:rsidRDefault="002831E4" w:rsidP="002831E4"/>
    <w:p w14:paraId="41B1743B" w14:textId="77777777" w:rsidR="001E00F8" w:rsidRPr="002B76B5" w:rsidRDefault="001E00F8" w:rsidP="002B76B5">
      <w:pPr>
        <w:spacing w:after="0" w:line="360" w:lineRule="auto"/>
        <w:rPr>
          <w:rFonts w:ascii="Times New Roman" w:hAnsi="Times New Roman" w:cs="Times New Roman"/>
          <w:b/>
          <w:sz w:val="24"/>
          <w:szCs w:val="24"/>
          <w:u w:val="single"/>
        </w:rPr>
      </w:pPr>
      <w:r w:rsidRPr="002B76B5">
        <w:rPr>
          <w:rFonts w:ascii="Times New Roman" w:hAnsi="Times New Roman" w:cs="Times New Roman"/>
          <w:b/>
          <w:sz w:val="24"/>
          <w:szCs w:val="24"/>
          <w:u w:val="single"/>
        </w:rPr>
        <w:t>Tablo No</w:t>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Pr="002B76B5">
        <w:rPr>
          <w:rFonts w:ascii="Times New Roman" w:hAnsi="Times New Roman" w:cs="Times New Roman"/>
          <w:b/>
          <w:sz w:val="24"/>
          <w:szCs w:val="24"/>
          <w:u w:val="single"/>
        </w:rPr>
        <w:tab/>
      </w:r>
      <w:r w:rsidR="00C1099A">
        <w:rPr>
          <w:rFonts w:ascii="Times New Roman" w:hAnsi="Times New Roman" w:cs="Times New Roman"/>
          <w:b/>
          <w:sz w:val="24"/>
          <w:szCs w:val="24"/>
          <w:u w:val="single"/>
        </w:rPr>
        <w:t xml:space="preserve">        </w:t>
      </w:r>
      <w:r w:rsidRPr="002B76B5">
        <w:rPr>
          <w:rFonts w:ascii="Times New Roman" w:hAnsi="Times New Roman" w:cs="Times New Roman"/>
          <w:b/>
          <w:sz w:val="24"/>
          <w:szCs w:val="24"/>
          <w:u w:val="single"/>
        </w:rPr>
        <w:t>Sayfa No</w:t>
      </w:r>
    </w:p>
    <w:p w14:paraId="4FC4DE43" w14:textId="77777777" w:rsidR="006944C1" w:rsidRPr="006944C1" w:rsidRDefault="003632CD"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r w:rsidRPr="006944C1">
        <w:rPr>
          <w:rFonts w:ascii="Times New Roman" w:hAnsi="Times New Roman" w:cs="Times New Roman"/>
          <w:sz w:val="24"/>
          <w:szCs w:val="24"/>
        </w:rPr>
        <w:fldChar w:fldCharType="begin"/>
      </w:r>
      <w:r w:rsidR="001E00F8" w:rsidRPr="006944C1">
        <w:rPr>
          <w:rFonts w:ascii="Times New Roman" w:hAnsi="Times New Roman" w:cs="Times New Roman"/>
          <w:sz w:val="24"/>
          <w:szCs w:val="24"/>
        </w:rPr>
        <w:instrText xml:space="preserve"> TOC \h \z \t "TABLO" \c </w:instrText>
      </w:r>
      <w:r w:rsidRPr="006944C1">
        <w:rPr>
          <w:rFonts w:ascii="Times New Roman" w:hAnsi="Times New Roman" w:cs="Times New Roman"/>
          <w:sz w:val="24"/>
          <w:szCs w:val="24"/>
        </w:rPr>
        <w:fldChar w:fldCharType="separate"/>
      </w:r>
      <w:hyperlink w:anchor="_Toc92813429" w:history="1">
        <w:r w:rsidR="006944C1" w:rsidRPr="006944C1">
          <w:rPr>
            <w:rStyle w:val="Kpr"/>
            <w:rFonts w:ascii="Times New Roman" w:hAnsi="Times New Roman" w:cs="Times New Roman"/>
            <w:b/>
            <w:noProof/>
            <w:sz w:val="24"/>
            <w:szCs w:val="24"/>
          </w:rPr>
          <w:t>Tablo 4.1.</w:t>
        </w:r>
        <w:r w:rsidR="006944C1" w:rsidRPr="006944C1">
          <w:rPr>
            <w:rStyle w:val="Kpr"/>
            <w:rFonts w:ascii="Times New Roman" w:hAnsi="Times New Roman" w:cs="Times New Roman"/>
            <w:noProof/>
            <w:sz w:val="24"/>
            <w:szCs w:val="24"/>
          </w:rPr>
          <w:t xml:space="preserve"> Dijital bağımlılık üzerine yapılan araştırmalarda kullanılan ölçekler</w:t>
        </w:r>
        <w:r w:rsidR="006944C1" w:rsidRPr="006944C1">
          <w:rPr>
            <w:rFonts w:ascii="Times New Roman" w:hAnsi="Times New Roman" w:cs="Times New Roman"/>
            <w:noProof/>
            <w:webHidden/>
            <w:sz w:val="24"/>
            <w:szCs w:val="24"/>
          </w:rPr>
          <w:tab/>
        </w:r>
        <w:r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_Toc92813429 \h </w:instrText>
        </w:r>
        <w:r w:rsidRPr="006944C1">
          <w:rPr>
            <w:rFonts w:ascii="Times New Roman" w:hAnsi="Times New Roman" w:cs="Times New Roman"/>
            <w:noProof/>
            <w:webHidden/>
            <w:sz w:val="24"/>
            <w:szCs w:val="24"/>
          </w:rPr>
        </w:r>
        <w:r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37</w:t>
        </w:r>
        <w:r w:rsidRPr="006944C1">
          <w:rPr>
            <w:rFonts w:ascii="Times New Roman" w:hAnsi="Times New Roman" w:cs="Times New Roman"/>
            <w:noProof/>
            <w:webHidden/>
            <w:sz w:val="24"/>
            <w:szCs w:val="24"/>
          </w:rPr>
          <w:fldChar w:fldCharType="end"/>
        </w:r>
      </w:hyperlink>
    </w:p>
    <w:p w14:paraId="4E8FA095"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0" w:history="1">
        <w:r w:rsidR="006944C1" w:rsidRPr="006944C1">
          <w:rPr>
            <w:rStyle w:val="Kpr"/>
            <w:rFonts w:ascii="Times New Roman" w:hAnsi="Times New Roman" w:cs="Times New Roman"/>
            <w:b/>
            <w:noProof/>
            <w:sz w:val="24"/>
            <w:szCs w:val="24"/>
          </w:rPr>
          <w:t>Tablo 4.2.</w:t>
        </w:r>
        <w:r w:rsidR="006944C1" w:rsidRPr="006944C1">
          <w:rPr>
            <w:rStyle w:val="Kpr"/>
            <w:rFonts w:ascii="Times New Roman" w:hAnsi="Times New Roman" w:cs="Times New Roman"/>
            <w:noProof/>
            <w:sz w:val="24"/>
            <w:szCs w:val="24"/>
          </w:rPr>
          <w:t xml:space="preserve"> Dijital bağımlılığı etkileyen aile faktörüyle ilişkili değişkenler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_Toc92813430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39</w:t>
        </w:r>
        <w:r w:rsidR="003632CD" w:rsidRPr="006944C1">
          <w:rPr>
            <w:rFonts w:ascii="Times New Roman" w:hAnsi="Times New Roman" w:cs="Times New Roman"/>
            <w:noProof/>
            <w:webHidden/>
            <w:sz w:val="24"/>
            <w:szCs w:val="24"/>
          </w:rPr>
          <w:fldChar w:fldCharType="end"/>
        </w:r>
      </w:hyperlink>
    </w:p>
    <w:p w14:paraId="771051B6"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1" w:history="1">
        <w:r w:rsidR="006944C1" w:rsidRPr="006944C1">
          <w:rPr>
            <w:rStyle w:val="Kpr"/>
            <w:rFonts w:ascii="Times New Roman" w:hAnsi="Times New Roman" w:cs="Times New Roman"/>
            <w:b/>
            <w:noProof/>
            <w:sz w:val="24"/>
            <w:szCs w:val="24"/>
          </w:rPr>
          <w:t>Tablo 4.3.</w:t>
        </w:r>
        <w:r w:rsidR="006944C1" w:rsidRPr="006944C1">
          <w:rPr>
            <w:rStyle w:val="Kpr"/>
            <w:rFonts w:ascii="Times New Roman" w:hAnsi="Times New Roman" w:cs="Times New Roman"/>
            <w:noProof/>
            <w:sz w:val="24"/>
            <w:szCs w:val="24"/>
          </w:rPr>
          <w:t xml:space="preserve"> Dijital bağımlılığı etkileyen çevreyle ilişkili değişkenler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_Toc92813431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40</w:t>
        </w:r>
        <w:r w:rsidR="003632CD" w:rsidRPr="006944C1">
          <w:rPr>
            <w:rFonts w:ascii="Times New Roman" w:hAnsi="Times New Roman" w:cs="Times New Roman"/>
            <w:noProof/>
            <w:webHidden/>
            <w:sz w:val="24"/>
            <w:szCs w:val="24"/>
          </w:rPr>
          <w:fldChar w:fldCharType="end"/>
        </w:r>
      </w:hyperlink>
    </w:p>
    <w:p w14:paraId="481BAE4D"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2" w:history="1">
        <w:r w:rsidR="006944C1" w:rsidRPr="006944C1">
          <w:rPr>
            <w:rStyle w:val="Kpr"/>
            <w:rFonts w:ascii="Times New Roman" w:hAnsi="Times New Roman" w:cs="Times New Roman"/>
            <w:b/>
            <w:noProof/>
            <w:sz w:val="24"/>
            <w:szCs w:val="24"/>
          </w:rPr>
          <w:t>Tablo 4.4.</w:t>
        </w:r>
        <w:r w:rsidR="006944C1" w:rsidRPr="006944C1">
          <w:rPr>
            <w:rStyle w:val="Kpr"/>
            <w:rFonts w:ascii="Times New Roman" w:hAnsi="Times New Roman" w:cs="Times New Roman"/>
            <w:noProof/>
            <w:sz w:val="24"/>
            <w:szCs w:val="24"/>
          </w:rPr>
          <w:t xml:space="preserve"> Dijital bağımlılığı etkileyen diğer bağımlılıklar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_Toc92813432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40</w:t>
        </w:r>
        <w:r w:rsidR="003632CD" w:rsidRPr="006944C1">
          <w:rPr>
            <w:rFonts w:ascii="Times New Roman" w:hAnsi="Times New Roman" w:cs="Times New Roman"/>
            <w:noProof/>
            <w:webHidden/>
            <w:sz w:val="24"/>
            <w:szCs w:val="24"/>
          </w:rPr>
          <w:fldChar w:fldCharType="end"/>
        </w:r>
      </w:hyperlink>
    </w:p>
    <w:p w14:paraId="68FA8B20"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3" w:history="1">
        <w:r w:rsidR="006944C1" w:rsidRPr="006944C1">
          <w:rPr>
            <w:rStyle w:val="Kpr"/>
            <w:rFonts w:ascii="Times New Roman" w:hAnsi="Times New Roman" w:cs="Times New Roman"/>
            <w:b/>
            <w:noProof/>
            <w:sz w:val="24"/>
            <w:szCs w:val="24"/>
          </w:rPr>
          <w:t>Tablo 4.5.</w:t>
        </w:r>
        <w:r w:rsidR="006944C1" w:rsidRPr="006944C1">
          <w:rPr>
            <w:rStyle w:val="Kpr"/>
            <w:rFonts w:ascii="Times New Roman" w:hAnsi="Times New Roman" w:cs="Times New Roman"/>
            <w:noProof/>
            <w:sz w:val="24"/>
            <w:szCs w:val="24"/>
          </w:rPr>
          <w:t xml:space="preserve"> Dijital bağımlılığı etkileyen dijital cihaza ilişkin değişkenler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_Toc92813433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41</w:t>
        </w:r>
        <w:r w:rsidR="003632CD" w:rsidRPr="006944C1">
          <w:rPr>
            <w:rFonts w:ascii="Times New Roman" w:hAnsi="Times New Roman" w:cs="Times New Roman"/>
            <w:noProof/>
            <w:webHidden/>
            <w:sz w:val="24"/>
            <w:szCs w:val="24"/>
          </w:rPr>
          <w:fldChar w:fldCharType="end"/>
        </w:r>
      </w:hyperlink>
    </w:p>
    <w:p w14:paraId="6EB82B94"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4" w:history="1">
        <w:r w:rsidR="006944C1" w:rsidRPr="006944C1">
          <w:rPr>
            <w:rStyle w:val="Kpr"/>
            <w:rFonts w:ascii="Times New Roman" w:hAnsi="Times New Roman" w:cs="Times New Roman"/>
            <w:b/>
            <w:noProof/>
            <w:sz w:val="24"/>
            <w:szCs w:val="24"/>
          </w:rPr>
          <w:t xml:space="preserve">Tablo 4.6. </w:t>
        </w:r>
        <w:r w:rsidR="006944C1" w:rsidRPr="006944C1">
          <w:rPr>
            <w:rStyle w:val="Kpr"/>
            <w:rFonts w:ascii="Times New Roman" w:hAnsi="Times New Roman" w:cs="Times New Roman"/>
            <w:noProof/>
            <w:sz w:val="24"/>
            <w:szCs w:val="24"/>
          </w:rPr>
          <w:t>Dijital bağımlılığı etkileyen dijital uygulamalarla ilgili faktörler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_Toc92813434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41</w:t>
        </w:r>
        <w:r w:rsidR="003632CD" w:rsidRPr="006944C1">
          <w:rPr>
            <w:rFonts w:ascii="Times New Roman" w:hAnsi="Times New Roman" w:cs="Times New Roman"/>
            <w:noProof/>
            <w:webHidden/>
            <w:sz w:val="24"/>
            <w:szCs w:val="24"/>
          </w:rPr>
          <w:fldChar w:fldCharType="end"/>
        </w:r>
      </w:hyperlink>
    </w:p>
    <w:p w14:paraId="2A6CCE9E"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5" w:history="1">
        <w:r w:rsidR="006944C1" w:rsidRPr="006944C1">
          <w:rPr>
            <w:rStyle w:val="Kpr"/>
            <w:rFonts w:ascii="Times New Roman" w:hAnsi="Times New Roman" w:cs="Times New Roman"/>
            <w:b/>
            <w:noProof/>
            <w:sz w:val="24"/>
            <w:szCs w:val="24"/>
          </w:rPr>
          <w:t xml:space="preserve">Tablo 4.7. </w:t>
        </w:r>
        <w:r w:rsidR="006944C1" w:rsidRPr="006944C1">
          <w:rPr>
            <w:rStyle w:val="Kpr"/>
            <w:rFonts w:ascii="Times New Roman" w:hAnsi="Times New Roman" w:cs="Times New Roman"/>
            <w:noProof/>
            <w:sz w:val="24"/>
            <w:szCs w:val="24"/>
          </w:rPr>
          <w:t>Ev ortamı ile ilgili faktörler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_Toc92813435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42</w:t>
        </w:r>
        <w:r w:rsidR="003632CD" w:rsidRPr="006944C1">
          <w:rPr>
            <w:rFonts w:ascii="Times New Roman" w:hAnsi="Times New Roman" w:cs="Times New Roman"/>
            <w:noProof/>
            <w:webHidden/>
            <w:sz w:val="24"/>
            <w:szCs w:val="24"/>
          </w:rPr>
          <w:fldChar w:fldCharType="end"/>
        </w:r>
      </w:hyperlink>
    </w:p>
    <w:p w14:paraId="2B3F54FF"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6" w:history="1">
        <w:r w:rsidR="006944C1" w:rsidRPr="006944C1">
          <w:rPr>
            <w:rStyle w:val="Kpr"/>
            <w:rFonts w:ascii="Times New Roman" w:hAnsi="Times New Roman" w:cs="Times New Roman"/>
            <w:b/>
            <w:noProof/>
            <w:sz w:val="24"/>
            <w:szCs w:val="24"/>
          </w:rPr>
          <w:t>Tablo 4.8.</w:t>
        </w:r>
        <w:r w:rsidR="006944C1" w:rsidRPr="006944C1">
          <w:rPr>
            <w:rStyle w:val="Kpr"/>
            <w:rFonts w:ascii="Times New Roman" w:hAnsi="Times New Roman" w:cs="Times New Roman"/>
            <w:noProof/>
            <w:sz w:val="24"/>
            <w:szCs w:val="24"/>
          </w:rPr>
          <w:t xml:space="preserve"> Dijital bağımlılığı etkileyen farklı aktivitelere ilişkin sonuçlar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_Toc92813436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42</w:t>
        </w:r>
        <w:r w:rsidR="003632CD" w:rsidRPr="006944C1">
          <w:rPr>
            <w:rFonts w:ascii="Times New Roman" w:hAnsi="Times New Roman" w:cs="Times New Roman"/>
            <w:noProof/>
            <w:webHidden/>
            <w:sz w:val="24"/>
            <w:szCs w:val="24"/>
          </w:rPr>
          <w:fldChar w:fldCharType="end"/>
        </w:r>
      </w:hyperlink>
    </w:p>
    <w:p w14:paraId="37AC8D0F" w14:textId="77777777" w:rsidR="006944C1" w:rsidRPr="006944C1" w:rsidRDefault="000F67E6" w:rsidP="006944C1">
      <w:pPr>
        <w:pStyle w:val="ekillerTablosu"/>
        <w:tabs>
          <w:tab w:val="right" w:leader="dot" w:pos="8493"/>
        </w:tabs>
        <w:spacing w:line="360" w:lineRule="auto"/>
        <w:ind w:left="1077" w:hanging="1077"/>
        <w:rPr>
          <w:rFonts w:ascii="Times New Roman" w:eastAsiaTheme="minorEastAsia" w:hAnsi="Times New Roman" w:cs="Times New Roman"/>
          <w:noProof/>
          <w:sz w:val="24"/>
          <w:szCs w:val="24"/>
          <w:lang w:eastAsia="tr-TR"/>
        </w:rPr>
      </w:pPr>
      <w:hyperlink w:anchor="_Toc92813437" w:history="1">
        <w:r w:rsidR="006944C1" w:rsidRPr="006944C1">
          <w:rPr>
            <w:rStyle w:val="Kpr"/>
            <w:rFonts w:ascii="Times New Roman" w:hAnsi="Times New Roman" w:cs="Times New Roman"/>
            <w:b/>
            <w:noProof/>
            <w:sz w:val="24"/>
            <w:szCs w:val="24"/>
          </w:rPr>
          <w:t>Tablo 4.9.</w:t>
        </w:r>
        <w:r w:rsidR="006944C1" w:rsidRPr="006944C1">
          <w:rPr>
            <w:rStyle w:val="Kpr"/>
            <w:rFonts w:ascii="Times New Roman" w:hAnsi="Times New Roman" w:cs="Times New Roman"/>
            <w:noProof/>
            <w:sz w:val="24"/>
            <w:szCs w:val="24"/>
          </w:rPr>
          <w:t xml:space="preserve"> Dijital bağımlılığı etkileyen kişisel faktörlere ilişkin sonuçlar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_Toc92813437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43</w:t>
        </w:r>
        <w:r w:rsidR="003632CD" w:rsidRPr="006944C1">
          <w:rPr>
            <w:rFonts w:ascii="Times New Roman" w:hAnsi="Times New Roman" w:cs="Times New Roman"/>
            <w:noProof/>
            <w:webHidden/>
            <w:sz w:val="24"/>
            <w:szCs w:val="24"/>
          </w:rPr>
          <w:fldChar w:fldCharType="end"/>
        </w:r>
      </w:hyperlink>
    </w:p>
    <w:p w14:paraId="71AC4ACB"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38" w:history="1">
        <w:r w:rsidR="006944C1" w:rsidRPr="006944C1">
          <w:rPr>
            <w:rStyle w:val="Kpr"/>
            <w:rFonts w:ascii="Times New Roman" w:hAnsi="Times New Roman" w:cs="Times New Roman"/>
            <w:b/>
            <w:noProof/>
            <w:sz w:val="24"/>
            <w:szCs w:val="24"/>
          </w:rPr>
          <w:t xml:space="preserve">Tablo 4.10. </w:t>
        </w:r>
        <w:r w:rsidR="006944C1" w:rsidRPr="006944C1">
          <w:rPr>
            <w:rStyle w:val="Kpr"/>
            <w:rFonts w:ascii="Times New Roman" w:hAnsi="Times New Roman" w:cs="Times New Roman"/>
            <w:noProof/>
            <w:sz w:val="24"/>
            <w:szCs w:val="24"/>
          </w:rPr>
          <w:t>Dijital bağımlılığı etkileyen dijital araç kullanım amacı/biçimiyle ilgili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_Toc92813438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44</w:t>
        </w:r>
        <w:r w:rsidR="003632CD" w:rsidRPr="006944C1">
          <w:rPr>
            <w:rFonts w:ascii="Times New Roman" w:hAnsi="Times New Roman" w:cs="Times New Roman"/>
            <w:noProof/>
            <w:webHidden/>
            <w:sz w:val="24"/>
            <w:szCs w:val="24"/>
          </w:rPr>
          <w:fldChar w:fldCharType="end"/>
        </w:r>
      </w:hyperlink>
    </w:p>
    <w:p w14:paraId="79BE3F7C"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39" w:history="1">
        <w:r w:rsidR="006944C1" w:rsidRPr="006944C1">
          <w:rPr>
            <w:rStyle w:val="Kpr"/>
            <w:rFonts w:ascii="Times New Roman" w:hAnsi="Times New Roman" w:cs="Times New Roman"/>
            <w:b/>
            <w:noProof/>
            <w:spacing w:val="-2"/>
            <w:sz w:val="24"/>
            <w:szCs w:val="24"/>
          </w:rPr>
          <w:t>Tablo 4.11.</w:t>
        </w:r>
        <w:r w:rsidR="006944C1" w:rsidRPr="006944C1">
          <w:rPr>
            <w:rStyle w:val="Kpr"/>
            <w:rFonts w:ascii="Times New Roman" w:hAnsi="Times New Roman" w:cs="Times New Roman"/>
            <w:noProof/>
            <w:spacing w:val="-2"/>
            <w:sz w:val="24"/>
            <w:szCs w:val="24"/>
          </w:rPr>
          <w:t xml:space="preserve"> Dijital bağımlılığı etkileyen okula ilgili faktörlere ilişkin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_Toc92813439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44</w:t>
        </w:r>
        <w:r w:rsidR="003632CD" w:rsidRPr="006944C1">
          <w:rPr>
            <w:rFonts w:ascii="Times New Roman" w:hAnsi="Times New Roman" w:cs="Times New Roman"/>
            <w:noProof/>
            <w:webHidden/>
            <w:sz w:val="24"/>
            <w:szCs w:val="24"/>
          </w:rPr>
          <w:fldChar w:fldCharType="end"/>
        </w:r>
      </w:hyperlink>
    </w:p>
    <w:p w14:paraId="12966E10"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0" w:history="1">
        <w:r w:rsidR="006944C1" w:rsidRPr="006944C1">
          <w:rPr>
            <w:rStyle w:val="Kpr"/>
            <w:rFonts w:ascii="Times New Roman" w:hAnsi="Times New Roman" w:cs="Times New Roman"/>
            <w:b/>
            <w:noProof/>
            <w:sz w:val="24"/>
            <w:szCs w:val="24"/>
          </w:rPr>
          <w:t>Tablo 4.12.</w:t>
        </w:r>
        <w:r w:rsidR="006944C1" w:rsidRPr="006944C1">
          <w:rPr>
            <w:rStyle w:val="Kpr"/>
            <w:rFonts w:ascii="Times New Roman" w:hAnsi="Times New Roman" w:cs="Times New Roman"/>
            <w:noProof/>
            <w:sz w:val="24"/>
            <w:szCs w:val="24"/>
          </w:rPr>
          <w:t xml:space="preserve"> Sosyal ağ teması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_Toc92813440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45</w:t>
        </w:r>
        <w:r w:rsidR="003632CD" w:rsidRPr="006944C1">
          <w:rPr>
            <w:rFonts w:ascii="Times New Roman" w:hAnsi="Times New Roman" w:cs="Times New Roman"/>
            <w:noProof/>
            <w:webHidden/>
            <w:sz w:val="24"/>
            <w:szCs w:val="24"/>
          </w:rPr>
          <w:fldChar w:fldCharType="end"/>
        </w:r>
      </w:hyperlink>
    </w:p>
    <w:p w14:paraId="30091296"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1" w:history="1">
        <w:r w:rsidR="006944C1" w:rsidRPr="006944C1">
          <w:rPr>
            <w:rStyle w:val="Kpr"/>
            <w:rFonts w:ascii="Times New Roman" w:hAnsi="Times New Roman" w:cs="Times New Roman"/>
            <w:b/>
            <w:noProof/>
            <w:sz w:val="24"/>
            <w:szCs w:val="24"/>
          </w:rPr>
          <w:t xml:space="preserve">Tablo 4.13. </w:t>
        </w:r>
        <w:r w:rsidR="006944C1" w:rsidRPr="006944C1">
          <w:rPr>
            <w:rStyle w:val="Kpr"/>
            <w:rFonts w:ascii="Times New Roman" w:hAnsi="Times New Roman" w:cs="Times New Roman"/>
            <w:noProof/>
            <w:sz w:val="24"/>
            <w:szCs w:val="24"/>
          </w:rPr>
          <w:t>Dijital bağımlılığın etkilediği çevre ve aile içi ilişkilere yönelik sonuçlar</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_Toc92813441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47</w:t>
        </w:r>
        <w:r w:rsidR="003632CD" w:rsidRPr="006944C1">
          <w:rPr>
            <w:rFonts w:ascii="Times New Roman" w:hAnsi="Times New Roman" w:cs="Times New Roman"/>
            <w:noProof/>
            <w:webHidden/>
            <w:sz w:val="24"/>
            <w:szCs w:val="24"/>
          </w:rPr>
          <w:fldChar w:fldCharType="end"/>
        </w:r>
      </w:hyperlink>
    </w:p>
    <w:p w14:paraId="671AD5DD"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2" w:history="1">
        <w:r w:rsidR="006944C1" w:rsidRPr="006944C1">
          <w:rPr>
            <w:rStyle w:val="Kpr"/>
            <w:rFonts w:ascii="Times New Roman" w:hAnsi="Times New Roman" w:cs="Times New Roman"/>
            <w:b/>
            <w:noProof/>
            <w:sz w:val="24"/>
            <w:szCs w:val="24"/>
          </w:rPr>
          <w:t>Tablo 4.14.</w:t>
        </w:r>
        <w:r w:rsidR="006944C1" w:rsidRPr="006944C1">
          <w:rPr>
            <w:rStyle w:val="Kpr"/>
            <w:rFonts w:ascii="Times New Roman" w:hAnsi="Times New Roman" w:cs="Times New Roman"/>
            <w:noProof/>
            <w:sz w:val="24"/>
            <w:szCs w:val="24"/>
          </w:rPr>
          <w:t xml:space="preserve"> Dijital araç ve ağlara erişim sıklığına ilişkin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_Toc92813442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48</w:t>
        </w:r>
        <w:r w:rsidR="003632CD" w:rsidRPr="006944C1">
          <w:rPr>
            <w:rFonts w:ascii="Times New Roman" w:hAnsi="Times New Roman" w:cs="Times New Roman"/>
            <w:noProof/>
            <w:webHidden/>
            <w:sz w:val="24"/>
            <w:szCs w:val="24"/>
          </w:rPr>
          <w:fldChar w:fldCharType="end"/>
        </w:r>
      </w:hyperlink>
    </w:p>
    <w:p w14:paraId="0B8B632B"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3" w:history="1">
        <w:r w:rsidR="006944C1" w:rsidRPr="006944C1">
          <w:rPr>
            <w:rStyle w:val="Kpr"/>
            <w:rFonts w:ascii="Times New Roman" w:hAnsi="Times New Roman" w:cs="Times New Roman"/>
            <w:b/>
            <w:noProof/>
            <w:sz w:val="24"/>
            <w:szCs w:val="24"/>
          </w:rPr>
          <w:t xml:space="preserve">Tablo 4.15. </w:t>
        </w:r>
        <w:r w:rsidR="006944C1" w:rsidRPr="006944C1">
          <w:rPr>
            <w:rStyle w:val="Kpr"/>
            <w:rFonts w:ascii="Times New Roman" w:hAnsi="Times New Roman" w:cs="Times New Roman"/>
            <w:noProof/>
            <w:sz w:val="24"/>
            <w:szCs w:val="24"/>
          </w:rPr>
          <w:t>Dijital bağımlılığın sağlık üzerindeki etkilerine ilişkin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_Toc92813443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48</w:t>
        </w:r>
        <w:r w:rsidR="003632CD" w:rsidRPr="006944C1">
          <w:rPr>
            <w:rFonts w:ascii="Times New Roman" w:hAnsi="Times New Roman" w:cs="Times New Roman"/>
            <w:noProof/>
            <w:webHidden/>
            <w:sz w:val="24"/>
            <w:szCs w:val="24"/>
          </w:rPr>
          <w:fldChar w:fldCharType="end"/>
        </w:r>
      </w:hyperlink>
    </w:p>
    <w:p w14:paraId="7D6820F7"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4" w:history="1">
        <w:r w:rsidR="006944C1" w:rsidRPr="006944C1">
          <w:rPr>
            <w:rStyle w:val="Kpr"/>
            <w:rFonts w:ascii="Times New Roman" w:hAnsi="Times New Roman" w:cs="Times New Roman"/>
            <w:b/>
            <w:noProof/>
            <w:sz w:val="24"/>
            <w:szCs w:val="24"/>
          </w:rPr>
          <w:t xml:space="preserve">Tablo 4.16. </w:t>
        </w:r>
        <w:r w:rsidR="006944C1" w:rsidRPr="006944C1">
          <w:rPr>
            <w:rStyle w:val="Kpr"/>
            <w:rFonts w:ascii="Times New Roman" w:hAnsi="Times New Roman" w:cs="Times New Roman"/>
            <w:noProof/>
            <w:sz w:val="24"/>
            <w:szCs w:val="24"/>
          </w:rPr>
          <w:t>Dijital bağımlılığın okul yaşantıları üzerindeki etkisine ilişkin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_Toc92813444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49</w:t>
        </w:r>
        <w:r w:rsidR="003632CD" w:rsidRPr="006944C1">
          <w:rPr>
            <w:rFonts w:ascii="Times New Roman" w:hAnsi="Times New Roman" w:cs="Times New Roman"/>
            <w:noProof/>
            <w:webHidden/>
            <w:sz w:val="24"/>
            <w:szCs w:val="24"/>
          </w:rPr>
          <w:fldChar w:fldCharType="end"/>
        </w:r>
      </w:hyperlink>
    </w:p>
    <w:p w14:paraId="1EC5945A"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5" w:history="1">
        <w:r w:rsidR="006944C1" w:rsidRPr="006944C1">
          <w:rPr>
            <w:rStyle w:val="Kpr"/>
            <w:rFonts w:ascii="Times New Roman" w:hAnsi="Times New Roman" w:cs="Times New Roman"/>
            <w:b/>
            <w:noProof/>
            <w:sz w:val="24"/>
            <w:szCs w:val="24"/>
          </w:rPr>
          <w:t xml:space="preserve">Tablo 4.17. </w:t>
        </w:r>
        <w:r w:rsidR="006944C1" w:rsidRPr="006944C1">
          <w:rPr>
            <w:rStyle w:val="Kpr"/>
            <w:rFonts w:ascii="Times New Roman" w:hAnsi="Times New Roman" w:cs="Times New Roman"/>
            <w:noProof/>
            <w:sz w:val="24"/>
            <w:szCs w:val="24"/>
          </w:rPr>
          <w:t>Dijital bağımlılığın psikolojik faktörler üzerindeki etkisine ilişkin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_Toc92813445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50</w:t>
        </w:r>
        <w:r w:rsidR="003632CD" w:rsidRPr="006944C1">
          <w:rPr>
            <w:rFonts w:ascii="Times New Roman" w:hAnsi="Times New Roman" w:cs="Times New Roman"/>
            <w:noProof/>
            <w:webHidden/>
            <w:sz w:val="24"/>
            <w:szCs w:val="24"/>
          </w:rPr>
          <w:fldChar w:fldCharType="end"/>
        </w:r>
      </w:hyperlink>
    </w:p>
    <w:p w14:paraId="1CD8F479" w14:textId="77777777" w:rsidR="006944C1" w:rsidRPr="006944C1" w:rsidRDefault="000F67E6" w:rsidP="006944C1">
      <w:pPr>
        <w:pStyle w:val="ekillerTablosu"/>
        <w:tabs>
          <w:tab w:val="right" w:leader="dot" w:pos="8493"/>
        </w:tabs>
        <w:spacing w:line="360" w:lineRule="auto"/>
        <w:ind w:left="1191" w:hanging="1191"/>
        <w:rPr>
          <w:rFonts w:ascii="Times New Roman" w:eastAsiaTheme="minorEastAsia" w:hAnsi="Times New Roman" w:cs="Times New Roman"/>
          <w:noProof/>
          <w:sz w:val="24"/>
          <w:szCs w:val="24"/>
          <w:lang w:eastAsia="tr-TR"/>
        </w:rPr>
      </w:pPr>
      <w:hyperlink w:anchor="_Toc92813446" w:history="1">
        <w:r w:rsidR="006944C1" w:rsidRPr="006944C1">
          <w:rPr>
            <w:rStyle w:val="Kpr"/>
            <w:rFonts w:ascii="Times New Roman" w:hAnsi="Times New Roman" w:cs="Times New Roman"/>
            <w:b/>
            <w:noProof/>
            <w:sz w:val="24"/>
            <w:szCs w:val="24"/>
          </w:rPr>
          <w:t>Tablo 4.18.</w:t>
        </w:r>
        <w:r w:rsidR="006944C1" w:rsidRPr="006944C1">
          <w:rPr>
            <w:rStyle w:val="Kpr"/>
            <w:rFonts w:ascii="Times New Roman" w:hAnsi="Times New Roman" w:cs="Times New Roman"/>
            <w:noProof/>
            <w:sz w:val="24"/>
            <w:szCs w:val="24"/>
          </w:rPr>
          <w:t xml:space="preserve"> Dijital bağımlılığın siber </w:t>
        </w:r>
        <w:r w:rsidR="00212DA1">
          <w:rPr>
            <w:rStyle w:val="Kpr"/>
            <w:rFonts w:ascii="Times New Roman" w:hAnsi="Times New Roman" w:cs="Times New Roman"/>
            <w:noProof/>
            <w:sz w:val="24"/>
            <w:szCs w:val="24"/>
          </w:rPr>
          <w:t xml:space="preserve">zorbalığa </w:t>
        </w:r>
        <w:r w:rsidR="006944C1" w:rsidRPr="006944C1">
          <w:rPr>
            <w:rStyle w:val="Kpr"/>
            <w:rFonts w:ascii="Times New Roman" w:hAnsi="Times New Roman" w:cs="Times New Roman"/>
            <w:noProof/>
            <w:sz w:val="24"/>
            <w:szCs w:val="24"/>
          </w:rPr>
          <w:t>etkisine ilişkin araştırma sonuçları</w:t>
        </w:r>
        <w:r w:rsidR="006944C1" w:rsidRPr="006944C1">
          <w:rPr>
            <w:rFonts w:ascii="Times New Roman" w:hAnsi="Times New Roman" w:cs="Times New Roman"/>
            <w:noProof/>
            <w:webHidden/>
            <w:sz w:val="24"/>
            <w:szCs w:val="24"/>
          </w:rPr>
          <w:tab/>
        </w:r>
        <w:r w:rsidR="003632CD" w:rsidRPr="006944C1">
          <w:rPr>
            <w:rFonts w:ascii="Times New Roman" w:hAnsi="Times New Roman" w:cs="Times New Roman"/>
            <w:noProof/>
            <w:webHidden/>
            <w:sz w:val="24"/>
            <w:szCs w:val="24"/>
          </w:rPr>
          <w:fldChar w:fldCharType="begin"/>
        </w:r>
        <w:r w:rsidR="006944C1" w:rsidRPr="006944C1">
          <w:rPr>
            <w:rFonts w:ascii="Times New Roman" w:hAnsi="Times New Roman" w:cs="Times New Roman"/>
            <w:noProof/>
            <w:webHidden/>
            <w:sz w:val="24"/>
            <w:szCs w:val="24"/>
          </w:rPr>
          <w:instrText xml:space="preserve"> PAGEREF _Toc92813446 \h </w:instrText>
        </w:r>
        <w:r w:rsidR="003632CD" w:rsidRPr="006944C1">
          <w:rPr>
            <w:rFonts w:ascii="Times New Roman" w:hAnsi="Times New Roman" w:cs="Times New Roman"/>
            <w:noProof/>
            <w:webHidden/>
            <w:sz w:val="24"/>
            <w:szCs w:val="24"/>
          </w:rPr>
        </w:r>
        <w:r w:rsidR="003632CD" w:rsidRPr="006944C1">
          <w:rPr>
            <w:rFonts w:ascii="Times New Roman" w:hAnsi="Times New Roman" w:cs="Times New Roman"/>
            <w:noProof/>
            <w:webHidden/>
            <w:sz w:val="24"/>
            <w:szCs w:val="24"/>
          </w:rPr>
          <w:fldChar w:fldCharType="separate"/>
        </w:r>
        <w:r w:rsidR="00212DA1">
          <w:rPr>
            <w:rFonts w:ascii="Times New Roman" w:hAnsi="Times New Roman" w:cs="Times New Roman"/>
            <w:noProof/>
            <w:webHidden/>
            <w:sz w:val="24"/>
            <w:szCs w:val="24"/>
          </w:rPr>
          <w:t>51</w:t>
        </w:r>
        <w:r w:rsidR="003632CD" w:rsidRPr="006944C1">
          <w:rPr>
            <w:rFonts w:ascii="Times New Roman" w:hAnsi="Times New Roman" w:cs="Times New Roman"/>
            <w:noProof/>
            <w:webHidden/>
            <w:sz w:val="24"/>
            <w:szCs w:val="24"/>
          </w:rPr>
          <w:fldChar w:fldCharType="end"/>
        </w:r>
      </w:hyperlink>
    </w:p>
    <w:p w14:paraId="4A278D23" w14:textId="77777777" w:rsidR="0087332E" w:rsidRPr="009A4A8C" w:rsidRDefault="003632CD" w:rsidP="006944C1">
      <w:pPr>
        <w:pStyle w:val="ekillerTablosu"/>
        <w:tabs>
          <w:tab w:val="right" w:leader="dot" w:pos="8493"/>
        </w:tabs>
        <w:spacing w:line="360" w:lineRule="auto"/>
        <w:ind w:left="1077" w:hanging="1077"/>
        <w:rPr>
          <w:rFonts w:ascii="Times New Roman" w:hAnsi="Times New Roman" w:cs="Times New Roman"/>
          <w:sz w:val="24"/>
          <w:szCs w:val="24"/>
        </w:rPr>
      </w:pPr>
      <w:r w:rsidRPr="006944C1">
        <w:rPr>
          <w:rFonts w:ascii="Times New Roman" w:hAnsi="Times New Roman" w:cs="Times New Roman"/>
          <w:sz w:val="24"/>
          <w:szCs w:val="24"/>
        </w:rPr>
        <w:fldChar w:fldCharType="end"/>
      </w:r>
    </w:p>
    <w:p w14:paraId="6A5E66FB" w14:textId="77777777" w:rsidR="0087332E" w:rsidRPr="009A4A8C" w:rsidRDefault="0087332E" w:rsidP="009A4A8C">
      <w:pPr>
        <w:pStyle w:val="ekillerTablosu"/>
        <w:tabs>
          <w:tab w:val="right" w:leader="dot" w:pos="8493"/>
        </w:tabs>
        <w:spacing w:line="360" w:lineRule="auto"/>
        <w:ind w:left="1077" w:hanging="1077"/>
        <w:rPr>
          <w:rFonts w:ascii="Times New Roman" w:hAnsi="Times New Roman" w:cs="Times New Roman"/>
          <w:sz w:val="24"/>
          <w:szCs w:val="24"/>
        </w:rPr>
      </w:pPr>
    </w:p>
    <w:p w14:paraId="42A1A145" w14:textId="77777777" w:rsidR="002831E4" w:rsidRPr="00833E44" w:rsidRDefault="002831E4" w:rsidP="009A4A8C">
      <w:pPr>
        <w:pStyle w:val="ekillerTablosu"/>
        <w:tabs>
          <w:tab w:val="right" w:leader="dot" w:pos="8493"/>
        </w:tabs>
        <w:spacing w:line="360" w:lineRule="auto"/>
        <w:ind w:left="1077" w:hanging="1077"/>
        <w:rPr>
          <w:rFonts w:ascii="Times New Roman" w:hAnsi="Times New Roman" w:cs="Times New Roman"/>
          <w:sz w:val="28"/>
          <w:szCs w:val="24"/>
        </w:rPr>
        <w:sectPr w:rsidR="002831E4" w:rsidRPr="00833E44" w:rsidSect="00B752E0">
          <w:pgSz w:w="11906" w:h="16838" w:code="9"/>
          <w:pgMar w:top="1418" w:right="1418" w:bottom="1418" w:left="1985" w:header="0" w:footer="983" w:gutter="0"/>
          <w:pgNumType w:fmt="lowerRoman" w:start="7"/>
          <w:cols w:space="708"/>
        </w:sectPr>
      </w:pPr>
    </w:p>
    <w:p w14:paraId="4DB4B818" w14:textId="77777777" w:rsidR="005810F8" w:rsidRPr="00A91481" w:rsidRDefault="00664C3E" w:rsidP="00076A46">
      <w:pPr>
        <w:pStyle w:val="Balk1"/>
      </w:pPr>
      <w:bookmarkStart w:id="6" w:name="_Toc94004351"/>
      <w:r w:rsidRPr="00A91481">
        <w:lastRenderedPageBreak/>
        <w:t>1.</w:t>
      </w:r>
      <w:r w:rsidR="00621097" w:rsidRPr="00A91481">
        <w:t>GİRİŞ</w:t>
      </w:r>
      <w:bookmarkEnd w:id="6"/>
    </w:p>
    <w:p w14:paraId="29075D5E" w14:textId="77777777" w:rsidR="00654C3B" w:rsidRDefault="00654C3B" w:rsidP="00A91481">
      <w:pPr>
        <w:spacing w:after="120" w:line="360" w:lineRule="auto"/>
        <w:ind w:firstLine="680"/>
        <w:jc w:val="both"/>
        <w:rPr>
          <w:rFonts w:ascii="Times New Roman" w:hAnsi="Times New Roman" w:cs="Times New Roman"/>
          <w:sz w:val="24"/>
          <w:szCs w:val="24"/>
        </w:rPr>
      </w:pPr>
    </w:p>
    <w:p w14:paraId="1A95A12A" w14:textId="77777777" w:rsidR="00664C3E" w:rsidRPr="00A91481" w:rsidRDefault="00664C3E" w:rsidP="00A91481">
      <w:pPr>
        <w:spacing w:after="120" w:line="360" w:lineRule="auto"/>
        <w:ind w:firstLine="680"/>
        <w:jc w:val="both"/>
        <w:rPr>
          <w:rFonts w:ascii="Times New Roman" w:hAnsi="Times New Roman" w:cs="Times New Roman"/>
          <w:sz w:val="24"/>
          <w:szCs w:val="24"/>
        </w:rPr>
      </w:pPr>
      <w:r w:rsidRPr="00A91481">
        <w:rPr>
          <w:rFonts w:ascii="Times New Roman" w:hAnsi="Times New Roman" w:cs="Times New Roman"/>
          <w:sz w:val="24"/>
          <w:szCs w:val="24"/>
        </w:rPr>
        <w:t>Bu bölüm</w:t>
      </w:r>
      <w:r w:rsidR="00070611">
        <w:rPr>
          <w:rFonts w:ascii="Times New Roman" w:hAnsi="Times New Roman" w:cs="Times New Roman"/>
          <w:sz w:val="24"/>
          <w:szCs w:val="24"/>
        </w:rPr>
        <w:t xml:space="preserve">de araştırmanın problem durumu, </w:t>
      </w:r>
      <w:r w:rsidRPr="00A91481">
        <w:rPr>
          <w:rFonts w:ascii="Times New Roman" w:hAnsi="Times New Roman" w:cs="Times New Roman"/>
          <w:sz w:val="24"/>
          <w:szCs w:val="24"/>
        </w:rPr>
        <w:t>am</w:t>
      </w:r>
      <w:r w:rsidR="00070611">
        <w:rPr>
          <w:rFonts w:ascii="Times New Roman" w:hAnsi="Times New Roman" w:cs="Times New Roman"/>
          <w:sz w:val="24"/>
          <w:szCs w:val="24"/>
        </w:rPr>
        <w:t xml:space="preserve">acı, </w:t>
      </w:r>
      <w:r w:rsidR="005810F8" w:rsidRPr="00A91481">
        <w:rPr>
          <w:rFonts w:ascii="Times New Roman" w:hAnsi="Times New Roman" w:cs="Times New Roman"/>
          <w:sz w:val="24"/>
          <w:szCs w:val="24"/>
        </w:rPr>
        <w:t xml:space="preserve">önemi ve sınırlılıkları </w:t>
      </w:r>
      <w:r w:rsidR="00121FBF">
        <w:rPr>
          <w:rFonts w:ascii="Times New Roman" w:hAnsi="Times New Roman" w:cs="Times New Roman"/>
          <w:sz w:val="24"/>
          <w:szCs w:val="24"/>
        </w:rPr>
        <w:t>başlıklarına</w:t>
      </w:r>
      <w:r w:rsidR="00163D13">
        <w:rPr>
          <w:rFonts w:ascii="Times New Roman" w:hAnsi="Times New Roman" w:cs="Times New Roman"/>
          <w:sz w:val="24"/>
          <w:szCs w:val="24"/>
        </w:rPr>
        <w:t xml:space="preserve"> yer verilmiştir</w:t>
      </w:r>
      <w:r w:rsidRPr="00A91481">
        <w:rPr>
          <w:rFonts w:ascii="Times New Roman" w:hAnsi="Times New Roman" w:cs="Times New Roman"/>
          <w:sz w:val="24"/>
          <w:szCs w:val="24"/>
        </w:rPr>
        <w:t>.</w:t>
      </w:r>
    </w:p>
    <w:p w14:paraId="79547CB4" w14:textId="77777777" w:rsidR="00664C3E" w:rsidRPr="00A91481" w:rsidRDefault="00664C3E" w:rsidP="00076A46">
      <w:pPr>
        <w:pStyle w:val="Balk2"/>
      </w:pPr>
      <w:bookmarkStart w:id="7" w:name="_Toc94004352"/>
      <w:r w:rsidRPr="00A91481">
        <w:t>1.1. Araştırmanın Problem Durumu</w:t>
      </w:r>
      <w:bookmarkEnd w:id="7"/>
    </w:p>
    <w:p w14:paraId="39410B4A" w14:textId="77777777" w:rsidR="00163D13" w:rsidRDefault="00070611" w:rsidP="00A91481">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Bağımlılık kavramı, </w:t>
      </w:r>
      <w:r w:rsidR="00664C3E" w:rsidRPr="00E3010A">
        <w:rPr>
          <w:rFonts w:ascii="Times New Roman" w:hAnsi="Times New Roman" w:cs="Times New Roman"/>
          <w:sz w:val="24"/>
          <w:szCs w:val="24"/>
        </w:rPr>
        <w:t xml:space="preserve">kişilerin belirli bir eylem ya da madde </w:t>
      </w:r>
      <w:r>
        <w:rPr>
          <w:rFonts w:ascii="Times New Roman" w:hAnsi="Times New Roman" w:cs="Times New Roman"/>
          <w:sz w:val="24"/>
          <w:szCs w:val="24"/>
        </w:rPr>
        <w:t xml:space="preserve">kullanımı neticesinde fiziksel, </w:t>
      </w:r>
      <w:r w:rsidR="00664C3E" w:rsidRPr="00E3010A">
        <w:rPr>
          <w:rFonts w:ascii="Times New Roman" w:hAnsi="Times New Roman" w:cs="Times New Roman"/>
          <w:sz w:val="24"/>
          <w:szCs w:val="24"/>
        </w:rPr>
        <w:t>zihinsel, psikolojik, sosyal ve iktisadi durumu üzerindeki neg</w:t>
      </w:r>
      <w:r w:rsidR="00AF6AFB">
        <w:rPr>
          <w:rFonts w:ascii="Times New Roman" w:hAnsi="Times New Roman" w:cs="Times New Roman"/>
          <w:sz w:val="24"/>
          <w:szCs w:val="24"/>
        </w:rPr>
        <w:t>atif etkilerinin bilincinde ol</w:t>
      </w:r>
      <w:r w:rsidR="00664C3E" w:rsidRPr="00E3010A">
        <w:rPr>
          <w:rFonts w:ascii="Times New Roman" w:hAnsi="Times New Roman" w:cs="Times New Roman"/>
          <w:sz w:val="24"/>
          <w:szCs w:val="24"/>
        </w:rPr>
        <w:t xml:space="preserve">masına rağmen </w:t>
      </w:r>
      <w:r w:rsidR="00AF6AFB">
        <w:rPr>
          <w:rFonts w:ascii="Times New Roman" w:hAnsi="Times New Roman" w:cs="Times New Roman"/>
          <w:sz w:val="24"/>
          <w:szCs w:val="24"/>
        </w:rPr>
        <w:t xml:space="preserve">bu eylem ve maddeden </w:t>
      </w:r>
      <w:r w:rsidR="00664C3E" w:rsidRPr="00E3010A">
        <w:rPr>
          <w:rFonts w:ascii="Times New Roman" w:hAnsi="Times New Roman" w:cs="Times New Roman"/>
          <w:sz w:val="24"/>
          <w:szCs w:val="24"/>
        </w:rPr>
        <w:t>vazgeçememesi ve alışkanlığın neden olduğu dürt</w:t>
      </w:r>
      <w:r>
        <w:rPr>
          <w:rFonts w:ascii="Times New Roman" w:hAnsi="Times New Roman" w:cs="Times New Roman"/>
          <w:sz w:val="24"/>
          <w:szCs w:val="24"/>
        </w:rPr>
        <w:t xml:space="preserve">ü biçiminde tanımlanabilir (1). </w:t>
      </w:r>
      <w:r w:rsidR="00664C3E" w:rsidRPr="00E3010A">
        <w:rPr>
          <w:rFonts w:ascii="Times New Roman" w:hAnsi="Times New Roman" w:cs="Times New Roman"/>
          <w:sz w:val="24"/>
          <w:szCs w:val="24"/>
        </w:rPr>
        <w:t>Dijital teknolojik araçların yoğun kullanılması biçiminde ifade edilebilen dijital bağımlılık kavramı, teknolojik gelişmelerin sonucu olarak önemli bir bağıml</w:t>
      </w:r>
      <w:r w:rsidR="00E533F7">
        <w:rPr>
          <w:rFonts w:ascii="Times New Roman" w:hAnsi="Times New Roman" w:cs="Times New Roman"/>
          <w:sz w:val="24"/>
          <w:szCs w:val="24"/>
        </w:rPr>
        <w:t xml:space="preserve">ılık türü kabul edilmektedir. </w:t>
      </w:r>
      <w:r w:rsidR="00664C3E" w:rsidRPr="00E3010A">
        <w:rPr>
          <w:rFonts w:ascii="Times New Roman" w:hAnsi="Times New Roman" w:cs="Times New Roman"/>
          <w:sz w:val="24"/>
          <w:szCs w:val="24"/>
        </w:rPr>
        <w:t>Dijital ba</w:t>
      </w:r>
      <w:r>
        <w:rPr>
          <w:rFonts w:ascii="Times New Roman" w:hAnsi="Times New Roman" w:cs="Times New Roman"/>
          <w:sz w:val="24"/>
          <w:szCs w:val="24"/>
        </w:rPr>
        <w:t xml:space="preserve">ğımlılık seviyesi bu çerçevede, </w:t>
      </w:r>
      <w:r w:rsidR="00664C3E" w:rsidRPr="00E3010A">
        <w:rPr>
          <w:rFonts w:ascii="Times New Roman" w:hAnsi="Times New Roman" w:cs="Times New Roman"/>
          <w:sz w:val="24"/>
          <w:szCs w:val="24"/>
        </w:rPr>
        <w:t>dijital teknolojinin kullanımına yönelik tutumlara gör</w:t>
      </w:r>
      <w:r>
        <w:rPr>
          <w:rFonts w:ascii="Times New Roman" w:hAnsi="Times New Roman" w:cs="Times New Roman"/>
          <w:sz w:val="24"/>
          <w:szCs w:val="24"/>
        </w:rPr>
        <w:t xml:space="preserve">e farklılık gösterebilmektedir. Dijital bağımlılığın; sosyal medya bağımlılığı, cep telefonu bağımlılığı, </w:t>
      </w:r>
      <w:r w:rsidR="00664C3E" w:rsidRPr="00E3010A">
        <w:rPr>
          <w:rFonts w:ascii="Times New Roman" w:hAnsi="Times New Roman" w:cs="Times New Roman"/>
          <w:sz w:val="24"/>
          <w:szCs w:val="24"/>
        </w:rPr>
        <w:t>televizyon bağımlılığı ve dijital oyun bağımlılığı gibi alt boyutları olarak görülen bağımlılık türlerini kapsad</w:t>
      </w:r>
      <w:r w:rsidR="00121FBF">
        <w:rPr>
          <w:rFonts w:ascii="Times New Roman" w:hAnsi="Times New Roman" w:cs="Times New Roman"/>
          <w:sz w:val="24"/>
          <w:szCs w:val="24"/>
        </w:rPr>
        <w:t>ığı ifade edilm</w:t>
      </w:r>
      <w:r>
        <w:rPr>
          <w:rFonts w:ascii="Times New Roman" w:hAnsi="Times New Roman" w:cs="Times New Roman"/>
          <w:sz w:val="24"/>
          <w:szCs w:val="24"/>
        </w:rPr>
        <w:t xml:space="preserve">ektedir (2). </w:t>
      </w:r>
      <w:r w:rsidR="00121FBF">
        <w:rPr>
          <w:rFonts w:ascii="Times New Roman" w:hAnsi="Times New Roman" w:cs="Times New Roman"/>
          <w:sz w:val="24"/>
          <w:szCs w:val="24"/>
        </w:rPr>
        <w:t xml:space="preserve">Dijital bağımlılık, </w:t>
      </w:r>
      <w:r w:rsidR="00664C3E" w:rsidRPr="00E3010A">
        <w:rPr>
          <w:rFonts w:ascii="Times New Roman" w:hAnsi="Times New Roman" w:cs="Times New Roman"/>
          <w:sz w:val="24"/>
          <w:szCs w:val="24"/>
        </w:rPr>
        <w:t>sıklıkla bir teknolojik cihaza bağımlılığı gerektirdiği için hareketsiz</w:t>
      </w:r>
      <w:r w:rsidR="00E533F7">
        <w:rPr>
          <w:rFonts w:ascii="Times New Roman" w:hAnsi="Times New Roman" w:cs="Times New Roman"/>
          <w:sz w:val="24"/>
          <w:szCs w:val="24"/>
        </w:rPr>
        <w:t xml:space="preserve"> bir yaşama </w:t>
      </w:r>
      <w:r>
        <w:rPr>
          <w:rFonts w:ascii="Times New Roman" w:hAnsi="Times New Roman" w:cs="Times New Roman"/>
          <w:sz w:val="24"/>
          <w:szCs w:val="24"/>
        </w:rPr>
        <w:t xml:space="preserve">ve </w:t>
      </w:r>
      <w:r w:rsidR="00664C3E" w:rsidRPr="00E3010A">
        <w:rPr>
          <w:rFonts w:ascii="Times New Roman" w:hAnsi="Times New Roman" w:cs="Times New Roman"/>
          <w:sz w:val="24"/>
          <w:szCs w:val="24"/>
        </w:rPr>
        <w:t>bu açıdan birçok bedensel sağlık sorununa neden olabilmektedir (3). Bireylerin bağımlılık biçimlerinden biri ola</w:t>
      </w:r>
      <w:r>
        <w:rPr>
          <w:rFonts w:ascii="Times New Roman" w:hAnsi="Times New Roman" w:cs="Times New Roman"/>
          <w:sz w:val="24"/>
          <w:szCs w:val="24"/>
        </w:rPr>
        <w:t xml:space="preserve">rak görülen dijital bağımlılık, </w:t>
      </w:r>
      <w:r w:rsidR="00664C3E" w:rsidRPr="00E3010A">
        <w:rPr>
          <w:rFonts w:ascii="Times New Roman" w:hAnsi="Times New Roman" w:cs="Times New Roman"/>
          <w:sz w:val="24"/>
          <w:szCs w:val="24"/>
        </w:rPr>
        <w:t xml:space="preserve">özellikle yetişkinler ve çocuklar için büyük </w:t>
      </w:r>
      <w:r>
        <w:rPr>
          <w:rFonts w:ascii="Times New Roman" w:hAnsi="Times New Roman" w:cs="Times New Roman"/>
          <w:sz w:val="24"/>
          <w:szCs w:val="24"/>
        </w:rPr>
        <w:t xml:space="preserve">bir risk teşkil edebilmektedir. </w:t>
      </w:r>
      <w:r w:rsidR="00664C3E" w:rsidRPr="00E3010A">
        <w:rPr>
          <w:rFonts w:ascii="Times New Roman" w:hAnsi="Times New Roman" w:cs="Times New Roman"/>
          <w:sz w:val="24"/>
          <w:szCs w:val="24"/>
        </w:rPr>
        <w:t>Bu y</w:t>
      </w:r>
      <w:r>
        <w:rPr>
          <w:rFonts w:ascii="Times New Roman" w:hAnsi="Times New Roman" w:cs="Times New Roman"/>
          <w:sz w:val="24"/>
          <w:szCs w:val="24"/>
        </w:rPr>
        <w:t xml:space="preserve">önüyle, </w:t>
      </w:r>
      <w:r w:rsidR="00664C3E" w:rsidRPr="00E3010A">
        <w:rPr>
          <w:rFonts w:ascii="Times New Roman" w:hAnsi="Times New Roman" w:cs="Times New Roman"/>
          <w:sz w:val="24"/>
          <w:szCs w:val="24"/>
        </w:rPr>
        <w:t>dijital bağımlı yetişkinlerin ve çocukların oranı süre</w:t>
      </w:r>
      <w:r>
        <w:rPr>
          <w:rFonts w:ascii="Times New Roman" w:hAnsi="Times New Roman" w:cs="Times New Roman"/>
          <w:sz w:val="24"/>
          <w:szCs w:val="24"/>
        </w:rPr>
        <w:t xml:space="preserve">kli biçimde </w:t>
      </w:r>
      <w:r w:rsidR="00121FBF">
        <w:rPr>
          <w:rFonts w:ascii="Times New Roman" w:hAnsi="Times New Roman" w:cs="Times New Roman"/>
          <w:sz w:val="24"/>
          <w:szCs w:val="24"/>
        </w:rPr>
        <w:t xml:space="preserve">artmaktadır </w:t>
      </w:r>
      <w:r>
        <w:rPr>
          <w:rFonts w:ascii="Times New Roman" w:hAnsi="Times New Roman" w:cs="Times New Roman"/>
          <w:sz w:val="24"/>
          <w:szCs w:val="24"/>
        </w:rPr>
        <w:t xml:space="preserve">(4). </w:t>
      </w:r>
    </w:p>
    <w:p w14:paraId="0F5AE024" w14:textId="77777777" w:rsidR="00163D13" w:rsidRDefault="00664C3E" w:rsidP="00A91481">
      <w:pPr>
        <w:spacing w:after="120" w:line="360" w:lineRule="auto"/>
        <w:ind w:firstLine="680"/>
        <w:jc w:val="both"/>
        <w:rPr>
          <w:rFonts w:ascii="Times New Roman" w:hAnsi="Times New Roman" w:cs="Times New Roman"/>
          <w:sz w:val="24"/>
          <w:szCs w:val="24"/>
        </w:rPr>
      </w:pPr>
      <w:r w:rsidRPr="00E3010A">
        <w:rPr>
          <w:rFonts w:ascii="Times New Roman" w:hAnsi="Times New Roman" w:cs="Times New Roman"/>
          <w:sz w:val="24"/>
          <w:szCs w:val="24"/>
        </w:rPr>
        <w:t>Dijital araç-gereçlerle internete</w:t>
      </w:r>
      <w:r w:rsidR="00070611">
        <w:rPr>
          <w:rFonts w:ascii="Times New Roman" w:hAnsi="Times New Roman" w:cs="Times New Roman"/>
          <w:sz w:val="24"/>
          <w:szCs w:val="24"/>
        </w:rPr>
        <w:t xml:space="preserve"> ulaşımın giderek kolaylaşması, </w:t>
      </w:r>
      <w:r w:rsidRPr="00E3010A">
        <w:rPr>
          <w:rFonts w:ascii="Times New Roman" w:hAnsi="Times New Roman" w:cs="Times New Roman"/>
          <w:sz w:val="24"/>
          <w:szCs w:val="24"/>
        </w:rPr>
        <w:t>teknoloji</w:t>
      </w:r>
      <w:r w:rsidR="00070611">
        <w:rPr>
          <w:rFonts w:ascii="Times New Roman" w:hAnsi="Times New Roman" w:cs="Times New Roman"/>
          <w:sz w:val="24"/>
          <w:szCs w:val="24"/>
        </w:rPr>
        <w:t xml:space="preserve">nin hızla gelişmesi neticesinde </w:t>
      </w:r>
      <w:r w:rsidRPr="00E3010A">
        <w:rPr>
          <w:rFonts w:ascii="Times New Roman" w:hAnsi="Times New Roman" w:cs="Times New Roman"/>
          <w:sz w:val="24"/>
          <w:szCs w:val="24"/>
        </w:rPr>
        <w:t>sosyal medyaya bağlanılması özellikle çocukları çeşitli istismar türlerine açık hale getirmektedir</w:t>
      </w:r>
      <w:r w:rsidR="00070611">
        <w:rPr>
          <w:rFonts w:ascii="Times New Roman" w:hAnsi="Times New Roman" w:cs="Times New Roman"/>
          <w:sz w:val="24"/>
          <w:szCs w:val="24"/>
        </w:rPr>
        <w:t xml:space="preserve"> (5). </w:t>
      </w:r>
      <w:r w:rsidRPr="00E3010A">
        <w:rPr>
          <w:rFonts w:ascii="Times New Roman" w:hAnsi="Times New Roman" w:cs="Times New Roman"/>
          <w:sz w:val="24"/>
          <w:szCs w:val="24"/>
        </w:rPr>
        <w:t>Dijital bağımlı çocuklar genel olarak sosyal etkinlik yerine dijital ortamda sanal et</w:t>
      </w:r>
      <w:r w:rsidR="00070611">
        <w:rPr>
          <w:rFonts w:ascii="Times New Roman" w:hAnsi="Times New Roman" w:cs="Times New Roman"/>
          <w:sz w:val="24"/>
          <w:szCs w:val="24"/>
        </w:rPr>
        <w:t xml:space="preserve">kinlikler gerçekleştirmektedir. </w:t>
      </w:r>
      <w:r w:rsidRPr="00E3010A">
        <w:rPr>
          <w:rFonts w:ascii="Times New Roman" w:hAnsi="Times New Roman" w:cs="Times New Roman"/>
          <w:sz w:val="24"/>
          <w:szCs w:val="24"/>
        </w:rPr>
        <w:t>Dijital</w:t>
      </w:r>
      <w:r w:rsidR="00070611">
        <w:rPr>
          <w:rFonts w:ascii="Times New Roman" w:hAnsi="Times New Roman" w:cs="Times New Roman"/>
          <w:sz w:val="24"/>
          <w:szCs w:val="24"/>
        </w:rPr>
        <w:t xml:space="preserve">leşen teknolojinin bu özelliği, </w:t>
      </w:r>
      <w:r w:rsidRPr="00E3010A">
        <w:rPr>
          <w:rFonts w:ascii="Times New Roman" w:hAnsi="Times New Roman" w:cs="Times New Roman"/>
          <w:sz w:val="24"/>
          <w:szCs w:val="24"/>
        </w:rPr>
        <w:t>bir</w:t>
      </w:r>
      <w:r w:rsidR="00070611">
        <w:rPr>
          <w:rFonts w:ascii="Times New Roman" w:hAnsi="Times New Roman" w:cs="Times New Roman"/>
          <w:sz w:val="24"/>
          <w:szCs w:val="24"/>
        </w:rPr>
        <w:t xml:space="preserve">eylerin gerçeklik algılarını ve </w:t>
      </w:r>
      <w:r w:rsidRPr="00E3010A">
        <w:rPr>
          <w:rFonts w:ascii="Times New Roman" w:hAnsi="Times New Roman" w:cs="Times New Roman"/>
          <w:sz w:val="24"/>
          <w:szCs w:val="24"/>
        </w:rPr>
        <w:t>somut dünyaya bakışlarını sıklıkla dönüştürmekte ve çocuklar da bu durumdan daha fazla etkilenerek çevrimiçi bir yaşam sürebilmektedirler</w:t>
      </w:r>
      <w:r w:rsidR="00070611">
        <w:rPr>
          <w:rFonts w:ascii="Times New Roman" w:hAnsi="Times New Roman" w:cs="Times New Roman"/>
          <w:sz w:val="24"/>
          <w:szCs w:val="24"/>
        </w:rPr>
        <w:t xml:space="preserve"> (6). Bu nedenlerle, </w:t>
      </w:r>
      <w:r w:rsidR="007E233A">
        <w:rPr>
          <w:rFonts w:ascii="Times New Roman" w:hAnsi="Times New Roman" w:cs="Times New Roman"/>
          <w:sz w:val="24"/>
          <w:szCs w:val="24"/>
        </w:rPr>
        <w:t xml:space="preserve">dijital bağımlılığın </w:t>
      </w:r>
      <w:r w:rsidRPr="00E3010A">
        <w:rPr>
          <w:rFonts w:ascii="Times New Roman" w:hAnsi="Times New Roman" w:cs="Times New Roman"/>
          <w:sz w:val="24"/>
          <w:szCs w:val="24"/>
        </w:rPr>
        <w:t>olumsuz sonuçlarının mümkün olabildiği kadar hafifletilmesi için konunun çok kapsamlı görülerek değerlendirilmesi g</w:t>
      </w:r>
      <w:r w:rsidR="007E233A">
        <w:rPr>
          <w:rFonts w:ascii="Times New Roman" w:hAnsi="Times New Roman" w:cs="Times New Roman"/>
          <w:sz w:val="24"/>
          <w:szCs w:val="24"/>
        </w:rPr>
        <w:t xml:space="preserve">erekmektedir (7). </w:t>
      </w:r>
      <w:proofErr w:type="spellStart"/>
      <w:r w:rsidR="007E233A">
        <w:rPr>
          <w:rFonts w:ascii="Times New Roman" w:hAnsi="Times New Roman" w:cs="Times New Roman"/>
          <w:sz w:val="24"/>
          <w:szCs w:val="24"/>
        </w:rPr>
        <w:t>Young’a</w:t>
      </w:r>
      <w:proofErr w:type="spellEnd"/>
      <w:r w:rsidR="007E233A">
        <w:rPr>
          <w:rFonts w:ascii="Times New Roman" w:hAnsi="Times New Roman" w:cs="Times New Roman"/>
          <w:sz w:val="24"/>
          <w:szCs w:val="24"/>
        </w:rPr>
        <w:t xml:space="preserve"> göre, </w:t>
      </w:r>
      <w:r w:rsidRPr="00E3010A">
        <w:rPr>
          <w:rFonts w:ascii="Times New Roman" w:hAnsi="Times New Roman" w:cs="Times New Roman"/>
          <w:sz w:val="24"/>
          <w:szCs w:val="24"/>
        </w:rPr>
        <w:t xml:space="preserve">aile bireyleri ile yapıcı iletişim kuramayan, uygun ilgiyi görmeyen çocuklar, internet gibi sanal alanlara ilgi duymakta, bu nedenle bu çocukların bağımlılık durumuna maruz kalma olasılıkları daha fazla </w:t>
      </w:r>
      <w:r w:rsidR="00E533F7">
        <w:rPr>
          <w:rFonts w:ascii="Times New Roman" w:hAnsi="Times New Roman" w:cs="Times New Roman"/>
          <w:sz w:val="24"/>
          <w:szCs w:val="24"/>
        </w:rPr>
        <w:lastRenderedPageBreak/>
        <w:t xml:space="preserve">artmaktadır. Dijital bağımlı çocuklar ve gençler </w:t>
      </w:r>
      <w:r w:rsidRPr="00E3010A">
        <w:rPr>
          <w:rFonts w:ascii="Times New Roman" w:hAnsi="Times New Roman" w:cs="Times New Roman"/>
          <w:sz w:val="24"/>
          <w:szCs w:val="24"/>
        </w:rPr>
        <w:t>bağımlılıkla beraber şiddet, sanal kumar, pornografi gibi olumsuz dur</w:t>
      </w:r>
      <w:r w:rsidR="007E233A">
        <w:rPr>
          <w:rFonts w:ascii="Times New Roman" w:hAnsi="Times New Roman" w:cs="Times New Roman"/>
          <w:sz w:val="24"/>
          <w:szCs w:val="24"/>
        </w:rPr>
        <w:t xml:space="preserve">umlarla karşılaşmakta; ayrıca, </w:t>
      </w:r>
      <w:r w:rsidRPr="00E3010A">
        <w:rPr>
          <w:rFonts w:ascii="Times New Roman" w:hAnsi="Times New Roman" w:cs="Times New Roman"/>
          <w:sz w:val="24"/>
          <w:szCs w:val="24"/>
        </w:rPr>
        <w:t>dijital bağımlılık ebeveyn-çocuk ilişkisini olumsuz etkilemektedir (8). Dijital teknik araçlarla etkileşim kurarak bağımlı hale gelen insanlarda sıklıkla sosyal hayatta diğer bireylerle direkt sözel iletişim kuramama, etkileşime anlam verememe, toplumdan izole olma ve yakın ilişkiler kuramama gibi problemler ortaya çıkmaya başlamaktadır (9). Dijital iletişim ağlarının ve bilişim araçlarının güvenli biçimde kullanılması için elverişli koşulların oluşturulmadan bilinçsizce kullanılmasının neticesinde,  özellikle çocukların gelişim dönemlerinde bedensel rahatsızlıklarının meydana geldiğ</w:t>
      </w:r>
      <w:r w:rsidR="007E233A">
        <w:rPr>
          <w:rFonts w:ascii="Times New Roman" w:hAnsi="Times New Roman" w:cs="Times New Roman"/>
          <w:sz w:val="24"/>
          <w:szCs w:val="24"/>
        </w:rPr>
        <w:t xml:space="preserve">i, sonrasında ise psikolojik ve </w:t>
      </w:r>
      <w:r w:rsidRPr="00E3010A">
        <w:rPr>
          <w:rFonts w:ascii="Times New Roman" w:hAnsi="Times New Roman" w:cs="Times New Roman"/>
          <w:sz w:val="24"/>
          <w:szCs w:val="24"/>
        </w:rPr>
        <w:t>sosyal sorunların oluşmaya başladığı görülmektedir</w:t>
      </w:r>
      <w:r w:rsidR="007E233A">
        <w:rPr>
          <w:rFonts w:ascii="Times New Roman" w:hAnsi="Times New Roman" w:cs="Times New Roman"/>
          <w:sz w:val="24"/>
          <w:szCs w:val="24"/>
        </w:rPr>
        <w:t xml:space="preserve"> (10). </w:t>
      </w:r>
    </w:p>
    <w:p w14:paraId="2C5578C8" w14:textId="77777777" w:rsidR="00664C3E" w:rsidRDefault="00664C3E" w:rsidP="00A91481">
      <w:pPr>
        <w:spacing w:after="120" w:line="360" w:lineRule="auto"/>
        <w:ind w:firstLine="680"/>
        <w:jc w:val="both"/>
        <w:rPr>
          <w:rFonts w:ascii="Times New Roman" w:hAnsi="Times New Roman" w:cs="Times New Roman"/>
          <w:sz w:val="24"/>
          <w:szCs w:val="24"/>
        </w:rPr>
      </w:pPr>
      <w:r w:rsidRPr="00E3010A">
        <w:rPr>
          <w:rFonts w:ascii="Times New Roman" w:hAnsi="Times New Roman" w:cs="Times New Roman"/>
          <w:sz w:val="24"/>
          <w:szCs w:val="24"/>
        </w:rPr>
        <w:t xml:space="preserve">Dijital </w:t>
      </w:r>
      <w:r w:rsidR="007E233A">
        <w:rPr>
          <w:rFonts w:ascii="Times New Roman" w:hAnsi="Times New Roman" w:cs="Times New Roman"/>
          <w:sz w:val="24"/>
          <w:szCs w:val="24"/>
        </w:rPr>
        <w:t xml:space="preserve">bağımlılığın azaltılmasında; kamusal uygulamalar, </w:t>
      </w:r>
      <w:r w:rsidRPr="00E3010A">
        <w:rPr>
          <w:rFonts w:ascii="Times New Roman" w:hAnsi="Times New Roman" w:cs="Times New Roman"/>
          <w:sz w:val="24"/>
          <w:szCs w:val="24"/>
        </w:rPr>
        <w:t>sivil toplum örgütlerinin eylemleri ve diğer paydaşların çalışmaları önem teşkil etmektedir. Dijital bağımlılıkla mücade</w:t>
      </w:r>
      <w:r w:rsidR="007E233A">
        <w:rPr>
          <w:rFonts w:ascii="Times New Roman" w:hAnsi="Times New Roman" w:cs="Times New Roman"/>
          <w:sz w:val="24"/>
          <w:szCs w:val="24"/>
        </w:rPr>
        <w:t xml:space="preserve">lede farkındalık oluşturulması, </w:t>
      </w:r>
      <w:r w:rsidRPr="00E3010A">
        <w:rPr>
          <w:rFonts w:ascii="Times New Roman" w:hAnsi="Times New Roman" w:cs="Times New Roman"/>
          <w:sz w:val="24"/>
          <w:szCs w:val="24"/>
        </w:rPr>
        <w:t xml:space="preserve">sosyal ve </w:t>
      </w:r>
      <w:r w:rsidR="007E233A">
        <w:rPr>
          <w:rFonts w:ascii="Times New Roman" w:hAnsi="Times New Roman" w:cs="Times New Roman"/>
          <w:sz w:val="24"/>
          <w:szCs w:val="24"/>
        </w:rPr>
        <w:t xml:space="preserve">siyasi politikaların yapılması, </w:t>
      </w:r>
      <w:r w:rsidRPr="00E3010A">
        <w:rPr>
          <w:rFonts w:ascii="Times New Roman" w:hAnsi="Times New Roman" w:cs="Times New Roman"/>
          <w:sz w:val="24"/>
          <w:szCs w:val="24"/>
        </w:rPr>
        <w:t>bu çerçevede fa</w:t>
      </w:r>
      <w:r w:rsidR="00407479">
        <w:rPr>
          <w:rFonts w:ascii="Times New Roman" w:hAnsi="Times New Roman" w:cs="Times New Roman"/>
          <w:sz w:val="24"/>
          <w:szCs w:val="24"/>
        </w:rPr>
        <w:t>aliyetlerin gerçekleştirilmesi, dijital bağımlılığa k</w:t>
      </w:r>
      <w:r w:rsidRPr="00E3010A">
        <w:rPr>
          <w:rFonts w:ascii="Times New Roman" w:hAnsi="Times New Roman" w:cs="Times New Roman"/>
          <w:sz w:val="24"/>
          <w:szCs w:val="24"/>
        </w:rPr>
        <w:t xml:space="preserve">arşı </w:t>
      </w:r>
      <w:r w:rsidR="00407479">
        <w:rPr>
          <w:rFonts w:ascii="Times New Roman" w:hAnsi="Times New Roman" w:cs="Times New Roman"/>
          <w:sz w:val="24"/>
          <w:szCs w:val="24"/>
        </w:rPr>
        <w:t>gerekl</w:t>
      </w:r>
      <w:r w:rsidR="00AF6AFB">
        <w:rPr>
          <w:rFonts w:ascii="Times New Roman" w:hAnsi="Times New Roman" w:cs="Times New Roman"/>
          <w:sz w:val="24"/>
          <w:szCs w:val="24"/>
        </w:rPr>
        <w:t xml:space="preserve">i müdahaleleri belirlemektedir </w:t>
      </w:r>
      <w:r w:rsidRPr="00E3010A">
        <w:rPr>
          <w:rFonts w:ascii="Times New Roman" w:hAnsi="Times New Roman" w:cs="Times New Roman"/>
          <w:sz w:val="24"/>
          <w:szCs w:val="24"/>
        </w:rPr>
        <w:t>(11).</w:t>
      </w:r>
    </w:p>
    <w:p w14:paraId="660750DE" w14:textId="77777777" w:rsidR="00940903" w:rsidRPr="00E3010A" w:rsidRDefault="00121FBF" w:rsidP="00A91481">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Daha önce yapılan araştırmalarda diji</w:t>
      </w:r>
      <w:r w:rsidR="00D973B8">
        <w:rPr>
          <w:rFonts w:ascii="Times New Roman" w:hAnsi="Times New Roman" w:cs="Times New Roman"/>
          <w:sz w:val="24"/>
          <w:szCs w:val="24"/>
        </w:rPr>
        <w:t>t</w:t>
      </w:r>
      <w:r>
        <w:rPr>
          <w:rFonts w:ascii="Times New Roman" w:hAnsi="Times New Roman" w:cs="Times New Roman"/>
          <w:sz w:val="24"/>
          <w:szCs w:val="24"/>
        </w:rPr>
        <w:t xml:space="preserve">al bağımlığın öncülleri ve ardılları bir ya da daha fazla değişkene bağlı olarak ele alınmış </w:t>
      </w:r>
      <w:r w:rsidR="00232219">
        <w:rPr>
          <w:rFonts w:ascii="Times New Roman" w:hAnsi="Times New Roman" w:cs="Times New Roman"/>
          <w:sz w:val="24"/>
          <w:szCs w:val="24"/>
        </w:rPr>
        <w:t xml:space="preserve">ve incelenmiştir. Ancak, </w:t>
      </w:r>
      <w:r>
        <w:rPr>
          <w:rFonts w:ascii="Times New Roman" w:hAnsi="Times New Roman" w:cs="Times New Roman"/>
          <w:sz w:val="24"/>
          <w:szCs w:val="24"/>
        </w:rPr>
        <w:t xml:space="preserve">dijital bağımlılığın gerek öncülleri gerekse de ardılları bütüncül bir bakış açısıyla ele alınıp incelenmemiştir. </w:t>
      </w:r>
      <w:r w:rsidR="00940903">
        <w:rPr>
          <w:rFonts w:ascii="Times New Roman" w:hAnsi="Times New Roman" w:cs="Times New Roman"/>
          <w:sz w:val="24"/>
          <w:szCs w:val="24"/>
        </w:rPr>
        <w:t xml:space="preserve">Dijital bağımlılığın öncüllerini ve ardıllarını belirlemeye yönelik bu çalışma dijital bağımlılıkla mücadele kapsamında geliştirilecek politikalara </w:t>
      </w:r>
      <w:r w:rsidR="005774E4">
        <w:rPr>
          <w:rFonts w:ascii="Times New Roman" w:hAnsi="Times New Roman" w:cs="Times New Roman"/>
          <w:sz w:val="24"/>
          <w:szCs w:val="24"/>
        </w:rPr>
        <w:t xml:space="preserve">da </w:t>
      </w:r>
      <w:r w:rsidR="00940903">
        <w:rPr>
          <w:rFonts w:ascii="Times New Roman" w:hAnsi="Times New Roman" w:cs="Times New Roman"/>
          <w:sz w:val="24"/>
          <w:szCs w:val="24"/>
        </w:rPr>
        <w:t>ışık tutacaktır. Nitekim araştırmada</w:t>
      </w:r>
      <w:r w:rsidR="005774E4">
        <w:rPr>
          <w:rFonts w:ascii="Times New Roman" w:hAnsi="Times New Roman" w:cs="Times New Roman"/>
          <w:sz w:val="24"/>
          <w:szCs w:val="24"/>
        </w:rPr>
        <w:t>,</w:t>
      </w:r>
      <w:r w:rsidR="00940903">
        <w:rPr>
          <w:rFonts w:ascii="Times New Roman" w:hAnsi="Times New Roman" w:cs="Times New Roman"/>
          <w:sz w:val="24"/>
          <w:szCs w:val="24"/>
        </w:rPr>
        <w:t xml:space="preserve"> çocuklarda dijital bağımlılığı etkileyen öncüller</w:t>
      </w:r>
      <w:r w:rsidR="00232219">
        <w:rPr>
          <w:rFonts w:ascii="Times New Roman" w:hAnsi="Times New Roman" w:cs="Times New Roman"/>
          <w:sz w:val="24"/>
          <w:szCs w:val="24"/>
        </w:rPr>
        <w:t xml:space="preserve"> </w:t>
      </w:r>
      <w:r w:rsidR="005774E4">
        <w:rPr>
          <w:rFonts w:ascii="Times New Roman" w:hAnsi="Times New Roman" w:cs="Times New Roman"/>
          <w:sz w:val="24"/>
          <w:szCs w:val="24"/>
        </w:rPr>
        <w:t xml:space="preserve">ortaya konacaktır. Bu öncüller gözetilerek </w:t>
      </w:r>
      <w:r w:rsidR="007E41B6">
        <w:rPr>
          <w:rFonts w:ascii="Times New Roman" w:hAnsi="Times New Roman" w:cs="Times New Roman"/>
          <w:sz w:val="24"/>
          <w:szCs w:val="24"/>
        </w:rPr>
        <w:t>üretilecek politi</w:t>
      </w:r>
      <w:r w:rsidR="005774E4">
        <w:rPr>
          <w:rFonts w:ascii="Times New Roman" w:hAnsi="Times New Roman" w:cs="Times New Roman"/>
          <w:sz w:val="24"/>
          <w:szCs w:val="24"/>
        </w:rPr>
        <w:t>kalarda ve kamusal uygulamalarda,</w:t>
      </w:r>
      <w:r w:rsidR="007E41B6">
        <w:rPr>
          <w:rFonts w:ascii="Times New Roman" w:hAnsi="Times New Roman" w:cs="Times New Roman"/>
          <w:sz w:val="24"/>
          <w:szCs w:val="24"/>
        </w:rPr>
        <w:t xml:space="preserve"> özellikle </w:t>
      </w:r>
      <w:r w:rsidR="00940903">
        <w:rPr>
          <w:rFonts w:ascii="Times New Roman" w:hAnsi="Times New Roman" w:cs="Times New Roman"/>
          <w:sz w:val="24"/>
          <w:szCs w:val="24"/>
        </w:rPr>
        <w:t>öncüllere</w:t>
      </w:r>
      <w:r w:rsidR="007E41B6">
        <w:rPr>
          <w:rFonts w:ascii="Times New Roman" w:hAnsi="Times New Roman" w:cs="Times New Roman"/>
          <w:sz w:val="24"/>
          <w:szCs w:val="24"/>
        </w:rPr>
        <w:t xml:space="preserve"> odaklanmak</w:t>
      </w:r>
      <w:r w:rsidR="00232219">
        <w:rPr>
          <w:rFonts w:ascii="Times New Roman" w:hAnsi="Times New Roman" w:cs="Times New Roman"/>
          <w:sz w:val="24"/>
          <w:szCs w:val="24"/>
        </w:rPr>
        <w:t xml:space="preserve"> </w:t>
      </w:r>
      <w:r w:rsidR="007E41B6">
        <w:rPr>
          <w:rFonts w:ascii="Times New Roman" w:hAnsi="Times New Roman" w:cs="Times New Roman"/>
          <w:sz w:val="24"/>
          <w:szCs w:val="24"/>
        </w:rPr>
        <w:t xml:space="preserve">bağımlılığı azaltmaya veya çocukları </w:t>
      </w:r>
      <w:r w:rsidR="00407479">
        <w:rPr>
          <w:rFonts w:ascii="Times New Roman" w:hAnsi="Times New Roman" w:cs="Times New Roman"/>
          <w:sz w:val="24"/>
          <w:szCs w:val="24"/>
        </w:rPr>
        <w:t xml:space="preserve">dijital bağımlığın </w:t>
      </w:r>
      <w:r w:rsidR="007E41B6">
        <w:rPr>
          <w:rFonts w:ascii="Times New Roman" w:hAnsi="Times New Roman" w:cs="Times New Roman"/>
          <w:sz w:val="24"/>
          <w:szCs w:val="24"/>
        </w:rPr>
        <w:t xml:space="preserve">zararlarından korumaya </w:t>
      </w:r>
      <w:r w:rsidR="00940903">
        <w:rPr>
          <w:rFonts w:ascii="Times New Roman" w:hAnsi="Times New Roman" w:cs="Times New Roman"/>
          <w:sz w:val="24"/>
          <w:szCs w:val="24"/>
        </w:rPr>
        <w:t>yönelik</w:t>
      </w:r>
      <w:r w:rsidR="00407479">
        <w:rPr>
          <w:rFonts w:ascii="Times New Roman" w:hAnsi="Times New Roman" w:cs="Times New Roman"/>
          <w:sz w:val="24"/>
          <w:szCs w:val="24"/>
        </w:rPr>
        <w:t xml:space="preserve"> katkı sağlayabilir. Ayrıca, b</w:t>
      </w:r>
      <w:r w:rsidR="005774E4">
        <w:rPr>
          <w:rFonts w:ascii="Times New Roman" w:hAnsi="Times New Roman" w:cs="Times New Roman"/>
          <w:sz w:val="24"/>
          <w:szCs w:val="24"/>
        </w:rPr>
        <w:t>u araştırma</w:t>
      </w:r>
      <w:r w:rsidR="007E41B6">
        <w:rPr>
          <w:rFonts w:ascii="Times New Roman" w:hAnsi="Times New Roman" w:cs="Times New Roman"/>
          <w:sz w:val="24"/>
          <w:szCs w:val="24"/>
        </w:rPr>
        <w:t>da dijital bağımlıl</w:t>
      </w:r>
      <w:r w:rsidR="00407479">
        <w:rPr>
          <w:rFonts w:ascii="Times New Roman" w:hAnsi="Times New Roman" w:cs="Times New Roman"/>
          <w:sz w:val="24"/>
          <w:szCs w:val="24"/>
        </w:rPr>
        <w:t>ığın ardılları belirlen</w:t>
      </w:r>
      <w:r w:rsidR="005774E4">
        <w:rPr>
          <w:rFonts w:ascii="Times New Roman" w:hAnsi="Times New Roman" w:cs="Times New Roman"/>
          <w:sz w:val="24"/>
          <w:szCs w:val="24"/>
        </w:rPr>
        <w:t>meye çalışılacaktır. D</w:t>
      </w:r>
      <w:r w:rsidR="007E41B6">
        <w:rPr>
          <w:rFonts w:ascii="Times New Roman" w:hAnsi="Times New Roman" w:cs="Times New Roman"/>
          <w:sz w:val="24"/>
          <w:szCs w:val="24"/>
        </w:rPr>
        <w:t>ijital bağımlılığ</w:t>
      </w:r>
      <w:r w:rsidR="00407479">
        <w:rPr>
          <w:rFonts w:ascii="Times New Roman" w:hAnsi="Times New Roman" w:cs="Times New Roman"/>
          <w:sz w:val="24"/>
          <w:szCs w:val="24"/>
        </w:rPr>
        <w:t xml:space="preserve">ın bireyler üzerinde yol açtığı durumların </w:t>
      </w:r>
      <w:r w:rsidR="005774E4">
        <w:rPr>
          <w:rFonts w:ascii="Times New Roman" w:hAnsi="Times New Roman" w:cs="Times New Roman"/>
          <w:sz w:val="24"/>
          <w:szCs w:val="24"/>
        </w:rPr>
        <w:t xml:space="preserve">ortaya konulması ve </w:t>
      </w:r>
      <w:r w:rsidR="00351B08">
        <w:rPr>
          <w:rFonts w:ascii="Times New Roman" w:hAnsi="Times New Roman" w:cs="Times New Roman"/>
          <w:sz w:val="24"/>
          <w:szCs w:val="24"/>
        </w:rPr>
        <w:t>olası riskler</w:t>
      </w:r>
      <w:r w:rsidR="005774E4">
        <w:rPr>
          <w:rFonts w:ascii="Times New Roman" w:hAnsi="Times New Roman" w:cs="Times New Roman"/>
          <w:sz w:val="24"/>
          <w:szCs w:val="24"/>
        </w:rPr>
        <w:t>in</w:t>
      </w:r>
      <w:r w:rsidR="00232219">
        <w:rPr>
          <w:rFonts w:ascii="Times New Roman" w:hAnsi="Times New Roman" w:cs="Times New Roman"/>
          <w:sz w:val="24"/>
          <w:szCs w:val="24"/>
        </w:rPr>
        <w:t xml:space="preserve"> </w:t>
      </w:r>
      <w:r w:rsidR="005774E4">
        <w:rPr>
          <w:rFonts w:ascii="Times New Roman" w:hAnsi="Times New Roman" w:cs="Times New Roman"/>
          <w:sz w:val="24"/>
          <w:szCs w:val="24"/>
        </w:rPr>
        <w:t>belirlenmesinde, gerekli</w:t>
      </w:r>
      <w:r w:rsidR="007E41B6">
        <w:rPr>
          <w:rFonts w:ascii="Times New Roman" w:hAnsi="Times New Roman" w:cs="Times New Roman"/>
          <w:sz w:val="24"/>
          <w:szCs w:val="24"/>
        </w:rPr>
        <w:t xml:space="preserve"> önlemler</w:t>
      </w:r>
      <w:r w:rsidR="005774E4">
        <w:rPr>
          <w:rFonts w:ascii="Times New Roman" w:hAnsi="Times New Roman" w:cs="Times New Roman"/>
          <w:sz w:val="24"/>
          <w:szCs w:val="24"/>
        </w:rPr>
        <w:t xml:space="preserve">in </w:t>
      </w:r>
      <w:r w:rsidR="007E41B6">
        <w:rPr>
          <w:rFonts w:ascii="Times New Roman" w:hAnsi="Times New Roman" w:cs="Times New Roman"/>
          <w:sz w:val="24"/>
          <w:szCs w:val="24"/>
        </w:rPr>
        <w:t>alın</w:t>
      </w:r>
      <w:r w:rsidR="005774E4">
        <w:rPr>
          <w:rFonts w:ascii="Times New Roman" w:hAnsi="Times New Roman" w:cs="Times New Roman"/>
          <w:sz w:val="24"/>
          <w:szCs w:val="24"/>
        </w:rPr>
        <w:t>masında bu çalışmanın katkı sunması beklenmektedir.</w:t>
      </w:r>
    </w:p>
    <w:p w14:paraId="41B6480A" w14:textId="77777777" w:rsidR="00664C3E" w:rsidRPr="00417B93" w:rsidRDefault="00664C3E" w:rsidP="00417B93">
      <w:pPr>
        <w:pStyle w:val="Balk2"/>
      </w:pPr>
      <w:bookmarkStart w:id="8" w:name="_Toc94004353"/>
      <w:r w:rsidRPr="00417B93">
        <w:t>1.2.Araştırmanın Amacı</w:t>
      </w:r>
      <w:bookmarkEnd w:id="8"/>
    </w:p>
    <w:p w14:paraId="08F676FC" w14:textId="77777777" w:rsidR="00E3010A" w:rsidRDefault="00664C3E" w:rsidP="00A91481">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t>Bu araştırmada çocuklarda dijital bağımlılığın öncülleri ve ardılları</w:t>
      </w:r>
      <w:r w:rsidR="008877D1">
        <w:rPr>
          <w:rFonts w:ascii="Times New Roman" w:hAnsi="Times New Roman" w:cs="Times New Roman"/>
          <w:sz w:val="24"/>
          <w:szCs w:val="24"/>
        </w:rPr>
        <w:t>nı tem</w:t>
      </w:r>
      <w:r w:rsidR="0092206B">
        <w:rPr>
          <w:rFonts w:ascii="Times New Roman" w:hAnsi="Times New Roman" w:cs="Times New Roman"/>
          <w:sz w:val="24"/>
          <w:szCs w:val="24"/>
        </w:rPr>
        <w:t xml:space="preserve">atik olarak ortaya koymak ve derinlemesine incelemek amaçlanmıştır. </w:t>
      </w:r>
      <w:r w:rsidR="00351B08">
        <w:rPr>
          <w:rFonts w:ascii="Times New Roman" w:hAnsi="Times New Roman" w:cs="Times New Roman"/>
          <w:sz w:val="24"/>
          <w:szCs w:val="24"/>
        </w:rPr>
        <w:t xml:space="preserve">Bu kapsamda daha önce dijital bağımlılık üzerine yapılan çalışmalar incelenerek sonuçlarından yararlanılması planlanmıştır. </w:t>
      </w:r>
      <w:r w:rsidRPr="002B2CE2">
        <w:rPr>
          <w:rFonts w:ascii="Times New Roman" w:hAnsi="Times New Roman" w:cs="Times New Roman"/>
          <w:sz w:val="24"/>
          <w:szCs w:val="24"/>
        </w:rPr>
        <w:t>Mevcut alan</w:t>
      </w:r>
      <w:r>
        <w:rPr>
          <w:rFonts w:ascii="Times New Roman" w:hAnsi="Times New Roman" w:cs="Times New Roman"/>
          <w:sz w:val="24"/>
          <w:szCs w:val="24"/>
        </w:rPr>
        <w:t xml:space="preserve"> yazında dijital bağımlılık konulu pek çok </w:t>
      </w:r>
      <w:r w:rsidRPr="002B2CE2">
        <w:rPr>
          <w:rFonts w:ascii="Times New Roman" w:hAnsi="Times New Roman" w:cs="Times New Roman"/>
          <w:sz w:val="24"/>
          <w:szCs w:val="24"/>
        </w:rPr>
        <w:lastRenderedPageBreak/>
        <w:t>çalışma yapılmışt</w:t>
      </w:r>
      <w:r w:rsidR="007E233A">
        <w:rPr>
          <w:rFonts w:ascii="Times New Roman" w:hAnsi="Times New Roman" w:cs="Times New Roman"/>
          <w:sz w:val="24"/>
          <w:szCs w:val="24"/>
        </w:rPr>
        <w:t xml:space="preserve">ır. </w:t>
      </w:r>
      <w:r>
        <w:rPr>
          <w:rFonts w:ascii="Times New Roman" w:hAnsi="Times New Roman" w:cs="Times New Roman"/>
          <w:sz w:val="24"/>
          <w:szCs w:val="24"/>
        </w:rPr>
        <w:t>Fa</w:t>
      </w:r>
      <w:r w:rsidR="0092206B">
        <w:rPr>
          <w:rFonts w:ascii="Times New Roman" w:hAnsi="Times New Roman" w:cs="Times New Roman"/>
          <w:sz w:val="24"/>
          <w:szCs w:val="24"/>
        </w:rPr>
        <w:t>kat</w:t>
      </w:r>
      <w:r w:rsidR="00AF6AFB">
        <w:rPr>
          <w:rFonts w:ascii="Times New Roman" w:hAnsi="Times New Roman" w:cs="Times New Roman"/>
          <w:sz w:val="24"/>
          <w:szCs w:val="24"/>
        </w:rPr>
        <w:t>,</w:t>
      </w:r>
      <w:r w:rsidR="00E920B1">
        <w:rPr>
          <w:rFonts w:ascii="Times New Roman" w:hAnsi="Times New Roman" w:cs="Times New Roman"/>
          <w:sz w:val="24"/>
          <w:szCs w:val="24"/>
        </w:rPr>
        <w:t xml:space="preserve"> </w:t>
      </w:r>
      <w:r>
        <w:rPr>
          <w:rFonts w:ascii="Times New Roman" w:hAnsi="Times New Roman" w:cs="Times New Roman"/>
          <w:sz w:val="24"/>
          <w:szCs w:val="24"/>
        </w:rPr>
        <w:t xml:space="preserve">bu alana yönelik </w:t>
      </w:r>
      <w:proofErr w:type="spellStart"/>
      <w:r>
        <w:rPr>
          <w:rFonts w:ascii="Times New Roman" w:hAnsi="Times New Roman" w:cs="Times New Roman"/>
          <w:sz w:val="24"/>
          <w:szCs w:val="24"/>
        </w:rPr>
        <w:t>meta</w:t>
      </w:r>
      <w:r w:rsidRPr="002B2CE2">
        <w:rPr>
          <w:rFonts w:ascii="Times New Roman" w:hAnsi="Times New Roman" w:cs="Times New Roman"/>
          <w:sz w:val="24"/>
          <w:szCs w:val="24"/>
        </w:rPr>
        <w:t>sent</w:t>
      </w:r>
      <w:r>
        <w:rPr>
          <w:rFonts w:ascii="Times New Roman" w:hAnsi="Times New Roman" w:cs="Times New Roman"/>
          <w:sz w:val="24"/>
          <w:szCs w:val="24"/>
        </w:rPr>
        <w:t>ez</w:t>
      </w:r>
      <w:proofErr w:type="spellEnd"/>
      <w:r>
        <w:rPr>
          <w:rFonts w:ascii="Times New Roman" w:hAnsi="Times New Roman" w:cs="Times New Roman"/>
          <w:sz w:val="24"/>
          <w:szCs w:val="24"/>
        </w:rPr>
        <w:t xml:space="preserve"> çalışman</w:t>
      </w:r>
      <w:r w:rsidR="007E233A">
        <w:rPr>
          <w:rFonts w:ascii="Times New Roman" w:hAnsi="Times New Roman" w:cs="Times New Roman"/>
          <w:sz w:val="24"/>
          <w:szCs w:val="24"/>
        </w:rPr>
        <w:t xml:space="preserve">ın yapılmamış olması nedeniyle, </w:t>
      </w:r>
      <w:r>
        <w:rPr>
          <w:rFonts w:ascii="Times New Roman" w:hAnsi="Times New Roman" w:cs="Times New Roman"/>
          <w:sz w:val="24"/>
          <w:szCs w:val="24"/>
        </w:rPr>
        <w:t>bu çalışmanın</w:t>
      </w:r>
      <w:r w:rsidRPr="002B2CE2">
        <w:rPr>
          <w:rFonts w:ascii="Times New Roman" w:hAnsi="Times New Roman" w:cs="Times New Roman"/>
          <w:sz w:val="24"/>
          <w:szCs w:val="24"/>
        </w:rPr>
        <w:t xml:space="preserve"> alandaki eksikliğin giderilmesi</w:t>
      </w:r>
      <w:r>
        <w:rPr>
          <w:rFonts w:ascii="Times New Roman" w:hAnsi="Times New Roman" w:cs="Times New Roman"/>
          <w:sz w:val="24"/>
          <w:szCs w:val="24"/>
        </w:rPr>
        <w:t>nde bir aşama kaydetmesi</w:t>
      </w:r>
      <w:r w:rsidRPr="002B2CE2">
        <w:rPr>
          <w:rFonts w:ascii="Times New Roman" w:hAnsi="Times New Roman" w:cs="Times New Roman"/>
          <w:sz w:val="24"/>
          <w:szCs w:val="24"/>
        </w:rPr>
        <w:t xml:space="preserve"> beklenmektedir. </w:t>
      </w:r>
    </w:p>
    <w:p w14:paraId="723F62BB" w14:textId="77777777" w:rsidR="00664C3E" w:rsidRPr="00E3010A" w:rsidRDefault="00664C3E" w:rsidP="00A91481">
      <w:pPr>
        <w:spacing w:after="120" w:line="360" w:lineRule="auto"/>
        <w:ind w:firstLine="680"/>
        <w:jc w:val="both"/>
        <w:rPr>
          <w:rFonts w:ascii="Times New Roman" w:hAnsi="Times New Roman" w:cs="Times New Roman"/>
          <w:sz w:val="24"/>
          <w:szCs w:val="24"/>
        </w:rPr>
      </w:pPr>
      <w:r w:rsidRPr="00E3010A">
        <w:rPr>
          <w:rFonts w:ascii="Times New Roman" w:hAnsi="Times New Roman" w:cs="Times New Roman"/>
          <w:sz w:val="24"/>
          <w:szCs w:val="24"/>
        </w:rPr>
        <w:t>Değişen teknolojik koşullar insa</w:t>
      </w:r>
      <w:r w:rsidR="00AF6AFB">
        <w:rPr>
          <w:rFonts w:ascii="Times New Roman" w:hAnsi="Times New Roman" w:cs="Times New Roman"/>
          <w:sz w:val="24"/>
          <w:szCs w:val="24"/>
        </w:rPr>
        <w:t xml:space="preserve">nların yaşamlarını etkilemektedir. Teknolojik gelişmeler sonucunda, bu teknolojilerin </w:t>
      </w:r>
      <w:r w:rsidRPr="00E3010A">
        <w:rPr>
          <w:rFonts w:ascii="Times New Roman" w:hAnsi="Times New Roman" w:cs="Times New Roman"/>
          <w:sz w:val="24"/>
          <w:szCs w:val="24"/>
        </w:rPr>
        <w:t>kullanımından</w:t>
      </w:r>
      <w:r w:rsidR="00F901C0">
        <w:rPr>
          <w:rFonts w:ascii="Times New Roman" w:hAnsi="Times New Roman" w:cs="Times New Roman"/>
          <w:sz w:val="24"/>
          <w:szCs w:val="24"/>
        </w:rPr>
        <w:t xml:space="preserve"> ç</w:t>
      </w:r>
      <w:r w:rsidR="00F901C0" w:rsidRPr="00E3010A">
        <w:rPr>
          <w:rFonts w:ascii="Times New Roman" w:hAnsi="Times New Roman" w:cs="Times New Roman"/>
          <w:sz w:val="24"/>
          <w:szCs w:val="24"/>
        </w:rPr>
        <w:t>ocuklar</w:t>
      </w:r>
      <w:r w:rsidR="00232219">
        <w:rPr>
          <w:rFonts w:ascii="Times New Roman" w:hAnsi="Times New Roman" w:cs="Times New Roman"/>
          <w:sz w:val="24"/>
          <w:szCs w:val="24"/>
        </w:rPr>
        <w:t xml:space="preserve"> </w:t>
      </w:r>
      <w:r w:rsidRPr="00E3010A">
        <w:rPr>
          <w:rFonts w:ascii="Times New Roman" w:hAnsi="Times New Roman" w:cs="Times New Roman"/>
          <w:sz w:val="24"/>
          <w:szCs w:val="24"/>
        </w:rPr>
        <w:t>yetişkinlerden daha farklı ve yoğun şekilde etkilenmektedir. Bu etki çocukların hayatında olumlu ve olumsuz birç</w:t>
      </w:r>
      <w:r w:rsidR="007E233A">
        <w:rPr>
          <w:rFonts w:ascii="Times New Roman" w:hAnsi="Times New Roman" w:cs="Times New Roman"/>
          <w:sz w:val="24"/>
          <w:szCs w:val="24"/>
        </w:rPr>
        <w:t xml:space="preserve">ok sonucu ortaya çıkarmaktadır. </w:t>
      </w:r>
      <w:r w:rsidRPr="00E3010A">
        <w:rPr>
          <w:rFonts w:ascii="Times New Roman" w:hAnsi="Times New Roman" w:cs="Times New Roman"/>
          <w:sz w:val="24"/>
          <w:szCs w:val="24"/>
        </w:rPr>
        <w:t>Dijital bağımlılığın çocuklar üzerindeki etkiler</w:t>
      </w:r>
      <w:r w:rsidR="007E233A">
        <w:rPr>
          <w:rFonts w:ascii="Times New Roman" w:hAnsi="Times New Roman" w:cs="Times New Roman"/>
          <w:sz w:val="24"/>
          <w:szCs w:val="24"/>
        </w:rPr>
        <w:t xml:space="preserve">i ortaya konularak teknolojinin </w:t>
      </w:r>
      <w:r w:rsidRPr="00E3010A">
        <w:rPr>
          <w:rFonts w:ascii="Times New Roman" w:hAnsi="Times New Roman" w:cs="Times New Roman"/>
          <w:sz w:val="24"/>
          <w:szCs w:val="24"/>
        </w:rPr>
        <w:t xml:space="preserve">daha bilinçli şekilde kullanımı yönünde bir </w:t>
      </w:r>
      <w:r w:rsidR="00A3276A">
        <w:rPr>
          <w:rFonts w:ascii="Times New Roman" w:hAnsi="Times New Roman" w:cs="Times New Roman"/>
          <w:sz w:val="24"/>
          <w:szCs w:val="24"/>
        </w:rPr>
        <w:t>perspektif ortaya konulabilmelidir</w:t>
      </w:r>
      <w:r w:rsidR="007E233A">
        <w:rPr>
          <w:rFonts w:ascii="Times New Roman" w:hAnsi="Times New Roman" w:cs="Times New Roman"/>
          <w:sz w:val="24"/>
          <w:szCs w:val="24"/>
        </w:rPr>
        <w:t xml:space="preserve">. Bu çalışmadaki genel amaç; </w:t>
      </w:r>
      <w:r w:rsidR="00361A64">
        <w:rPr>
          <w:rFonts w:ascii="Times New Roman" w:hAnsi="Times New Roman" w:cs="Times New Roman"/>
          <w:sz w:val="24"/>
          <w:szCs w:val="24"/>
        </w:rPr>
        <w:t xml:space="preserve">meta sentez yoluyla </w:t>
      </w:r>
      <w:r w:rsidRPr="00E3010A">
        <w:rPr>
          <w:rFonts w:ascii="Times New Roman" w:hAnsi="Times New Roman" w:cs="Times New Roman"/>
          <w:sz w:val="24"/>
          <w:szCs w:val="24"/>
        </w:rPr>
        <w:t>çocuklarda dijital bağımlılığın öncüllerini ve ardılları</w:t>
      </w:r>
      <w:r w:rsidR="007E233A">
        <w:rPr>
          <w:rFonts w:ascii="Times New Roman" w:hAnsi="Times New Roman" w:cs="Times New Roman"/>
          <w:sz w:val="24"/>
          <w:szCs w:val="24"/>
        </w:rPr>
        <w:t xml:space="preserve">nı tespit </w:t>
      </w:r>
      <w:r w:rsidR="00361A64">
        <w:rPr>
          <w:rFonts w:ascii="Times New Roman" w:hAnsi="Times New Roman" w:cs="Times New Roman"/>
          <w:sz w:val="24"/>
          <w:szCs w:val="24"/>
        </w:rPr>
        <w:t>etmektir</w:t>
      </w:r>
      <w:r w:rsidRPr="00E3010A">
        <w:rPr>
          <w:rFonts w:ascii="Times New Roman" w:hAnsi="Times New Roman" w:cs="Times New Roman"/>
          <w:sz w:val="24"/>
          <w:szCs w:val="24"/>
        </w:rPr>
        <w:t>. Bu kapsamda aşağıd</w:t>
      </w:r>
      <w:r w:rsidR="00361A64">
        <w:rPr>
          <w:rFonts w:ascii="Times New Roman" w:hAnsi="Times New Roman" w:cs="Times New Roman"/>
          <w:sz w:val="24"/>
          <w:szCs w:val="24"/>
        </w:rPr>
        <w:t>aki sorulara cevap aranmıştır.</w:t>
      </w:r>
    </w:p>
    <w:p w14:paraId="04BBA130" w14:textId="77777777" w:rsidR="00361A64" w:rsidRDefault="00361A64" w:rsidP="00076A46">
      <w:pPr>
        <w:pStyle w:val="WW-NormalWeb1"/>
        <w:numPr>
          <w:ilvl w:val="0"/>
          <w:numId w:val="3"/>
        </w:numPr>
        <w:spacing w:before="0" w:after="120" w:line="360" w:lineRule="auto"/>
        <w:ind w:left="1134" w:hanging="454"/>
        <w:jc w:val="both"/>
        <w:rPr>
          <w:color w:val="000000"/>
        </w:rPr>
      </w:pPr>
      <w:r>
        <w:rPr>
          <w:color w:val="000000"/>
        </w:rPr>
        <w:t xml:space="preserve">Çocuklarda dijital bağımlılık üzerine yapılan araştırmaların </w:t>
      </w:r>
      <w:r w:rsidRPr="008E38DE">
        <w:t>yayın yılına, yayın türüne, ele alınan bağımlılık türüne, yöntemine, yapıldığı okul türüne, örneklem sayısına, kullanılan ölçeğe göre dağılımı nasıldır?</w:t>
      </w:r>
    </w:p>
    <w:p w14:paraId="2D236EA7" w14:textId="77777777" w:rsidR="00361A64" w:rsidRDefault="00664C3E" w:rsidP="00076A46">
      <w:pPr>
        <w:pStyle w:val="WW-NormalWeb1"/>
        <w:numPr>
          <w:ilvl w:val="0"/>
          <w:numId w:val="3"/>
        </w:numPr>
        <w:spacing w:before="0" w:after="120" w:line="360" w:lineRule="auto"/>
        <w:ind w:left="1134" w:hanging="454"/>
        <w:jc w:val="both"/>
        <w:rPr>
          <w:color w:val="000000"/>
        </w:rPr>
      </w:pPr>
      <w:r w:rsidRPr="00361A64">
        <w:rPr>
          <w:color w:val="000000"/>
        </w:rPr>
        <w:t>Çocuklarda dijital bağımlılığa etki eden öncül faktörler nelerdir?</w:t>
      </w:r>
    </w:p>
    <w:p w14:paraId="4358C9B2" w14:textId="77777777" w:rsidR="00664C3E" w:rsidRPr="00361A64" w:rsidRDefault="00664C3E" w:rsidP="00076A46">
      <w:pPr>
        <w:pStyle w:val="WW-NormalWeb1"/>
        <w:numPr>
          <w:ilvl w:val="0"/>
          <w:numId w:val="3"/>
        </w:numPr>
        <w:spacing w:before="0" w:after="120" w:line="360" w:lineRule="auto"/>
        <w:ind w:left="1134" w:hanging="454"/>
        <w:jc w:val="both"/>
        <w:rPr>
          <w:color w:val="000000"/>
        </w:rPr>
      </w:pPr>
      <w:r w:rsidRPr="00361A64">
        <w:rPr>
          <w:color w:val="000000"/>
        </w:rPr>
        <w:t>Çocuklarda dijital bağımlılığın ardılları nelerdir?</w:t>
      </w:r>
    </w:p>
    <w:p w14:paraId="403E8103" w14:textId="77777777" w:rsidR="00664C3E" w:rsidRPr="00B27BBD" w:rsidRDefault="00664C3E" w:rsidP="00B27BBD">
      <w:pPr>
        <w:pStyle w:val="Balk2"/>
      </w:pPr>
      <w:bookmarkStart w:id="9" w:name="_Toc94004354"/>
      <w:r w:rsidRPr="00B27BBD">
        <w:t>1.3.Araştırmanın Önemi</w:t>
      </w:r>
      <w:bookmarkEnd w:id="9"/>
    </w:p>
    <w:p w14:paraId="38E837A4" w14:textId="77777777" w:rsidR="00B27BBD" w:rsidRDefault="007E233A" w:rsidP="00B27BBD">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Dijital bağımlılık, </w:t>
      </w:r>
      <w:r w:rsidR="00664C3E" w:rsidRPr="00A91481">
        <w:rPr>
          <w:rFonts w:ascii="Times New Roman" w:hAnsi="Times New Roman" w:cs="Times New Roman"/>
          <w:sz w:val="24"/>
          <w:szCs w:val="24"/>
        </w:rPr>
        <w:t xml:space="preserve">yetişkinlerde </w:t>
      </w:r>
      <w:r w:rsidR="00232219">
        <w:rPr>
          <w:rFonts w:ascii="Times New Roman" w:hAnsi="Times New Roman" w:cs="Times New Roman"/>
          <w:sz w:val="24"/>
          <w:szCs w:val="24"/>
        </w:rPr>
        <w:t xml:space="preserve">ve </w:t>
      </w:r>
      <w:r w:rsidR="00664C3E" w:rsidRPr="00A91481">
        <w:rPr>
          <w:rFonts w:ascii="Times New Roman" w:hAnsi="Times New Roman" w:cs="Times New Roman"/>
          <w:sz w:val="24"/>
          <w:szCs w:val="24"/>
        </w:rPr>
        <w:t>özellikle çocuklarda giderek büyüyen bir sorun haline gelmektedir. Bağımlılık dijital alanda olduğunda çocukların gü</w:t>
      </w:r>
      <w:r w:rsidR="00A3276A">
        <w:rPr>
          <w:rFonts w:ascii="Times New Roman" w:hAnsi="Times New Roman" w:cs="Times New Roman"/>
          <w:sz w:val="24"/>
          <w:szCs w:val="24"/>
        </w:rPr>
        <w:t xml:space="preserve">ndelik hayatları ve gelişimleri bu durumdan </w:t>
      </w:r>
      <w:r w:rsidR="00664C3E" w:rsidRPr="00A91481">
        <w:rPr>
          <w:rFonts w:ascii="Times New Roman" w:hAnsi="Times New Roman" w:cs="Times New Roman"/>
          <w:sz w:val="24"/>
          <w:szCs w:val="24"/>
        </w:rPr>
        <w:t>derinden etkilenmektedir. Dijital bağımlılık ile ilgili alan yazın</w:t>
      </w:r>
      <w:r w:rsidR="0092206B">
        <w:rPr>
          <w:rFonts w:ascii="Times New Roman" w:hAnsi="Times New Roman" w:cs="Times New Roman"/>
          <w:sz w:val="24"/>
          <w:szCs w:val="24"/>
        </w:rPr>
        <w:t>da birçok çalışma vardır. Fakat</w:t>
      </w:r>
      <w:r w:rsidR="00F901C0">
        <w:rPr>
          <w:rFonts w:ascii="Times New Roman" w:hAnsi="Times New Roman" w:cs="Times New Roman"/>
          <w:sz w:val="24"/>
          <w:szCs w:val="24"/>
        </w:rPr>
        <w:t>,</w:t>
      </w:r>
      <w:r w:rsidR="00E920B1">
        <w:rPr>
          <w:rFonts w:ascii="Times New Roman" w:hAnsi="Times New Roman" w:cs="Times New Roman"/>
          <w:sz w:val="24"/>
          <w:szCs w:val="24"/>
        </w:rPr>
        <w:t xml:space="preserve"> </w:t>
      </w:r>
      <w:r w:rsidR="00F901C0">
        <w:rPr>
          <w:rFonts w:ascii="Times New Roman" w:hAnsi="Times New Roman" w:cs="Times New Roman"/>
          <w:sz w:val="24"/>
          <w:szCs w:val="24"/>
        </w:rPr>
        <w:t xml:space="preserve">bu çalışmalar arasında </w:t>
      </w:r>
      <w:r w:rsidR="00664C3E" w:rsidRPr="00A91481">
        <w:rPr>
          <w:rFonts w:ascii="Times New Roman" w:hAnsi="Times New Roman" w:cs="Times New Roman"/>
          <w:sz w:val="24"/>
          <w:szCs w:val="24"/>
        </w:rPr>
        <w:t>çocukların dijital bağımlılığın öncülleri ve ardılları ile i</w:t>
      </w:r>
      <w:r w:rsidR="0092206B">
        <w:rPr>
          <w:rFonts w:ascii="Times New Roman" w:hAnsi="Times New Roman" w:cs="Times New Roman"/>
          <w:sz w:val="24"/>
          <w:szCs w:val="24"/>
        </w:rPr>
        <w:t>lgili bir meta-sentez çalışması</w:t>
      </w:r>
      <w:r w:rsidR="00664C3E" w:rsidRPr="00A91481">
        <w:rPr>
          <w:rFonts w:ascii="Times New Roman" w:hAnsi="Times New Roman" w:cs="Times New Roman"/>
          <w:sz w:val="24"/>
          <w:szCs w:val="24"/>
        </w:rPr>
        <w:t xml:space="preserve"> bulunmamaktadır. Bu durum daha fazla ve derinlemesine araştırma yapma ihtiyacını ortaya koymaktadır. Çocuklarda dijital bağımlılığın öncülleri ve ardılları il</w:t>
      </w:r>
      <w:r w:rsidR="00F901C0">
        <w:rPr>
          <w:rFonts w:ascii="Times New Roman" w:hAnsi="Times New Roman" w:cs="Times New Roman"/>
          <w:sz w:val="24"/>
          <w:szCs w:val="24"/>
        </w:rPr>
        <w:t xml:space="preserve">e ilgili meta-sentez çalışması, </w:t>
      </w:r>
      <w:r w:rsidR="00664C3E" w:rsidRPr="00A91481">
        <w:rPr>
          <w:rFonts w:ascii="Times New Roman" w:hAnsi="Times New Roman" w:cs="Times New Roman"/>
          <w:sz w:val="24"/>
          <w:szCs w:val="24"/>
        </w:rPr>
        <w:t xml:space="preserve">alan yazındaki çalışmaların derinlemesine incelenmesi ve ilişkilendirilmesi yönüyle </w:t>
      </w:r>
      <w:r w:rsidR="0092206B">
        <w:rPr>
          <w:rFonts w:ascii="Times New Roman" w:hAnsi="Times New Roman" w:cs="Times New Roman"/>
          <w:sz w:val="24"/>
          <w:szCs w:val="24"/>
        </w:rPr>
        <w:t xml:space="preserve">diğer </w:t>
      </w:r>
      <w:r w:rsidR="00664C3E" w:rsidRPr="00A91481">
        <w:rPr>
          <w:rFonts w:ascii="Times New Roman" w:hAnsi="Times New Roman" w:cs="Times New Roman"/>
          <w:sz w:val="24"/>
          <w:szCs w:val="24"/>
        </w:rPr>
        <w:t>çalışmalardan ayrışmakta ve özgün bir değer kazanmaktadır.</w:t>
      </w:r>
    </w:p>
    <w:p w14:paraId="3FAB6977" w14:textId="77777777" w:rsidR="00B27BBD" w:rsidRDefault="00664C3E" w:rsidP="00B27BBD">
      <w:pPr>
        <w:spacing w:after="120" w:line="360" w:lineRule="auto"/>
        <w:ind w:firstLine="680"/>
        <w:jc w:val="both"/>
        <w:rPr>
          <w:rFonts w:ascii="Times New Roman" w:hAnsi="Times New Roman" w:cs="Times New Roman"/>
          <w:sz w:val="24"/>
          <w:szCs w:val="24"/>
        </w:rPr>
      </w:pPr>
      <w:r w:rsidRPr="00A91481">
        <w:rPr>
          <w:rFonts w:ascii="Times New Roman" w:hAnsi="Times New Roman" w:cs="Times New Roman"/>
          <w:sz w:val="24"/>
          <w:szCs w:val="24"/>
        </w:rPr>
        <w:t xml:space="preserve">Çocuklarda dijital bağımlılığa etki eden faktörlerin ve dijital bağımlılığın sonuçlarını meta-sentez </w:t>
      </w:r>
      <w:r w:rsidR="0092206B">
        <w:rPr>
          <w:rFonts w:ascii="Times New Roman" w:hAnsi="Times New Roman" w:cs="Times New Roman"/>
          <w:sz w:val="24"/>
          <w:szCs w:val="24"/>
        </w:rPr>
        <w:t>yoluyla</w:t>
      </w:r>
      <w:r w:rsidRPr="00A91481">
        <w:rPr>
          <w:rFonts w:ascii="Times New Roman" w:hAnsi="Times New Roman" w:cs="Times New Roman"/>
          <w:sz w:val="24"/>
          <w:szCs w:val="24"/>
        </w:rPr>
        <w:t xml:space="preserve"> ele </w:t>
      </w:r>
      <w:r w:rsidR="0092206B">
        <w:rPr>
          <w:rFonts w:ascii="Times New Roman" w:hAnsi="Times New Roman" w:cs="Times New Roman"/>
          <w:sz w:val="24"/>
          <w:szCs w:val="24"/>
        </w:rPr>
        <w:t xml:space="preserve">alan çalışmaların olmayışından ve </w:t>
      </w:r>
      <w:r w:rsidRPr="00A91481">
        <w:rPr>
          <w:rFonts w:ascii="Times New Roman" w:hAnsi="Times New Roman" w:cs="Times New Roman"/>
          <w:sz w:val="24"/>
          <w:szCs w:val="24"/>
        </w:rPr>
        <w:t>günümüz koşullarında dijital bağımlılığın giderek artış gösterm</w:t>
      </w:r>
      <w:r w:rsidR="007E233A">
        <w:rPr>
          <w:rFonts w:ascii="Times New Roman" w:hAnsi="Times New Roman" w:cs="Times New Roman"/>
          <w:sz w:val="24"/>
          <w:szCs w:val="24"/>
        </w:rPr>
        <w:t xml:space="preserve">esi düşüncesinden yola çıkarak </w:t>
      </w:r>
      <w:r w:rsidRPr="00A91481">
        <w:rPr>
          <w:rFonts w:ascii="Times New Roman" w:hAnsi="Times New Roman" w:cs="Times New Roman"/>
          <w:sz w:val="24"/>
          <w:szCs w:val="24"/>
        </w:rPr>
        <w:t xml:space="preserve">planlanan bu araştırmanın başta </w:t>
      </w:r>
      <w:r w:rsidR="007E233A">
        <w:rPr>
          <w:rFonts w:ascii="Times New Roman" w:hAnsi="Times New Roman" w:cs="Times New Roman"/>
          <w:sz w:val="24"/>
          <w:szCs w:val="24"/>
        </w:rPr>
        <w:t xml:space="preserve">alana olmak üzere eğitimcilere, </w:t>
      </w:r>
      <w:r w:rsidR="0092206B">
        <w:rPr>
          <w:rFonts w:ascii="Times New Roman" w:hAnsi="Times New Roman" w:cs="Times New Roman"/>
          <w:sz w:val="24"/>
          <w:szCs w:val="24"/>
        </w:rPr>
        <w:t>polit</w:t>
      </w:r>
      <w:r w:rsidR="00F901C0">
        <w:rPr>
          <w:rFonts w:ascii="Times New Roman" w:hAnsi="Times New Roman" w:cs="Times New Roman"/>
          <w:sz w:val="24"/>
          <w:szCs w:val="24"/>
        </w:rPr>
        <w:t>i</w:t>
      </w:r>
      <w:r w:rsidR="0092206B">
        <w:rPr>
          <w:rFonts w:ascii="Times New Roman" w:hAnsi="Times New Roman" w:cs="Times New Roman"/>
          <w:sz w:val="24"/>
          <w:szCs w:val="24"/>
        </w:rPr>
        <w:t xml:space="preserve">ka geliştiricilere, </w:t>
      </w:r>
      <w:r w:rsidRPr="00A91481">
        <w:rPr>
          <w:rFonts w:ascii="Times New Roman" w:hAnsi="Times New Roman" w:cs="Times New Roman"/>
          <w:sz w:val="24"/>
          <w:szCs w:val="24"/>
        </w:rPr>
        <w:t>araştırmacılara ve ebeveynlere katkı sağlayacağı düşünülmektedir.</w:t>
      </w:r>
    </w:p>
    <w:p w14:paraId="2DF9E0BC" w14:textId="77777777" w:rsidR="00664C3E" w:rsidRPr="006D4D03" w:rsidRDefault="00664C3E" w:rsidP="006D4D03">
      <w:pPr>
        <w:pStyle w:val="Balk2"/>
      </w:pPr>
      <w:bookmarkStart w:id="10" w:name="_Toc94004355"/>
      <w:r w:rsidRPr="006D4D03">
        <w:lastRenderedPageBreak/>
        <w:t>1.4. Araştırmanın Sınırlılıkları</w:t>
      </w:r>
      <w:bookmarkEnd w:id="10"/>
    </w:p>
    <w:p w14:paraId="662F525A" w14:textId="77777777" w:rsidR="00070611" w:rsidRDefault="00361A64" w:rsidP="00F4413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Araştırmanın yönteminden ve süresinden kaynaklı olarak ortaya çıkan sınırlılıklar aşağıda belirtilmiştir.</w:t>
      </w:r>
    </w:p>
    <w:p w14:paraId="40774087" w14:textId="77777777" w:rsidR="00664C3E" w:rsidRPr="00361A64" w:rsidRDefault="00664C3E" w:rsidP="00D146C6">
      <w:pPr>
        <w:pStyle w:val="ListeParagraf"/>
        <w:numPr>
          <w:ilvl w:val="0"/>
          <w:numId w:val="4"/>
        </w:numPr>
        <w:spacing w:line="360" w:lineRule="auto"/>
        <w:jc w:val="both"/>
        <w:rPr>
          <w:rFonts w:ascii="Times New Roman" w:hAnsi="Times New Roman" w:cs="Times New Roman"/>
          <w:sz w:val="24"/>
          <w:szCs w:val="24"/>
        </w:rPr>
      </w:pPr>
      <w:r w:rsidRPr="00361A64">
        <w:rPr>
          <w:rFonts w:ascii="Times New Roman" w:hAnsi="Times New Roman" w:cs="Times New Roman"/>
          <w:sz w:val="24"/>
          <w:szCs w:val="24"/>
        </w:rPr>
        <w:t xml:space="preserve">Araştırma kapsamında İngilizce yayınlanan çalışmalar </w:t>
      </w:r>
      <w:r w:rsidR="0092206B">
        <w:rPr>
          <w:rFonts w:ascii="Times New Roman" w:hAnsi="Times New Roman" w:cs="Times New Roman"/>
          <w:sz w:val="24"/>
          <w:szCs w:val="24"/>
        </w:rPr>
        <w:t>kapsam dışı bırakılmıştır.</w:t>
      </w:r>
    </w:p>
    <w:p w14:paraId="39F36238" w14:textId="77777777" w:rsidR="00070611" w:rsidRPr="00361A64" w:rsidRDefault="00664C3E" w:rsidP="00D146C6">
      <w:pPr>
        <w:pStyle w:val="ListeParagraf"/>
        <w:numPr>
          <w:ilvl w:val="0"/>
          <w:numId w:val="4"/>
        </w:numPr>
        <w:spacing w:line="360" w:lineRule="auto"/>
        <w:jc w:val="both"/>
        <w:rPr>
          <w:rFonts w:ascii="Times New Roman" w:hAnsi="Times New Roman" w:cs="Times New Roman"/>
          <w:sz w:val="24"/>
          <w:szCs w:val="24"/>
        </w:rPr>
      </w:pPr>
      <w:r w:rsidRPr="00361A64">
        <w:rPr>
          <w:rFonts w:ascii="Times New Roman" w:hAnsi="Times New Roman" w:cs="Times New Roman"/>
          <w:sz w:val="24"/>
          <w:szCs w:val="24"/>
        </w:rPr>
        <w:t>Araştırma kapsamına tam metnine ulaşılamayan kaynaklar, engel türü içeren çalışmalar ve reşit bireyleri temel alan çalışmalar dahil edilmemiştir.</w:t>
      </w:r>
    </w:p>
    <w:p w14:paraId="490BDCC1" w14:textId="77777777" w:rsidR="001B0AFF" w:rsidRPr="002617CD" w:rsidRDefault="00A3276A" w:rsidP="00D146C6">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Araştırmaya son 5 yılda yapılan çalışmalar </w:t>
      </w:r>
      <w:r w:rsidR="001B0AFF" w:rsidRPr="002617CD">
        <w:rPr>
          <w:rFonts w:ascii="Times New Roman" w:hAnsi="Times New Roman" w:cs="Times New Roman"/>
          <w:sz w:val="24"/>
          <w:szCs w:val="24"/>
        </w:rPr>
        <w:t>dahil edilmiştir.</w:t>
      </w:r>
    </w:p>
    <w:p w14:paraId="6720ACDB" w14:textId="77777777" w:rsidR="00076A46" w:rsidRDefault="00076A46">
      <w:pPr>
        <w:rPr>
          <w:rFonts w:ascii="Times New Roman" w:hAnsi="Times New Roman" w:cs="Times New Roman"/>
          <w:sz w:val="24"/>
          <w:szCs w:val="24"/>
        </w:rPr>
      </w:pPr>
      <w:r>
        <w:rPr>
          <w:rFonts w:ascii="Times New Roman" w:hAnsi="Times New Roman" w:cs="Times New Roman"/>
          <w:sz w:val="24"/>
          <w:szCs w:val="24"/>
        </w:rPr>
        <w:br w:type="page"/>
      </w:r>
    </w:p>
    <w:p w14:paraId="6B94381B" w14:textId="77777777" w:rsidR="00664C3E" w:rsidRPr="000D2E2F" w:rsidRDefault="00664C3E" w:rsidP="000D2E2F">
      <w:pPr>
        <w:pStyle w:val="Balk1"/>
      </w:pPr>
      <w:bookmarkStart w:id="11" w:name="_Toc94004356"/>
      <w:r w:rsidRPr="000D2E2F">
        <w:lastRenderedPageBreak/>
        <w:t>2.</w:t>
      </w:r>
      <w:r w:rsidR="009A4A8C" w:rsidRPr="000D2E2F">
        <w:t>GENEL BİLGİLER</w:t>
      </w:r>
      <w:bookmarkEnd w:id="11"/>
    </w:p>
    <w:p w14:paraId="303948E3" w14:textId="77777777" w:rsidR="000D2E2F" w:rsidRDefault="000D2E2F" w:rsidP="000D2E2F">
      <w:pPr>
        <w:spacing w:after="120" w:line="360" w:lineRule="auto"/>
        <w:jc w:val="both"/>
        <w:rPr>
          <w:rFonts w:ascii="Times New Roman" w:hAnsi="Times New Roman" w:cs="Times New Roman"/>
          <w:sz w:val="24"/>
          <w:szCs w:val="24"/>
        </w:rPr>
      </w:pPr>
    </w:p>
    <w:p w14:paraId="20AE07A8" w14:textId="77777777" w:rsidR="00664C3E" w:rsidRPr="002B2CE2" w:rsidRDefault="00664C3E" w:rsidP="00076A46">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t xml:space="preserve">Bu bölümde araştırmanın kuramsal çerçevesi ile ilgili </w:t>
      </w:r>
      <w:r w:rsidR="00361A64">
        <w:rPr>
          <w:rFonts w:ascii="Times New Roman" w:hAnsi="Times New Roman" w:cs="Times New Roman"/>
          <w:sz w:val="24"/>
          <w:szCs w:val="24"/>
        </w:rPr>
        <w:t>bilgilere</w:t>
      </w:r>
      <w:r w:rsidRPr="002B2CE2">
        <w:rPr>
          <w:rFonts w:ascii="Times New Roman" w:hAnsi="Times New Roman" w:cs="Times New Roman"/>
          <w:sz w:val="24"/>
          <w:szCs w:val="24"/>
        </w:rPr>
        <w:t xml:space="preserve"> ve değerlendirmelere yer </w:t>
      </w:r>
      <w:r w:rsidR="00BC20DE">
        <w:rPr>
          <w:rFonts w:ascii="Times New Roman" w:hAnsi="Times New Roman" w:cs="Times New Roman"/>
          <w:sz w:val="24"/>
          <w:szCs w:val="24"/>
        </w:rPr>
        <w:t>verilmiştir.</w:t>
      </w:r>
    </w:p>
    <w:p w14:paraId="4F686DAE" w14:textId="77777777" w:rsidR="00664C3E" w:rsidRPr="00F4413B" w:rsidRDefault="00664C3E" w:rsidP="00F4413B">
      <w:pPr>
        <w:pStyle w:val="Balk2"/>
      </w:pPr>
      <w:bookmarkStart w:id="12" w:name="_Toc94004357"/>
      <w:r w:rsidRPr="00F4413B">
        <w:t>2.1.Bağımlılık Kavramı</w:t>
      </w:r>
      <w:bookmarkEnd w:id="12"/>
    </w:p>
    <w:p w14:paraId="74448825" w14:textId="77777777" w:rsidR="00664C3E" w:rsidRPr="002B2CE2" w:rsidRDefault="00664C3E" w:rsidP="00F4413B">
      <w:pPr>
        <w:spacing w:after="120" w:line="360" w:lineRule="auto"/>
        <w:ind w:firstLine="680"/>
        <w:jc w:val="both"/>
        <w:rPr>
          <w:rFonts w:ascii="Times New Roman" w:hAnsi="Times New Roman" w:cs="Times New Roman"/>
          <w:sz w:val="24"/>
          <w:szCs w:val="24"/>
        </w:rPr>
      </w:pPr>
      <w:r w:rsidRPr="00754DA4">
        <w:rPr>
          <w:rFonts w:ascii="Times New Roman" w:hAnsi="Times New Roman" w:cs="Times New Roman"/>
          <w:sz w:val="24"/>
          <w:szCs w:val="24"/>
        </w:rPr>
        <w:t>Tarihsel süreçte insanoğlu edindikleri h</w:t>
      </w:r>
      <w:r w:rsidR="00F4413B">
        <w:rPr>
          <w:rFonts w:ascii="Times New Roman" w:hAnsi="Times New Roman" w:cs="Times New Roman"/>
          <w:sz w:val="24"/>
          <w:szCs w:val="24"/>
        </w:rPr>
        <w:t xml:space="preserve">ayat tecrübelerinin neticesinde olgulara, nesnelere, davranışlara </w:t>
      </w:r>
      <w:r w:rsidRPr="00754DA4">
        <w:rPr>
          <w:rFonts w:ascii="Times New Roman" w:hAnsi="Times New Roman" w:cs="Times New Roman"/>
          <w:sz w:val="24"/>
          <w:szCs w:val="24"/>
        </w:rPr>
        <w:t xml:space="preserve">ve maddelere </w:t>
      </w:r>
      <w:r w:rsidR="00F4413B">
        <w:rPr>
          <w:rFonts w:ascii="Times New Roman" w:hAnsi="Times New Roman" w:cs="Times New Roman"/>
          <w:sz w:val="24"/>
          <w:szCs w:val="24"/>
        </w:rPr>
        <w:t xml:space="preserve">karşı sürekli farklı ilgiler ve </w:t>
      </w:r>
      <w:r w:rsidRPr="00754DA4">
        <w:rPr>
          <w:rFonts w:ascii="Times New Roman" w:hAnsi="Times New Roman" w:cs="Times New Roman"/>
          <w:sz w:val="24"/>
          <w:szCs w:val="24"/>
        </w:rPr>
        <w:t>heyecanlar duymaktadır. Duyulan ilgi ve heyecan</w:t>
      </w:r>
      <w:r>
        <w:rPr>
          <w:rFonts w:ascii="Times New Roman" w:hAnsi="Times New Roman" w:cs="Times New Roman"/>
          <w:sz w:val="24"/>
          <w:szCs w:val="24"/>
        </w:rPr>
        <w:t>ın</w:t>
      </w:r>
      <w:r w:rsidR="00F901C0">
        <w:rPr>
          <w:rFonts w:ascii="Times New Roman" w:hAnsi="Times New Roman" w:cs="Times New Roman"/>
          <w:sz w:val="24"/>
          <w:szCs w:val="24"/>
        </w:rPr>
        <w:t xml:space="preserve"> yüksek düzeyde </w:t>
      </w:r>
      <w:r>
        <w:rPr>
          <w:rFonts w:ascii="Times New Roman" w:hAnsi="Times New Roman" w:cs="Times New Roman"/>
          <w:sz w:val="24"/>
          <w:szCs w:val="24"/>
        </w:rPr>
        <w:t xml:space="preserve">olması </w:t>
      </w:r>
      <w:r w:rsidRPr="00754DA4">
        <w:rPr>
          <w:rFonts w:ascii="Times New Roman" w:hAnsi="Times New Roman" w:cs="Times New Roman"/>
          <w:sz w:val="24"/>
          <w:szCs w:val="24"/>
        </w:rPr>
        <w:t>insanları</w:t>
      </w:r>
      <w:r>
        <w:rPr>
          <w:rFonts w:ascii="Times New Roman" w:hAnsi="Times New Roman" w:cs="Times New Roman"/>
          <w:sz w:val="24"/>
          <w:szCs w:val="24"/>
        </w:rPr>
        <w:t>n kontrollü düşünmeleri ve davran</w:t>
      </w:r>
      <w:r w:rsidR="00F4413B">
        <w:rPr>
          <w:rFonts w:ascii="Times New Roman" w:hAnsi="Times New Roman" w:cs="Times New Roman"/>
          <w:sz w:val="24"/>
          <w:szCs w:val="24"/>
        </w:rPr>
        <w:t xml:space="preserve">malarını sekteye uğratabildiği, </w:t>
      </w:r>
      <w:r>
        <w:rPr>
          <w:rFonts w:ascii="Times New Roman" w:hAnsi="Times New Roman" w:cs="Times New Roman"/>
          <w:sz w:val="24"/>
          <w:szCs w:val="24"/>
        </w:rPr>
        <w:t>bu anlamda heyecan ve ilgilerin insanları</w:t>
      </w:r>
      <w:r w:rsidRPr="00754DA4">
        <w:rPr>
          <w:rFonts w:ascii="Times New Roman" w:hAnsi="Times New Roman" w:cs="Times New Roman"/>
          <w:sz w:val="24"/>
          <w:szCs w:val="24"/>
        </w:rPr>
        <w:t xml:space="preserve"> esir alarak bağımlılık kavramının ortaya çıkmasına neden ol</w:t>
      </w:r>
      <w:r w:rsidR="00F4413B">
        <w:rPr>
          <w:rFonts w:ascii="Times New Roman" w:hAnsi="Times New Roman" w:cs="Times New Roman"/>
          <w:sz w:val="24"/>
          <w:szCs w:val="24"/>
        </w:rPr>
        <w:t xml:space="preserve">duğu belirtilebilir </w:t>
      </w:r>
      <w:r w:rsidRPr="00754DA4">
        <w:rPr>
          <w:rFonts w:ascii="Times New Roman" w:hAnsi="Times New Roman" w:cs="Times New Roman"/>
          <w:sz w:val="24"/>
          <w:szCs w:val="24"/>
        </w:rPr>
        <w:t>(12).</w:t>
      </w:r>
      <w:r w:rsidRPr="002B2CE2">
        <w:rPr>
          <w:rFonts w:ascii="Times New Roman" w:hAnsi="Times New Roman" w:cs="Times New Roman"/>
          <w:sz w:val="24"/>
          <w:szCs w:val="24"/>
        </w:rPr>
        <w:t xml:space="preserve"> Literatür incelendiğinde bağımlılık kavramı ile ilgili pek çok farklı tanım karşımıza çıkmaktadır. Bağımlılık kavramının çok boyutlu olduğu söylenebilir.</w:t>
      </w:r>
    </w:p>
    <w:p w14:paraId="0427EEC7" w14:textId="77777777" w:rsidR="00664C3E" w:rsidRDefault="00F4413B" w:rsidP="00F4413B">
      <w:pPr>
        <w:spacing w:after="120" w:line="360" w:lineRule="auto"/>
        <w:ind w:firstLine="680"/>
        <w:jc w:val="both"/>
        <w:rPr>
          <w:rFonts w:ascii="Times New Roman" w:hAnsi="Times New Roman" w:cs="Times New Roman"/>
          <w:i/>
          <w:sz w:val="24"/>
          <w:szCs w:val="24"/>
        </w:rPr>
      </w:pPr>
      <w:r>
        <w:rPr>
          <w:rFonts w:ascii="Times New Roman" w:hAnsi="Times New Roman" w:cs="Times New Roman"/>
          <w:sz w:val="24"/>
          <w:szCs w:val="24"/>
        </w:rPr>
        <w:t xml:space="preserve">Bağımlılık kavramı, </w:t>
      </w:r>
      <w:r w:rsidR="00664C3E" w:rsidRPr="002B2CE2">
        <w:rPr>
          <w:rFonts w:ascii="Times New Roman" w:hAnsi="Times New Roman" w:cs="Times New Roman"/>
          <w:sz w:val="24"/>
          <w:szCs w:val="24"/>
        </w:rPr>
        <w:t>bireylerin almış oldukları bir madde ya da yaptıkları davranış</w:t>
      </w:r>
      <w:r>
        <w:rPr>
          <w:rFonts w:ascii="Times New Roman" w:hAnsi="Times New Roman" w:cs="Times New Roman"/>
          <w:sz w:val="24"/>
          <w:szCs w:val="24"/>
        </w:rPr>
        <w:t xml:space="preserve"> üzerinde kendi hakimiyetlerini</w:t>
      </w:r>
      <w:r w:rsidR="00232219">
        <w:rPr>
          <w:rFonts w:ascii="Times New Roman" w:hAnsi="Times New Roman" w:cs="Times New Roman"/>
          <w:sz w:val="24"/>
          <w:szCs w:val="24"/>
        </w:rPr>
        <w:t xml:space="preserve"> </w:t>
      </w:r>
      <w:r w:rsidR="00664C3E" w:rsidRPr="002B2CE2">
        <w:rPr>
          <w:rFonts w:ascii="Times New Roman" w:hAnsi="Times New Roman" w:cs="Times New Roman"/>
          <w:sz w:val="24"/>
          <w:szCs w:val="24"/>
        </w:rPr>
        <w:t xml:space="preserve">kaybetmesi ve o madde veya davranıştan vazgeçememe durumu </w:t>
      </w:r>
      <w:r w:rsidR="00664C3E">
        <w:rPr>
          <w:rFonts w:ascii="Times New Roman" w:hAnsi="Times New Roman" w:cs="Times New Roman"/>
          <w:sz w:val="24"/>
          <w:szCs w:val="24"/>
        </w:rPr>
        <w:t xml:space="preserve">şeklinde tanımlanmaktadır (13). </w:t>
      </w:r>
    </w:p>
    <w:p w14:paraId="0AFFFB2C" w14:textId="77777777" w:rsidR="00664C3E" w:rsidRPr="002B2CE2" w:rsidRDefault="00664C3E" w:rsidP="00F4413B">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t>Bağımlılığın kişinin hayatında ne kadar süreceği belli değildir. Bağımlılık, kişilerin kendi iradesi ile başlamakt</w:t>
      </w:r>
      <w:r>
        <w:rPr>
          <w:rFonts w:ascii="Times New Roman" w:hAnsi="Times New Roman" w:cs="Times New Roman"/>
          <w:sz w:val="24"/>
          <w:szCs w:val="24"/>
        </w:rPr>
        <w:t>adır. Ancak</w:t>
      </w:r>
      <w:r w:rsidR="00232219">
        <w:rPr>
          <w:rFonts w:ascii="Times New Roman" w:hAnsi="Times New Roman" w:cs="Times New Roman"/>
          <w:sz w:val="24"/>
          <w:szCs w:val="24"/>
        </w:rPr>
        <w:t>,</w:t>
      </w:r>
      <w:r>
        <w:rPr>
          <w:rFonts w:ascii="Times New Roman" w:hAnsi="Times New Roman" w:cs="Times New Roman"/>
          <w:sz w:val="24"/>
          <w:szCs w:val="24"/>
        </w:rPr>
        <w:t xml:space="preserve"> geçen süre zarfında insanların kontrolünde olmaktan çıkabilmektedir. </w:t>
      </w:r>
      <w:r w:rsidRPr="002B2CE2">
        <w:rPr>
          <w:rFonts w:ascii="Times New Roman" w:hAnsi="Times New Roman" w:cs="Times New Roman"/>
          <w:sz w:val="24"/>
          <w:szCs w:val="24"/>
        </w:rPr>
        <w:t xml:space="preserve">Bağımlılık, insanoğlunun </w:t>
      </w:r>
      <w:r>
        <w:rPr>
          <w:rFonts w:ascii="Times New Roman" w:hAnsi="Times New Roman" w:cs="Times New Roman"/>
          <w:sz w:val="24"/>
          <w:szCs w:val="24"/>
        </w:rPr>
        <w:t xml:space="preserve">geçmişten günümüze kadar </w:t>
      </w:r>
      <w:r w:rsidRPr="002B2CE2">
        <w:rPr>
          <w:rFonts w:ascii="Times New Roman" w:hAnsi="Times New Roman" w:cs="Times New Roman"/>
          <w:sz w:val="24"/>
          <w:szCs w:val="24"/>
        </w:rPr>
        <w:t>y</w:t>
      </w:r>
      <w:r>
        <w:rPr>
          <w:rFonts w:ascii="Times New Roman" w:hAnsi="Times New Roman" w:cs="Times New Roman"/>
          <w:sz w:val="24"/>
          <w:szCs w:val="24"/>
        </w:rPr>
        <w:t>aşadığı bir sorundur. Kişilerin yaşamlarında onlara haz sağlayan</w:t>
      </w:r>
      <w:r w:rsidRPr="002B2CE2">
        <w:rPr>
          <w:rFonts w:ascii="Times New Roman" w:hAnsi="Times New Roman" w:cs="Times New Roman"/>
          <w:sz w:val="24"/>
          <w:szCs w:val="24"/>
        </w:rPr>
        <w:t xml:space="preserve">, onları rahatlatan </w:t>
      </w:r>
      <w:r w:rsidR="005D684A">
        <w:rPr>
          <w:rFonts w:ascii="Times New Roman" w:hAnsi="Times New Roman" w:cs="Times New Roman"/>
          <w:sz w:val="24"/>
          <w:szCs w:val="24"/>
        </w:rPr>
        <w:t xml:space="preserve">kimyasal maddelere eğilmelerinin sonucunda ortaya çıkan </w:t>
      </w:r>
      <w:r w:rsidR="00F4413B">
        <w:rPr>
          <w:rFonts w:ascii="Times New Roman" w:hAnsi="Times New Roman" w:cs="Times New Roman"/>
          <w:sz w:val="24"/>
          <w:szCs w:val="24"/>
        </w:rPr>
        <w:t xml:space="preserve">ve </w:t>
      </w:r>
      <w:r w:rsidRPr="002B2CE2">
        <w:rPr>
          <w:rFonts w:ascii="Times New Roman" w:hAnsi="Times New Roman" w:cs="Times New Roman"/>
          <w:sz w:val="24"/>
          <w:szCs w:val="24"/>
        </w:rPr>
        <w:t xml:space="preserve">hayatın problemlerinden </w:t>
      </w:r>
      <w:r>
        <w:rPr>
          <w:rFonts w:ascii="Times New Roman" w:hAnsi="Times New Roman" w:cs="Times New Roman"/>
          <w:sz w:val="24"/>
          <w:szCs w:val="24"/>
        </w:rPr>
        <w:t xml:space="preserve">geçici olarak koruyan bir olgu </w:t>
      </w:r>
      <w:r w:rsidR="00F4413B">
        <w:rPr>
          <w:rFonts w:ascii="Times New Roman" w:hAnsi="Times New Roman" w:cs="Times New Roman"/>
          <w:sz w:val="24"/>
          <w:szCs w:val="24"/>
        </w:rPr>
        <w:t xml:space="preserve">biçiminde değerlendirilmektedir </w:t>
      </w:r>
      <w:r>
        <w:rPr>
          <w:rFonts w:ascii="Times New Roman" w:hAnsi="Times New Roman" w:cs="Times New Roman"/>
          <w:sz w:val="24"/>
          <w:szCs w:val="24"/>
        </w:rPr>
        <w:t>(14</w:t>
      </w:r>
      <w:r w:rsidRPr="002B2CE2">
        <w:rPr>
          <w:rFonts w:ascii="Times New Roman" w:hAnsi="Times New Roman" w:cs="Times New Roman"/>
          <w:sz w:val="24"/>
          <w:szCs w:val="24"/>
        </w:rPr>
        <w:t>).</w:t>
      </w:r>
    </w:p>
    <w:p w14:paraId="19538747" w14:textId="77777777" w:rsidR="009150B1" w:rsidRDefault="00F901C0" w:rsidP="009150B1">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Bağımlılık</w:t>
      </w:r>
      <w:r w:rsidR="00F4413B">
        <w:rPr>
          <w:rFonts w:ascii="Times New Roman" w:hAnsi="Times New Roman" w:cs="Times New Roman"/>
          <w:sz w:val="24"/>
          <w:szCs w:val="24"/>
        </w:rPr>
        <w:t xml:space="preserve">, bireylerin kaygı, </w:t>
      </w:r>
      <w:r w:rsidR="00664C3E" w:rsidRPr="002B2CE2">
        <w:rPr>
          <w:rFonts w:ascii="Times New Roman" w:hAnsi="Times New Roman" w:cs="Times New Roman"/>
          <w:sz w:val="24"/>
          <w:szCs w:val="24"/>
        </w:rPr>
        <w:t>stres gibi psikolojik sorunlardan kaçı</w:t>
      </w:r>
      <w:r w:rsidR="00664C3E">
        <w:rPr>
          <w:rFonts w:ascii="Times New Roman" w:hAnsi="Times New Roman" w:cs="Times New Roman"/>
          <w:sz w:val="24"/>
          <w:szCs w:val="24"/>
        </w:rPr>
        <w:t>nmak için yaptıkları eylemlerin yoğunluk kazanması neticesinde söz konusu olmaktadır</w:t>
      </w:r>
      <w:r w:rsidR="00664C3E" w:rsidRPr="002B2CE2">
        <w:rPr>
          <w:rFonts w:ascii="Times New Roman" w:hAnsi="Times New Roman" w:cs="Times New Roman"/>
          <w:sz w:val="24"/>
          <w:szCs w:val="24"/>
        </w:rPr>
        <w:t>. İnsanlar hayatların</w:t>
      </w:r>
      <w:r w:rsidR="00664C3E">
        <w:rPr>
          <w:rFonts w:ascii="Times New Roman" w:hAnsi="Times New Roman" w:cs="Times New Roman"/>
          <w:sz w:val="24"/>
          <w:szCs w:val="24"/>
        </w:rPr>
        <w:t>d</w:t>
      </w:r>
      <w:r w:rsidR="00664C3E" w:rsidRPr="002B2CE2">
        <w:rPr>
          <w:rFonts w:ascii="Times New Roman" w:hAnsi="Times New Roman" w:cs="Times New Roman"/>
          <w:sz w:val="24"/>
          <w:szCs w:val="24"/>
        </w:rPr>
        <w:t xml:space="preserve">a karşılaşmış oldukları sorunlar </w:t>
      </w:r>
      <w:r w:rsidR="00664C3E">
        <w:rPr>
          <w:rFonts w:ascii="Times New Roman" w:hAnsi="Times New Roman" w:cs="Times New Roman"/>
          <w:sz w:val="24"/>
          <w:szCs w:val="24"/>
        </w:rPr>
        <w:t>ile baş etmek yerine kısa süre için bu sorunları hafifletmek</w:t>
      </w:r>
      <w:r w:rsidR="00664C3E" w:rsidRPr="002B2CE2">
        <w:rPr>
          <w:rFonts w:ascii="Times New Roman" w:hAnsi="Times New Roman" w:cs="Times New Roman"/>
          <w:sz w:val="24"/>
          <w:szCs w:val="24"/>
        </w:rPr>
        <w:t>, ertelemek veya unutmak için kaçış yollarına başvururlar. Bu şekilde de bağım</w:t>
      </w:r>
      <w:r w:rsidR="00664C3E">
        <w:rPr>
          <w:rFonts w:ascii="Times New Roman" w:hAnsi="Times New Roman" w:cs="Times New Roman"/>
          <w:sz w:val="24"/>
          <w:szCs w:val="24"/>
        </w:rPr>
        <w:t xml:space="preserve">lılık durumları ortaya çıkar, hedefe </w:t>
      </w:r>
      <w:r w:rsidR="00664C3E" w:rsidRPr="002B2CE2">
        <w:rPr>
          <w:rFonts w:ascii="Times New Roman" w:hAnsi="Times New Roman" w:cs="Times New Roman"/>
          <w:sz w:val="24"/>
          <w:szCs w:val="24"/>
        </w:rPr>
        <w:t>ulaşamadıklarında ise yoksunluk yaşarlar ve saldırganlık eğilimleri gö</w:t>
      </w:r>
      <w:r w:rsidR="0010402E">
        <w:rPr>
          <w:rFonts w:ascii="Times New Roman" w:hAnsi="Times New Roman" w:cs="Times New Roman"/>
          <w:sz w:val="24"/>
          <w:szCs w:val="24"/>
        </w:rPr>
        <w:t>sterirler (15).</w:t>
      </w:r>
    </w:p>
    <w:p w14:paraId="34795C6D" w14:textId="77777777" w:rsidR="009150B1" w:rsidRDefault="009150B1" w:rsidP="009150B1">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Bağımlılık, bireylerde ortaya çıkan ruhsal ve bedensel problemlere neden olabilmektedir. Bağımlı olan bireylerde hareket eksikli</w:t>
      </w:r>
      <w:r w:rsidR="00232219">
        <w:rPr>
          <w:rFonts w:ascii="Times New Roman" w:hAnsi="Times New Roman" w:cs="Times New Roman"/>
          <w:sz w:val="24"/>
          <w:szCs w:val="24"/>
        </w:rPr>
        <w:t>ği, görme ile ilgili problemler</w:t>
      </w:r>
      <w:r>
        <w:rPr>
          <w:rFonts w:ascii="Times New Roman" w:hAnsi="Times New Roman" w:cs="Times New Roman"/>
          <w:sz w:val="24"/>
          <w:szCs w:val="24"/>
        </w:rPr>
        <w:t xml:space="preserve"> vb. durumlar ortaya çıkabilmektedir. Bireylerde stres, hayal görme, duyuların eşiklerinde </w:t>
      </w:r>
      <w:r>
        <w:rPr>
          <w:rFonts w:ascii="Times New Roman" w:hAnsi="Times New Roman" w:cs="Times New Roman"/>
          <w:sz w:val="24"/>
          <w:szCs w:val="24"/>
        </w:rPr>
        <w:lastRenderedPageBreak/>
        <w:t xml:space="preserve">azalma, duygularını kontrol edememe, öğrenme güçlüğü ve </w:t>
      </w:r>
      <w:proofErr w:type="spellStart"/>
      <w:r w:rsidRPr="00F43AB5">
        <w:rPr>
          <w:rFonts w:ascii="Times New Roman" w:hAnsi="Times New Roman" w:cs="Times New Roman"/>
          <w:sz w:val="24"/>
          <w:szCs w:val="24"/>
        </w:rPr>
        <w:t>hiperaktivite</w:t>
      </w:r>
      <w:proofErr w:type="spellEnd"/>
      <w:r w:rsidR="00636578">
        <w:rPr>
          <w:rFonts w:ascii="Times New Roman" w:hAnsi="Times New Roman" w:cs="Times New Roman"/>
          <w:sz w:val="24"/>
          <w:szCs w:val="24"/>
        </w:rPr>
        <w:t xml:space="preserve"> </w:t>
      </w:r>
      <w:r w:rsidRPr="00F43AB5">
        <w:rPr>
          <w:rFonts w:ascii="Times New Roman" w:hAnsi="Times New Roman" w:cs="Times New Roman"/>
          <w:sz w:val="24"/>
          <w:szCs w:val="24"/>
        </w:rPr>
        <w:t xml:space="preserve">gibi </w:t>
      </w:r>
      <w:r>
        <w:rPr>
          <w:rFonts w:ascii="Times New Roman" w:hAnsi="Times New Roman" w:cs="Times New Roman"/>
          <w:sz w:val="24"/>
          <w:szCs w:val="24"/>
        </w:rPr>
        <w:t xml:space="preserve">problemler yaşama durumları bağımlılığın diğer sonuçları olabilmektedir. </w:t>
      </w:r>
    </w:p>
    <w:p w14:paraId="2EDB8CD4" w14:textId="77777777" w:rsidR="00664C3E" w:rsidRPr="002B2CE2" w:rsidRDefault="00664C3E" w:rsidP="009150B1">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t>Birey</w:t>
      </w:r>
      <w:r>
        <w:rPr>
          <w:rFonts w:ascii="Times New Roman" w:hAnsi="Times New Roman" w:cs="Times New Roman"/>
          <w:sz w:val="24"/>
          <w:szCs w:val="24"/>
        </w:rPr>
        <w:t xml:space="preserve">lerin bağımlılık durumları ya da </w:t>
      </w:r>
      <w:r w:rsidRPr="002B2CE2">
        <w:rPr>
          <w:rFonts w:ascii="Times New Roman" w:hAnsi="Times New Roman" w:cs="Times New Roman"/>
          <w:sz w:val="24"/>
          <w:szCs w:val="24"/>
        </w:rPr>
        <w:t>bağımlılığın ba</w:t>
      </w:r>
      <w:r>
        <w:rPr>
          <w:rFonts w:ascii="Times New Roman" w:hAnsi="Times New Roman" w:cs="Times New Roman"/>
          <w:sz w:val="24"/>
          <w:szCs w:val="24"/>
        </w:rPr>
        <w:t>şlangıcında bulundukla</w:t>
      </w:r>
      <w:r w:rsidR="00F4413B">
        <w:rPr>
          <w:rFonts w:ascii="Times New Roman" w:hAnsi="Times New Roman" w:cs="Times New Roman"/>
          <w:sz w:val="24"/>
          <w:szCs w:val="24"/>
        </w:rPr>
        <w:t xml:space="preserve">rı aşağıda belirtilen </w:t>
      </w:r>
      <w:proofErr w:type="spellStart"/>
      <w:r w:rsidR="00F4413B">
        <w:rPr>
          <w:rFonts w:ascii="Times New Roman" w:hAnsi="Times New Roman" w:cs="Times New Roman"/>
          <w:sz w:val="24"/>
          <w:szCs w:val="24"/>
        </w:rPr>
        <w:t>kriterler</w:t>
      </w:r>
      <w:r>
        <w:rPr>
          <w:rFonts w:ascii="Times New Roman" w:hAnsi="Times New Roman" w:cs="Times New Roman"/>
          <w:sz w:val="24"/>
          <w:szCs w:val="24"/>
        </w:rPr>
        <w:t>ile</w:t>
      </w:r>
      <w:proofErr w:type="spellEnd"/>
      <w:r>
        <w:rPr>
          <w:rFonts w:ascii="Times New Roman" w:hAnsi="Times New Roman" w:cs="Times New Roman"/>
          <w:sz w:val="24"/>
          <w:szCs w:val="24"/>
        </w:rPr>
        <w:t xml:space="preserve"> ortaya konulabilir (16</w:t>
      </w:r>
      <w:r w:rsidRPr="002B2CE2">
        <w:rPr>
          <w:rFonts w:ascii="Times New Roman" w:hAnsi="Times New Roman" w:cs="Times New Roman"/>
          <w:sz w:val="24"/>
          <w:szCs w:val="24"/>
        </w:rPr>
        <w:t xml:space="preserve">): </w:t>
      </w:r>
    </w:p>
    <w:p w14:paraId="37B66294" w14:textId="77777777" w:rsidR="00664C3E" w:rsidRPr="00361A64" w:rsidRDefault="00F4413B" w:rsidP="00076A46">
      <w:pPr>
        <w:pStyle w:val="ListeParagraf"/>
        <w:numPr>
          <w:ilvl w:val="0"/>
          <w:numId w:val="5"/>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 xml:space="preserve">Bireyin kullanmakta bulunduğu </w:t>
      </w:r>
      <w:r w:rsidR="00664C3E" w:rsidRPr="00361A64">
        <w:rPr>
          <w:rFonts w:ascii="Times New Roman" w:hAnsi="Times New Roman" w:cs="Times New Roman"/>
          <w:sz w:val="24"/>
          <w:szCs w:val="24"/>
        </w:rPr>
        <w:t xml:space="preserve">madde miktarının ya da fiillere ayırdığı vaktin giderek artış göstermesi, </w:t>
      </w:r>
    </w:p>
    <w:p w14:paraId="6AF09F21" w14:textId="77777777" w:rsidR="00664C3E" w:rsidRPr="00361A64" w:rsidRDefault="00664C3E" w:rsidP="00076A46">
      <w:pPr>
        <w:pStyle w:val="ListeParagraf"/>
        <w:numPr>
          <w:ilvl w:val="0"/>
          <w:numId w:val="5"/>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 xml:space="preserve">Bireyin madde kullanma ya da </w:t>
      </w:r>
      <w:r w:rsidR="00A42C8C">
        <w:rPr>
          <w:rFonts w:ascii="Times New Roman" w:hAnsi="Times New Roman" w:cs="Times New Roman"/>
          <w:sz w:val="24"/>
          <w:szCs w:val="24"/>
        </w:rPr>
        <w:t xml:space="preserve">bağımlılık oluşturan </w:t>
      </w:r>
      <w:r w:rsidRPr="00361A64">
        <w:rPr>
          <w:rFonts w:ascii="Times New Roman" w:hAnsi="Times New Roman" w:cs="Times New Roman"/>
          <w:sz w:val="24"/>
          <w:szCs w:val="24"/>
        </w:rPr>
        <w:t>fiili gerçekleştirme süresinin daralması veya</w:t>
      </w:r>
      <w:r w:rsidR="00E920B1">
        <w:rPr>
          <w:rFonts w:ascii="Times New Roman" w:hAnsi="Times New Roman" w:cs="Times New Roman"/>
          <w:sz w:val="24"/>
          <w:szCs w:val="24"/>
        </w:rPr>
        <w:t xml:space="preserve"> </w:t>
      </w:r>
      <w:r w:rsidR="00A42C8C">
        <w:rPr>
          <w:rFonts w:ascii="Times New Roman" w:hAnsi="Times New Roman" w:cs="Times New Roman"/>
          <w:sz w:val="24"/>
          <w:szCs w:val="24"/>
        </w:rPr>
        <w:t xml:space="preserve">son bulması ile </w:t>
      </w:r>
      <w:r w:rsidRPr="00361A64">
        <w:rPr>
          <w:rFonts w:ascii="Times New Roman" w:hAnsi="Times New Roman" w:cs="Times New Roman"/>
          <w:sz w:val="24"/>
          <w:szCs w:val="24"/>
        </w:rPr>
        <w:t>ortaya çıkan uyku sorunları, huzursuzluk durumları,</w:t>
      </w:r>
      <w:r w:rsidR="00636578">
        <w:rPr>
          <w:rFonts w:ascii="Times New Roman" w:hAnsi="Times New Roman" w:cs="Times New Roman"/>
          <w:sz w:val="24"/>
          <w:szCs w:val="24"/>
        </w:rPr>
        <w:t xml:space="preserve"> </w:t>
      </w:r>
      <w:r w:rsidRPr="00361A64">
        <w:rPr>
          <w:rFonts w:ascii="Times New Roman" w:hAnsi="Times New Roman" w:cs="Times New Roman"/>
          <w:sz w:val="24"/>
          <w:szCs w:val="24"/>
        </w:rPr>
        <w:t>öfkeli olma biçimindeki belirtilerin</w:t>
      </w:r>
      <w:r w:rsidR="00A42C8C">
        <w:rPr>
          <w:rFonts w:ascii="Times New Roman" w:hAnsi="Times New Roman" w:cs="Times New Roman"/>
          <w:sz w:val="24"/>
          <w:szCs w:val="24"/>
        </w:rPr>
        <w:t xml:space="preserve"> görülmesi</w:t>
      </w:r>
      <w:r w:rsidRPr="00361A64">
        <w:rPr>
          <w:rFonts w:ascii="Times New Roman" w:hAnsi="Times New Roman" w:cs="Times New Roman"/>
          <w:sz w:val="24"/>
          <w:szCs w:val="24"/>
        </w:rPr>
        <w:t>,</w:t>
      </w:r>
    </w:p>
    <w:p w14:paraId="2C15AD40" w14:textId="77777777" w:rsidR="00664C3E" w:rsidRPr="00361A64" w:rsidRDefault="00F4413B" w:rsidP="00076A46">
      <w:pPr>
        <w:pStyle w:val="ListeParagraf"/>
        <w:numPr>
          <w:ilvl w:val="0"/>
          <w:numId w:val="5"/>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 xml:space="preserve">Bireyin </w:t>
      </w:r>
      <w:r w:rsidR="00664C3E" w:rsidRPr="00361A64">
        <w:rPr>
          <w:rFonts w:ascii="Times New Roman" w:hAnsi="Times New Roman" w:cs="Times New Roman"/>
          <w:sz w:val="24"/>
          <w:szCs w:val="24"/>
        </w:rPr>
        <w:t xml:space="preserve">psikolojik, </w:t>
      </w:r>
      <w:r w:rsidRPr="00361A64">
        <w:rPr>
          <w:rFonts w:ascii="Times New Roman" w:hAnsi="Times New Roman" w:cs="Times New Roman"/>
          <w:sz w:val="24"/>
          <w:szCs w:val="24"/>
        </w:rPr>
        <w:t xml:space="preserve">sosyal, </w:t>
      </w:r>
      <w:r w:rsidR="00664C3E" w:rsidRPr="00361A64">
        <w:rPr>
          <w:rFonts w:ascii="Times New Roman" w:hAnsi="Times New Roman" w:cs="Times New Roman"/>
          <w:sz w:val="24"/>
          <w:szCs w:val="24"/>
        </w:rPr>
        <w:t>fiziksel veya adli bir problemle karşı</w:t>
      </w:r>
      <w:r w:rsidRPr="00361A64">
        <w:rPr>
          <w:rFonts w:ascii="Times New Roman" w:hAnsi="Times New Roman" w:cs="Times New Roman"/>
          <w:sz w:val="24"/>
          <w:szCs w:val="24"/>
        </w:rPr>
        <w:t xml:space="preserve">laşmasına rağmen maddeyi </w:t>
      </w:r>
      <w:r w:rsidR="00664C3E" w:rsidRPr="00361A64">
        <w:rPr>
          <w:rFonts w:ascii="Times New Roman" w:hAnsi="Times New Roman" w:cs="Times New Roman"/>
          <w:sz w:val="24"/>
          <w:szCs w:val="24"/>
        </w:rPr>
        <w:t>kullanmayı veya davranışı devam ettirmesi,</w:t>
      </w:r>
    </w:p>
    <w:p w14:paraId="56A43841" w14:textId="77777777" w:rsidR="00664C3E" w:rsidRPr="00361A64" w:rsidRDefault="00664C3E" w:rsidP="00076A46">
      <w:pPr>
        <w:pStyle w:val="ListeParagraf"/>
        <w:numPr>
          <w:ilvl w:val="0"/>
          <w:numId w:val="5"/>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Bireyin belirli bir madde ya da fiile yönelik kontrolünü</w:t>
      </w:r>
      <w:r w:rsidR="00E920B1">
        <w:rPr>
          <w:rFonts w:ascii="Times New Roman" w:hAnsi="Times New Roman" w:cs="Times New Roman"/>
          <w:sz w:val="24"/>
          <w:szCs w:val="24"/>
        </w:rPr>
        <w:t xml:space="preserve"> </w:t>
      </w:r>
      <w:r w:rsidRPr="00361A64">
        <w:rPr>
          <w:rFonts w:ascii="Times New Roman" w:hAnsi="Times New Roman" w:cs="Times New Roman"/>
          <w:sz w:val="24"/>
          <w:szCs w:val="24"/>
        </w:rPr>
        <w:t>kayb</w:t>
      </w:r>
      <w:r w:rsidR="00F4413B" w:rsidRPr="00361A64">
        <w:rPr>
          <w:rFonts w:ascii="Times New Roman" w:hAnsi="Times New Roman" w:cs="Times New Roman"/>
          <w:sz w:val="24"/>
          <w:szCs w:val="24"/>
        </w:rPr>
        <w:t xml:space="preserve">etmesi ve tasarladığından fazla </w:t>
      </w:r>
      <w:r w:rsidRPr="00361A64">
        <w:rPr>
          <w:rFonts w:ascii="Times New Roman" w:hAnsi="Times New Roman" w:cs="Times New Roman"/>
          <w:sz w:val="24"/>
          <w:szCs w:val="24"/>
        </w:rPr>
        <w:t>madde kullanması veya bu bağlamda eylemler gerçekleştirmesi,</w:t>
      </w:r>
    </w:p>
    <w:p w14:paraId="750F04CE" w14:textId="77777777" w:rsidR="00664C3E" w:rsidRPr="00361A64" w:rsidRDefault="00F4413B" w:rsidP="00076A46">
      <w:pPr>
        <w:pStyle w:val="ListeParagraf"/>
        <w:numPr>
          <w:ilvl w:val="0"/>
          <w:numId w:val="5"/>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Bireyin zamanının genelini</w:t>
      </w:r>
      <w:r w:rsidR="00A42C8C">
        <w:rPr>
          <w:rFonts w:ascii="Times New Roman" w:hAnsi="Times New Roman" w:cs="Times New Roman"/>
          <w:sz w:val="24"/>
          <w:szCs w:val="24"/>
        </w:rPr>
        <w:t xml:space="preserve"> bağımlılık oluşturan madde ve fiilleri</w:t>
      </w:r>
      <w:r w:rsidR="00E920B1">
        <w:rPr>
          <w:rFonts w:ascii="Times New Roman" w:hAnsi="Times New Roman" w:cs="Times New Roman"/>
          <w:sz w:val="24"/>
          <w:szCs w:val="24"/>
        </w:rPr>
        <w:t xml:space="preserve"> </w:t>
      </w:r>
      <w:r w:rsidR="00A42C8C">
        <w:rPr>
          <w:rFonts w:ascii="Times New Roman" w:hAnsi="Times New Roman" w:cs="Times New Roman"/>
          <w:sz w:val="24"/>
          <w:szCs w:val="24"/>
        </w:rPr>
        <w:t xml:space="preserve">düşünerek, </w:t>
      </w:r>
      <w:r w:rsidR="0097633E">
        <w:rPr>
          <w:rFonts w:ascii="Times New Roman" w:hAnsi="Times New Roman" w:cs="Times New Roman"/>
          <w:sz w:val="24"/>
          <w:szCs w:val="24"/>
        </w:rPr>
        <w:t xml:space="preserve">bu </w:t>
      </w:r>
      <w:r w:rsidR="00664C3E" w:rsidRPr="00361A64">
        <w:rPr>
          <w:rFonts w:ascii="Times New Roman" w:hAnsi="Times New Roman" w:cs="Times New Roman"/>
          <w:sz w:val="24"/>
          <w:szCs w:val="24"/>
        </w:rPr>
        <w:t xml:space="preserve">madde veya davranışlar ile tüketmesi, </w:t>
      </w:r>
    </w:p>
    <w:p w14:paraId="5C3841F4" w14:textId="77777777" w:rsidR="00664C3E" w:rsidRDefault="001A7DE4" w:rsidP="00076A46">
      <w:pPr>
        <w:pStyle w:val="ListeParagraf"/>
        <w:numPr>
          <w:ilvl w:val="0"/>
          <w:numId w:val="5"/>
        </w:numPr>
        <w:spacing w:after="120" w:line="360" w:lineRule="auto"/>
        <w:ind w:left="110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Bireyin </w:t>
      </w:r>
      <w:r w:rsidR="00A42C8C">
        <w:rPr>
          <w:rFonts w:ascii="Times New Roman" w:hAnsi="Times New Roman" w:cs="Times New Roman"/>
          <w:sz w:val="24"/>
          <w:szCs w:val="24"/>
        </w:rPr>
        <w:t xml:space="preserve">madde ve </w:t>
      </w:r>
      <w:r w:rsidR="00664C3E" w:rsidRPr="00361A64">
        <w:rPr>
          <w:rFonts w:ascii="Times New Roman" w:hAnsi="Times New Roman" w:cs="Times New Roman"/>
          <w:sz w:val="24"/>
          <w:szCs w:val="24"/>
        </w:rPr>
        <w:t>tutumlarından dolayı bireysel ve toplumsal sorumluluklarının (okul, meslek vb.) gereğini yapamaması.</w:t>
      </w:r>
    </w:p>
    <w:p w14:paraId="754715DD" w14:textId="77777777" w:rsidR="00664C3E" w:rsidRPr="00F43AB5" w:rsidRDefault="00664C3E" w:rsidP="00F43AB5">
      <w:pPr>
        <w:pStyle w:val="Balk2"/>
      </w:pPr>
      <w:bookmarkStart w:id="13" w:name="_Toc94004358"/>
      <w:r w:rsidRPr="00F43AB5">
        <w:t>2.2.Bağımlılık Türleri</w:t>
      </w:r>
      <w:bookmarkEnd w:id="13"/>
    </w:p>
    <w:p w14:paraId="431EB286" w14:textId="77777777" w:rsidR="00664C3E" w:rsidRDefault="00F4413B" w:rsidP="00F4413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Bağımlılık türleri, </w:t>
      </w:r>
      <w:r w:rsidR="00664C3E" w:rsidRPr="002B2CE2">
        <w:rPr>
          <w:rFonts w:ascii="Times New Roman" w:hAnsi="Times New Roman" w:cs="Times New Roman"/>
          <w:sz w:val="24"/>
          <w:szCs w:val="24"/>
        </w:rPr>
        <w:t xml:space="preserve">insanların kullanmış oldukları maddeye ve </w:t>
      </w:r>
      <w:r w:rsidR="00664C3E" w:rsidRPr="00751C55">
        <w:rPr>
          <w:rFonts w:ascii="Times New Roman" w:hAnsi="Times New Roman" w:cs="Times New Roman"/>
          <w:sz w:val="24"/>
          <w:szCs w:val="24"/>
        </w:rPr>
        <w:t xml:space="preserve">eylemlerine </w:t>
      </w:r>
      <w:proofErr w:type="spellStart"/>
      <w:r w:rsidR="00664C3E" w:rsidRPr="00751C55">
        <w:rPr>
          <w:rFonts w:ascii="Times New Roman" w:hAnsi="Times New Roman" w:cs="Times New Roman"/>
          <w:sz w:val="24"/>
          <w:szCs w:val="24"/>
        </w:rPr>
        <w:t>göre</w:t>
      </w:r>
      <w:r w:rsidR="00664C3E">
        <w:rPr>
          <w:rFonts w:ascii="Times New Roman" w:hAnsi="Times New Roman" w:cs="Times New Roman"/>
          <w:sz w:val="24"/>
          <w:szCs w:val="24"/>
        </w:rPr>
        <w:t>belirlenmektedir</w:t>
      </w:r>
      <w:proofErr w:type="spellEnd"/>
      <w:r w:rsidR="00664C3E">
        <w:rPr>
          <w:rFonts w:ascii="Times New Roman" w:hAnsi="Times New Roman" w:cs="Times New Roman"/>
          <w:sz w:val="24"/>
          <w:szCs w:val="24"/>
        </w:rPr>
        <w:t xml:space="preserve">. Bağımlılık olgusu maddesel ve eylemsel ölçütlerine göre iki kategoride incelenmektedir. </w:t>
      </w:r>
      <w:r w:rsidR="00664C3E" w:rsidRPr="002B2CE2">
        <w:rPr>
          <w:rFonts w:ascii="Times New Roman" w:hAnsi="Times New Roman" w:cs="Times New Roman"/>
          <w:sz w:val="24"/>
          <w:szCs w:val="24"/>
        </w:rPr>
        <w:t>Bağımlılık türleri aşağıda açıkla</w:t>
      </w:r>
      <w:r w:rsidR="00664C3E">
        <w:rPr>
          <w:rFonts w:ascii="Times New Roman" w:hAnsi="Times New Roman" w:cs="Times New Roman"/>
          <w:sz w:val="24"/>
          <w:szCs w:val="24"/>
        </w:rPr>
        <w:t>n</w:t>
      </w:r>
      <w:r w:rsidR="00664C3E" w:rsidRPr="002B2CE2">
        <w:rPr>
          <w:rFonts w:ascii="Times New Roman" w:hAnsi="Times New Roman" w:cs="Times New Roman"/>
          <w:sz w:val="24"/>
          <w:szCs w:val="24"/>
        </w:rPr>
        <w:t>mıştır.</w:t>
      </w:r>
    </w:p>
    <w:p w14:paraId="0BB3A69C" w14:textId="77777777" w:rsidR="00664C3E" w:rsidRPr="00F4413B" w:rsidRDefault="00664C3E" w:rsidP="00F4413B">
      <w:pPr>
        <w:pStyle w:val="Balk2"/>
      </w:pPr>
      <w:bookmarkStart w:id="14" w:name="_Toc94004359"/>
      <w:r w:rsidRPr="00F4413B">
        <w:t>2.2.1.Maddesel (Kimyasal) Bağımlılık</w:t>
      </w:r>
      <w:bookmarkEnd w:id="14"/>
    </w:p>
    <w:p w14:paraId="060B5FAE" w14:textId="77777777" w:rsidR="00664C3E" w:rsidRPr="002B2919" w:rsidRDefault="00664C3E" w:rsidP="002B2919">
      <w:pPr>
        <w:spacing w:after="120" w:line="360" w:lineRule="auto"/>
        <w:ind w:firstLine="680"/>
        <w:jc w:val="both"/>
        <w:rPr>
          <w:rFonts w:ascii="Times New Roman" w:hAnsi="Times New Roman" w:cs="Times New Roman"/>
          <w:spacing w:val="-2"/>
          <w:sz w:val="24"/>
          <w:szCs w:val="24"/>
        </w:rPr>
      </w:pPr>
      <w:r w:rsidRPr="002B2919">
        <w:rPr>
          <w:rFonts w:ascii="Times New Roman" w:hAnsi="Times New Roman" w:cs="Times New Roman"/>
          <w:spacing w:val="-2"/>
          <w:sz w:val="24"/>
          <w:szCs w:val="24"/>
        </w:rPr>
        <w:t>''Dünya Sağlık Örgütü</w:t>
      </w:r>
      <w:r w:rsidR="00636578">
        <w:rPr>
          <w:rFonts w:ascii="Times New Roman" w:hAnsi="Times New Roman" w:cs="Times New Roman"/>
          <w:spacing w:val="-2"/>
          <w:sz w:val="24"/>
          <w:szCs w:val="24"/>
        </w:rPr>
        <w:t>’ne</w:t>
      </w:r>
      <w:r w:rsidRPr="002B2919">
        <w:rPr>
          <w:rFonts w:ascii="Times New Roman" w:hAnsi="Times New Roman" w:cs="Times New Roman"/>
          <w:spacing w:val="-2"/>
          <w:sz w:val="24"/>
          <w:szCs w:val="24"/>
        </w:rPr>
        <w:t xml:space="preserve"> (</w:t>
      </w:r>
      <w:r w:rsidR="00636578">
        <w:rPr>
          <w:rFonts w:ascii="Times New Roman" w:hAnsi="Times New Roman" w:cs="Times New Roman"/>
          <w:spacing w:val="-2"/>
          <w:sz w:val="24"/>
          <w:szCs w:val="24"/>
        </w:rPr>
        <w:t>WHO)</w:t>
      </w:r>
      <w:r w:rsidR="002B2919" w:rsidRPr="002B2919">
        <w:rPr>
          <w:rFonts w:ascii="Times New Roman" w:hAnsi="Times New Roman" w:cs="Times New Roman"/>
          <w:spacing w:val="-2"/>
          <w:sz w:val="24"/>
          <w:szCs w:val="24"/>
        </w:rPr>
        <w:t xml:space="preserve"> göre madde bağımlılığı; kimyasal </w:t>
      </w:r>
      <w:r w:rsidRPr="002B2919">
        <w:rPr>
          <w:rFonts w:ascii="Times New Roman" w:hAnsi="Times New Roman" w:cs="Times New Roman"/>
          <w:spacing w:val="-2"/>
          <w:sz w:val="24"/>
          <w:szCs w:val="24"/>
        </w:rPr>
        <w:t>(</w:t>
      </w:r>
      <w:proofErr w:type="spellStart"/>
      <w:r w:rsidRPr="002B2919">
        <w:rPr>
          <w:rFonts w:ascii="Times New Roman" w:hAnsi="Times New Roman" w:cs="Times New Roman"/>
          <w:spacing w:val="-2"/>
          <w:sz w:val="24"/>
          <w:szCs w:val="24"/>
        </w:rPr>
        <w:t>psikoaktif</w:t>
      </w:r>
      <w:proofErr w:type="spellEnd"/>
      <w:r w:rsidRPr="002B2919">
        <w:rPr>
          <w:rFonts w:ascii="Times New Roman" w:hAnsi="Times New Roman" w:cs="Times New Roman"/>
          <w:spacing w:val="-2"/>
          <w:sz w:val="24"/>
          <w:szCs w:val="24"/>
        </w:rPr>
        <w:t>) maddelerin zarar verecek ve tehlike oluşturacak bir şekilde kullanılmasıdır. Başka bir ifade ile madde bağımlılığı; sigara, alkol, uçucu maddeler ve uyuşturucunun uzun zamandan beri ve sürekli kullanılması sonucu, bireylerde kullandığı maddeye karşı yoğun şekilde ihtiyaç hissetmesi biçiminde belirtilmektedir (17</w:t>
      </w:r>
      <w:r w:rsidR="002B2919" w:rsidRPr="002B2919">
        <w:rPr>
          <w:rFonts w:ascii="Times New Roman" w:hAnsi="Times New Roman" w:cs="Times New Roman"/>
          <w:spacing w:val="-2"/>
          <w:sz w:val="24"/>
          <w:szCs w:val="24"/>
        </w:rPr>
        <w:t xml:space="preserve">). </w:t>
      </w:r>
      <w:r w:rsidRPr="002B2919">
        <w:rPr>
          <w:rFonts w:ascii="Times New Roman" w:hAnsi="Times New Roman" w:cs="Times New Roman"/>
          <w:spacing w:val="-2"/>
          <w:sz w:val="24"/>
          <w:szCs w:val="24"/>
        </w:rPr>
        <w:t>Bireylerin ba</w:t>
      </w:r>
      <w:r w:rsidR="002B2919" w:rsidRPr="002B2919">
        <w:rPr>
          <w:rFonts w:ascii="Times New Roman" w:hAnsi="Times New Roman" w:cs="Times New Roman"/>
          <w:spacing w:val="-2"/>
          <w:sz w:val="24"/>
          <w:szCs w:val="24"/>
        </w:rPr>
        <w:t xml:space="preserve">hsedilen maddeleri uzun süre ve düzenli şekilde kullanımı </w:t>
      </w:r>
      <w:r w:rsidRPr="002B2919">
        <w:rPr>
          <w:rFonts w:ascii="Times New Roman" w:hAnsi="Times New Roman" w:cs="Times New Roman"/>
          <w:spacing w:val="-2"/>
          <w:sz w:val="24"/>
          <w:szCs w:val="24"/>
        </w:rPr>
        <w:t xml:space="preserve">sonucunda bağımlılık ortaya çıkmaktadır. </w:t>
      </w:r>
    </w:p>
    <w:p w14:paraId="7D6241BE" w14:textId="77777777" w:rsidR="002B2919" w:rsidRDefault="00664C3E" w:rsidP="002B2919">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lastRenderedPageBreak/>
        <w:t>Bağımlı olan bireyler, madde alımına karş</w:t>
      </w:r>
      <w:r>
        <w:rPr>
          <w:rFonts w:ascii="Times New Roman" w:hAnsi="Times New Roman" w:cs="Times New Roman"/>
          <w:sz w:val="24"/>
          <w:szCs w:val="24"/>
        </w:rPr>
        <w:t>ı aşırı istek duyma,</w:t>
      </w:r>
      <w:r w:rsidRPr="002B2CE2">
        <w:rPr>
          <w:rFonts w:ascii="Times New Roman" w:hAnsi="Times New Roman" w:cs="Times New Roman"/>
          <w:sz w:val="24"/>
          <w:szCs w:val="24"/>
        </w:rPr>
        <w:t xml:space="preserve"> ke</w:t>
      </w:r>
      <w:r>
        <w:rPr>
          <w:rFonts w:ascii="Times New Roman" w:hAnsi="Times New Roman" w:cs="Times New Roman"/>
          <w:sz w:val="24"/>
          <w:szCs w:val="24"/>
        </w:rPr>
        <w:t xml:space="preserve">ndini kontrol altına alamaması </w:t>
      </w:r>
      <w:r w:rsidRPr="002B2CE2">
        <w:rPr>
          <w:rFonts w:ascii="Times New Roman" w:hAnsi="Times New Roman" w:cs="Times New Roman"/>
          <w:sz w:val="24"/>
          <w:szCs w:val="24"/>
        </w:rPr>
        <w:t>sonucunda zarar görece</w:t>
      </w:r>
      <w:r>
        <w:rPr>
          <w:rFonts w:ascii="Times New Roman" w:hAnsi="Times New Roman" w:cs="Times New Roman"/>
          <w:sz w:val="24"/>
          <w:szCs w:val="24"/>
        </w:rPr>
        <w:t>ğini bildiği halde vazgeçememe ve bu durumları gerçekleştirmekte kendini zorunlu hissetme</w:t>
      </w:r>
      <w:r w:rsidRPr="002B2CE2">
        <w:rPr>
          <w:rFonts w:ascii="Times New Roman" w:hAnsi="Times New Roman" w:cs="Times New Roman"/>
          <w:sz w:val="24"/>
          <w:szCs w:val="24"/>
        </w:rPr>
        <w:t xml:space="preserve"> gibi durumlar ile k</w:t>
      </w:r>
      <w:r w:rsidR="002B2919">
        <w:rPr>
          <w:rFonts w:ascii="Times New Roman" w:hAnsi="Times New Roman" w:cs="Times New Roman"/>
          <w:sz w:val="24"/>
          <w:szCs w:val="24"/>
        </w:rPr>
        <w:t xml:space="preserve">arşı karşıya kalmaktadır. </w:t>
      </w:r>
      <w:r w:rsidRPr="002B2CE2">
        <w:rPr>
          <w:rFonts w:ascii="Times New Roman" w:hAnsi="Times New Roman" w:cs="Times New Roman"/>
          <w:sz w:val="24"/>
          <w:szCs w:val="24"/>
        </w:rPr>
        <w:t>Bağımlı bireylerin bağımlılık yaşadığı maddelere ulaşamamaları ya da istedikleri miktarda elde edememeleri sonucunda bireylerde, kusma, gerginlik, terleme, yemek yememe, şiddetli</w:t>
      </w:r>
      <w:r w:rsidR="002B2919">
        <w:rPr>
          <w:rFonts w:ascii="Times New Roman" w:hAnsi="Times New Roman" w:cs="Times New Roman"/>
          <w:sz w:val="24"/>
          <w:szCs w:val="24"/>
        </w:rPr>
        <w:t xml:space="preserve"> baş ağrısı, ishal, uykusuzluk, </w:t>
      </w:r>
      <w:r w:rsidRPr="002B2CE2">
        <w:rPr>
          <w:rFonts w:ascii="Times New Roman" w:hAnsi="Times New Roman" w:cs="Times New Roman"/>
          <w:sz w:val="24"/>
          <w:szCs w:val="24"/>
        </w:rPr>
        <w:t>agresif tavırlar ve sinir nöbetleri gibi semptomlar</w:t>
      </w:r>
      <w:r>
        <w:rPr>
          <w:rFonts w:ascii="Times New Roman" w:hAnsi="Times New Roman" w:cs="Times New Roman"/>
          <w:sz w:val="24"/>
          <w:szCs w:val="24"/>
        </w:rPr>
        <w:t>ın yaşandığı görülmektedir (7).</w:t>
      </w:r>
    </w:p>
    <w:p w14:paraId="3D810451" w14:textId="77777777" w:rsidR="009340DF" w:rsidRDefault="00877E51" w:rsidP="009340DF">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Erken çocukluk döneminde davranış problemleri görülen çocukların bağımlı olma</w:t>
      </w:r>
      <w:r w:rsidR="00803DE0">
        <w:rPr>
          <w:rFonts w:ascii="Times New Roman" w:hAnsi="Times New Roman" w:cs="Times New Roman"/>
          <w:sz w:val="24"/>
          <w:szCs w:val="24"/>
        </w:rPr>
        <w:t xml:space="preserve">ya daha yatkın oldukları ifade edilebilir. </w:t>
      </w:r>
      <w:r w:rsidR="009340DF" w:rsidRPr="00470771">
        <w:rPr>
          <w:rFonts w:ascii="Times New Roman" w:hAnsi="Times New Roman" w:cs="Times New Roman"/>
          <w:sz w:val="24"/>
          <w:szCs w:val="24"/>
        </w:rPr>
        <w:t xml:space="preserve">Madde bağımlılığının </w:t>
      </w:r>
      <w:r w:rsidR="009340DF">
        <w:rPr>
          <w:rFonts w:ascii="Times New Roman" w:hAnsi="Times New Roman" w:cs="Times New Roman"/>
          <w:sz w:val="24"/>
          <w:szCs w:val="24"/>
        </w:rPr>
        <w:t xml:space="preserve">pek çok nedeni olabilmektedir. </w:t>
      </w:r>
      <w:r>
        <w:rPr>
          <w:rFonts w:ascii="Times New Roman" w:hAnsi="Times New Roman" w:cs="Times New Roman"/>
          <w:sz w:val="24"/>
          <w:szCs w:val="24"/>
        </w:rPr>
        <w:t xml:space="preserve">Bu nedenlerin </w:t>
      </w:r>
      <w:proofErr w:type="spellStart"/>
      <w:r>
        <w:rPr>
          <w:rFonts w:ascii="Times New Roman" w:hAnsi="Times New Roman" w:cs="Times New Roman"/>
          <w:sz w:val="24"/>
          <w:szCs w:val="24"/>
        </w:rPr>
        <w:t>başlıcaları</w:t>
      </w:r>
      <w:proofErr w:type="spellEnd"/>
      <w:r w:rsidR="00212DA1">
        <w:rPr>
          <w:rFonts w:ascii="Times New Roman" w:hAnsi="Times New Roman" w:cs="Times New Roman"/>
          <w:sz w:val="24"/>
          <w:szCs w:val="24"/>
        </w:rPr>
        <w:t xml:space="preserve"> (18)</w:t>
      </w:r>
      <w:r>
        <w:rPr>
          <w:rFonts w:ascii="Times New Roman" w:hAnsi="Times New Roman" w:cs="Times New Roman"/>
          <w:sz w:val="24"/>
          <w:szCs w:val="24"/>
        </w:rPr>
        <w:t>:</w:t>
      </w:r>
    </w:p>
    <w:p w14:paraId="198F7FA7" w14:textId="77777777" w:rsidR="00877E51" w:rsidRPr="00877E51" w:rsidRDefault="009340DF" w:rsidP="00877E51">
      <w:pPr>
        <w:pStyle w:val="ListeParagraf"/>
        <w:numPr>
          <w:ilvl w:val="0"/>
          <w:numId w:val="25"/>
        </w:numPr>
        <w:spacing w:after="120" w:line="360" w:lineRule="auto"/>
        <w:jc w:val="both"/>
        <w:rPr>
          <w:rFonts w:ascii="Times New Roman" w:hAnsi="Times New Roman" w:cs="Times New Roman"/>
          <w:sz w:val="24"/>
          <w:szCs w:val="24"/>
        </w:rPr>
      </w:pPr>
      <w:r w:rsidRPr="00877E51">
        <w:rPr>
          <w:rFonts w:ascii="Times New Roman" w:hAnsi="Times New Roman" w:cs="Times New Roman"/>
          <w:sz w:val="24"/>
          <w:szCs w:val="24"/>
        </w:rPr>
        <w:t>Ebeveynlerin de</w:t>
      </w:r>
      <w:r w:rsidR="00877E51" w:rsidRPr="00877E51">
        <w:rPr>
          <w:rFonts w:ascii="Times New Roman" w:hAnsi="Times New Roman" w:cs="Times New Roman"/>
          <w:sz w:val="24"/>
          <w:szCs w:val="24"/>
        </w:rPr>
        <w:t xml:space="preserve"> bağımlı </w:t>
      </w:r>
      <w:r w:rsidRPr="00877E51">
        <w:rPr>
          <w:rFonts w:ascii="Times New Roman" w:hAnsi="Times New Roman" w:cs="Times New Roman"/>
          <w:sz w:val="24"/>
          <w:szCs w:val="24"/>
        </w:rPr>
        <w:t xml:space="preserve">ya da </w:t>
      </w:r>
      <w:r w:rsidR="00877E51" w:rsidRPr="00877E51">
        <w:rPr>
          <w:rFonts w:ascii="Times New Roman" w:hAnsi="Times New Roman" w:cs="Times New Roman"/>
          <w:sz w:val="24"/>
          <w:szCs w:val="24"/>
        </w:rPr>
        <w:t>psikolojik problemleri</w:t>
      </w:r>
      <w:r w:rsidR="00803DE0">
        <w:rPr>
          <w:rFonts w:ascii="Times New Roman" w:hAnsi="Times New Roman" w:cs="Times New Roman"/>
          <w:sz w:val="24"/>
          <w:szCs w:val="24"/>
        </w:rPr>
        <w:t xml:space="preserve">nin </w:t>
      </w:r>
      <w:r w:rsidRPr="00877E51">
        <w:rPr>
          <w:rFonts w:ascii="Times New Roman" w:hAnsi="Times New Roman" w:cs="Times New Roman"/>
          <w:sz w:val="24"/>
          <w:szCs w:val="24"/>
        </w:rPr>
        <w:t xml:space="preserve">olması, </w:t>
      </w:r>
    </w:p>
    <w:p w14:paraId="3120F68C" w14:textId="77777777" w:rsidR="00877E51" w:rsidRPr="00877E51" w:rsidRDefault="00877E51" w:rsidP="00877E51">
      <w:pPr>
        <w:pStyle w:val="ListeParagraf"/>
        <w:numPr>
          <w:ilvl w:val="0"/>
          <w:numId w:val="2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Ebeveyn ve çocuk </w:t>
      </w:r>
      <w:r w:rsidR="009340DF" w:rsidRPr="00877E51">
        <w:rPr>
          <w:rFonts w:ascii="Times New Roman" w:hAnsi="Times New Roman" w:cs="Times New Roman"/>
          <w:sz w:val="24"/>
          <w:szCs w:val="24"/>
        </w:rPr>
        <w:t xml:space="preserve">arasındaki </w:t>
      </w:r>
      <w:r>
        <w:rPr>
          <w:rFonts w:ascii="Times New Roman" w:hAnsi="Times New Roman" w:cs="Times New Roman"/>
          <w:sz w:val="24"/>
          <w:szCs w:val="24"/>
        </w:rPr>
        <w:t xml:space="preserve">ilgi, sevgi ve bağlanma </w:t>
      </w:r>
      <w:r w:rsidR="009340DF" w:rsidRPr="00877E51">
        <w:rPr>
          <w:rFonts w:ascii="Times New Roman" w:hAnsi="Times New Roman" w:cs="Times New Roman"/>
          <w:sz w:val="24"/>
          <w:szCs w:val="24"/>
        </w:rPr>
        <w:t>eksiklikleri,</w:t>
      </w:r>
    </w:p>
    <w:p w14:paraId="589F1A45" w14:textId="77777777" w:rsidR="00877E51" w:rsidRPr="00877E51" w:rsidRDefault="00877E51" w:rsidP="00877E51">
      <w:pPr>
        <w:pStyle w:val="ListeParagraf"/>
        <w:numPr>
          <w:ilvl w:val="0"/>
          <w:numId w:val="2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Çocuğa k</w:t>
      </w:r>
      <w:r w:rsidR="009340DF" w:rsidRPr="00877E51">
        <w:rPr>
          <w:rFonts w:ascii="Times New Roman" w:hAnsi="Times New Roman" w:cs="Times New Roman"/>
          <w:sz w:val="24"/>
          <w:szCs w:val="24"/>
        </w:rPr>
        <w:t xml:space="preserve">oşullu sevgi verilmesi, </w:t>
      </w:r>
    </w:p>
    <w:p w14:paraId="6ABFB8DB" w14:textId="77777777" w:rsidR="00877E51" w:rsidRPr="00877E51" w:rsidRDefault="00877E51" w:rsidP="00877E51">
      <w:pPr>
        <w:pStyle w:val="ListeParagraf"/>
        <w:numPr>
          <w:ilvl w:val="0"/>
          <w:numId w:val="2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Çocuğun arkadaş çevresinde madde kullanan veya suç işlemeye meyilli bireylerin olması</w:t>
      </w:r>
      <w:r w:rsidR="009340DF" w:rsidRPr="00877E51">
        <w:rPr>
          <w:rFonts w:ascii="Times New Roman" w:hAnsi="Times New Roman" w:cs="Times New Roman"/>
          <w:sz w:val="24"/>
          <w:szCs w:val="24"/>
        </w:rPr>
        <w:t>,</w:t>
      </w:r>
    </w:p>
    <w:p w14:paraId="5823AA0F" w14:textId="77777777" w:rsidR="00877E51" w:rsidRPr="00877E51" w:rsidRDefault="00803DE0" w:rsidP="00877E51">
      <w:pPr>
        <w:pStyle w:val="ListeParagraf"/>
        <w:numPr>
          <w:ilvl w:val="0"/>
          <w:numId w:val="2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Akademik başarıda </w:t>
      </w:r>
      <w:r w:rsidR="009340DF" w:rsidRPr="00877E51">
        <w:rPr>
          <w:rFonts w:ascii="Times New Roman" w:hAnsi="Times New Roman" w:cs="Times New Roman"/>
          <w:sz w:val="24"/>
          <w:szCs w:val="24"/>
        </w:rPr>
        <w:t xml:space="preserve">düşüklük, </w:t>
      </w:r>
    </w:p>
    <w:p w14:paraId="6B3FEEFE" w14:textId="77777777" w:rsidR="009340DF" w:rsidRPr="00877E51" w:rsidRDefault="00803DE0" w:rsidP="00877E51">
      <w:pPr>
        <w:pStyle w:val="ListeParagraf"/>
        <w:numPr>
          <w:ilvl w:val="0"/>
          <w:numId w:val="2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Şiddete maruz kalma ve sosyal ilişkilerinde uygun </w:t>
      </w:r>
      <w:r w:rsidR="009340DF" w:rsidRPr="00877E51">
        <w:rPr>
          <w:rFonts w:ascii="Times New Roman" w:hAnsi="Times New Roman" w:cs="Times New Roman"/>
          <w:sz w:val="24"/>
          <w:szCs w:val="24"/>
        </w:rPr>
        <w:t>becerilere sahip ol</w:t>
      </w:r>
      <w:r>
        <w:rPr>
          <w:rFonts w:ascii="Times New Roman" w:hAnsi="Times New Roman" w:cs="Times New Roman"/>
          <w:sz w:val="24"/>
          <w:szCs w:val="24"/>
        </w:rPr>
        <w:t>ma</w:t>
      </w:r>
      <w:r w:rsidR="009340DF" w:rsidRPr="00877E51">
        <w:rPr>
          <w:rFonts w:ascii="Times New Roman" w:hAnsi="Times New Roman" w:cs="Times New Roman"/>
          <w:sz w:val="24"/>
          <w:szCs w:val="24"/>
        </w:rPr>
        <w:t>mak</w:t>
      </w:r>
      <w:r>
        <w:rPr>
          <w:rFonts w:ascii="Times New Roman" w:hAnsi="Times New Roman" w:cs="Times New Roman"/>
          <w:sz w:val="24"/>
          <w:szCs w:val="24"/>
        </w:rPr>
        <w:t xml:space="preserve"> şeklinde sıralanabilir.</w:t>
      </w:r>
    </w:p>
    <w:p w14:paraId="0EC0758C" w14:textId="77777777" w:rsidR="00470771" w:rsidRPr="00803DE0" w:rsidRDefault="00877E51" w:rsidP="00470771">
      <w:pPr>
        <w:spacing w:after="120" w:line="360" w:lineRule="auto"/>
        <w:ind w:firstLine="680"/>
        <w:jc w:val="both"/>
        <w:rPr>
          <w:rFonts w:ascii="Times New Roman" w:hAnsi="Times New Roman" w:cs="Times New Roman"/>
          <w:sz w:val="24"/>
          <w:szCs w:val="24"/>
        </w:rPr>
      </w:pPr>
      <w:r w:rsidRPr="00803DE0">
        <w:rPr>
          <w:rFonts w:ascii="Times New Roman" w:hAnsi="Times New Roman" w:cs="Times New Roman"/>
          <w:sz w:val="24"/>
          <w:szCs w:val="24"/>
        </w:rPr>
        <w:t>Teknolojik gelişimler ile birlikte maddelere (uyuşturucu vs.) ulaşım da</w:t>
      </w:r>
      <w:r w:rsidR="00803DE0" w:rsidRPr="00803DE0">
        <w:rPr>
          <w:rFonts w:ascii="Times New Roman" w:hAnsi="Times New Roman" w:cs="Times New Roman"/>
          <w:sz w:val="24"/>
          <w:szCs w:val="24"/>
        </w:rPr>
        <w:t xml:space="preserve">ha </w:t>
      </w:r>
      <w:r w:rsidRPr="00803DE0">
        <w:rPr>
          <w:rFonts w:ascii="Times New Roman" w:hAnsi="Times New Roman" w:cs="Times New Roman"/>
          <w:sz w:val="24"/>
          <w:szCs w:val="24"/>
        </w:rPr>
        <w:t>kolay hale gelm</w:t>
      </w:r>
      <w:r w:rsidR="00803DE0" w:rsidRPr="00803DE0">
        <w:rPr>
          <w:rFonts w:ascii="Times New Roman" w:hAnsi="Times New Roman" w:cs="Times New Roman"/>
          <w:sz w:val="24"/>
          <w:szCs w:val="24"/>
        </w:rPr>
        <w:t>i</w:t>
      </w:r>
      <w:r w:rsidRPr="00803DE0">
        <w:rPr>
          <w:rFonts w:ascii="Times New Roman" w:hAnsi="Times New Roman" w:cs="Times New Roman"/>
          <w:sz w:val="24"/>
          <w:szCs w:val="24"/>
        </w:rPr>
        <w:t>ştir. İnternet ve s</w:t>
      </w:r>
      <w:r w:rsidR="00470771" w:rsidRPr="00803DE0">
        <w:rPr>
          <w:rFonts w:ascii="Times New Roman" w:hAnsi="Times New Roman" w:cs="Times New Roman"/>
          <w:sz w:val="24"/>
          <w:szCs w:val="24"/>
        </w:rPr>
        <w:t>osyal medya üz</w:t>
      </w:r>
      <w:r w:rsidR="00803DE0" w:rsidRPr="00803DE0">
        <w:rPr>
          <w:rFonts w:ascii="Times New Roman" w:hAnsi="Times New Roman" w:cs="Times New Roman"/>
          <w:sz w:val="24"/>
          <w:szCs w:val="24"/>
        </w:rPr>
        <w:t>erinden uyuşturucu alışverişi</w:t>
      </w:r>
      <w:r w:rsidR="00470771" w:rsidRPr="00803DE0">
        <w:rPr>
          <w:rFonts w:ascii="Times New Roman" w:hAnsi="Times New Roman" w:cs="Times New Roman"/>
          <w:sz w:val="24"/>
          <w:szCs w:val="24"/>
        </w:rPr>
        <w:t>, uyuşturucu mad</w:t>
      </w:r>
      <w:r w:rsidR="00803DE0">
        <w:rPr>
          <w:rFonts w:ascii="Times New Roman" w:hAnsi="Times New Roman" w:cs="Times New Roman"/>
          <w:sz w:val="24"/>
          <w:szCs w:val="24"/>
        </w:rPr>
        <w:t>denin temini</w:t>
      </w:r>
      <w:r w:rsidR="00803DE0" w:rsidRPr="00803DE0">
        <w:rPr>
          <w:rFonts w:ascii="Times New Roman" w:hAnsi="Times New Roman" w:cs="Times New Roman"/>
          <w:sz w:val="24"/>
          <w:szCs w:val="24"/>
        </w:rPr>
        <w:t xml:space="preserve">, </w:t>
      </w:r>
      <w:r w:rsidR="00803DE0">
        <w:rPr>
          <w:rFonts w:ascii="Times New Roman" w:hAnsi="Times New Roman" w:cs="Times New Roman"/>
          <w:sz w:val="24"/>
          <w:szCs w:val="24"/>
        </w:rPr>
        <w:t>dolayısıyla kullanımının bağımlılığı arttırdığı belirtilebilir (18).</w:t>
      </w:r>
    </w:p>
    <w:p w14:paraId="086A254C" w14:textId="77777777" w:rsidR="00664C3E" w:rsidRPr="002B2919" w:rsidRDefault="00664C3E" w:rsidP="002B2919">
      <w:pPr>
        <w:pStyle w:val="Balk2"/>
        <w:rPr>
          <w:rFonts w:cs="Times New Roman"/>
          <w:szCs w:val="24"/>
        </w:rPr>
      </w:pPr>
      <w:bookmarkStart w:id="15" w:name="_Toc94004360"/>
      <w:r w:rsidRPr="008B5C39">
        <w:t>2.2.2.Davranışsal (Eylemsel) Bağımlılık</w:t>
      </w:r>
      <w:bookmarkEnd w:id="15"/>
    </w:p>
    <w:p w14:paraId="6B25993E" w14:textId="77777777" w:rsidR="00664C3E" w:rsidRPr="00224F56" w:rsidRDefault="00664C3E" w:rsidP="00224F56">
      <w:pPr>
        <w:spacing w:after="120" w:line="360" w:lineRule="auto"/>
        <w:ind w:firstLine="680"/>
        <w:jc w:val="both"/>
        <w:rPr>
          <w:rFonts w:ascii="Times New Roman" w:hAnsi="Times New Roman" w:cs="Times New Roman"/>
          <w:sz w:val="24"/>
          <w:szCs w:val="24"/>
        </w:rPr>
      </w:pPr>
      <w:r w:rsidRPr="00224F56">
        <w:rPr>
          <w:rFonts w:ascii="Times New Roman" w:hAnsi="Times New Roman" w:cs="Times New Roman"/>
          <w:sz w:val="24"/>
          <w:szCs w:val="24"/>
        </w:rPr>
        <w:t>Davranışsal bağımlılık, madde bağımlılığı kadar öne</w:t>
      </w:r>
      <w:r w:rsidR="00224F56">
        <w:rPr>
          <w:rFonts w:ascii="Times New Roman" w:hAnsi="Times New Roman" w:cs="Times New Roman"/>
          <w:sz w:val="24"/>
          <w:szCs w:val="24"/>
        </w:rPr>
        <w:t xml:space="preserve">msenmemiş, </w:t>
      </w:r>
      <w:r w:rsidRPr="00224F56">
        <w:rPr>
          <w:rFonts w:ascii="Times New Roman" w:hAnsi="Times New Roman" w:cs="Times New Roman"/>
          <w:sz w:val="24"/>
          <w:szCs w:val="24"/>
        </w:rPr>
        <w:t>halk tarafından göz ardı edilmiştir. Madde bağımlılığının üzerinde du</w:t>
      </w:r>
      <w:r w:rsidR="00224F56" w:rsidRPr="00224F56">
        <w:rPr>
          <w:rFonts w:ascii="Times New Roman" w:hAnsi="Times New Roman" w:cs="Times New Roman"/>
          <w:sz w:val="24"/>
          <w:szCs w:val="24"/>
        </w:rPr>
        <w:t xml:space="preserve">rulmasının da iki ana sebebi </w:t>
      </w:r>
      <w:r w:rsidRPr="00224F56">
        <w:rPr>
          <w:rFonts w:ascii="Times New Roman" w:hAnsi="Times New Roman" w:cs="Times New Roman"/>
          <w:sz w:val="24"/>
          <w:szCs w:val="24"/>
        </w:rPr>
        <w:t>olduğu araştırmacılar tarafından değerlendirilmektedir. Bunlardan ilki, madde bağımlılığı ile ilgili yapılan çalışmalarda kobay olarak hayvanların kullanılmasının daha kolay olması; eylemsel (davranışsal) bağımlılık türünde bu durumun güç olmasıdır. İkinci neden ise, madde bağımlılığı kullanımının sonuçlarının hem beyinde hem de fiziksel olarak tespit edilmesinin,</w:t>
      </w:r>
      <w:r w:rsidR="002B2919" w:rsidRPr="00224F56">
        <w:rPr>
          <w:rFonts w:ascii="Times New Roman" w:hAnsi="Times New Roman" w:cs="Times New Roman"/>
          <w:sz w:val="24"/>
          <w:szCs w:val="24"/>
        </w:rPr>
        <w:t xml:space="preserve"> bu bağımlılık </w:t>
      </w:r>
      <w:r w:rsidRPr="00224F56">
        <w:rPr>
          <w:rFonts w:ascii="Times New Roman" w:hAnsi="Times New Roman" w:cs="Times New Roman"/>
          <w:sz w:val="24"/>
          <w:szCs w:val="24"/>
        </w:rPr>
        <w:t xml:space="preserve">türünde </w:t>
      </w:r>
      <w:proofErr w:type="spellStart"/>
      <w:r w:rsidRPr="00224F56">
        <w:rPr>
          <w:rFonts w:ascii="Times New Roman" w:hAnsi="Times New Roman" w:cs="Times New Roman"/>
          <w:sz w:val="24"/>
          <w:szCs w:val="24"/>
        </w:rPr>
        <w:t>çalışmanındaha</w:t>
      </w:r>
      <w:proofErr w:type="spellEnd"/>
      <w:r w:rsidRPr="00224F56">
        <w:rPr>
          <w:rFonts w:ascii="Times New Roman" w:hAnsi="Times New Roman" w:cs="Times New Roman"/>
          <w:sz w:val="24"/>
          <w:szCs w:val="24"/>
        </w:rPr>
        <w:t xml:space="preserve"> kolay olmasıdır. Davranışsal</w:t>
      </w:r>
      <w:r w:rsidR="00E920B1">
        <w:rPr>
          <w:rFonts w:ascii="Times New Roman" w:hAnsi="Times New Roman" w:cs="Times New Roman"/>
          <w:sz w:val="24"/>
          <w:szCs w:val="24"/>
        </w:rPr>
        <w:t xml:space="preserve"> </w:t>
      </w:r>
      <w:r w:rsidRPr="00224F56">
        <w:rPr>
          <w:rFonts w:ascii="Times New Roman" w:hAnsi="Times New Roman" w:cs="Times New Roman"/>
          <w:sz w:val="24"/>
          <w:szCs w:val="24"/>
        </w:rPr>
        <w:t>(eylemsel) bağımlılığın toplum tarafında</w:t>
      </w:r>
      <w:r w:rsidR="002B2919" w:rsidRPr="00224F56">
        <w:rPr>
          <w:rFonts w:ascii="Times New Roman" w:hAnsi="Times New Roman" w:cs="Times New Roman"/>
          <w:sz w:val="24"/>
          <w:szCs w:val="24"/>
        </w:rPr>
        <w:t>n bağımlılık olarak görülmemesi</w:t>
      </w:r>
      <w:r w:rsidRPr="00224F56">
        <w:rPr>
          <w:rFonts w:ascii="Times New Roman" w:hAnsi="Times New Roman" w:cs="Times New Roman"/>
          <w:sz w:val="24"/>
          <w:szCs w:val="24"/>
        </w:rPr>
        <w:t>, kötü bir alışkanlık olarak görülmesi de bu duru</w:t>
      </w:r>
      <w:r w:rsidR="00F946AC">
        <w:rPr>
          <w:rFonts w:ascii="Times New Roman" w:hAnsi="Times New Roman" w:cs="Times New Roman"/>
          <w:sz w:val="24"/>
          <w:szCs w:val="24"/>
        </w:rPr>
        <w:t>mu etkileyen faktörlerdendir (19</w:t>
      </w:r>
      <w:r w:rsidRPr="00224F56">
        <w:rPr>
          <w:rFonts w:ascii="Times New Roman" w:hAnsi="Times New Roman" w:cs="Times New Roman"/>
          <w:sz w:val="24"/>
          <w:szCs w:val="24"/>
        </w:rPr>
        <w:t>).</w:t>
      </w:r>
    </w:p>
    <w:p w14:paraId="1C74C80D" w14:textId="77777777" w:rsidR="00664C3E" w:rsidRPr="002B2CE2" w:rsidRDefault="00664C3E" w:rsidP="00224F56">
      <w:pPr>
        <w:spacing w:after="120" w:line="360" w:lineRule="auto"/>
        <w:ind w:firstLine="680"/>
        <w:jc w:val="both"/>
        <w:rPr>
          <w:rFonts w:ascii="Times New Roman" w:hAnsi="Times New Roman" w:cs="Times New Roman"/>
          <w:sz w:val="24"/>
          <w:szCs w:val="24"/>
        </w:rPr>
      </w:pPr>
      <w:r w:rsidRPr="00224F56">
        <w:rPr>
          <w:rFonts w:ascii="Times New Roman" w:hAnsi="Times New Roman" w:cs="Times New Roman"/>
          <w:sz w:val="24"/>
          <w:szCs w:val="24"/>
        </w:rPr>
        <w:lastRenderedPageBreak/>
        <w:t>Davranışsal bağımlılık; kişilerin belirli bir madde kullanmamasına rağmen madde kullanan bireylerde g</w:t>
      </w:r>
      <w:r w:rsidR="00B561AF">
        <w:rPr>
          <w:rFonts w:ascii="Times New Roman" w:hAnsi="Times New Roman" w:cs="Times New Roman"/>
          <w:sz w:val="24"/>
          <w:szCs w:val="24"/>
        </w:rPr>
        <w:t>özlemlenen olumlu olmayan eylem</w:t>
      </w:r>
      <w:r w:rsidRPr="00224F56">
        <w:rPr>
          <w:rFonts w:ascii="Times New Roman" w:hAnsi="Times New Roman" w:cs="Times New Roman"/>
          <w:sz w:val="24"/>
          <w:szCs w:val="24"/>
        </w:rPr>
        <w:t>lerin oluşmasına sebep olan alışkanlıklar şeklinde</w:t>
      </w:r>
      <w:r w:rsidRPr="002B2919">
        <w:rPr>
          <w:rFonts w:ascii="Times New Roman" w:hAnsi="Times New Roman" w:cs="Times New Roman"/>
          <w:spacing w:val="-2"/>
          <w:sz w:val="24"/>
          <w:szCs w:val="24"/>
        </w:rPr>
        <w:t xml:space="preserve"> ifade edilmektedir. Kişi, bağımlı bulunduğu eylemi sürekli olarak aklından geçirmekte ve bu eylemi yerine getirmek için yoğun bir çaba göstermektedir</w:t>
      </w:r>
      <w:r w:rsidR="00224F56">
        <w:rPr>
          <w:rFonts w:ascii="Times New Roman" w:hAnsi="Times New Roman" w:cs="Times New Roman"/>
          <w:spacing w:val="-2"/>
          <w:sz w:val="24"/>
          <w:szCs w:val="24"/>
        </w:rPr>
        <w:t xml:space="preserve">. Eylemi </w:t>
      </w:r>
      <w:r w:rsidRPr="002B2919">
        <w:rPr>
          <w:rFonts w:ascii="Times New Roman" w:hAnsi="Times New Roman" w:cs="Times New Roman"/>
          <w:spacing w:val="-2"/>
          <w:sz w:val="24"/>
          <w:szCs w:val="24"/>
        </w:rPr>
        <w:t>sergiley</w:t>
      </w:r>
      <w:r w:rsidR="00224F56">
        <w:rPr>
          <w:rFonts w:ascii="Times New Roman" w:hAnsi="Times New Roman" w:cs="Times New Roman"/>
          <w:spacing w:val="-2"/>
          <w:sz w:val="24"/>
          <w:szCs w:val="24"/>
        </w:rPr>
        <w:t xml:space="preserve">emediği durumlarda, ortamlarda </w:t>
      </w:r>
      <w:r w:rsidRPr="002B2919">
        <w:rPr>
          <w:rFonts w:ascii="Times New Roman" w:hAnsi="Times New Roman" w:cs="Times New Roman"/>
          <w:spacing w:val="-2"/>
          <w:sz w:val="24"/>
          <w:szCs w:val="24"/>
        </w:rPr>
        <w:t>duygularında tutarsızlıklar, etrafına karşı</w:t>
      </w:r>
      <w:r w:rsidR="00636578">
        <w:rPr>
          <w:rFonts w:ascii="Times New Roman" w:hAnsi="Times New Roman" w:cs="Times New Roman"/>
          <w:spacing w:val="-2"/>
          <w:sz w:val="24"/>
          <w:szCs w:val="24"/>
        </w:rPr>
        <w:t xml:space="preserve"> </w:t>
      </w:r>
      <w:r w:rsidRPr="002B2919">
        <w:rPr>
          <w:rFonts w:ascii="Times New Roman" w:hAnsi="Times New Roman" w:cs="Times New Roman"/>
          <w:spacing w:val="-2"/>
          <w:sz w:val="24"/>
          <w:szCs w:val="24"/>
        </w:rPr>
        <w:t>esnekliğinde</w:t>
      </w:r>
      <w:r w:rsidR="00224F56">
        <w:rPr>
          <w:rFonts w:ascii="Times New Roman" w:hAnsi="Times New Roman" w:cs="Times New Roman"/>
          <w:spacing w:val="-2"/>
          <w:sz w:val="24"/>
          <w:szCs w:val="24"/>
        </w:rPr>
        <w:t xml:space="preserve"> fark edilir düzeyde azalmalar, </w:t>
      </w:r>
      <w:r w:rsidRPr="002B2919">
        <w:rPr>
          <w:rFonts w:ascii="Times New Roman" w:hAnsi="Times New Roman" w:cs="Times New Roman"/>
          <w:spacing w:val="-2"/>
          <w:sz w:val="24"/>
          <w:szCs w:val="24"/>
        </w:rPr>
        <w:t>eylemi gerçekleştirememekten kaynaklı yoksunluk göstergeleri görülebilmektedir. Davranışsal bağımlılık yemek yeme</w:t>
      </w:r>
      <w:r w:rsidR="00224F56">
        <w:rPr>
          <w:rFonts w:ascii="Times New Roman" w:hAnsi="Times New Roman" w:cs="Times New Roman"/>
          <w:spacing w:val="-2"/>
          <w:sz w:val="24"/>
          <w:szCs w:val="24"/>
        </w:rPr>
        <w:t xml:space="preserve"> isteği, </w:t>
      </w:r>
      <w:r w:rsidRPr="002B2919">
        <w:rPr>
          <w:rFonts w:ascii="Times New Roman" w:hAnsi="Times New Roman" w:cs="Times New Roman"/>
          <w:spacing w:val="-2"/>
          <w:sz w:val="24"/>
          <w:szCs w:val="24"/>
        </w:rPr>
        <w:t>kumar, kleptomani hastalığı, seks,  denetimsiz bir biçimde dijital araçları kullanma</w:t>
      </w:r>
      <w:r w:rsidR="00E920B1">
        <w:rPr>
          <w:rFonts w:ascii="Times New Roman" w:hAnsi="Times New Roman" w:cs="Times New Roman"/>
          <w:spacing w:val="-2"/>
          <w:sz w:val="24"/>
          <w:szCs w:val="24"/>
        </w:rPr>
        <w:t xml:space="preserve"> </w:t>
      </w:r>
      <w:r w:rsidRPr="002B2919">
        <w:rPr>
          <w:rFonts w:ascii="Times New Roman" w:hAnsi="Times New Roman" w:cs="Times New Roman"/>
          <w:spacing w:val="-2"/>
          <w:sz w:val="24"/>
          <w:szCs w:val="24"/>
        </w:rPr>
        <w:t>isteği, sosyal medyadan ayrılamama gibi eylemleri gerçekleştirmeye dönük yoğun talep duyma biçiminde belirtilmektedir. Madde bağımlılığı ile davranışsal bağımlılık birbir</w:t>
      </w:r>
      <w:r w:rsidR="00224F56">
        <w:rPr>
          <w:rFonts w:ascii="Times New Roman" w:hAnsi="Times New Roman" w:cs="Times New Roman"/>
          <w:spacing w:val="-2"/>
          <w:sz w:val="24"/>
          <w:szCs w:val="24"/>
        </w:rPr>
        <w:t xml:space="preserve">inden bazı yönlerden </w:t>
      </w:r>
      <w:r w:rsidRPr="002B2919">
        <w:rPr>
          <w:rFonts w:ascii="Times New Roman" w:hAnsi="Times New Roman" w:cs="Times New Roman"/>
          <w:spacing w:val="-2"/>
          <w:sz w:val="24"/>
          <w:szCs w:val="24"/>
        </w:rPr>
        <w:t>görülen farklı</w:t>
      </w:r>
      <w:r w:rsidR="00224F56">
        <w:rPr>
          <w:rFonts w:ascii="Times New Roman" w:hAnsi="Times New Roman" w:cs="Times New Roman"/>
          <w:spacing w:val="-2"/>
          <w:sz w:val="24"/>
          <w:szCs w:val="24"/>
        </w:rPr>
        <w:t xml:space="preserve">lıklardan dolayı ayrışmaktadır. </w:t>
      </w:r>
      <w:r w:rsidRPr="002B2919">
        <w:rPr>
          <w:rFonts w:ascii="Times New Roman" w:hAnsi="Times New Roman" w:cs="Times New Roman"/>
          <w:spacing w:val="-2"/>
          <w:sz w:val="24"/>
          <w:szCs w:val="24"/>
        </w:rPr>
        <w:t>Ay</w:t>
      </w:r>
      <w:r w:rsidR="00224F56">
        <w:rPr>
          <w:rFonts w:ascii="Times New Roman" w:hAnsi="Times New Roman" w:cs="Times New Roman"/>
          <w:spacing w:val="-2"/>
          <w:sz w:val="24"/>
          <w:szCs w:val="24"/>
        </w:rPr>
        <w:t xml:space="preserve">rıştıkları noktalardan bazıları ise; </w:t>
      </w:r>
      <w:r w:rsidRPr="002B2919">
        <w:rPr>
          <w:rFonts w:ascii="Times New Roman" w:hAnsi="Times New Roman" w:cs="Times New Roman"/>
          <w:spacing w:val="-2"/>
          <w:sz w:val="24"/>
          <w:szCs w:val="24"/>
        </w:rPr>
        <w:t>kişilerin kimyasal madde kullanmaması, zihnin yoğun bir şekilde bağımlı bulunduğu eylemle ilgilenmesi neticesinde toplumsal yaşama ilişkin kavrayışların azalması</w:t>
      </w:r>
      <w:r>
        <w:rPr>
          <w:rFonts w:ascii="Times New Roman" w:hAnsi="Times New Roman" w:cs="Times New Roman"/>
          <w:sz w:val="24"/>
          <w:szCs w:val="24"/>
        </w:rPr>
        <w:t>, belli</w:t>
      </w:r>
      <w:r w:rsidRPr="002B2CE2">
        <w:rPr>
          <w:rFonts w:ascii="Times New Roman" w:hAnsi="Times New Roman" w:cs="Times New Roman"/>
          <w:sz w:val="24"/>
          <w:szCs w:val="24"/>
        </w:rPr>
        <w:t xml:space="preserve"> davranış</w:t>
      </w:r>
      <w:r>
        <w:rPr>
          <w:rFonts w:ascii="Times New Roman" w:hAnsi="Times New Roman" w:cs="Times New Roman"/>
          <w:sz w:val="24"/>
          <w:szCs w:val="24"/>
        </w:rPr>
        <w:t>lar</w:t>
      </w:r>
      <w:r w:rsidRPr="002B2CE2">
        <w:rPr>
          <w:rFonts w:ascii="Times New Roman" w:hAnsi="Times New Roman" w:cs="Times New Roman"/>
          <w:sz w:val="24"/>
          <w:szCs w:val="24"/>
        </w:rPr>
        <w:t xml:space="preserve"> üzerine odaklanma, takınt</w:t>
      </w:r>
      <w:r w:rsidR="00224F56">
        <w:rPr>
          <w:rFonts w:ascii="Times New Roman" w:hAnsi="Times New Roman" w:cs="Times New Roman"/>
          <w:sz w:val="24"/>
          <w:szCs w:val="24"/>
        </w:rPr>
        <w:t xml:space="preserve">ılı davranışların sergilenmesi, </w:t>
      </w:r>
      <w:r w:rsidRPr="002B2CE2">
        <w:rPr>
          <w:rFonts w:ascii="Times New Roman" w:hAnsi="Times New Roman" w:cs="Times New Roman"/>
          <w:sz w:val="24"/>
          <w:szCs w:val="24"/>
        </w:rPr>
        <w:t>madde</w:t>
      </w:r>
      <w:r w:rsidR="00224F56">
        <w:rPr>
          <w:rFonts w:ascii="Times New Roman" w:hAnsi="Times New Roman" w:cs="Times New Roman"/>
          <w:sz w:val="24"/>
          <w:szCs w:val="24"/>
        </w:rPr>
        <w:t xml:space="preserve">ye bağımlılık durumuna bağlı </w:t>
      </w:r>
      <w:r w:rsidRPr="002B2CE2">
        <w:rPr>
          <w:rFonts w:ascii="Times New Roman" w:hAnsi="Times New Roman" w:cs="Times New Roman"/>
          <w:sz w:val="24"/>
          <w:szCs w:val="24"/>
        </w:rPr>
        <w:t xml:space="preserve">tedavi sürecinin </w:t>
      </w:r>
      <w:r>
        <w:rPr>
          <w:rFonts w:ascii="Times New Roman" w:hAnsi="Times New Roman" w:cs="Times New Roman"/>
          <w:sz w:val="24"/>
          <w:szCs w:val="24"/>
        </w:rPr>
        <w:t>k</w:t>
      </w:r>
      <w:r w:rsidRPr="002B2CE2">
        <w:rPr>
          <w:rFonts w:ascii="Times New Roman" w:hAnsi="Times New Roman" w:cs="Times New Roman"/>
          <w:sz w:val="24"/>
          <w:szCs w:val="24"/>
        </w:rPr>
        <w:t>ısa</w:t>
      </w:r>
      <w:r w:rsidR="00224F56">
        <w:rPr>
          <w:rFonts w:ascii="Times New Roman" w:hAnsi="Times New Roman" w:cs="Times New Roman"/>
          <w:sz w:val="24"/>
          <w:szCs w:val="24"/>
        </w:rPr>
        <w:t xml:space="preserve">lması ve </w:t>
      </w:r>
      <w:r>
        <w:rPr>
          <w:rFonts w:ascii="Times New Roman" w:hAnsi="Times New Roman" w:cs="Times New Roman"/>
          <w:sz w:val="24"/>
          <w:szCs w:val="24"/>
        </w:rPr>
        <w:t>tedavi sür</w:t>
      </w:r>
      <w:r w:rsidR="00224F56">
        <w:rPr>
          <w:rFonts w:ascii="Times New Roman" w:hAnsi="Times New Roman" w:cs="Times New Roman"/>
          <w:sz w:val="24"/>
          <w:szCs w:val="24"/>
        </w:rPr>
        <w:t xml:space="preserve">eçlerinden tatmin edici düzeyde </w:t>
      </w:r>
      <w:r>
        <w:rPr>
          <w:rFonts w:ascii="Times New Roman" w:hAnsi="Times New Roman" w:cs="Times New Roman"/>
          <w:sz w:val="24"/>
          <w:szCs w:val="24"/>
        </w:rPr>
        <w:t xml:space="preserve">pozitif neticelerin </w:t>
      </w:r>
      <w:r w:rsidRPr="002B2CE2">
        <w:rPr>
          <w:rFonts w:ascii="Times New Roman" w:hAnsi="Times New Roman" w:cs="Times New Roman"/>
          <w:sz w:val="24"/>
          <w:szCs w:val="24"/>
        </w:rPr>
        <w:t>alınması</w:t>
      </w:r>
      <w:r>
        <w:rPr>
          <w:rFonts w:ascii="Times New Roman" w:hAnsi="Times New Roman" w:cs="Times New Roman"/>
          <w:sz w:val="24"/>
          <w:szCs w:val="24"/>
        </w:rPr>
        <w:t>dır (5).</w:t>
      </w:r>
    </w:p>
    <w:p w14:paraId="472B5D2F" w14:textId="77777777" w:rsidR="00664C3E" w:rsidRPr="002B2CE2" w:rsidRDefault="00664C3E" w:rsidP="00224F56">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t xml:space="preserve">Dijital bağımlılık davranışsal bağımlılık türleri arasında yer almakta ve </w:t>
      </w:r>
      <w:r>
        <w:rPr>
          <w:rFonts w:ascii="Times New Roman" w:hAnsi="Times New Roman" w:cs="Times New Roman"/>
          <w:sz w:val="24"/>
          <w:szCs w:val="24"/>
        </w:rPr>
        <w:t xml:space="preserve">ilk aşamada </w:t>
      </w:r>
      <w:r w:rsidRPr="002B2CE2">
        <w:rPr>
          <w:rFonts w:ascii="Times New Roman" w:hAnsi="Times New Roman" w:cs="Times New Roman"/>
          <w:sz w:val="24"/>
          <w:szCs w:val="24"/>
        </w:rPr>
        <w:t xml:space="preserve">internet bağımlılığı </w:t>
      </w:r>
      <w:r>
        <w:rPr>
          <w:rFonts w:ascii="Times New Roman" w:hAnsi="Times New Roman" w:cs="Times New Roman"/>
          <w:sz w:val="24"/>
          <w:szCs w:val="24"/>
        </w:rPr>
        <w:t>biçiminde isimlendirilse de mev</w:t>
      </w:r>
      <w:r w:rsidR="0037104B">
        <w:rPr>
          <w:rFonts w:ascii="Times New Roman" w:hAnsi="Times New Roman" w:cs="Times New Roman"/>
          <w:sz w:val="24"/>
          <w:szCs w:val="24"/>
        </w:rPr>
        <w:t>c</w:t>
      </w:r>
      <w:r>
        <w:rPr>
          <w:rFonts w:ascii="Times New Roman" w:hAnsi="Times New Roman" w:cs="Times New Roman"/>
          <w:sz w:val="24"/>
          <w:szCs w:val="24"/>
        </w:rPr>
        <w:t>ut durumda internet ile bağ kurulan</w:t>
      </w:r>
      <w:r w:rsidRPr="002B2CE2">
        <w:rPr>
          <w:rFonts w:ascii="Times New Roman" w:hAnsi="Times New Roman" w:cs="Times New Roman"/>
          <w:sz w:val="24"/>
          <w:szCs w:val="24"/>
        </w:rPr>
        <w:t xml:space="preserve"> araç ve gereçlerin, sosyal </w:t>
      </w:r>
      <w:r>
        <w:rPr>
          <w:rFonts w:ascii="Times New Roman" w:hAnsi="Times New Roman" w:cs="Times New Roman"/>
          <w:sz w:val="24"/>
          <w:szCs w:val="24"/>
        </w:rPr>
        <w:t xml:space="preserve">mecraların yaygınlaşması neticesinde </w:t>
      </w:r>
      <w:r w:rsidRPr="002B2CE2">
        <w:rPr>
          <w:rFonts w:ascii="Times New Roman" w:hAnsi="Times New Roman" w:cs="Times New Roman"/>
          <w:sz w:val="24"/>
          <w:szCs w:val="24"/>
        </w:rPr>
        <w:t>akıllı telefon</w:t>
      </w:r>
      <w:r w:rsidR="00224F56">
        <w:rPr>
          <w:rFonts w:ascii="Times New Roman" w:hAnsi="Times New Roman" w:cs="Times New Roman"/>
          <w:sz w:val="24"/>
          <w:szCs w:val="24"/>
        </w:rPr>
        <w:t xml:space="preserve">, </w:t>
      </w:r>
      <w:r>
        <w:rPr>
          <w:rFonts w:ascii="Times New Roman" w:hAnsi="Times New Roman" w:cs="Times New Roman"/>
          <w:sz w:val="24"/>
          <w:szCs w:val="24"/>
        </w:rPr>
        <w:t>notebook</w:t>
      </w:r>
      <w:r w:rsidR="00224F56">
        <w:rPr>
          <w:rFonts w:ascii="Times New Roman" w:hAnsi="Times New Roman" w:cs="Times New Roman"/>
          <w:sz w:val="24"/>
          <w:szCs w:val="24"/>
        </w:rPr>
        <w:t xml:space="preserve">, </w:t>
      </w:r>
      <w:r w:rsidRPr="002B2CE2">
        <w:rPr>
          <w:rFonts w:ascii="Times New Roman" w:hAnsi="Times New Roman" w:cs="Times New Roman"/>
          <w:sz w:val="24"/>
          <w:szCs w:val="24"/>
        </w:rPr>
        <w:t xml:space="preserve">sosyal medya, oyun bağımlılığı gibi farklı kategorilere </w:t>
      </w:r>
      <w:r>
        <w:rPr>
          <w:rFonts w:ascii="Times New Roman" w:hAnsi="Times New Roman" w:cs="Times New Roman"/>
          <w:sz w:val="24"/>
          <w:szCs w:val="24"/>
        </w:rPr>
        <w:t xml:space="preserve">göre değerlendirilmektedir. </w:t>
      </w:r>
      <w:r w:rsidRPr="002B2CE2">
        <w:rPr>
          <w:rFonts w:ascii="Times New Roman" w:hAnsi="Times New Roman" w:cs="Times New Roman"/>
          <w:sz w:val="24"/>
          <w:szCs w:val="24"/>
        </w:rPr>
        <w:t>Dünya gen</w:t>
      </w:r>
      <w:r>
        <w:rPr>
          <w:rFonts w:ascii="Times New Roman" w:hAnsi="Times New Roman" w:cs="Times New Roman"/>
          <w:sz w:val="24"/>
          <w:szCs w:val="24"/>
        </w:rPr>
        <w:t xml:space="preserve">elinde dijital bağımlılığın </w:t>
      </w:r>
      <w:r w:rsidRPr="002B2CE2">
        <w:rPr>
          <w:rFonts w:ascii="Times New Roman" w:hAnsi="Times New Roman" w:cs="Times New Roman"/>
          <w:sz w:val="24"/>
          <w:szCs w:val="24"/>
        </w:rPr>
        <w:t>hızlı</w:t>
      </w:r>
      <w:r>
        <w:rPr>
          <w:rFonts w:ascii="Times New Roman" w:hAnsi="Times New Roman" w:cs="Times New Roman"/>
          <w:sz w:val="24"/>
          <w:szCs w:val="24"/>
        </w:rPr>
        <w:t xml:space="preserve">ca yayıldığı, insanların yaşamını ve </w:t>
      </w:r>
      <w:r w:rsidRPr="002B2CE2">
        <w:rPr>
          <w:rFonts w:ascii="Times New Roman" w:hAnsi="Times New Roman" w:cs="Times New Roman"/>
          <w:sz w:val="24"/>
          <w:szCs w:val="24"/>
        </w:rPr>
        <w:t>sağlığını olumsuz etkile</w:t>
      </w:r>
      <w:r w:rsidR="00F946AC">
        <w:rPr>
          <w:rFonts w:ascii="Times New Roman" w:hAnsi="Times New Roman" w:cs="Times New Roman"/>
          <w:sz w:val="24"/>
          <w:szCs w:val="24"/>
        </w:rPr>
        <w:t>diği belirtilmektedir (20</w:t>
      </w:r>
      <w:r w:rsidRPr="002B2CE2">
        <w:rPr>
          <w:rFonts w:ascii="Times New Roman" w:hAnsi="Times New Roman" w:cs="Times New Roman"/>
          <w:sz w:val="24"/>
          <w:szCs w:val="24"/>
        </w:rPr>
        <w:t xml:space="preserve">). </w:t>
      </w:r>
    </w:p>
    <w:p w14:paraId="65A2B255" w14:textId="77777777" w:rsidR="00664C3E" w:rsidRPr="002B2CE2" w:rsidRDefault="00664C3E" w:rsidP="00224F56">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S</w:t>
      </w:r>
      <w:r w:rsidR="00224F56">
        <w:rPr>
          <w:rFonts w:ascii="Times New Roman" w:hAnsi="Times New Roman" w:cs="Times New Roman"/>
          <w:sz w:val="24"/>
          <w:szCs w:val="24"/>
        </w:rPr>
        <w:t xml:space="preserve">onuç olarak bağımlılık olgusu; </w:t>
      </w:r>
      <w:r>
        <w:rPr>
          <w:rFonts w:ascii="Times New Roman" w:hAnsi="Times New Roman" w:cs="Times New Roman"/>
          <w:sz w:val="24"/>
          <w:szCs w:val="24"/>
        </w:rPr>
        <w:t xml:space="preserve">maddesel, </w:t>
      </w:r>
      <w:r w:rsidRPr="002B2CE2">
        <w:rPr>
          <w:rFonts w:ascii="Times New Roman" w:hAnsi="Times New Roman" w:cs="Times New Roman"/>
          <w:sz w:val="24"/>
          <w:szCs w:val="24"/>
        </w:rPr>
        <w:t xml:space="preserve">davranışsal bağımlılık </w:t>
      </w:r>
      <w:r w:rsidR="00224F56">
        <w:rPr>
          <w:rFonts w:ascii="Times New Roman" w:hAnsi="Times New Roman" w:cs="Times New Roman"/>
          <w:sz w:val="24"/>
          <w:szCs w:val="24"/>
        </w:rPr>
        <w:t xml:space="preserve">biçiminde </w:t>
      </w:r>
      <w:r>
        <w:rPr>
          <w:rFonts w:ascii="Times New Roman" w:hAnsi="Times New Roman" w:cs="Times New Roman"/>
          <w:sz w:val="24"/>
          <w:szCs w:val="24"/>
        </w:rPr>
        <w:t>iki ka</w:t>
      </w:r>
      <w:r w:rsidR="00224F56">
        <w:rPr>
          <w:rFonts w:ascii="Times New Roman" w:hAnsi="Times New Roman" w:cs="Times New Roman"/>
          <w:sz w:val="24"/>
          <w:szCs w:val="24"/>
        </w:rPr>
        <w:t>tegoride değerlendirilmektedir. Davranışsal bağımlılık konusuna</w:t>
      </w:r>
      <w:r w:rsidR="00E920B1">
        <w:rPr>
          <w:rFonts w:ascii="Times New Roman" w:hAnsi="Times New Roman" w:cs="Times New Roman"/>
          <w:sz w:val="24"/>
          <w:szCs w:val="24"/>
        </w:rPr>
        <w:t xml:space="preserve"> </w:t>
      </w:r>
      <w:r w:rsidR="00224F56">
        <w:rPr>
          <w:rFonts w:ascii="Times New Roman" w:hAnsi="Times New Roman" w:cs="Times New Roman"/>
          <w:sz w:val="24"/>
          <w:szCs w:val="24"/>
        </w:rPr>
        <w:t>daha</w:t>
      </w:r>
      <w:r w:rsidR="00E920B1">
        <w:rPr>
          <w:rFonts w:ascii="Times New Roman" w:hAnsi="Times New Roman" w:cs="Times New Roman"/>
          <w:sz w:val="24"/>
          <w:szCs w:val="24"/>
        </w:rPr>
        <w:t xml:space="preserve"> </w:t>
      </w:r>
      <w:r>
        <w:rPr>
          <w:rFonts w:ascii="Times New Roman" w:hAnsi="Times New Roman" w:cs="Times New Roman"/>
          <w:sz w:val="24"/>
          <w:szCs w:val="24"/>
        </w:rPr>
        <w:t xml:space="preserve">önceki dönemlerde </w:t>
      </w:r>
      <w:proofErr w:type="spellStart"/>
      <w:r>
        <w:rPr>
          <w:rFonts w:ascii="Times New Roman" w:hAnsi="Times New Roman" w:cs="Times New Roman"/>
          <w:sz w:val="24"/>
          <w:szCs w:val="24"/>
        </w:rPr>
        <w:t>yoğunlaşılmamış</w:t>
      </w:r>
      <w:proofErr w:type="spellEnd"/>
      <w:r>
        <w:rPr>
          <w:rFonts w:ascii="Times New Roman" w:hAnsi="Times New Roman" w:cs="Times New Roman"/>
          <w:sz w:val="24"/>
          <w:szCs w:val="24"/>
        </w:rPr>
        <w:t xml:space="preserve"> olunsa da</w:t>
      </w:r>
      <w:r w:rsidRPr="002B2CE2">
        <w:rPr>
          <w:rFonts w:ascii="Times New Roman" w:hAnsi="Times New Roman" w:cs="Times New Roman"/>
          <w:sz w:val="24"/>
          <w:szCs w:val="24"/>
        </w:rPr>
        <w:t xml:space="preserve">, </w:t>
      </w:r>
      <w:r w:rsidR="00224F56">
        <w:rPr>
          <w:rFonts w:ascii="Times New Roman" w:hAnsi="Times New Roman" w:cs="Times New Roman"/>
          <w:sz w:val="24"/>
          <w:szCs w:val="24"/>
        </w:rPr>
        <w:t>günümüzde belirtilen konuda bir</w:t>
      </w:r>
      <w:r>
        <w:rPr>
          <w:rFonts w:ascii="Times New Roman" w:hAnsi="Times New Roman" w:cs="Times New Roman"/>
          <w:sz w:val="24"/>
          <w:szCs w:val="24"/>
        </w:rPr>
        <w:t>çok çalışma yürütülmektedir.</w:t>
      </w:r>
      <w:r w:rsidRPr="002B2CE2">
        <w:rPr>
          <w:rFonts w:ascii="Times New Roman" w:hAnsi="Times New Roman" w:cs="Times New Roman"/>
          <w:sz w:val="24"/>
          <w:szCs w:val="24"/>
        </w:rPr>
        <w:t xml:space="preserve"> Bu </w:t>
      </w:r>
      <w:r>
        <w:rPr>
          <w:rFonts w:ascii="Times New Roman" w:hAnsi="Times New Roman" w:cs="Times New Roman"/>
          <w:sz w:val="24"/>
          <w:szCs w:val="24"/>
        </w:rPr>
        <w:t xml:space="preserve">son araştırmalar </w:t>
      </w:r>
      <w:r w:rsidRPr="002B2CE2">
        <w:rPr>
          <w:rFonts w:ascii="Times New Roman" w:hAnsi="Times New Roman" w:cs="Times New Roman"/>
          <w:sz w:val="24"/>
          <w:szCs w:val="24"/>
        </w:rPr>
        <w:t xml:space="preserve">davranışsal bağımlılığın </w:t>
      </w:r>
      <w:r>
        <w:rPr>
          <w:rFonts w:ascii="Times New Roman" w:hAnsi="Times New Roman" w:cs="Times New Roman"/>
          <w:sz w:val="24"/>
          <w:szCs w:val="24"/>
        </w:rPr>
        <w:t xml:space="preserve">bir biçimi olan </w:t>
      </w:r>
      <w:r w:rsidRPr="002B2CE2">
        <w:rPr>
          <w:rFonts w:ascii="Times New Roman" w:hAnsi="Times New Roman" w:cs="Times New Roman"/>
          <w:sz w:val="24"/>
          <w:szCs w:val="24"/>
        </w:rPr>
        <w:t>dij</w:t>
      </w:r>
      <w:r>
        <w:rPr>
          <w:rFonts w:ascii="Times New Roman" w:hAnsi="Times New Roman" w:cs="Times New Roman"/>
          <w:sz w:val="24"/>
          <w:szCs w:val="24"/>
        </w:rPr>
        <w:t>ital bağımlılık hakkındaki çalışmalardır(7).</w:t>
      </w:r>
    </w:p>
    <w:p w14:paraId="2DA0540D" w14:textId="77777777" w:rsidR="005F4825" w:rsidRPr="00224F56" w:rsidRDefault="00664C3E" w:rsidP="00224F56">
      <w:pPr>
        <w:pStyle w:val="Balk2"/>
      </w:pPr>
      <w:bookmarkStart w:id="16" w:name="_Toc94004361"/>
      <w:r w:rsidRPr="00224F56">
        <w:t>2.3.Dijital Bağımlılık Kavramının Tanımı ve Kapsamı</w:t>
      </w:r>
      <w:bookmarkEnd w:id="16"/>
    </w:p>
    <w:p w14:paraId="7AC54325" w14:textId="77777777" w:rsidR="00664C3E" w:rsidRPr="00224F56" w:rsidRDefault="00664C3E" w:rsidP="00224F56">
      <w:pPr>
        <w:pStyle w:val="Balk2"/>
      </w:pPr>
      <w:bookmarkStart w:id="17" w:name="_Toc94004362"/>
      <w:r w:rsidRPr="00224F56">
        <w:t>2.3.1.Dijital Bağımlılık Kavramının Tanımı</w:t>
      </w:r>
      <w:bookmarkEnd w:id="17"/>
    </w:p>
    <w:p w14:paraId="7CADED21" w14:textId="77777777" w:rsidR="00664C3E" w:rsidRPr="00224F56" w:rsidRDefault="00224F56" w:rsidP="00224F56">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Dünya üzerinde </w:t>
      </w:r>
      <w:r w:rsidR="00664C3E">
        <w:rPr>
          <w:rFonts w:ascii="Times New Roman" w:hAnsi="Times New Roman" w:cs="Times New Roman"/>
          <w:sz w:val="24"/>
          <w:szCs w:val="24"/>
        </w:rPr>
        <w:t>7,6 milyar insanın</w:t>
      </w:r>
      <w:r w:rsidR="00E920B1">
        <w:rPr>
          <w:rFonts w:ascii="Times New Roman" w:hAnsi="Times New Roman" w:cs="Times New Roman"/>
          <w:sz w:val="24"/>
          <w:szCs w:val="24"/>
        </w:rPr>
        <w:t xml:space="preserve"> </w:t>
      </w:r>
      <w:r w:rsidR="00664C3E">
        <w:rPr>
          <w:rFonts w:ascii="Times New Roman" w:hAnsi="Times New Roman" w:cs="Times New Roman"/>
          <w:sz w:val="24"/>
          <w:szCs w:val="24"/>
        </w:rPr>
        <w:t>çoğunluğu</w:t>
      </w:r>
      <w:r w:rsidR="00E920B1">
        <w:rPr>
          <w:rFonts w:ascii="Times New Roman" w:hAnsi="Times New Roman" w:cs="Times New Roman"/>
          <w:sz w:val="24"/>
          <w:szCs w:val="24"/>
        </w:rPr>
        <w:t xml:space="preserve"> </w:t>
      </w:r>
      <w:r w:rsidR="00664C3E" w:rsidRPr="002B2CE2">
        <w:rPr>
          <w:rFonts w:ascii="Times New Roman" w:hAnsi="Times New Roman" w:cs="Times New Roman"/>
          <w:sz w:val="24"/>
          <w:szCs w:val="24"/>
        </w:rPr>
        <w:t>i</w:t>
      </w:r>
      <w:r w:rsidR="00664C3E">
        <w:rPr>
          <w:rFonts w:ascii="Times New Roman" w:hAnsi="Times New Roman" w:cs="Times New Roman"/>
          <w:sz w:val="24"/>
          <w:szCs w:val="24"/>
        </w:rPr>
        <w:t>nternet kullanmaktadır. Takribi 5 milyar insanı</w:t>
      </w:r>
      <w:r>
        <w:rPr>
          <w:rFonts w:ascii="Times New Roman" w:hAnsi="Times New Roman" w:cs="Times New Roman"/>
          <w:sz w:val="24"/>
          <w:szCs w:val="24"/>
        </w:rPr>
        <w:t xml:space="preserve">n telefonu </w:t>
      </w:r>
      <w:r w:rsidR="00664C3E">
        <w:rPr>
          <w:rFonts w:ascii="Times New Roman" w:hAnsi="Times New Roman" w:cs="Times New Roman"/>
          <w:sz w:val="24"/>
          <w:szCs w:val="24"/>
        </w:rPr>
        <w:t xml:space="preserve">bulunmakta </w:t>
      </w:r>
      <w:r w:rsidR="00664C3E" w:rsidRPr="002B2CE2">
        <w:rPr>
          <w:rFonts w:ascii="Times New Roman" w:hAnsi="Times New Roman" w:cs="Times New Roman"/>
          <w:sz w:val="24"/>
          <w:szCs w:val="24"/>
        </w:rPr>
        <w:t xml:space="preserve">ve </w:t>
      </w:r>
      <w:r w:rsidR="00664C3E">
        <w:rPr>
          <w:rFonts w:ascii="Times New Roman" w:hAnsi="Times New Roman" w:cs="Times New Roman"/>
          <w:sz w:val="24"/>
          <w:szCs w:val="24"/>
        </w:rPr>
        <w:t xml:space="preserve">bu telefonlar aracılığıyla 2,5 milyar üzerinde </w:t>
      </w:r>
      <w:r w:rsidR="00664C3E">
        <w:rPr>
          <w:rFonts w:ascii="Times New Roman" w:hAnsi="Times New Roman" w:cs="Times New Roman"/>
          <w:sz w:val="24"/>
          <w:szCs w:val="24"/>
        </w:rPr>
        <w:lastRenderedPageBreak/>
        <w:t>insan internete erişim sağlamaktadır. Sözgelimi</w:t>
      </w:r>
      <w:r w:rsidR="00664C3E" w:rsidRPr="002B2CE2">
        <w:rPr>
          <w:rFonts w:ascii="Times New Roman" w:hAnsi="Times New Roman" w:cs="Times New Roman"/>
          <w:sz w:val="24"/>
          <w:szCs w:val="24"/>
        </w:rPr>
        <w:t xml:space="preserve"> dünya</w:t>
      </w:r>
      <w:r w:rsidR="00664C3E">
        <w:rPr>
          <w:rFonts w:ascii="Times New Roman" w:hAnsi="Times New Roman" w:cs="Times New Roman"/>
          <w:sz w:val="24"/>
          <w:szCs w:val="24"/>
        </w:rPr>
        <w:t xml:space="preserve">nın 1/3’ü telefonla </w:t>
      </w:r>
      <w:r w:rsidR="00664C3E" w:rsidRPr="002B2CE2">
        <w:rPr>
          <w:rFonts w:ascii="Times New Roman" w:hAnsi="Times New Roman" w:cs="Times New Roman"/>
          <w:sz w:val="24"/>
          <w:szCs w:val="24"/>
        </w:rPr>
        <w:t>internet k</w:t>
      </w:r>
      <w:r w:rsidR="00664C3E">
        <w:rPr>
          <w:rFonts w:ascii="Times New Roman" w:hAnsi="Times New Roman" w:cs="Times New Roman"/>
          <w:sz w:val="24"/>
          <w:szCs w:val="24"/>
        </w:rPr>
        <w:t>ullanıcısı olmaktadır</w:t>
      </w:r>
      <w:r w:rsidR="00B561AF">
        <w:rPr>
          <w:rFonts w:ascii="Times New Roman" w:hAnsi="Times New Roman" w:cs="Times New Roman"/>
          <w:sz w:val="24"/>
          <w:szCs w:val="24"/>
        </w:rPr>
        <w:t xml:space="preserve">. Dijital değişimin ivedilik kazanmasının </w:t>
      </w:r>
      <w:r w:rsidR="00664C3E">
        <w:rPr>
          <w:rFonts w:ascii="Times New Roman" w:hAnsi="Times New Roman" w:cs="Times New Roman"/>
          <w:sz w:val="24"/>
          <w:szCs w:val="24"/>
        </w:rPr>
        <w:t xml:space="preserve">dijital platformların sıklıkla </w:t>
      </w:r>
      <w:r w:rsidR="00B561AF">
        <w:rPr>
          <w:rFonts w:ascii="Times New Roman" w:hAnsi="Times New Roman" w:cs="Times New Roman"/>
          <w:sz w:val="24"/>
          <w:szCs w:val="24"/>
        </w:rPr>
        <w:t xml:space="preserve">kullanımıyla ilişkili olduğunu belirtebiliriz </w:t>
      </w:r>
      <w:r w:rsidR="00664C3E">
        <w:rPr>
          <w:rFonts w:ascii="Times New Roman" w:hAnsi="Times New Roman" w:cs="Times New Roman"/>
          <w:sz w:val="24"/>
          <w:szCs w:val="24"/>
        </w:rPr>
        <w:t>(10).</w:t>
      </w:r>
    </w:p>
    <w:p w14:paraId="376F1395" w14:textId="77777777" w:rsidR="00664C3E" w:rsidRDefault="00664C3E" w:rsidP="00224F56">
      <w:pPr>
        <w:spacing w:after="120" w:line="360" w:lineRule="auto"/>
        <w:ind w:firstLine="680"/>
        <w:jc w:val="both"/>
        <w:rPr>
          <w:rFonts w:ascii="Times New Roman" w:hAnsi="Times New Roman" w:cs="Times New Roman"/>
          <w:sz w:val="24"/>
          <w:szCs w:val="24"/>
        </w:rPr>
      </w:pPr>
      <w:r w:rsidRPr="00CB63DF">
        <w:rPr>
          <w:rFonts w:ascii="Times New Roman" w:hAnsi="Times New Roman" w:cs="Times New Roman"/>
          <w:sz w:val="24"/>
          <w:szCs w:val="24"/>
        </w:rPr>
        <w:t>D</w:t>
      </w:r>
      <w:r>
        <w:rPr>
          <w:rFonts w:ascii="Times New Roman" w:hAnsi="Times New Roman" w:cs="Times New Roman"/>
          <w:sz w:val="24"/>
          <w:szCs w:val="24"/>
        </w:rPr>
        <w:t>i</w:t>
      </w:r>
      <w:r w:rsidRPr="00CB63DF">
        <w:rPr>
          <w:rFonts w:ascii="Times New Roman" w:hAnsi="Times New Roman" w:cs="Times New Roman"/>
          <w:sz w:val="24"/>
          <w:szCs w:val="24"/>
        </w:rPr>
        <w:t>jital bağımlılık</w:t>
      </w:r>
      <w:r w:rsidR="00E920B1">
        <w:rPr>
          <w:rFonts w:ascii="Times New Roman" w:hAnsi="Times New Roman" w:cs="Times New Roman"/>
          <w:sz w:val="24"/>
          <w:szCs w:val="24"/>
        </w:rPr>
        <w:t xml:space="preserve"> </w:t>
      </w:r>
      <w:r>
        <w:rPr>
          <w:rFonts w:ascii="Times New Roman" w:hAnsi="Times New Roman" w:cs="Times New Roman"/>
          <w:sz w:val="24"/>
          <w:szCs w:val="24"/>
        </w:rPr>
        <w:t>kavramı</w:t>
      </w:r>
      <w:r w:rsidR="00E920B1">
        <w:rPr>
          <w:rFonts w:ascii="Times New Roman" w:hAnsi="Times New Roman" w:cs="Times New Roman"/>
          <w:sz w:val="24"/>
          <w:szCs w:val="24"/>
        </w:rPr>
        <w:t xml:space="preserve"> </w:t>
      </w:r>
      <w:r>
        <w:rPr>
          <w:rFonts w:ascii="Times New Roman" w:hAnsi="Times New Roman" w:cs="Times New Roman"/>
          <w:sz w:val="24"/>
          <w:szCs w:val="24"/>
        </w:rPr>
        <w:t>insanların tablet, sosyal medya, b</w:t>
      </w:r>
      <w:r w:rsidR="00224F56">
        <w:rPr>
          <w:rFonts w:ascii="Times New Roman" w:hAnsi="Times New Roman" w:cs="Times New Roman"/>
          <w:sz w:val="24"/>
          <w:szCs w:val="24"/>
        </w:rPr>
        <w:t xml:space="preserve">ilgisayar, televizyon, telefon </w:t>
      </w:r>
      <w:r>
        <w:rPr>
          <w:rFonts w:ascii="Times New Roman" w:hAnsi="Times New Roman" w:cs="Times New Roman"/>
          <w:sz w:val="24"/>
          <w:szCs w:val="24"/>
        </w:rPr>
        <w:t xml:space="preserve">vb. </w:t>
      </w:r>
      <w:r w:rsidRPr="00CB63DF">
        <w:rPr>
          <w:rFonts w:ascii="Times New Roman" w:hAnsi="Times New Roman" w:cs="Times New Roman"/>
          <w:sz w:val="24"/>
          <w:szCs w:val="24"/>
        </w:rPr>
        <w:t xml:space="preserve">teknolojik </w:t>
      </w:r>
      <w:r>
        <w:rPr>
          <w:rFonts w:ascii="Times New Roman" w:hAnsi="Times New Roman" w:cs="Times New Roman"/>
          <w:sz w:val="24"/>
          <w:szCs w:val="24"/>
        </w:rPr>
        <w:t xml:space="preserve">araçlara </w:t>
      </w:r>
      <w:r w:rsidRPr="00CB63DF">
        <w:rPr>
          <w:rFonts w:ascii="Times New Roman" w:hAnsi="Times New Roman" w:cs="Times New Roman"/>
          <w:sz w:val="24"/>
          <w:szCs w:val="24"/>
        </w:rPr>
        <w:t xml:space="preserve">ve ortamlara sürekli </w:t>
      </w:r>
      <w:r>
        <w:rPr>
          <w:rFonts w:ascii="Times New Roman" w:hAnsi="Times New Roman" w:cs="Times New Roman"/>
          <w:sz w:val="24"/>
          <w:szCs w:val="24"/>
        </w:rPr>
        <w:t xml:space="preserve">olarak </w:t>
      </w:r>
      <w:r w:rsidRPr="00CB63DF">
        <w:rPr>
          <w:rFonts w:ascii="Times New Roman" w:hAnsi="Times New Roman" w:cs="Times New Roman"/>
          <w:sz w:val="24"/>
          <w:szCs w:val="24"/>
        </w:rPr>
        <w:t>bağlı k</w:t>
      </w:r>
      <w:r>
        <w:rPr>
          <w:rFonts w:ascii="Times New Roman" w:hAnsi="Times New Roman" w:cs="Times New Roman"/>
          <w:sz w:val="24"/>
          <w:szCs w:val="24"/>
        </w:rPr>
        <w:t>alma iste</w:t>
      </w:r>
      <w:r w:rsidR="00224F56">
        <w:rPr>
          <w:rFonts w:ascii="Times New Roman" w:hAnsi="Times New Roman" w:cs="Times New Roman"/>
          <w:sz w:val="24"/>
          <w:szCs w:val="24"/>
        </w:rPr>
        <w:t xml:space="preserve">ği ile ilişkilendirilmektedir. </w:t>
      </w:r>
      <w:r>
        <w:rPr>
          <w:rFonts w:ascii="Times New Roman" w:hAnsi="Times New Roman" w:cs="Times New Roman"/>
          <w:sz w:val="24"/>
          <w:szCs w:val="24"/>
        </w:rPr>
        <w:t>G</w:t>
      </w:r>
      <w:r w:rsidR="00224F56">
        <w:rPr>
          <w:rFonts w:ascii="Times New Roman" w:hAnsi="Times New Roman" w:cs="Times New Roman"/>
          <w:sz w:val="24"/>
          <w:szCs w:val="24"/>
        </w:rPr>
        <w:t xml:space="preserve">ünümüzde </w:t>
      </w:r>
      <w:r w:rsidRPr="00CB63DF">
        <w:rPr>
          <w:rFonts w:ascii="Times New Roman" w:hAnsi="Times New Roman" w:cs="Times New Roman"/>
          <w:sz w:val="24"/>
          <w:szCs w:val="24"/>
        </w:rPr>
        <w:t>davranışsal bağımlılıklar arasında kabul edilen dijital bağımlılık konusu</w:t>
      </w:r>
      <w:r>
        <w:rPr>
          <w:rFonts w:ascii="Times New Roman" w:hAnsi="Times New Roman" w:cs="Times New Roman"/>
          <w:sz w:val="24"/>
          <w:szCs w:val="24"/>
        </w:rPr>
        <w:t xml:space="preserve"> özellikle </w:t>
      </w:r>
      <w:r w:rsidRPr="00CB63DF">
        <w:rPr>
          <w:rFonts w:ascii="Times New Roman" w:hAnsi="Times New Roman" w:cs="Times New Roman"/>
          <w:sz w:val="24"/>
          <w:szCs w:val="24"/>
        </w:rPr>
        <w:t>son dönemde sıklıkla tartışılmaya başla</w:t>
      </w:r>
      <w:r>
        <w:rPr>
          <w:rFonts w:ascii="Times New Roman" w:hAnsi="Times New Roman" w:cs="Times New Roman"/>
          <w:sz w:val="24"/>
          <w:szCs w:val="24"/>
        </w:rPr>
        <w:t>n</w:t>
      </w:r>
      <w:r w:rsidRPr="00CB63DF">
        <w:rPr>
          <w:rFonts w:ascii="Times New Roman" w:hAnsi="Times New Roman" w:cs="Times New Roman"/>
          <w:sz w:val="24"/>
          <w:szCs w:val="24"/>
        </w:rPr>
        <w:t xml:space="preserve">mıştır. Dijital bağımlılık </w:t>
      </w:r>
      <w:r>
        <w:rPr>
          <w:rFonts w:ascii="Times New Roman" w:hAnsi="Times New Roman" w:cs="Times New Roman"/>
          <w:sz w:val="24"/>
          <w:szCs w:val="24"/>
        </w:rPr>
        <w:t xml:space="preserve">insanlarda </w:t>
      </w:r>
      <w:r w:rsidRPr="00CB63DF">
        <w:rPr>
          <w:rFonts w:ascii="Times New Roman" w:hAnsi="Times New Roman" w:cs="Times New Roman"/>
          <w:sz w:val="24"/>
          <w:szCs w:val="24"/>
        </w:rPr>
        <w:t xml:space="preserve">sürekli </w:t>
      </w:r>
      <w:r>
        <w:rPr>
          <w:rFonts w:ascii="Times New Roman" w:hAnsi="Times New Roman" w:cs="Times New Roman"/>
          <w:sz w:val="24"/>
          <w:szCs w:val="24"/>
        </w:rPr>
        <w:t>olarak bilgi arama, internete erişemediğinde veya olmadığında</w:t>
      </w:r>
      <w:r w:rsidRPr="00CB63DF">
        <w:rPr>
          <w:rFonts w:ascii="Times New Roman" w:hAnsi="Times New Roman" w:cs="Times New Roman"/>
          <w:sz w:val="24"/>
          <w:szCs w:val="24"/>
        </w:rPr>
        <w:t xml:space="preserve"> paniğe kapılma, </w:t>
      </w:r>
      <w:r>
        <w:rPr>
          <w:rFonts w:ascii="Times New Roman" w:hAnsi="Times New Roman" w:cs="Times New Roman"/>
          <w:sz w:val="24"/>
          <w:szCs w:val="24"/>
        </w:rPr>
        <w:t>kaygı durumları</w:t>
      </w:r>
      <w:r w:rsidRPr="00CB63DF">
        <w:rPr>
          <w:rFonts w:ascii="Times New Roman" w:hAnsi="Times New Roman" w:cs="Times New Roman"/>
          <w:sz w:val="24"/>
          <w:szCs w:val="24"/>
        </w:rPr>
        <w:t>, strese girme gibi bilinçdışı tutum ve davranışların</w:t>
      </w:r>
      <w:r>
        <w:rPr>
          <w:rFonts w:ascii="Times New Roman" w:hAnsi="Times New Roman" w:cs="Times New Roman"/>
          <w:sz w:val="24"/>
          <w:szCs w:val="24"/>
        </w:rPr>
        <w:t xml:space="preserve"> ortaya çıkmasına neden olmakta; </w:t>
      </w:r>
      <w:proofErr w:type="spellStart"/>
      <w:r w:rsidRPr="00CB63DF">
        <w:rPr>
          <w:rFonts w:ascii="Times New Roman" w:hAnsi="Times New Roman" w:cs="Times New Roman"/>
          <w:sz w:val="24"/>
          <w:szCs w:val="24"/>
        </w:rPr>
        <w:t>Nomofobi</w:t>
      </w:r>
      <w:proofErr w:type="spellEnd"/>
      <w:r w:rsidRPr="00CB63DF">
        <w:rPr>
          <w:rFonts w:ascii="Times New Roman" w:hAnsi="Times New Roman" w:cs="Times New Roman"/>
          <w:sz w:val="24"/>
          <w:szCs w:val="24"/>
        </w:rPr>
        <w:t xml:space="preserve">, </w:t>
      </w:r>
      <w:proofErr w:type="spellStart"/>
      <w:r w:rsidRPr="00CB63DF">
        <w:rPr>
          <w:rFonts w:ascii="Times New Roman" w:hAnsi="Times New Roman" w:cs="Times New Roman"/>
          <w:sz w:val="24"/>
          <w:szCs w:val="24"/>
        </w:rPr>
        <w:t>Netlessfobi</w:t>
      </w:r>
      <w:proofErr w:type="spellEnd"/>
      <w:r w:rsidRPr="00CB63DF">
        <w:rPr>
          <w:rFonts w:ascii="Times New Roman" w:hAnsi="Times New Roman" w:cs="Times New Roman"/>
          <w:sz w:val="24"/>
          <w:szCs w:val="24"/>
        </w:rPr>
        <w:t xml:space="preserve"> gibi versiyonları da dahil olmak üzere artık bir hast</w:t>
      </w:r>
      <w:r>
        <w:rPr>
          <w:rFonts w:ascii="Times New Roman" w:hAnsi="Times New Roman" w:cs="Times New Roman"/>
          <w:sz w:val="24"/>
          <w:szCs w:val="24"/>
        </w:rPr>
        <w:t>a</w:t>
      </w:r>
      <w:r w:rsidR="00224F56">
        <w:rPr>
          <w:rFonts w:ascii="Times New Roman" w:hAnsi="Times New Roman" w:cs="Times New Roman"/>
          <w:sz w:val="24"/>
          <w:szCs w:val="24"/>
        </w:rPr>
        <w:t xml:space="preserve">lık olarak kabul edilmektedir. Amerikan </w:t>
      </w:r>
      <w:r w:rsidRPr="00CB63DF">
        <w:rPr>
          <w:rFonts w:ascii="Times New Roman" w:hAnsi="Times New Roman" w:cs="Times New Roman"/>
          <w:sz w:val="24"/>
          <w:szCs w:val="24"/>
        </w:rPr>
        <w:t>Psikiyatri</w:t>
      </w:r>
      <w:r w:rsidR="00C0266E">
        <w:rPr>
          <w:rFonts w:ascii="Times New Roman" w:hAnsi="Times New Roman" w:cs="Times New Roman"/>
          <w:sz w:val="24"/>
          <w:szCs w:val="24"/>
        </w:rPr>
        <w:t xml:space="preserve"> Birliği; </w:t>
      </w:r>
      <w:r>
        <w:rPr>
          <w:rFonts w:ascii="Times New Roman" w:hAnsi="Times New Roman" w:cs="Times New Roman"/>
          <w:sz w:val="24"/>
          <w:szCs w:val="24"/>
        </w:rPr>
        <w:t>dijital bağımlı</w:t>
      </w:r>
      <w:r w:rsidRPr="00CB63DF">
        <w:rPr>
          <w:rFonts w:ascii="Times New Roman" w:hAnsi="Times New Roman" w:cs="Times New Roman"/>
          <w:sz w:val="24"/>
          <w:szCs w:val="24"/>
        </w:rPr>
        <w:t xml:space="preserve"> olan </w:t>
      </w:r>
      <w:r>
        <w:rPr>
          <w:rFonts w:ascii="Times New Roman" w:hAnsi="Times New Roman" w:cs="Times New Roman"/>
          <w:sz w:val="24"/>
          <w:szCs w:val="24"/>
        </w:rPr>
        <w:t>bireylerin diğer kişilerle</w:t>
      </w:r>
      <w:r w:rsidR="00636578">
        <w:rPr>
          <w:rFonts w:ascii="Times New Roman" w:hAnsi="Times New Roman" w:cs="Times New Roman"/>
          <w:sz w:val="24"/>
          <w:szCs w:val="24"/>
        </w:rPr>
        <w:t xml:space="preserve"> </w:t>
      </w:r>
      <w:r>
        <w:rPr>
          <w:rFonts w:ascii="Times New Roman" w:hAnsi="Times New Roman" w:cs="Times New Roman"/>
          <w:sz w:val="24"/>
          <w:szCs w:val="24"/>
        </w:rPr>
        <w:t xml:space="preserve">ilişki ve </w:t>
      </w:r>
      <w:r w:rsidRPr="00CB63DF">
        <w:rPr>
          <w:rFonts w:ascii="Times New Roman" w:hAnsi="Times New Roman" w:cs="Times New Roman"/>
          <w:sz w:val="24"/>
          <w:szCs w:val="24"/>
        </w:rPr>
        <w:t>iletişiminin, akademik</w:t>
      </w:r>
      <w:r>
        <w:rPr>
          <w:rFonts w:ascii="Times New Roman" w:hAnsi="Times New Roman" w:cs="Times New Roman"/>
          <w:sz w:val="24"/>
          <w:szCs w:val="24"/>
        </w:rPr>
        <w:t xml:space="preserve"> hayatının ve çalışma</w:t>
      </w:r>
      <w:r w:rsidRPr="00CB63DF">
        <w:rPr>
          <w:rFonts w:ascii="Times New Roman" w:hAnsi="Times New Roman" w:cs="Times New Roman"/>
          <w:sz w:val="24"/>
          <w:szCs w:val="24"/>
        </w:rPr>
        <w:t xml:space="preserve"> yaşamının olumsuz</w:t>
      </w:r>
      <w:r>
        <w:rPr>
          <w:rFonts w:ascii="Times New Roman" w:hAnsi="Times New Roman" w:cs="Times New Roman"/>
          <w:sz w:val="24"/>
          <w:szCs w:val="24"/>
        </w:rPr>
        <w:t xml:space="preserve"> şekilde etkileneceğini ifade etmektedir</w:t>
      </w:r>
      <w:r w:rsidR="0037104B">
        <w:rPr>
          <w:rFonts w:ascii="Times New Roman" w:hAnsi="Times New Roman" w:cs="Times New Roman"/>
          <w:sz w:val="24"/>
          <w:szCs w:val="24"/>
        </w:rPr>
        <w:t xml:space="preserve"> (21</w:t>
      </w:r>
      <w:r>
        <w:rPr>
          <w:rFonts w:ascii="Times New Roman" w:hAnsi="Times New Roman" w:cs="Times New Roman"/>
          <w:sz w:val="24"/>
          <w:szCs w:val="24"/>
        </w:rPr>
        <w:t>).</w:t>
      </w:r>
    </w:p>
    <w:p w14:paraId="3B4F1A10" w14:textId="77777777" w:rsidR="00664C3E" w:rsidRPr="00C0266E" w:rsidRDefault="00664C3E" w:rsidP="00C0266E">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Dijital bağımlılık kavramı sonuç olarak;</w:t>
      </w:r>
      <w:r w:rsidR="00E920B1">
        <w:rPr>
          <w:rFonts w:ascii="Times New Roman" w:hAnsi="Times New Roman" w:cs="Times New Roman"/>
          <w:sz w:val="24"/>
          <w:szCs w:val="24"/>
        </w:rPr>
        <w:t xml:space="preserve"> </w:t>
      </w:r>
      <w:r>
        <w:rPr>
          <w:rFonts w:ascii="Times New Roman" w:hAnsi="Times New Roman" w:cs="Times New Roman"/>
          <w:sz w:val="24"/>
          <w:szCs w:val="24"/>
        </w:rPr>
        <w:t xml:space="preserve">insanların talep ettiği </w:t>
      </w:r>
      <w:r w:rsidRPr="002B2CE2">
        <w:rPr>
          <w:rFonts w:ascii="Times New Roman" w:hAnsi="Times New Roman" w:cs="Times New Roman"/>
          <w:sz w:val="24"/>
          <w:szCs w:val="24"/>
        </w:rPr>
        <w:t>şey</w:t>
      </w:r>
      <w:r>
        <w:rPr>
          <w:rFonts w:ascii="Times New Roman" w:hAnsi="Times New Roman" w:cs="Times New Roman"/>
          <w:sz w:val="24"/>
          <w:szCs w:val="24"/>
        </w:rPr>
        <w:t xml:space="preserve">lere karşı aşırı yoğun arzularının bulunması, talep edilen duruma yönelik kontrollerini </w:t>
      </w:r>
      <w:r w:rsidR="00C0266E">
        <w:rPr>
          <w:rFonts w:ascii="Times New Roman" w:hAnsi="Times New Roman" w:cs="Times New Roman"/>
          <w:sz w:val="24"/>
          <w:szCs w:val="24"/>
        </w:rPr>
        <w:t xml:space="preserve">kaybetmesi ve istedikleri duruma erişmek </w:t>
      </w:r>
      <w:r>
        <w:rPr>
          <w:rFonts w:ascii="Times New Roman" w:hAnsi="Times New Roman" w:cs="Times New Roman"/>
          <w:sz w:val="24"/>
          <w:szCs w:val="24"/>
        </w:rPr>
        <w:t xml:space="preserve">için limitleri aşacak seviyede ısrarcı olmaları biçiminde belirtilmektedir. </w:t>
      </w:r>
    </w:p>
    <w:p w14:paraId="64A7B6F8" w14:textId="77777777" w:rsidR="00664C3E" w:rsidRPr="008B5C39" w:rsidRDefault="00664C3E" w:rsidP="00C0266E">
      <w:pPr>
        <w:pStyle w:val="Balk2"/>
      </w:pPr>
      <w:bookmarkStart w:id="18" w:name="_Toc94004363"/>
      <w:r w:rsidRPr="008B5C39">
        <w:t>2.3.2.Dijital Bağımlılık Kavramının Kapsamı</w:t>
      </w:r>
      <w:bookmarkEnd w:id="18"/>
    </w:p>
    <w:p w14:paraId="11233C29" w14:textId="77777777" w:rsidR="00664C3E" w:rsidRDefault="00664C3E" w:rsidP="006A7B3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Dijital bağımlılık olgusunun çerçevesi; dijital medya cihazlarının karmaşık hale gelmesi,</w:t>
      </w:r>
      <w:r w:rsidR="00636578">
        <w:rPr>
          <w:rFonts w:ascii="Times New Roman" w:hAnsi="Times New Roman" w:cs="Times New Roman"/>
          <w:sz w:val="24"/>
          <w:szCs w:val="24"/>
        </w:rPr>
        <w:t xml:space="preserve"> </w:t>
      </w:r>
      <w:r w:rsidRPr="002B2CE2">
        <w:rPr>
          <w:rFonts w:ascii="Times New Roman" w:hAnsi="Times New Roman" w:cs="Times New Roman"/>
          <w:sz w:val="24"/>
          <w:szCs w:val="24"/>
        </w:rPr>
        <w:t>dijital medya</w:t>
      </w:r>
      <w:r>
        <w:rPr>
          <w:rFonts w:ascii="Times New Roman" w:hAnsi="Times New Roman" w:cs="Times New Roman"/>
          <w:sz w:val="24"/>
          <w:szCs w:val="24"/>
        </w:rPr>
        <w:t>ya bağımlı olmanın biçimlerinin çoğalması ile birlikte yaygınla</w:t>
      </w:r>
      <w:r w:rsidR="00636578">
        <w:rPr>
          <w:rFonts w:ascii="Times New Roman" w:hAnsi="Times New Roman" w:cs="Times New Roman"/>
          <w:sz w:val="24"/>
          <w:szCs w:val="24"/>
        </w:rPr>
        <w:t>şmış görünmektedir. Hali</w:t>
      </w:r>
      <w:r w:rsidR="00C0266E">
        <w:rPr>
          <w:rFonts w:ascii="Times New Roman" w:hAnsi="Times New Roman" w:cs="Times New Roman"/>
          <w:sz w:val="24"/>
          <w:szCs w:val="24"/>
        </w:rPr>
        <w:t xml:space="preserve">hazırda </w:t>
      </w:r>
      <w:r>
        <w:rPr>
          <w:rFonts w:ascii="Times New Roman" w:hAnsi="Times New Roman" w:cs="Times New Roman"/>
          <w:sz w:val="24"/>
          <w:szCs w:val="24"/>
        </w:rPr>
        <w:t>başta sosyal medya araçlarının yoğun bir şekilde kullanılması bireylerin toplumsal yaşamlarına negatif etkileri ile yansımaktadır. Temelde dijital araç ve programlara</w:t>
      </w:r>
      <w:r w:rsidRPr="002B2CE2">
        <w:rPr>
          <w:rFonts w:ascii="Times New Roman" w:hAnsi="Times New Roman" w:cs="Times New Roman"/>
          <w:sz w:val="24"/>
          <w:szCs w:val="24"/>
        </w:rPr>
        <w:t xml:space="preserve"> yönelik bağımlılık </w:t>
      </w:r>
      <w:r>
        <w:rPr>
          <w:rFonts w:ascii="Times New Roman" w:hAnsi="Times New Roman" w:cs="Times New Roman"/>
          <w:sz w:val="24"/>
          <w:szCs w:val="24"/>
        </w:rPr>
        <w:t xml:space="preserve">biçiminde ifade edilen dijital bağımlılık; telefon </w:t>
      </w:r>
      <w:r w:rsidRPr="002B2CE2">
        <w:rPr>
          <w:rFonts w:ascii="Times New Roman" w:hAnsi="Times New Roman" w:cs="Times New Roman"/>
          <w:sz w:val="24"/>
          <w:szCs w:val="24"/>
        </w:rPr>
        <w:t>bağımlılığını</w:t>
      </w:r>
      <w:r w:rsidR="00776367">
        <w:rPr>
          <w:rFonts w:ascii="Times New Roman" w:hAnsi="Times New Roman" w:cs="Times New Roman"/>
          <w:sz w:val="24"/>
          <w:szCs w:val="24"/>
        </w:rPr>
        <w:t xml:space="preserve">, internet bağımlılığını, ekran bağımlılığını, </w:t>
      </w:r>
      <w:r w:rsidRPr="002B2CE2">
        <w:rPr>
          <w:rFonts w:ascii="Times New Roman" w:hAnsi="Times New Roman" w:cs="Times New Roman"/>
          <w:sz w:val="24"/>
          <w:szCs w:val="24"/>
        </w:rPr>
        <w:t>sosyal medya bağım</w:t>
      </w:r>
      <w:r w:rsidR="00776367">
        <w:rPr>
          <w:rFonts w:ascii="Times New Roman" w:hAnsi="Times New Roman" w:cs="Times New Roman"/>
          <w:sz w:val="24"/>
          <w:szCs w:val="24"/>
        </w:rPr>
        <w:t xml:space="preserve">lılığını, </w:t>
      </w:r>
      <w:r w:rsidRPr="002B2CE2">
        <w:rPr>
          <w:rFonts w:ascii="Times New Roman" w:hAnsi="Times New Roman" w:cs="Times New Roman"/>
          <w:sz w:val="24"/>
          <w:szCs w:val="24"/>
        </w:rPr>
        <w:t>dijital oyun bağımlılığın</w:t>
      </w:r>
      <w:r>
        <w:rPr>
          <w:rFonts w:ascii="Times New Roman" w:hAnsi="Times New Roman" w:cs="Times New Roman"/>
          <w:sz w:val="24"/>
          <w:szCs w:val="24"/>
        </w:rPr>
        <w:t>ı ve çeşitli dijital medya araçlarına yönelik ileri düzeydeki</w:t>
      </w:r>
      <w:r w:rsidRPr="002B2CE2">
        <w:rPr>
          <w:rFonts w:ascii="Times New Roman" w:hAnsi="Times New Roman" w:cs="Times New Roman"/>
          <w:sz w:val="24"/>
          <w:szCs w:val="24"/>
        </w:rPr>
        <w:t xml:space="preserve"> isteği</w:t>
      </w:r>
      <w:r>
        <w:rPr>
          <w:rFonts w:ascii="Times New Roman" w:hAnsi="Times New Roman" w:cs="Times New Roman"/>
          <w:sz w:val="24"/>
          <w:szCs w:val="24"/>
        </w:rPr>
        <w:t xml:space="preserve"> betimlemektedir</w:t>
      </w:r>
      <w:r w:rsidR="00C0266E">
        <w:rPr>
          <w:rFonts w:ascii="Times New Roman" w:hAnsi="Times New Roman" w:cs="Times New Roman"/>
          <w:sz w:val="24"/>
          <w:szCs w:val="24"/>
        </w:rPr>
        <w:t xml:space="preserve">. </w:t>
      </w:r>
      <w:r w:rsidRPr="002B2CE2">
        <w:rPr>
          <w:rFonts w:ascii="Times New Roman" w:hAnsi="Times New Roman" w:cs="Times New Roman"/>
          <w:sz w:val="24"/>
          <w:szCs w:val="24"/>
        </w:rPr>
        <w:t xml:space="preserve">Dijital bağımlılığın </w:t>
      </w:r>
      <w:r>
        <w:rPr>
          <w:rFonts w:ascii="Times New Roman" w:hAnsi="Times New Roman" w:cs="Times New Roman"/>
          <w:sz w:val="24"/>
          <w:szCs w:val="24"/>
        </w:rPr>
        <w:t xml:space="preserve">ortaya çıkışının </w:t>
      </w:r>
      <w:r w:rsidRPr="002B2CE2">
        <w:rPr>
          <w:rFonts w:ascii="Times New Roman" w:hAnsi="Times New Roman" w:cs="Times New Roman"/>
          <w:sz w:val="24"/>
          <w:szCs w:val="24"/>
        </w:rPr>
        <w:t xml:space="preserve">nerede </w:t>
      </w:r>
      <w:r w:rsidR="00C0266E">
        <w:rPr>
          <w:rFonts w:ascii="Times New Roman" w:hAnsi="Times New Roman" w:cs="Times New Roman"/>
          <w:sz w:val="24"/>
          <w:szCs w:val="24"/>
        </w:rPr>
        <w:t xml:space="preserve">başladığının belirlenemeyeceği; </w:t>
      </w:r>
      <w:r w:rsidR="00076A46">
        <w:rPr>
          <w:rFonts w:ascii="Times New Roman" w:hAnsi="Times New Roman" w:cs="Times New Roman"/>
          <w:sz w:val="24"/>
          <w:szCs w:val="24"/>
        </w:rPr>
        <w:t>fakat</w:t>
      </w:r>
      <w:r w:rsidR="00636578">
        <w:rPr>
          <w:rFonts w:ascii="Times New Roman" w:hAnsi="Times New Roman" w:cs="Times New Roman"/>
          <w:sz w:val="24"/>
          <w:szCs w:val="24"/>
        </w:rPr>
        <w:t xml:space="preserve">, </w:t>
      </w:r>
      <w:r>
        <w:rPr>
          <w:rFonts w:ascii="Times New Roman" w:hAnsi="Times New Roman" w:cs="Times New Roman"/>
          <w:sz w:val="24"/>
          <w:szCs w:val="24"/>
        </w:rPr>
        <w:t xml:space="preserve">ortaya çıktığı </w:t>
      </w:r>
      <w:r w:rsidRPr="002B2CE2">
        <w:rPr>
          <w:rFonts w:ascii="Times New Roman" w:hAnsi="Times New Roman" w:cs="Times New Roman"/>
          <w:sz w:val="24"/>
          <w:szCs w:val="24"/>
        </w:rPr>
        <w:t>zaman</w:t>
      </w:r>
      <w:r>
        <w:rPr>
          <w:rFonts w:ascii="Times New Roman" w:hAnsi="Times New Roman" w:cs="Times New Roman"/>
          <w:sz w:val="24"/>
          <w:szCs w:val="24"/>
        </w:rPr>
        <w:t xml:space="preserve"> bu olgun</w:t>
      </w:r>
      <w:r w:rsidR="00C0266E">
        <w:rPr>
          <w:rFonts w:ascii="Times New Roman" w:hAnsi="Times New Roman" w:cs="Times New Roman"/>
          <w:sz w:val="24"/>
          <w:szCs w:val="24"/>
        </w:rPr>
        <w:t>un</w:t>
      </w:r>
      <w:r w:rsidR="00D50AFF">
        <w:rPr>
          <w:rFonts w:ascii="Times New Roman" w:hAnsi="Times New Roman" w:cs="Times New Roman"/>
          <w:sz w:val="24"/>
          <w:szCs w:val="24"/>
        </w:rPr>
        <w:t xml:space="preserve"> kavranacağı belirtilmektedir</w:t>
      </w:r>
      <w:r w:rsidR="008F0A6E">
        <w:rPr>
          <w:rFonts w:ascii="Times New Roman" w:hAnsi="Times New Roman" w:cs="Times New Roman"/>
          <w:sz w:val="24"/>
          <w:szCs w:val="24"/>
        </w:rPr>
        <w:t>(22</w:t>
      </w:r>
      <w:r w:rsidRPr="002B2CE2">
        <w:rPr>
          <w:rFonts w:ascii="Times New Roman" w:hAnsi="Times New Roman" w:cs="Times New Roman"/>
          <w:sz w:val="24"/>
          <w:szCs w:val="24"/>
        </w:rPr>
        <w:t>).</w:t>
      </w:r>
      <w:r w:rsidR="00E3632E">
        <w:rPr>
          <w:rFonts w:ascii="Times New Roman" w:hAnsi="Times New Roman" w:cs="Times New Roman"/>
          <w:sz w:val="24"/>
          <w:szCs w:val="24"/>
        </w:rPr>
        <w:t xml:space="preserve"> </w:t>
      </w:r>
      <w:r w:rsidRPr="002B2CE2">
        <w:rPr>
          <w:rFonts w:ascii="Times New Roman" w:hAnsi="Times New Roman" w:cs="Times New Roman"/>
          <w:sz w:val="24"/>
          <w:szCs w:val="24"/>
        </w:rPr>
        <w:t xml:space="preserve">Teknolojik gelişmeyle </w:t>
      </w:r>
      <w:r>
        <w:rPr>
          <w:rFonts w:ascii="Times New Roman" w:hAnsi="Times New Roman" w:cs="Times New Roman"/>
          <w:sz w:val="24"/>
          <w:szCs w:val="24"/>
        </w:rPr>
        <w:t xml:space="preserve">birlikte kişilerin </w:t>
      </w:r>
      <w:r w:rsidRPr="002B2CE2">
        <w:rPr>
          <w:rFonts w:ascii="Times New Roman" w:hAnsi="Times New Roman" w:cs="Times New Roman"/>
          <w:sz w:val="24"/>
          <w:szCs w:val="24"/>
        </w:rPr>
        <w:t xml:space="preserve">teknolojiye </w:t>
      </w:r>
      <w:r>
        <w:rPr>
          <w:rFonts w:ascii="Times New Roman" w:hAnsi="Times New Roman" w:cs="Times New Roman"/>
          <w:sz w:val="24"/>
          <w:szCs w:val="24"/>
        </w:rPr>
        <w:t xml:space="preserve">karşı </w:t>
      </w:r>
      <w:r w:rsidRPr="002B2CE2">
        <w:rPr>
          <w:rFonts w:ascii="Times New Roman" w:hAnsi="Times New Roman" w:cs="Times New Roman"/>
          <w:sz w:val="24"/>
          <w:szCs w:val="24"/>
        </w:rPr>
        <w:t>bağım</w:t>
      </w:r>
      <w:r w:rsidR="00C0266E">
        <w:rPr>
          <w:rFonts w:ascii="Times New Roman" w:hAnsi="Times New Roman" w:cs="Times New Roman"/>
          <w:sz w:val="24"/>
          <w:szCs w:val="24"/>
        </w:rPr>
        <w:t xml:space="preserve">lılıkları; internet </w:t>
      </w:r>
      <w:r>
        <w:rPr>
          <w:rFonts w:ascii="Times New Roman" w:hAnsi="Times New Roman" w:cs="Times New Roman"/>
          <w:sz w:val="24"/>
          <w:szCs w:val="24"/>
        </w:rPr>
        <w:t>bağ</w:t>
      </w:r>
      <w:r w:rsidR="00C0266E">
        <w:rPr>
          <w:rFonts w:ascii="Times New Roman" w:hAnsi="Times New Roman" w:cs="Times New Roman"/>
          <w:sz w:val="24"/>
          <w:szCs w:val="24"/>
        </w:rPr>
        <w:t>ımlılığı, te</w:t>
      </w:r>
      <w:r w:rsidR="00D56700">
        <w:rPr>
          <w:rFonts w:ascii="Times New Roman" w:hAnsi="Times New Roman" w:cs="Times New Roman"/>
          <w:sz w:val="24"/>
          <w:szCs w:val="24"/>
        </w:rPr>
        <w:t xml:space="preserve">knolojik bağımlılık, bilgisayar </w:t>
      </w:r>
      <w:r w:rsidRPr="002B2CE2">
        <w:rPr>
          <w:rFonts w:ascii="Times New Roman" w:hAnsi="Times New Roman" w:cs="Times New Roman"/>
          <w:sz w:val="24"/>
          <w:szCs w:val="24"/>
        </w:rPr>
        <w:t>bağımlılığı,</w:t>
      </w:r>
      <w:r w:rsidR="00C0266E">
        <w:rPr>
          <w:rFonts w:ascii="Times New Roman" w:hAnsi="Times New Roman" w:cs="Times New Roman"/>
          <w:sz w:val="24"/>
          <w:szCs w:val="24"/>
        </w:rPr>
        <w:t xml:space="preserve"> sanal oyun </w:t>
      </w:r>
      <w:r w:rsidRPr="002B2CE2">
        <w:rPr>
          <w:rFonts w:ascii="Times New Roman" w:hAnsi="Times New Roman" w:cs="Times New Roman"/>
          <w:sz w:val="24"/>
          <w:szCs w:val="24"/>
        </w:rPr>
        <w:t>bağımlılığı</w:t>
      </w:r>
      <w:r>
        <w:rPr>
          <w:rFonts w:ascii="Times New Roman" w:hAnsi="Times New Roman" w:cs="Times New Roman"/>
          <w:sz w:val="24"/>
          <w:szCs w:val="24"/>
        </w:rPr>
        <w:t>,</w:t>
      </w:r>
      <w:r w:rsidR="00C0266E">
        <w:rPr>
          <w:rFonts w:ascii="Times New Roman" w:hAnsi="Times New Roman" w:cs="Times New Roman"/>
          <w:sz w:val="24"/>
          <w:szCs w:val="24"/>
        </w:rPr>
        <w:t xml:space="preserve"> telefon bağımlılığı</w:t>
      </w:r>
      <w:r>
        <w:rPr>
          <w:rFonts w:ascii="Times New Roman" w:hAnsi="Times New Roman" w:cs="Times New Roman"/>
          <w:sz w:val="24"/>
          <w:szCs w:val="24"/>
        </w:rPr>
        <w:t>,</w:t>
      </w:r>
      <w:r w:rsidR="00E920B1">
        <w:rPr>
          <w:rFonts w:ascii="Times New Roman" w:hAnsi="Times New Roman" w:cs="Times New Roman"/>
          <w:sz w:val="24"/>
          <w:szCs w:val="24"/>
        </w:rPr>
        <w:t xml:space="preserve"> </w:t>
      </w:r>
      <w:proofErr w:type="spellStart"/>
      <w:r w:rsidR="00C0266E">
        <w:rPr>
          <w:rFonts w:ascii="Times New Roman" w:hAnsi="Times New Roman" w:cs="Times New Roman"/>
          <w:sz w:val="24"/>
          <w:szCs w:val="24"/>
        </w:rPr>
        <w:t>facebook</w:t>
      </w:r>
      <w:proofErr w:type="spellEnd"/>
      <w:r w:rsidR="00C0266E">
        <w:rPr>
          <w:rFonts w:ascii="Times New Roman" w:hAnsi="Times New Roman" w:cs="Times New Roman"/>
          <w:sz w:val="24"/>
          <w:szCs w:val="24"/>
        </w:rPr>
        <w:t xml:space="preserve"> bağımlı</w:t>
      </w:r>
      <w:r w:rsidR="00D56700">
        <w:rPr>
          <w:rFonts w:ascii="Times New Roman" w:hAnsi="Times New Roman" w:cs="Times New Roman"/>
          <w:sz w:val="24"/>
          <w:szCs w:val="24"/>
        </w:rPr>
        <w:t xml:space="preserve">lığı, </w:t>
      </w:r>
      <w:r w:rsidR="00776367">
        <w:rPr>
          <w:rFonts w:ascii="Times New Roman" w:hAnsi="Times New Roman" w:cs="Times New Roman"/>
          <w:sz w:val="24"/>
          <w:szCs w:val="24"/>
        </w:rPr>
        <w:t xml:space="preserve">dijital oyun </w:t>
      </w:r>
      <w:r w:rsidR="00D56700">
        <w:rPr>
          <w:rFonts w:ascii="Times New Roman" w:hAnsi="Times New Roman" w:cs="Times New Roman"/>
          <w:sz w:val="24"/>
          <w:szCs w:val="24"/>
        </w:rPr>
        <w:t xml:space="preserve">bağımlılığı, </w:t>
      </w:r>
      <w:r w:rsidR="00776367">
        <w:rPr>
          <w:rFonts w:ascii="Times New Roman" w:hAnsi="Times New Roman" w:cs="Times New Roman"/>
          <w:sz w:val="24"/>
          <w:szCs w:val="24"/>
        </w:rPr>
        <w:t xml:space="preserve">sosyal medya </w:t>
      </w:r>
      <w:r w:rsidR="00C0266E">
        <w:rPr>
          <w:rFonts w:ascii="Times New Roman" w:hAnsi="Times New Roman" w:cs="Times New Roman"/>
          <w:sz w:val="24"/>
          <w:szCs w:val="24"/>
        </w:rPr>
        <w:t>bağımlılığı</w:t>
      </w:r>
      <w:r w:rsidR="00636578">
        <w:rPr>
          <w:rFonts w:ascii="Times New Roman" w:hAnsi="Times New Roman" w:cs="Times New Roman"/>
          <w:sz w:val="24"/>
          <w:szCs w:val="24"/>
        </w:rPr>
        <w:t xml:space="preserve"> </w:t>
      </w:r>
      <w:r>
        <w:rPr>
          <w:rFonts w:ascii="Times New Roman" w:hAnsi="Times New Roman" w:cs="Times New Roman"/>
          <w:sz w:val="24"/>
          <w:szCs w:val="24"/>
        </w:rPr>
        <w:t>gibi birçok başlık altında araştırılmaktadır.</w:t>
      </w:r>
    </w:p>
    <w:p w14:paraId="0FC7B23C" w14:textId="77777777" w:rsidR="00664C3E" w:rsidRDefault="00664C3E" w:rsidP="006A7B39">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lastRenderedPageBreak/>
        <w:t xml:space="preserve">Bağımlı </w:t>
      </w:r>
      <w:r>
        <w:rPr>
          <w:rFonts w:ascii="Times New Roman" w:hAnsi="Times New Roman" w:cs="Times New Roman"/>
          <w:sz w:val="24"/>
          <w:szCs w:val="24"/>
        </w:rPr>
        <w:t xml:space="preserve">olan bireyler serbest vakitlerinde sosyal faaliyetler </w:t>
      </w:r>
      <w:r w:rsidRPr="002B2CE2">
        <w:rPr>
          <w:rFonts w:ascii="Times New Roman" w:hAnsi="Times New Roman" w:cs="Times New Roman"/>
          <w:sz w:val="24"/>
          <w:szCs w:val="24"/>
        </w:rPr>
        <w:t xml:space="preserve">yerine </w:t>
      </w:r>
      <w:r>
        <w:rPr>
          <w:rFonts w:ascii="Times New Roman" w:hAnsi="Times New Roman" w:cs="Times New Roman"/>
          <w:sz w:val="24"/>
          <w:szCs w:val="24"/>
        </w:rPr>
        <w:t xml:space="preserve">zamanlarını </w:t>
      </w:r>
      <w:r w:rsidRPr="002B2CE2">
        <w:rPr>
          <w:rFonts w:ascii="Times New Roman" w:hAnsi="Times New Roman" w:cs="Times New Roman"/>
          <w:sz w:val="24"/>
          <w:szCs w:val="24"/>
        </w:rPr>
        <w:t>diji</w:t>
      </w:r>
      <w:r>
        <w:rPr>
          <w:rFonts w:ascii="Times New Roman" w:hAnsi="Times New Roman" w:cs="Times New Roman"/>
          <w:sz w:val="24"/>
          <w:szCs w:val="24"/>
        </w:rPr>
        <w:t>tal araçlarda geçirmektedirler</w:t>
      </w:r>
      <w:r w:rsidR="006A7B39">
        <w:rPr>
          <w:rFonts w:ascii="Times New Roman" w:hAnsi="Times New Roman" w:cs="Times New Roman"/>
          <w:sz w:val="24"/>
          <w:szCs w:val="24"/>
        </w:rPr>
        <w:t xml:space="preserve">. </w:t>
      </w:r>
      <w:r>
        <w:rPr>
          <w:rFonts w:ascii="Times New Roman" w:hAnsi="Times New Roman" w:cs="Times New Roman"/>
          <w:sz w:val="24"/>
          <w:szCs w:val="24"/>
        </w:rPr>
        <w:t xml:space="preserve">Gelişen </w:t>
      </w:r>
      <w:r w:rsidRPr="002B2CE2">
        <w:rPr>
          <w:rFonts w:ascii="Times New Roman" w:hAnsi="Times New Roman" w:cs="Times New Roman"/>
          <w:sz w:val="24"/>
          <w:szCs w:val="24"/>
        </w:rPr>
        <w:t xml:space="preserve">medyanın dijital </w:t>
      </w:r>
      <w:r>
        <w:rPr>
          <w:rFonts w:ascii="Times New Roman" w:hAnsi="Times New Roman" w:cs="Times New Roman"/>
          <w:sz w:val="24"/>
          <w:szCs w:val="24"/>
        </w:rPr>
        <w:t>yönleri insanlar aracılığıyla sıklıkla kullanılmakta, kişiler ç</w:t>
      </w:r>
      <w:r w:rsidR="006A7B39">
        <w:rPr>
          <w:rFonts w:ascii="Times New Roman" w:hAnsi="Times New Roman" w:cs="Times New Roman"/>
          <w:sz w:val="24"/>
          <w:szCs w:val="24"/>
        </w:rPr>
        <w:t>evrimiçi bi</w:t>
      </w:r>
      <w:r w:rsidR="00D56700">
        <w:rPr>
          <w:rFonts w:ascii="Times New Roman" w:hAnsi="Times New Roman" w:cs="Times New Roman"/>
          <w:sz w:val="24"/>
          <w:szCs w:val="24"/>
        </w:rPr>
        <w:t>r yaşam sürmektedir. İnsanlarda dijital bağımlılık sonucunda meydana gelen</w:t>
      </w:r>
      <w:r>
        <w:rPr>
          <w:rFonts w:ascii="Times New Roman" w:hAnsi="Times New Roman" w:cs="Times New Roman"/>
          <w:sz w:val="24"/>
          <w:szCs w:val="24"/>
        </w:rPr>
        <w:t xml:space="preserve"> dijital karakteristikler bel</w:t>
      </w:r>
      <w:r w:rsidR="006A7B39">
        <w:rPr>
          <w:rFonts w:ascii="Times New Roman" w:hAnsi="Times New Roman" w:cs="Times New Roman"/>
          <w:sz w:val="24"/>
          <w:szCs w:val="24"/>
        </w:rPr>
        <w:t>irli zaman içerisinde gerçeklik</w:t>
      </w:r>
      <w:r w:rsidR="00E920B1">
        <w:rPr>
          <w:rFonts w:ascii="Times New Roman" w:hAnsi="Times New Roman" w:cs="Times New Roman"/>
          <w:sz w:val="24"/>
          <w:szCs w:val="24"/>
        </w:rPr>
        <w:t xml:space="preserve"> </w:t>
      </w:r>
      <w:r w:rsidR="006A7B39">
        <w:rPr>
          <w:rFonts w:ascii="Times New Roman" w:hAnsi="Times New Roman" w:cs="Times New Roman"/>
          <w:sz w:val="24"/>
          <w:szCs w:val="24"/>
        </w:rPr>
        <w:t xml:space="preserve">yanılsamasına götürmektedir. Sonuç </w:t>
      </w:r>
      <w:r w:rsidR="00D56700">
        <w:rPr>
          <w:rFonts w:ascii="Times New Roman" w:hAnsi="Times New Roman" w:cs="Times New Roman"/>
          <w:sz w:val="24"/>
          <w:szCs w:val="24"/>
        </w:rPr>
        <w:t xml:space="preserve">olarak, </w:t>
      </w:r>
      <w:r>
        <w:rPr>
          <w:rFonts w:ascii="Times New Roman" w:hAnsi="Times New Roman" w:cs="Times New Roman"/>
          <w:sz w:val="24"/>
          <w:szCs w:val="24"/>
        </w:rPr>
        <w:t>insanlar</w:t>
      </w:r>
      <w:r w:rsidR="00E920B1">
        <w:rPr>
          <w:rFonts w:ascii="Times New Roman" w:hAnsi="Times New Roman" w:cs="Times New Roman"/>
          <w:sz w:val="24"/>
          <w:szCs w:val="24"/>
        </w:rPr>
        <w:t xml:space="preserve"> </w:t>
      </w:r>
      <w:r>
        <w:rPr>
          <w:rFonts w:ascii="Times New Roman" w:hAnsi="Times New Roman" w:cs="Times New Roman"/>
          <w:sz w:val="24"/>
          <w:szCs w:val="24"/>
        </w:rPr>
        <w:t>oluştu</w:t>
      </w:r>
      <w:r w:rsidR="006A7B39">
        <w:rPr>
          <w:rFonts w:ascii="Times New Roman" w:hAnsi="Times New Roman" w:cs="Times New Roman"/>
          <w:sz w:val="24"/>
          <w:szCs w:val="24"/>
        </w:rPr>
        <w:t xml:space="preserve">rduğu dijital benliğini fazlaca </w:t>
      </w:r>
      <w:r>
        <w:rPr>
          <w:rFonts w:ascii="Times New Roman" w:hAnsi="Times New Roman" w:cs="Times New Roman"/>
          <w:sz w:val="24"/>
          <w:szCs w:val="24"/>
        </w:rPr>
        <w:t>sahiplenmektedir (6</w:t>
      </w:r>
      <w:r w:rsidRPr="002B2CE2">
        <w:rPr>
          <w:rFonts w:ascii="Times New Roman" w:hAnsi="Times New Roman" w:cs="Times New Roman"/>
          <w:sz w:val="24"/>
          <w:szCs w:val="24"/>
        </w:rPr>
        <w:t>).</w:t>
      </w:r>
    </w:p>
    <w:p w14:paraId="7B0D6A41" w14:textId="77777777" w:rsidR="00664C3E" w:rsidRDefault="00664C3E" w:rsidP="006A7B3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w:t>
      </w:r>
      <w:r w:rsidR="006A7B39">
        <w:rPr>
          <w:rFonts w:ascii="Times New Roman" w:hAnsi="Times New Roman" w:cs="Times New Roman"/>
          <w:sz w:val="24"/>
          <w:szCs w:val="24"/>
        </w:rPr>
        <w:t xml:space="preserve">ijital bağımlılık, </w:t>
      </w:r>
      <w:r>
        <w:rPr>
          <w:rFonts w:ascii="Times New Roman" w:hAnsi="Times New Roman" w:cs="Times New Roman"/>
          <w:sz w:val="24"/>
          <w:szCs w:val="24"/>
        </w:rPr>
        <w:t xml:space="preserve">geniş yelpazesi olan </w:t>
      </w:r>
      <w:r w:rsidRPr="002B2CE2">
        <w:rPr>
          <w:rFonts w:ascii="Times New Roman" w:hAnsi="Times New Roman" w:cs="Times New Roman"/>
          <w:sz w:val="24"/>
          <w:szCs w:val="24"/>
        </w:rPr>
        <w:t>bağımlılı</w:t>
      </w:r>
      <w:r>
        <w:rPr>
          <w:rFonts w:ascii="Times New Roman" w:hAnsi="Times New Roman" w:cs="Times New Roman"/>
          <w:sz w:val="24"/>
          <w:szCs w:val="24"/>
        </w:rPr>
        <w:t>k biçimidir</w:t>
      </w:r>
      <w:r w:rsidR="00E920B1">
        <w:rPr>
          <w:rFonts w:ascii="Times New Roman" w:hAnsi="Times New Roman" w:cs="Times New Roman"/>
          <w:sz w:val="24"/>
          <w:szCs w:val="24"/>
        </w:rPr>
        <w:t xml:space="preserve"> </w:t>
      </w:r>
      <w:r>
        <w:rPr>
          <w:rFonts w:ascii="Times New Roman" w:hAnsi="Times New Roman" w:cs="Times New Roman"/>
          <w:sz w:val="24"/>
          <w:szCs w:val="24"/>
        </w:rPr>
        <w:t>ve dijital medya vasıtalarının giderek çoğalması</w:t>
      </w:r>
      <w:r w:rsidRPr="002B2CE2">
        <w:rPr>
          <w:rFonts w:ascii="Times New Roman" w:hAnsi="Times New Roman" w:cs="Times New Roman"/>
          <w:sz w:val="24"/>
          <w:szCs w:val="24"/>
        </w:rPr>
        <w:t xml:space="preserve">, </w:t>
      </w:r>
      <w:r>
        <w:rPr>
          <w:rFonts w:ascii="Times New Roman" w:hAnsi="Times New Roman" w:cs="Times New Roman"/>
          <w:sz w:val="24"/>
          <w:szCs w:val="24"/>
        </w:rPr>
        <w:t xml:space="preserve">uygulamaların zenginleştirilmesi,  </w:t>
      </w:r>
      <w:r w:rsidRPr="002B2CE2">
        <w:rPr>
          <w:rFonts w:ascii="Times New Roman" w:hAnsi="Times New Roman" w:cs="Times New Roman"/>
          <w:sz w:val="24"/>
          <w:szCs w:val="24"/>
        </w:rPr>
        <w:t xml:space="preserve">içerik </w:t>
      </w:r>
      <w:r>
        <w:rPr>
          <w:rFonts w:ascii="Times New Roman" w:hAnsi="Times New Roman" w:cs="Times New Roman"/>
          <w:sz w:val="24"/>
          <w:szCs w:val="24"/>
        </w:rPr>
        <w:t xml:space="preserve">bakımından sürekli yenilenmesi açısından </w:t>
      </w:r>
      <w:r w:rsidRPr="002B2CE2">
        <w:rPr>
          <w:rFonts w:ascii="Times New Roman" w:hAnsi="Times New Roman" w:cs="Times New Roman"/>
          <w:sz w:val="24"/>
          <w:szCs w:val="24"/>
        </w:rPr>
        <w:t>kapsamı daha da genişlemektedir.</w:t>
      </w:r>
    </w:p>
    <w:p w14:paraId="4CB2443C" w14:textId="77777777" w:rsidR="00664C3E" w:rsidRPr="006A7B39" w:rsidRDefault="00664C3E" w:rsidP="006A7B39">
      <w:pPr>
        <w:pStyle w:val="Balk2"/>
      </w:pPr>
      <w:bookmarkStart w:id="19" w:name="_Toc94004364"/>
      <w:r w:rsidRPr="006A7B39">
        <w:t>2.4.Dijital Bağımlılık Türleri</w:t>
      </w:r>
      <w:bookmarkEnd w:id="19"/>
    </w:p>
    <w:p w14:paraId="6DF09F1D" w14:textId="77777777" w:rsidR="00664C3E" w:rsidRPr="002B2CE2" w:rsidRDefault="00664C3E" w:rsidP="006A7B39">
      <w:pPr>
        <w:spacing w:after="120" w:line="360" w:lineRule="auto"/>
        <w:ind w:firstLine="680"/>
        <w:jc w:val="both"/>
        <w:rPr>
          <w:rFonts w:ascii="Times New Roman" w:hAnsi="Times New Roman" w:cs="Times New Roman"/>
          <w:sz w:val="24"/>
          <w:szCs w:val="24"/>
        </w:rPr>
      </w:pPr>
      <w:r w:rsidRPr="002B2CE2">
        <w:rPr>
          <w:rFonts w:ascii="Times New Roman" w:hAnsi="Times New Roman" w:cs="Times New Roman"/>
          <w:sz w:val="24"/>
          <w:szCs w:val="24"/>
        </w:rPr>
        <w:t>Bu bölümde çocuklarda görülen dijital bağımlılık türleri ile ilgili belirlemeler ve değerlendirmeler; “İnternet Bağımlılığı”, “Sosyal Medya Bağımlılığı”, “Akıllı Telefon Bağımlılığı”, “Dijital Oyun Bağımlılığı” ve “Televizyon Bağımlılığı” alt başlıkları doğrultusunda ele alınacaktır.</w:t>
      </w:r>
    </w:p>
    <w:p w14:paraId="43151C43" w14:textId="77777777" w:rsidR="00664C3E" w:rsidRDefault="0092206B" w:rsidP="00664C3E">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64525818" wp14:editId="460A7BB7">
            <wp:extent cx="5343525" cy="255905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BEA1294" w14:textId="77777777" w:rsidR="00210EDB" w:rsidRPr="00076A46" w:rsidRDefault="00704356" w:rsidP="006A7B39">
      <w:pPr>
        <w:pStyle w:val="EKL"/>
        <w:rPr>
          <w:b w:val="0"/>
        </w:rPr>
      </w:pPr>
      <w:bookmarkStart w:id="20" w:name="_Toc94004523"/>
      <w:r w:rsidRPr="006A7B39">
        <w:t>Şekil 2.</w:t>
      </w:r>
      <w:r w:rsidR="00E3010A" w:rsidRPr="006A7B39">
        <w:t xml:space="preserve">1. </w:t>
      </w:r>
      <w:r w:rsidR="00C81554" w:rsidRPr="00C81554">
        <w:rPr>
          <w:b w:val="0"/>
        </w:rPr>
        <w:t>Dijital</w:t>
      </w:r>
      <w:r w:rsidR="00E920B1">
        <w:rPr>
          <w:b w:val="0"/>
        </w:rPr>
        <w:t xml:space="preserve"> </w:t>
      </w:r>
      <w:r w:rsidR="00C81554">
        <w:rPr>
          <w:b w:val="0"/>
        </w:rPr>
        <w:t>bağımlılık t</w:t>
      </w:r>
      <w:r w:rsidRPr="00076A46">
        <w:rPr>
          <w:b w:val="0"/>
        </w:rPr>
        <w:t>ürleri</w:t>
      </w:r>
      <w:bookmarkEnd w:id="20"/>
    </w:p>
    <w:p w14:paraId="7DD7823E" w14:textId="77777777" w:rsidR="00664C3E" w:rsidRPr="006A7B39" w:rsidRDefault="00664C3E" w:rsidP="006A7B39">
      <w:pPr>
        <w:pStyle w:val="Balk2"/>
      </w:pPr>
      <w:bookmarkStart w:id="21" w:name="_Toc94004365"/>
      <w:r w:rsidRPr="006A7B39">
        <w:t>2.4.1.Akıllı Telefon Bağımlılığı</w:t>
      </w:r>
      <w:bookmarkEnd w:id="21"/>
    </w:p>
    <w:p w14:paraId="4FAC737E" w14:textId="77777777" w:rsidR="00664C3E" w:rsidRPr="006A7B39" w:rsidRDefault="00664C3E" w:rsidP="006A7B39">
      <w:pPr>
        <w:spacing w:after="120" w:line="360" w:lineRule="auto"/>
        <w:ind w:firstLine="680"/>
        <w:jc w:val="both"/>
        <w:rPr>
          <w:rFonts w:ascii="Times New Roman" w:hAnsi="Times New Roman" w:cs="Times New Roman"/>
          <w:sz w:val="24"/>
        </w:rPr>
      </w:pPr>
      <w:r w:rsidRPr="006A7B39">
        <w:rPr>
          <w:rFonts w:ascii="Times New Roman" w:hAnsi="Times New Roman" w:cs="Times New Roman"/>
          <w:sz w:val="24"/>
        </w:rPr>
        <w:t>İletişim</w:t>
      </w:r>
      <w:r w:rsidR="006A7B39" w:rsidRPr="006A7B39">
        <w:rPr>
          <w:rFonts w:ascii="Times New Roman" w:hAnsi="Times New Roman" w:cs="Times New Roman"/>
          <w:sz w:val="24"/>
        </w:rPr>
        <w:t xml:space="preserve">, </w:t>
      </w:r>
      <w:r w:rsidRPr="006A7B39">
        <w:rPr>
          <w:rFonts w:ascii="Times New Roman" w:hAnsi="Times New Roman" w:cs="Times New Roman"/>
          <w:sz w:val="24"/>
        </w:rPr>
        <w:t>teknoloji ve bilim çağı şeklinde isimlendirilen dünyamızda, iletişim teknolojilerinin hızlıca</w:t>
      </w:r>
      <w:r w:rsidR="00E920B1">
        <w:rPr>
          <w:rFonts w:ascii="Times New Roman" w:hAnsi="Times New Roman" w:cs="Times New Roman"/>
          <w:sz w:val="24"/>
        </w:rPr>
        <w:t xml:space="preserve"> </w:t>
      </w:r>
      <w:r w:rsidRPr="006A7B39">
        <w:rPr>
          <w:rFonts w:ascii="Times New Roman" w:hAnsi="Times New Roman" w:cs="Times New Roman"/>
          <w:sz w:val="24"/>
        </w:rPr>
        <w:t>ilerlemesi ile insanlar arasındaki ba</w:t>
      </w:r>
      <w:r w:rsidR="005B3F2C">
        <w:rPr>
          <w:rFonts w:ascii="Times New Roman" w:hAnsi="Times New Roman" w:cs="Times New Roman"/>
          <w:sz w:val="24"/>
        </w:rPr>
        <w:t xml:space="preserve">ğlantı kurmayı etkileyen birçok yeni </w:t>
      </w:r>
      <w:r w:rsidRPr="006A7B39">
        <w:rPr>
          <w:rFonts w:ascii="Times New Roman" w:hAnsi="Times New Roman" w:cs="Times New Roman"/>
          <w:sz w:val="24"/>
        </w:rPr>
        <w:t>teknolojiler oluşturulmuştur. Bu teknolojiler temel olarak bilgisayar, taşınabilir araçlar, int</w:t>
      </w:r>
      <w:r w:rsidR="006A7B39">
        <w:rPr>
          <w:rFonts w:ascii="Times New Roman" w:hAnsi="Times New Roman" w:cs="Times New Roman"/>
          <w:sz w:val="24"/>
        </w:rPr>
        <w:t xml:space="preserve">ernet ve akıllı telefonlar gibi alt kategorilere ayrılabilir. </w:t>
      </w:r>
      <w:r w:rsidRPr="006A7B39">
        <w:rPr>
          <w:rFonts w:ascii="Times New Roman" w:hAnsi="Times New Roman" w:cs="Times New Roman"/>
          <w:sz w:val="24"/>
        </w:rPr>
        <w:t>Belirtilen teknolojilerin</w:t>
      </w:r>
      <w:r w:rsidR="006A7B39">
        <w:rPr>
          <w:rFonts w:ascii="Times New Roman" w:hAnsi="Times New Roman" w:cs="Times New Roman"/>
          <w:sz w:val="24"/>
        </w:rPr>
        <w:t xml:space="preserve"> bunun </w:t>
      </w:r>
      <w:r w:rsidRPr="006A7B39">
        <w:rPr>
          <w:rFonts w:ascii="Times New Roman" w:hAnsi="Times New Roman" w:cs="Times New Roman"/>
          <w:sz w:val="24"/>
        </w:rPr>
        <w:t>yanı sıra bireylerin yaşamının temel</w:t>
      </w:r>
      <w:r w:rsidR="00636578">
        <w:rPr>
          <w:rFonts w:ascii="Times New Roman" w:hAnsi="Times New Roman" w:cs="Times New Roman"/>
          <w:sz w:val="24"/>
        </w:rPr>
        <w:t xml:space="preserve"> </w:t>
      </w:r>
      <w:r w:rsidRPr="006A7B39">
        <w:rPr>
          <w:rFonts w:ascii="Times New Roman" w:hAnsi="Times New Roman" w:cs="Times New Roman"/>
          <w:sz w:val="24"/>
        </w:rPr>
        <w:t>elemanları biçimine</w:t>
      </w:r>
      <w:r w:rsidR="008F0A6E">
        <w:rPr>
          <w:rFonts w:ascii="Times New Roman" w:hAnsi="Times New Roman" w:cs="Times New Roman"/>
          <w:sz w:val="24"/>
        </w:rPr>
        <w:t xml:space="preserve"> dönüştüğü </w:t>
      </w:r>
      <w:r w:rsidR="008F0A6E">
        <w:rPr>
          <w:rFonts w:ascii="Times New Roman" w:hAnsi="Times New Roman" w:cs="Times New Roman"/>
          <w:sz w:val="24"/>
        </w:rPr>
        <w:lastRenderedPageBreak/>
        <w:t>gözlemlenmektedir (23</w:t>
      </w:r>
      <w:r w:rsidRPr="006A7B39">
        <w:rPr>
          <w:rFonts w:ascii="Times New Roman" w:hAnsi="Times New Roman" w:cs="Times New Roman"/>
          <w:sz w:val="24"/>
        </w:rPr>
        <w:t>).</w:t>
      </w:r>
      <w:r w:rsidR="005B3F2C">
        <w:rPr>
          <w:rFonts w:ascii="Times New Roman" w:hAnsi="Times New Roman" w:cs="Times New Roman"/>
          <w:sz w:val="24"/>
        </w:rPr>
        <w:t xml:space="preserve"> Kişiler bu dijital araçları iş ve işlemlerini ivedi şekilde yürütmek üzere kullanabilmektedir. Bu dijital araçlar sosyal yaşamda gerekli ilişkileri</w:t>
      </w:r>
      <w:r w:rsidR="00636578">
        <w:rPr>
          <w:rFonts w:ascii="Times New Roman" w:hAnsi="Times New Roman" w:cs="Times New Roman"/>
          <w:sz w:val="24"/>
        </w:rPr>
        <w:t xml:space="preserve"> kurmada veya insanların sosyal </w:t>
      </w:r>
      <w:r w:rsidR="005B3F2C">
        <w:rPr>
          <w:rFonts w:ascii="Times New Roman" w:hAnsi="Times New Roman" w:cs="Times New Roman"/>
          <w:sz w:val="24"/>
        </w:rPr>
        <w:t>izolasyona uğramaları</w:t>
      </w:r>
      <w:r w:rsidR="00E208AA">
        <w:rPr>
          <w:rFonts w:ascii="Times New Roman" w:hAnsi="Times New Roman" w:cs="Times New Roman"/>
          <w:sz w:val="24"/>
        </w:rPr>
        <w:t>nda</w:t>
      </w:r>
      <w:r w:rsidR="005B3F2C">
        <w:rPr>
          <w:rFonts w:ascii="Times New Roman" w:hAnsi="Times New Roman" w:cs="Times New Roman"/>
          <w:sz w:val="24"/>
        </w:rPr>
        <w:t xml:space="preserve"> etkili olmaktadır.</w:t>
      </w:r>
    </w:p>
    <w:p w14:paraId="25D78310" w14:textId="77777777" w:rsidR="00664C3E" w:rsidRPr="008274E4" w:rsidRDefault="006A7B39" w:rsidP="006A7B3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rPr>
        <w:t xml:space="preserve">Akıllı </w:t>
      </w:r>
      <w:r w:rsidR="00664C3E" w:rsidRPr="006A7B39">
        <w:rPr>
          <w:rFonts w:ascii="Times New Roman" w:hAnsi="Times New Roman" w:cs="Times New Roman"/>
          <w:sz w:val="24"/>
        </w:rPr>
        <w:t>telefonların</w:t>
      </w:r>
      <w:r>
        <w:rPr>
          <w:rFonts w:ascii="Times New Roman" w:hAnsi="Times New Roman" w:cs="Times New Roman"/>
          <w:sz w:val="24"/>
        </w:rPr>
        <w:t xml:space="preserve"> yaşama </w:t>
      </w:r>
      <w:r w:rsidR="00664C3E" w:rsidRPr="006A7B39">
        <w:rPr>
          <w:rFonts w:ascii="Times New Roman" w:hAnsi="Times New Roman" w:cs="Times New Roman"/>
          <w:sz w:val="24"/>
        </w:rPr>
        <w:t>dahil olması, bireyleri somut dünyadan koparabilmekte, sanal aleme sevk etmektedir. Akıllı telefonlar aracılığıyla bireyler sanal dünya insanı biçimine geldiğinde de bireylerin so</w:t>
      </w:r>
      <w:r w:rsidRPr="006A7B39">
        <w:rPr>
          <w:rFonts w:ascii="Times New Roman" w:hAnsi="Times New Roman" w:cs="Times New Roman"/>
          <w:sz w:val="24"/>
        </w:rPr>
        <w:t xml:space="preserve">mut dünyada problemleri meydana </w:t>
      </w:r>
      <w:r w:rsidR="00664C3E" w:rsidRPr="006A7B39">
        <w:rPr>
          <w:rFonts w:ascii="Times New Roman" w:hAnsi="Times New Roman" w:cs="Times New Roman"/>
          <w:sz w:val="24"/>
        </w:rPr>
        <w:t>gelebilmektedir.</w:t>
      </w:r>
      <w:r w:rsidR="00636578">
        <w:rPr>
          <w:rFonts w:ascii="Times New Roman" w:hAnsi="Times New Roman" w:cs="Times New Roman"/>
          <w:sz w:val="24"/>
        </w:rPr>
        <w:t xml:space="preserve"> </w:t>
      </w:r>
      <w:r w:rsidR="00664C3E" w:rsidRPr="006A7B39">
        <w:rPr>
          <w:rFonts w:ascii="Times New Roman" w:hAnsi="Times New Roman" w:cs="Times New Roman"/>
          <w:sz w:val="24"/>
        </w:rPr>
        <w:t>Söz konusu problemlerden başta geleni bağımlılık gerçeğidir. Akıllı telefon bağımlılığının bireysel sebepleri bulunduğu gibi sosyal endişe, yalnız kalma vb. psikolojik unsurlar</w:t>
      </w:r>
      <w:r w:rsidR="005B3F2C">
        <w:rPr>
          <w:rFonts w:ascii="Times New Roman" w:hAnsi="Times New Roman" w:cs="Times New Roman"/>
          <w:sz w:val="24"/>
        </w:rPr>
        <w:t>ı</w:t>
      </w:r>
      <w:r w:rsidR="00664C3E" w:rsidRPr="006A7B39">
        <w:rPr>
          <w:rFonts w:ascii="Times New Roman" w:hAnsi="Times New Roman" w:cs="Times New Roman"/>
          <w:sz w:val="24"/>
        </w:rPr>
        <w:t xml:space="preserve"> da bulunmaktadır. Bireylerin internetten enformasyona ulaşması veya</w:t>
      </w:r>
      <w:r w:rsidR="00636578">
        <w:rPr>
          <w:rFonts w:ascii="Times New Roman" w:hAnsi="Times New Roman" w:cs="Times New Roman"/>
          <w:sz w:val="24"/>
        </w:rPr>
        <w:t xml:space="preserve"> </w:t>
      </w:r>
      <w:r w:rsidR="00664C3E" w:rsidRPr="006A7B39">
        <w:rPr>
          <w:rFonts w:ascii="Times New Roman" w:hAnsi="Times New Roman" w:cs="Times New Roman"/>
          <w:sz w:val="24"/>
        </w:rPr>
        <w:t>karşılıklı iletişime geçmek yerine çevrimiçi bağ kurmasına imkan sağlayan akıllı telefonlar, çekingen veya yalnız bireylerin temel olarak yöneldiği</w:t>
      </w:r>
      <w:r w:rsidR="00664C3E" w:rsidRPr="008274E4">
        <w:rPr>
          <w:rFonts w:ascii="Times New Roman" w:hAnsi="Times New Roman" w:cs="Times New Roman"/>
          <w:sz w:val="24"/>
          <w:szCs w:val="24"/>
        </w:rPr>
        <w:t xml:space="preserve"> cihazlar</w:t>
      </w:r>
      <w:r w:rsidR="008F0A6E">
        <w:rPr>
          <w:rFonts w:ascii="Times New Roman" w:hAnsi="Times New Roman" w:cs="Times New Roman"/>
          <w:sz w:val="24"/>
          <w:szCs w:val="24"/>
        </w:rPr>
        <w:t>dır (24</w:t>
      </w:r>
      <w:r w:rsidR="00664C3E">
        <w:rPr>
          <w:rFonts w:ascii="Times New Roman" w:hAnsi="Times New Roman" w:cs="Times New Roman"/>
          <w:sz w:val="24"/>
          <w:szCs w:val="24"/>
        </w:rPr>
        <w:t>).</w:t>
      </w:r>
    </w:p>
    <w:p w14:paraId="57CBD1EE" w14:textId="77777777" w:rsidR="00664C3E" w:rsidRPr="006A7B39" w:rsidRDefault="00664C3E" w:rsidP="006A7B39">
      <w:pPr>
        <w:spacing w:after="120" w:line="360" w:lineRule="auto"/>
        <w:ind w:firstLine="680"/>
        <w:jc w:val="both"/>
        <w:rPr>
          <w:rFonts w:ascii="Times New Roman" w:hAnsi="Times New Roman" w:cs="Times New Roman"/>
          <w:sz w:val="24"/>
        </w:rPr>
      </w:pPr>
      <w:r w:rsidRPr="006A7B39">
        <w:rPr>
          <w:rFonts w:ascii="Times New Roman" w:hAnsi="Times New Roman" w:cs="Times New Roman"/>
          <w:sz w:val="24"/>
        </w:rPr>
        <w:t>Akıllı telefonlar birçok işlevi olan yaygın kitlesel bağ sağlayan araçlardandır. Gelişmiş işlevleri ile yalnızca klas</w:t>
      </w:r>
      <w:r w:rsidR="006A7B39" w:rsidRPr="006A7B39">
        <w:rPr>
          <w:rFonts w:ascii="Times New Roman" w:hAnsi="Times New Roman" w:cs="Times New Roman"/>
          <w:sz w:val="24"/>
        </w:rPr>
        <w:t>ik</w:t>
      </w:r>
      <w:r w:rsidR="00636578">
        <w:rPr>
          <w:rFonts w:ascii="Times New Roman" w:hAnsi="Times New Roman" w:cs="Times New Roman"/>
          <w:sz w:val="24"/>
        </w:rPr>
        <w:t xml:space="preserve"> </w:t>
      </w:r>
      <w:r w:rsidR="006A7B39" w:rsidRPr="006A7B39">
        <w:rPr>
          <w:rFonts w:ascii="Times New Roman" w:hAnsi="Times New Roman" w:cs="Times New Roman"/>
          <w:sz w:val="24"/>
        </w:rPr>
        <w:t xml:space="preserve">telefonların yerine geçmemiş, </w:t>
      </w:r>
      <w:r w:rsidRPr="006A7B39">
        <w:rPr>
          <w:rFonts w:ascii="Times New Roman" w:hAnsi="Times New Roman" w:cs="Times New Roman"/>
          <w:sz w:val="24"/>
        </w:rPr>
        <w:t>bunun yanı sıra bilgisayar ve birçok işlevi bulunan teknolojik araçların yerine geçebilmiştir.</w:t>
      </w:r>
      <w:r w:rsidR="00C27B2B">
        <w:rPr>
          <w:rFonts w:ascii="Times New Roman" w:hAnsi="Times New Roman" w:cs="Times New Roman"/>
          <w:sz w:val="24"/>
        </w:rPr>
        <w:t xml:space="preserve"> Bu </w:t>
      </w:r>
      <w:r w:rsidRPr="006A7B39">
        <w:rPr>
          <w:rFonts w:ascii="Times New Roman" w:hAnsi="Times New Roman" w:cs="Times New Roman"/>
          <w:sz w:val="24"/>
        </w:rPr>
        <w:t>telefonlar büyük ekranlar, kolay taşınabilme gibi özellikleri ile birçok yerde kullanılabilir durumdadır.  Akıllı telef</w:t>
      </w:r>
      <w:r w:rsidR="00636578">
        <w:rPr>
          <w:rFonts w:ascii="Times New Roman" w:hAnsi="Times New Roman" w:cs="Times New Roman"/>
          <w:sz w:val="24"/>
        </w:rPr>
        <w:t>onlarla insanlar görüşebilir, e-</w:t>
      </w:r>
      <w:r w:rsidRPr="006A7B39">
        <w:rPr>
          <w:rFonts w:ascii="Times New Roman" w:hAnsi="Times New Roman" w:cs="Times New Roman"/>
          <w:sz w:val="24"/>
        </w:rPr>
        <w:t>mail atabilir, oyun uygulamalarında oyunlar oynayabilir, video fotoğraf gönderebilir, internet, sosyal platformlara ulaşabilir; internet aracılığıyla bankacılık vb. çok sayıda uygulama gerçekleştirebilir.</w:t>
      </w:r>
      <w:r w:rsidR="00FD2408">
        <w:rPr>
          <w:rFonts w:ascii="Times New Roman" w:hAnsi="Times New Roman" w:cs="Times New Roman"/>
          <w:sz w:val="24"/>
        </w:rPr>
        <w:t xml:space="preserve"> Akıllı telefonların kullanım oranının yükselmesinde ve kullanım sıklığının artış göstermesinde iletişim kurma, iş ve işlemleri elektronik olarak akıllı telefonlar aracılığıyla yürütmenin popülerlik kazanmasının da etkili olduğu belirtilebilir. Birçok uygulamanın ve yapılacak birçok resmi-gayri resmi işlemin akıllı telefonlar ile yapılmasının medya yoluyla teşvik edildiği görülmektedir. Uygulamaların kullanımında ve akıllı telefonlar ile ilgili kullanıcıların yapmış olduğu yorumların, satın alınacak cihazın ve kullanılacak uygulamaların belirlenmesinde önem arz ettiği ifade edilebilir. </w:t>
      </w:r>
      <w:r w:rsidR="00636578">
        <w:rPr>
          <w:rFonts w:ascii="Times New Roman" w:hAnsi="Times New Roman" w:cs="Times New Roman"/>
          <w:sz w:val="24"/>
        </w:rPr>
        <w:t xml:space="preserve">Sunulan birçok </w:t>
      </w:r>
      <w:r w:rsidRPr="006A7B39">
        <w:rPr>
          <w:rFonts w:ascii="Times New Roman" w:hAnsi="Times New Roman" w:cs="Times New Roman"/>
          <w:sz w:val="24"/>
        </w:rPr>
        <w:t>imkanlar akı</w:t>
      </w:r>
      <w:r w:rsidR="0053235C">
        <w:rPr>
          <w:rFonts w:ascii="Times New Roman" w:hAnsi="Times New Roman" w:cs="Times New Roman"/>
          <w:sz w:val="24"/>
        </w:rPr>
        <w:t>llı telefonların kullanımının yükselmesine neden olabilmektedir.</w:t>
      </w:r>
      <w:r w:rsidR="00E920B1">
        <w:rPr>
          <w:rFonts w:ascii="Times New Roman" w:hAnsi="Times New Roman" w:cs="Times New Roman"/>
          <w:sz w:val="24"/>
        </w:rPr>
        <w:t xml:space="preserve"> </w:t>
      </w:r>
      <w:r w:rsidR="0053235C">
        <w:rPr>
          <w:rFonts w:ascii="Times New Roman" w:hAnsi="Times New Roman" w:cs="Times New Roman"/>
          <w:sz w:val="24"/>
        </w:rPr>
        <w:t xml:space="preserve">Günümüzde birçok yaş grubunda </w:t>
      </w:r>
      <w:r w:rsidRPr="006A7B39">
        <w:rPr>
          <w:rFonts w:ascii="Times New Roman" w:hAnsi="Times New Roman" w:cs="Times New Roman"/>
          <w:sz w:val="24"/>
        </w:rPr>
        <w:t xml:space="preserve">akıllı telefonlar gündelik hayatın </w:t>
      </w:r>
      <w:r w:rsidR="0053235C">
        <w:rPr>
          <w:rFonts w:ascii="Times New Roman" w:hAnsi="Times New Roman" w:cs="Times New Roman"/>
          <w:sz w:val="24"/>
        </w:rPr>
        <w:t xml:space="preserve">bir unsuru haline gelmiş durumdadır. Yapılan araştırmalarda, 2015’te </w:t>
      </w:r>
      <w:r w:rsidRPr="006A7B39">
        <w:rPr>
          <w:rFonts w:ascii="Times New Roman" w:hAnsi="Times New Roman" w:cs="Times New Roman"/>
          <w:sz w:val="24"/>
        </w:rPr>
        <w:t>dünya ça</w:t>
      </w:r>
      <w:r w:rsidR="0053235C">
        <w:rPr>
          <w:rFonts w:ascii="Times New Roman" w:hAnsi="Times New Roman" w:cs="Times New Roman"/>
          <w:sz w:val="24"/>
        </w:rPr>
        <w:t>pında akıllı telefon kullanımının nüfus bazında</w:t>
      </w:r>
      <w:r w:rsidR="00C27B2B">
        <w:rPr>
          <w:rFonts w:ascii="Times New Roman" w:hAnsi="Times New Roman" w:cs="Times New Roman"/>
          <w:sz w:val="24"/>
        </w:rPr>
        <w:t xml:space="preserve"> 1,</w:t>
      </w:r>
      <w:r w:rsidRPr="006A7B39">
        <w:rPr>
          <w:rFonts w:ascii="Times New Roman" w:hAnsi="Times New Roman" w:cs="Times New Roman"/>
          <w:sz w:val="24"/>
        </w:rPr>
        <w:t>5 milyarın üstüne çıktığı görülmüştür. Çağımızda bağımlılık</w:t>
      </w:r>
      <w:r w:rsidR="0053235C">
        <w:rPr>
          <w:rFonts w:ascii="Times New Roman" w:hAnsi="Times New Roman" w:cs="Times New Roman"/>
          <w:sz w:val="24"/>
        </w:rPr>
        <w:t xml:space="preserve"> konusunda müdahaleler bağlamında ilaç ya da madde kullanımıyla ilişkili olmayan, </w:t>
      </w:r>
      <w:r w:rsidRPr="006A7B39">
        <w:rPr>
          <w:rFonts w:ascii="Times New Roman" w:hAnsi="Times New Roman" w:cs="Times New Roman"/>
          <w:sz w:val="24"/>
        </w:rPr>
        <w:t xml:space="preserve">eylemsel bağımlılık sınıflandırılmasında da karşımıza çıkan unsurlar bulunmaktadır. </w:t>
      </w:r>
    </w:p>
    <w:p w14:paraId="41417E7D" w14:textId="77777777" w:rsidR="00664C3E" w:rsidRPr="006A7B39" w:rsidRDefault="00664C3E" w:rsidP="006A7B39">
      <w:pPr>
        <w:spacing w:after="120" w:line="360" w:lineRule="auto"/>
        <w:ind w:firstLine="680"/>
        <w:jc w:val="both"/>
        <w:rPr>
          <w:rFonts w:ascii="Times New Roman" w:hAnsi="Times New Roman" w:cs="Times New Roman"/>
          <w:sz w:val="24"/>
        </w:rPr>
      </w:pPr>
      <w:r w:rsidRPr="006A7B39">
        <w:rPr>
          <w:rFonts w:ascii="Times New Roman" w:hAnsi="Times New Roman" w:cs="Times New Roman"/>
          <w:sz w:val="24"/>
        </w:rPr>
        <w:lastRenderedPageBreak/>
        <w:t>Akıllı telefon bağım</w:t>
      </w:r>
      <w:r w:rsidR="00C27B2B">
        <w:rPr>
          <w:rFonts w:ascii="Times New Roman" w:hAnsi="Times New Roman" w:cs="Times New Roman"/>
          <w:sz w:val="24"/>
        </w:rPr>
        <w:t xml:space="preserve">lılığı, akıllı telefonun yoğun </w:t>
      </w:r>
      <w:r w:rsidR="00015C86">
        <w:rPr>
          <w:rFonts w:ascii="Times New Roman" w:hAnsi="Times New Roman" w:cs="Times New Roman"/>
          <w:sz w:val="24"/>
        </w:rPr>
        <w:t xml:space="preserve">kullanılmasına </w:t>
      </w:r>
      <w:r w:rsidRPr="006A7B39">
        <w:rPr>
          <w:rFonts w:ascii="Times New Roman" w:hAnsi="Times New Roman" w:cs="Times New Roman"/>
          <w:sz w:val="24"/>
        </w:rPr>
        <w:t>bağlı meydana gelen bağımlılık biçimidir. Akıllı telefonlar kolaylıkla kullanılması ve getirileri ile yaşam</w:t>
      </w:r>
      <w:r w:rsidR="00C27B2B">
        <w:rPr>
          <w:rFonts w:ascii="Times New Roman" w:hAnsi="Times New Roman" w:cs="Times New Roman"/>
          <w:sz w:val="24"/>
        </w:rPr>
        <w:t>daki</w:t>
      </w:r>
      <w:r w:rsidR="00E920B1">
        <w:rPr>
          <w:rFonts w:ascii="Times New Roman" w:hAnsi="Times New Roman" w:cs="Times New Roman"/>
          <w:sz w:val="24"/>
        </w:rPr>
        <w:t xml:space="preserve"> </w:t>
      </w:r>
      <w:r w:rsidR="0053235C">
        <w:rPr>
          <w:rFonts w:ascii="Times New Roman" w:hAnsi="Times New Roman" w:cs="Times New Roman"/>
          <w:sz w:val="24"/>
        </w:rPr>
        <w:t xml:space="preserve">etkinliklerimizi gerçekleştirmede </w:t>
      </w:r>
      <w:r w:rsidR="00C27B2B">
        <w:rPr>
          <w:rFonts w:ascii="Times New Roman" w:hAnsi="Times New Roman" w:cs="Times New Roman"/>
          <w:sz w:val="24"/>
        </w:rPr>
        <w:t xml:space="preserve">vazgeçilmez </w:t>
      </w:r>
      <w:r w:rsidR="0053235C">
        <w:rPr>
          <w:rFonts w:ascii="Times New Roman" w:hAnsi="Times New Roman" w:cs="Times New Roman"/>
          <w:sz w:val="24"/>
        </w:rPr>
        <w:t xml:space="preserve">bir duruma </w:t>
      </w:r>
      <w:r w:rsidRPr="006A7B39">
        <w:rPr>
          <w:rFonts w:ascii="Times New Roman" w:hAnsi="Times New Roman" w:cs="Times New Roman"/>
          <w:sz w:val="24"/>
        </w:rPr>
        <w:t>gelebilmiştir. Günümüzde</w:t>
      </w:r>
      <w:r w:rsidR="00E920B1">
        <w:rPr>
          <w:rFonts w:ascii="Times New Roman" w:hAnsi="Times New Roman" w:cs="Times New Roman"/>
          <w:sz w:val="24"/>
        </w:rPr>
        <w:t xml:space="preserve"> </w:t>
      </w:r>
      <w:r w:rsidRPr="006A7B39">
        <w:rPr>
          <w:rFonts w:ascii="Times New Roman" w:hAnsi="Times New Roman" w:cs="Times New Roman"/>
          <w:sz w:val="24"/>
        </w:rPr>
        <w:t>neredeyse tüm işlemlerin yürütülmesinde akıllı telefonlara gereksinim du</w:t>
      </w:r>
      <w:r w:rsidR="008F0A6E">
        <w:rPr>
          <w:rFonts w:ascii="Times New Roman" w:hAnsi="Times New Roman" w:cs="Times New Roman"/>
          <w:sz w:val="24"/>
        </w:rPr>
        <w:t>yulmaktadır (25</w:t>
      </w:r>
      <w:r w:rsidRPr="006A7B39">
        <w:rPr>
          <w:rFonts w:ascii="Times New Roman" w:hAnsi="Times New Roman" w:cs="Times New Roman"/>
          <w:sz w:val="24"/>
        </w:rPr>
        <w:t>).</w:t>
      </w:r>
      <w:r w:rsidR="00935E4E">
        <w:rPr>
          <w:rFonts w:ascii="Times New Roman" w:hAnsi="Times New Roman" w:cs="Times New Roman"/>
          <w:sz w:val="24"/>
        </w:rPr>
        <w:t xml:space="preserve"> Akıllı telefonların kullanımının pratik olması, birçok ihtiyaca cevap vermesi gibi yönlerinin bu cihazların küçük yaştan itibaren çocukların ve ileri yaştaki insanların kullanabilmesini sağladığı anlaşılmaktadır.</w:t>
      </w:r>
    </w:p>
    <w:p w14:paraId="089E51E3" w14:textId="77777777" w:rsidR="00664C3E" w:rsidRPr="006A7B39" w:rsidRDefault="005701BC" w:rsidP="006A7B39">
      <w:pPr>
        <w:spacing w:after="120" w:line="360" w:lineRule="auto"/>
        <w:ind w:firstLine="680"/>
        <w:jc w:val="both"/>
        <w:rPr>
          <w:rFonts w:ascii="Times New Roman" w:hAnsi="Times New Roman" w:cs="Times New Roman"/>
          <w:sz w:val="24"/>
        </w:rPr>
      </w:pPr>
      <w:r>
        <w:rPr>
          <w:rFonts w:ascii="Times New Roman" w:hAnsi="Times New Roman" w:cs="Times New Roman"/>
          <w:sz w:val="24"/>
        </w:rPr>
        <w:t>Kuyucu</w:t>
      </w:r>
      <w:r w:rsidR="00664C3E" w:rsidRPr="006A7B39">
        <w:rPr>
          <w:rFonts w:ascii="Times New Roman" w:hAnsi="Times New Roman" w:cs="Times New Roman"/>
          <w:sz w:val="24"/>
        </w:rPr>
        <w:t xml:space="preserve">, akıllı telefon kullanımından kaynaklanan bedensel ve ruhsal problemleri aşağıda sıralamıştır: </w:t>
      </w:r>
    </w:p>
    <w:p w14:paraId="3CB82817" w14:textId="77777777" w:rsidR="00664C3E" w:rsidRPr="00361A64" w:rsidRDefault="00664C3E" w:rsidP="00076A46">
      <w:pPr>
        <w:pStyle w:val="ListeParagraf"/>
        <w:numPr>
          <w:ilvl w:val="0"/>
          <w:numId w:val="6"/>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Aşırı telefon kullanımından kaynaklanan baş ağrısı ve gözle</w:t>
      </w:r>
      <w:r w:rsidR="00E920B1">
        <w:rPr>
          <w:rFonts w:ascii="Times New Roman" w:hAnsi="Times New Roman" w:cs="Times New Roman"/>
          <w:sz w:val="24"/>
          <w:szCs w:val="24"/>
        </w:rPr>
        <w:t xml:space="preserve"> </w:t>
      </w:r>
      <w:r w:rsidRPr="00361A64">
        <w:rPr>
          <w:rFonts w:ascii="Times New Roman" w:hAnsi="Times New Roman" w:cs="Times New Roman"/>
          <w:sz w:val="24"/>
          <w:szCs w:val="24"/>
        </w:rPr>
        <w:t xml:space="preserve">ilişkili sağlık problemleri, </w:t>
      </w:r>
    </w:p>
    <w:p w14:paraId="7FE6BDCA" w14:textId="77777777" w:rsidR="00664C3E" w:rsidRPr="00361A64" w:rsidRDefault="00664C3E" w:rsidP="00076A46">
      <w:pPr>
        <w:pStyle w:val="ListeParagraf"/>
        <w:numPr>
          <w:ilvl w:val="0"/>
          <w:numId w:val="6"/>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 xml:space="preserve">Akıllı telefon ile yüz yüze görüşmektense, kullanılan uygulamalarla yapılan sanal görüşmeler sonucunda kişinin yalnız kalması, </w:t>
      </w:r>
    </w:p>
    <w:p w14:paraId="520BDA81" w14:textId="77777777" w:rsidR="00664C3E" w:rsidRPr="00361A64" w:rsidRDefault="00664C3E" w:rsidP="00076A46">
      <w:pPr>
        <w:pStyle w:val="ListeParagraf"/>
        <w:numPr>
          <w:ilvl w:val="0"/>
          <w:numId w:val="6"/>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Akıllı telefon kullanımından vazgeçememekten kaynaklanan günlük</w:t>
      </w:r>
      <w:r w:rsidR="00C27B2B" w:rsidRPr="00361A64">
        <w:rPr>
          <w:rFonts w:ascii="Times New Roman" w:hAnsi="Times New Roman" w:cs="Times New Roman"/>
          <w:sz w:val="24"/>
          <w:szCs w:val="24"/>
        </w:rPr>
        <w:t xml:space="preserve"> hayatta oluşan konsantrasyon</w:t>
      </w:r>
      <w:r w:rsidR="00E920B1">
        <w:rPr>
          <w:rFonts w:ascii="Times New Roman" w:hAnsi="Times New Roman" w:cs="Times New Roman"/>
          <w:sz w:val="24"/>
          <w:szCs w:val="24"/>
        </w:rPr>
        <w:t xml:space="preserve"> </w:t>
      </w:r>
      <w:r w:rsidRPr="00361A64">
        <w:rPr>
          <w:rFonts w:ascii="Times New Roman" w:hAnsi="Times New Roman" w:cs="Times New Roman"/>
          <w:sz w:val="24"/>
          <w:szCs w:val="24"/>
        </w:rPr>
        <w:t xml:space="preserve">bozukluğu, </w:t>
      </w:r>
    </w:p>
    <w:p w14:paraId="2BCA64E6" w14:textId="77777777" w:rsidR="00664C3E" w:rsidRPr="00361A64" w:rsidRDefault="00664C3E" w:rsidP="00076A46">
      <w:pPr>
        <w:pStyle w:val="ListeParagraf"/>
        <w:numPr>
          <w:ilvl w:val="0"/>
          <w:numId w:val="6"/>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Sanal ortamda, suç işleme potansiyeli yüksek insanlarla ka</w:t>
      </w:r>
      <w:r w:rsidR="00C27B2B" w:rsidRPr="00361A64">
        <w:rPr>
          <w:rFonts w:ascii="Times New Roman" w:hAnsi="Times New Roman" w:cs="Times New Roman"/>
          <w:sz w:val="24"/>
          <w:szCs w:val="24"/>
        </w:rPr>
        <w:t xml:space="preserve">rşılaşılabileceği için illegal </w:t>
      </w:r>
      <w:r w:rsidRPr="00361A64">
        <w:rPr>
          <w:rFonts w:ascii="Times New Roman" w:hAnsi="Times New Roman" w:cs="Times New Roman"/>
          <w:sz w:val="24"/>
          <w:szCs w:val="24"/>
        </w:rPr>
        <w:t xml:space="preserve">ortamlara düşebilme riski, </w:t>
      </w:r>
    </w:p>
    <w:p w14:paraId="0E8DA3D3" w14:textId="77777777" w:rsidR="003933B7" w:rsidRDefault="00664C3E" w:rsidP="00076A46">
      <w:pPr>
        <w:pStyle w:val="ListeParagraf"/>
        <w:numPr>
          <w:ilvl w:val="0"/>
          <w:numId w:val="6"/>
        </w:numPr>
        <w:spacing w:after="120" w:line="360" w:lineRule="auto"/>
        <w:ind w:left="1105" w:hanging="425"/>
        <w:contextualSpacing w:val="0"/>
        <w:jc w:val="both"/>
        <w:rPr>
          <w:rFonts w:ascii="Times New Roman" w:hAnsi="Times New Roman" w:cs="Times New Roman"/>
          <w:sz w:val="24"/>
          <w:szCs w:val="24"/>
        </w:rPr>
      </w:pPr>
      <w:r w:rsidRPr="00361A64">
        <w:rPr>
          <w:rFonts w:ascii="Times New Roman" w:hAnsi="Times New Roman" w:cs="Times New Roman"/>
          <w:sz w:val="24"/>
          <w:szCs w:val="24"/>
        </w:rPr>
        <w:t>Teknolojinin gelişmesiyle oluşturulan illegal yazılımlarla bireylerin</w:t>
      </w:r>
      <w:r w:rsidR="008F0A6E">
        <w:rPr>
          <w:rFonts w:ascii="Times New Roman" w:hAnsi="Times New Roman" w:cs="Times New Roman"/>
          <w:sz w:val="24"/>
          <w:szCs w:val="24"/>
        </w:rPr>
        <w:t xml:space="preserve"> kişisel alanına girebilmesi (26</w:t>
      </w:r>
      <w:r w:rsidRPr="00361A64">
        <w:rPr>
          <w:rFonts w:ascii="Times New Roman" w:hAnsi="Times New Roman" w:cs="Times New Roman"/>
          <w:sz w:val="24"/>
          <w:szCs w:val="24"/>
        </w:rPr>
        <w:t>).</w:t>
      </w:r>
    </w:p>
    <w:p w14:paraId="6AD28814" w14:textId="77777777" w:rsidR="003933B7" w:rsidRPr="00076A46" w:rsidRDefault="003933B7" w:rsidP="00076A46">
      <w:pPr>
        <w:spacing w:line="360" w:lineRule="auto"/>
        <w:ind w:firstLine="680"/>
        <w:jc w:val="both"/>
        <w:rPr>
          <w:rFonts w:ascii="Times New Roman" w:hAnsi="Times New Roman" w:cs="Times New Roman"/>
          <w:sz w:val="24"/>
          <w:szCs w:val="24"/>
        </w:rPr>
      </w:pPr>
      <w:r w:rsidRPr="00076A46">
        <w:rPr>
          <w:rFonts w:ascii="Times New Roman" w:hAnsi="Times New Roman" w:cs="Times New Roman"/>
          <w:sz w:val="24"/>
          <w:szCs w:val="24"/>
        </w:rPr>
        <w:t>Akıllı telefonların yalnızca ihtiyaçları karşılamaya yönelik kullanılmaması, uzun süre boyunca uygulamalar veya iş ve işlemleri yürütmek üzere kullanıldığında kişilerde fiziksel, sosyal ve psikolojik bağlamda olumsuz etkilere yol açtığı; bunun yanı sıra kontrolden uzak durumdaki çocuklar ve deneyimsiz bireyler açısından adli birçok soruna sebebiyet verebildiği görülmektedir.</w:t>
      </w:r>
    </w:p>
    <w:p w14:paraId="29BB4A79" w14:textId="77777777" w:rsidR="00664C3E" w:rsidRPr="00F24C82" w:rsidRDefault="00664C3E" w:rsidP="00076A46">
      <w:pPr>
        <w:spacing w:line="360" w:lineRule="auto"/>
        <w:ind w:firstLine="680"/>
        <w:jc w:val="both"/>
        <w:rPr>
          <w:rFonts w:ascii="Times New Roman" w:hAnsi="Times New Roman" w:cs="Times New Roman"/>
          <w:b/>
          <w:sz w:val="24"/>
          <w:szCs w:val="24"/>
        </w:rPr>
      </w:pPr>
      <w:r w:rsidRPr="00F24C82">
        <w:rPr>
          <w:rFonts w:ascii="Times New Roman" w:hAnsi="Times New Roman" w:cs="Times New Roman"/>
          <w:b/>
          <w:sz w:val="24"/>
          <w:szCs w:val="24"/>
        </w:rPr>
        <w:t>Akıllı Telefon Bağımlılığını Etkileyen Faktörler</w:t>
      </w:r>
    </w:p>
    <w:p w14:paraId="1124CA51" w14:textId="77777777" w:rsidR="00664C3E" w:rsidRPr="00C27B2B" w:rsidRDefault="00664C3E" w:rsidP="00C27B2B">
      <w:pPr>
        <w:spacing w:after="120" w:line="360" w:lineRule="auto"/>
        <w:ind w:firstLine="680"/>
        <w:jc w:val="both"/>
        <w:rPr>
          <w:rFonts w:ascii="Times New Roman" w:hAnsi="Times New Roman" w:cs="Times New Roman"/>
          <w:sz w:val="24"/>
        </w:rPr>
      </w:pPr>
      <w:r w:rsidRPr="00C27B2B">
        <w:rPr>
          <w:rFonts w:ascii="Times New Roman" w:hAnsi="Times New Roman" w:cs="Times New Roman"/>
          <w:sz w:val="24"/>
        </w:rPr>
        <w:t>Bireylerdeki akıllı telefon bağımlılığını ortaya koyabilmek için ilk olarak akıllı telefon bağımlılığının ruhsal sebeplerini ve akıllı telefonunun aşırı kullanımının nedenl</w:t>
      </w:r>
      <w:r w:rsidR="008F0A6E">
        <w:rPr>
          <w:rFonts w:ascii="Times New Roman" w:hAnsi="Times New Roman" w:cs="Times New Roman"/>
          <w:sz w:val="24"/>
        </w:rPr>
        <w:t>erini kavramak gerekmektedir (27</w:t>
      </w:r>
      <w:r w:rsidRPr="00C27B2B">
        <w:rPr>
          <w:rFonts w:ascii="Times New Roman" w:hAnsi="Times New Roman" w:cs="Times New Roman"/>
          <w:sz w:val="24"/>
        </w:rPr>
        <w:t>).</w:t>
      </w:r>
      <w:r w:rsidR="0053235C">
        <w:rPr>
          <w:rFonts w:ascii="Times New Roman" w:hAnsi="Times New Roman" w:cs="Times New Roman"/>
          <w:sz w:val="24"/>
        </w:rPr>
        <w:t xml:space="preserve"> Akıllı telefon bağımlılık düzeyini yükselten faktörler ö</w:t>
      </w:r>
      <w:r w:rsidR="000221C5">
        <w:rPr>
          <w:rFonts w:ascii="Times New Roman" w:hAnsi="Times New Roman" w:cs="Times New Roman"/>
          <w:sz w:val="24"/>
        </w:rPr>
        <w:t xml:space="preserve">z saygı, </w:t>
      </w:r>
      <w:proofErr w:type="spellStart"/>
      <w:r w:rsidR="000221C5">
        <w:rPr>
          <w:rFonts w:ascii="Times New Roman" w:hAnsi="Times New Roman" w:cs="Times New Roman"/>
          <w:sz w:val="24"/>
        </w:rPr>
        <w:t>kişilk</w:t>
      </w:r>
      <w:proofErr w:type="spellEnd"/>
      <w:r w:rsidR="000221C5">
        <w:rPr>
          <w:rFonts w:ascii="Times New Roman" w:hAnsi="Times New Roman" w:cs="Times New Roman"/>
          <w:sz w:val="24"/>
        </w:rPr>
        <w:t xml:space="preserve"> ve cinsiyet olmak üzere üç başlı</w:t>
      </w:r>
      <w:r w:rsidR="0053235C">
        <w:rPr>
          <w:rFonts w:ascii="Times New Roman" w:hAnsi="Times New Roman" w:cs="Times New Roman"/>
          <w:sz w:val="24"/>
        </w:rPr>
        <w:t xml:space="preserve">k altında toplanabilir. </w:t>
      </w:r>
    </w:p>
    <w:p w14:paraId="4B724E68" w14:textId="77777777" w:rsidR="00C27B2B" w:rsidRPr="002B4C11" w:rsidRDefault="00664C3E" w:rsidP="00076A46">
      <w:pPr>
        <w:spacing w:line="360" w:lineRule="auto"/>
        <w:ind w:firstLine="680"/>
        <w:jc w:val="both"/>
        <w:rPr>
          <w:rFonts w:ascii="Times New Roman" w:hAnsi="Times New Roman" w:cs="Times New Roman"/>
          <w:b/>
          <w:sz w:val="24"/>
          <w:szCs w:val="24"/>
        </w:rPr>
      </w:pPr>
      <w:r w:rsidRPr="002B4C11">
        <w:rPr>
          <w:rFonts w:ascii="Times New Roman" w:hAnsi="Times New Roman" w:cs="Times New Roman"/>
          <w:b/>
          <w:sz w:val="24"/>
          <w:szCs w:val="24"/>
        </w:rPr>
        <w:t>Öz Saygı</w:t>
      </w:r>
    </w:p>
    <w:p w14:paraId="7B36C278" w14:textId="77777777" w:rsidR="00664C3E" w:rsidRPr="0028277D" w:rsidRDefault="00664C3E" w:rsidP="0028277D">
      <w:pPr>
        <w:spacing w:after="120" w:line="360" w:lineRule="auto"/>
        <w:ind w:firstLine="680"/>
        <w:jc w:val="both"/>
        <w:rPr>
          <w:rFonts w:ascii="Times New Roman" w:hAnsi="Times New Roman" w:cs="Times New Roman"/>
          <w:sz w:val="24"/>
        </w:rPr>
      </w:pPr>
      <w:r w:rsidRPr="0028277D">
        <w:rPr>
          <w:rFonts w:ascii="Times New Roman" w:hAnsi="Times New Roman" w:cs="Times New Roman"/>
          <w:sz w:val="24"/>
        </w:rPr>
        <w:lastRenderedPageBreak/>
        <w:t xml:space="preserve">Akıllı telefon bağımlılığı olan </w:t>
      </w:r>
      <w:r w:rsidR="0079361A">
        <w:rPr>
          <w:rFonts w:ascii="Times New Roman" w:hAnsi="Times New Roman" w:cs="Times New Roman"/>
          <w:sz w:val="24"/>
        </w:rPr>
        <w:t xml:space="preserve">kişilerin </w:t>
      </w:r>
      <w:r w:rsidRPr="0028277D">
        <w:rPr>
          <w:rFonts w:ascii="Times New Roman" w:hAnsi="Times New Roman" w:cs="Times New Roman"/>
          <w:sz w:val="24"/>
        </w:rPr>
        <w:t xml:space="preserve">benlik saygısının genellikle düşük olduğunu gösteren </w:t>
      </w:r>
      <w:r w:rsidR="0079361A">
        <w:rPr>
          <w:rFonts w:ascii="Times New Roman" w:hAnsi="Times New Roman" w:cs="Times New Roman"/>
          <w:sz w:val="24"/>
        </w:rPr>
        <w:t xml:space="preserve">etmenler </w:t>
      </w:r>
      <w:r w:rsidRPr="0028277D">
        <w:rPr>
          <w:rFonts w:ascii="Times New Roman" w:hAnsi="Times New Roman" w:cs="Times New Roman"/>
          <w:sz w:val="24"/>
        </w:rPr>
        <w:t>tespit edilmiştir</w:t>
      </w:r>
      <w:r w:rsidR="00C27B2B" w:rsidRPr="0028277D">
        <w:rPr>
          <w:rFonts w:ascii="Times New Roman" w:hAnsi="Times New Roman" w:cs="Times New Roman"/>
          <w:sz w:val="24"/>
        </w:rPr>
        <w:t xml:space="preserve">. </w:t>
      </w:r>
      <w:r w:rsidRPr="0028277D">
        <w:rPr>
          <w:rFonts w:ascii="Times New Roman" w:hAnsi="Times New Roman" w:cs="Times New Roman"/>
          <w:sz w:val="24"/>
        </w:rPr>
        <w:t>Özsaygının sağlıklı sosyal ilişkilerle ergenlerde geliştirilebileceği ve birey olarak görülmenin kişilerin öz değerini doğrudan</w:t>
      </w:r>
      <w:r w:rsidR="0079361A">
        <w:rPr>
          <w:rFonts w:ascii="Times New Roman" w:hAnsi="Times New Roman" w:cs="Times New Roman"/>
          <w:sz w:val="24"/>
        </w:rPr>
        <w:t xml:space="preserve"> etkilediği ifade edilmektedir. Zayıf özsaygıya sahip ve s</w:t>
      </w:r>
      <w:r w:rsidRPr="0028277D">
        <w:rPr>
          <w:rFonts w:ascii="Times New Roman" w:hAnsi="Times New Roman" w:cs="Times New Roman"/>
          <w:sz w:val="24"/>
        </w:rPr>
        <w:t>osyal kaygı yaşayan bireyler</w:t>
      </w:r>
      <w:r w:rsidR="00C27B2B" w:rsidRPr="0028277D">
        <w:rPr>
          <w:rFonts w:ascii="Times New Roman" w:hAnsi="Times New Roman" w:cs="Times New Roman"/>
          <w:sz w:val="24"/>
        </w:rPr>
        <w:t xml:space="preserve">in telefonla </w:t>
      </w:r>
      <w:r w:rsidR="0079361A">
        <w:rPr>
          <w:rFonts w:ascii="Times New Roman" w:hAnsi="Times New Roman" w:cs="Times New Roman"/>
          <w:sz w:val="24"/>
        </w:rPr>
        <w:t xml:space="preserve">konuşmak yerine </w:t>
      </w:r>
      <w:r w:rsidRPr="0028277D">
        <w:rPr>
          <w:rFonts w:ascii="Times New Roman" w:hAnsi="Times New Roman" w:cs="Times New Roman"/>
          <w:sz w:val="24"/>
        </w:rPr>
        <w:t>mesaj iletmeyi seçtikleri görülmektedir. Yapılan</w:t>
      </w:r>
      <w:r w:rsidR="00E920B1">
        <w:rPr>
          <w:rFonts w:ascii="Times New Roman" w:hAnsi="Times New Roman" w:cs="Times New Roman"/>
          <w:sz w:val="24"/>
        </w:rPr>
        <w:t xml:space="preserve"> </w:t>
      </w:r>
      <w:r w:rsidR="0079361A">
        <w:rPr>
          <w:rFonts w:ascii="Times New Roman" w:hAnsi="Times New Roman" w:cs="Times New Roman"/>
          <w:sz w:val="24"/>
        </w:rPr>
        <w:t xml:space="preserve">bir çalışmada </w:t>
      </w:r>
      <w:r w:rsidRPr="0028277D">
        <w:rPr>
          <w:rFonts w:ascii="Times New Roman" w:hAnsi="Times New Roman" w:cs="Times New Roman"/>
          <w:sz w:val="24"/>
        </w:rPr>
        <w:t>dışadönük olma, gençlik ve benlik saygısı ile akıllı telefon</w:t>
      </w:r>
      <w:r w:rsidR="0079361A">
        <w:rPr>
          <w:rFonts w:ascii="Times New Roman" w:hAnsi="Times New Roman" w:cs="Times New Roman"/>
          <w:sz w:val="24"/>
        </w:rPr>
        <w:t xml:space="preserve">lara karşı bağımlılık arasında </w:t>
      </w:r>
      <w:r w:rsidR="00C27B2B" w:rsidRPr="0028277D">
        <w:rPr>
          <w:rFonts w:ascii="Times New Roman" w:hAnsi="Times New Roman" w:cs="Times New Roman"/>
          <w:sz w:val="24"/>
        </w:rPr>
        <w:t xml:space="preserve">önemli </w:t>
      </w:r>
      <w:r w:rsidRPr="0028277D">
        <w:rPr>
          <w:rFonts w:ascii="Times New Roman" w:hAnsi="Times New Roman" w:cs="Times New Roman"/>
          <w:sz w:val="24"/>
        </w:rPr>
        <w:t>bir bağ ortaya koymuştur. Bunun yanı sıra zayıf benlik saygısına sahip olan bireylerin akıllı telefonları daha yaygın biçimde</w:t>
      </w:r>
      <w:r w:rsidR="00C27B2B" w:rsidRPr="0028277D">
        <w:rPr>
          <w:rFonts w:ascii="Times New Roman" w:hAnsi="Times New Roman" w:cs="Times New Roman"/>
          <w:sz w:val="24"/>
        </w:rPr>
        <w:t xml:space="preserve"> kullanarak </w:t>
      </w:r>
      <w:r w:rsidRPr="0028277D">
        <w:rPr>
          <w:rFonts w:ascii="Times New Roman" w:hAnsi="Times New Roman" w:cs="Times New Roman"/>
          <w:sz w:val="24"/>
        </w:rPr>
        <w:t>özsaygılarını yükseltmeye çaba gösterdikleri gözlemlenmiştir</w:t>
      </w:r>
      <w:r w:rsidR="00C27B2B" w:rsidRPr="0028277D">
        <w:rPr>
          <w:rFonts w:ascii="Times New Roman" w:hAnsi="Times New Roman" w:cs="Times New Roman"/>
          <w:sz w:val="24"/>
        </w:rPr>
        <w:t>.</w:t>
      </w:r>
    </w:p>
    <w:p w14:paraId="7ECF7BDD" w14:textId="77777777" w:rsidR="00664C3E" w:rsidRPr="002B4C11" w:rsidRDefault="00664C3E" w:rsidP="00076A46">
      <w:pPr>
        <w:spacing w:line="360" w:lineRule="auto"/>
        <w:ind w:firstLine="680"/>
        <w:jc w:val="both"/>
        <w:rPr>
          <w:rFonts w:ascii="Times New Roman" w:hAnsi="Times New Roman" w:cs="Times New Roman"/>
          <w:b/>
          <w:sz w:val="24"/>
          <w:szCs w:val="24"/>
        </w:rPr>
      </w:pPr>
      <w:r w:rsidRPr="002B4C11">
        <w:rPr>
          <w:rFonts w:ascii="Times New Roman" w:hAnsi="Times New Roman" w:cs="Times New Roman"/>
          <w:b/>
          <w:sz w:val="24"/>
          <w:szCs w:val="24"/>
        </w:rPr>
        <w:t>Kişilik</w:t>
      </w:r>
    </w:p>
    <w:p w14:paraId="78CFBA4D" w14:textId="77777777" w:rsidR="00C27B2B" w:rsidRPr="00C27B2B" w:rsidRDefault="00664C3E" w:rsidP="00C27B2B">
      <w:pPr>
        <w:spacing w:after="120" w:line="360" w:lineRule="auto"/>
        <w:ind w:firstLine="680"/>
        <w:jc w:val="both"/>
        <w:rPr>
          <w:rFonts w:ascii="Times New Roman" w:hAnsi="Times New Roman" w:cs="Times New Roman"/>
          <w:sz w:val="24"/>
        </w:rPr>
      </w:pPr>
      <w:r w:rsidRPr="00C27B2B">
        <w:rPr>
          <w:rFonts w:ascii="Times New Roman" w:hAnsi="Times New Roman" w:cs="Times New Roman"/>
          <w:sz w:val="24"/>
        </w:rPr>
        <w:t xml:space="preserve">Akıllı telefon kullanımının, bireylerin kişilik özellikleri ile ilişkili olduğu değerlendirilmektedir. Beş kuvvetli etmenden oluşan "Beş Faktörlü Kişilik Modeli" tüm araştırmacı ve </w:t>
      </w:r>
      <w:proofErr w:type="spellStart"/>
      <w:r w:rsidRPr="00C27B2B">
        <w:rPr>
          <w:rFonts w:ascii="Times New Roman" w:hAnsi="Times New Roman" w:cs="Times New Roman"/>
          <w:sz w:val="24"/>
        </w:rPr>
        <w:t>klinisyenler</w:t>
      </w:r>
      <w:proofErr w:type="spellEnd"/>
      <w:r w:rsidRPr="00C27B2B">
        <w:rPr>
          <w:rFonts w:ascii="Times New Roman" w:hAnsi="Times New Roman" w:cs="Times New Roman"/>
          <w:sz w:val="24"/>
        </w:rPr>
        <w:t xml:space="preserve"> tarafından </w:t>
      </w:r>
      <w:proofErr w:type="spellStart"/>
      <w:r w:rsidRPr="00C27B2B">
        <w:rPr>
          <w:rFonts w:ascii="Times New Roman" w:hAnsi="Times New Roman" w:cs="Times New Roman"/>
          <w:sz w:val="24"/>
        </w:rPr>
        <w:t>geçerlideğerde</w:t>
      </w:r>
      <w:proofErr w:type="spellEnd"/>
      <w:r w:rsidRPr="00C27B2B">
        <w:rPr>
          <w:rFonts w:ascii="Times New Roman" w:hAnsi="Times New Roman" w:cs="Times New Roman"/>
          <w:sz w:val="24"/>
        </w:rPr>
        <w:t xml:space="preserve"> puan almıştır. Bunlar; "deneyime açık olma, sorumlu olmak, adaptasyon, dışa açık olmak, duygusal dengedir". Sosyal, atılgan ve dışadönük olan kişilerin genellikle akıllı telefon bağımlılığına meyilli oldukları belirtilmiştir</w:t>
      </w:r>
      <w:r w:rsidR="00C27B2B">
        <w:rPr>
          <w:rFonts w:ascii="Times New Roman" w:hAnsi="Times New Roman" w:cs="Times New Roman"/>
          <w:sz w:val="24"/>
        </w:rPr>
        <w:t xml:space="preserve">. </w:t>
      </w:r>
      <w:r w:rsidRPr="00C27B2B">
        <w:rPr>
          <w:rFonts w:ascii="Times New Roman" w:hAnsi="Times New Roman" w:cs="Times New Roman"/>
          <w:sz w:val="24"/>
        </w:rPr>
        <w:t>Yeniliğe açık olmayan bireylerde akıllı telefon bağımlılığının yüksek seviyede</w:t>
      </w:r>
      <w:r w:rsidR="007501B0">
        <w:rPr>
          <w:rFonts w:ascii="Times New Roman" w:hAnsi="Times New Roman" w:cs="Times New Roman"/>
          <w:sz w:val="24"/>
        </w:rPr>
        <w:t xml:space="preserve"> </w:t>
      </w:r>
      <w:r w:rsidRPr="00C27B2B">
        <w:rPr>
          <w:rFonts w:ascii="Times New Roman" w:hAnsi="Times New Roman" w:cs="Times New Roman"/>
          <w:sz w:val="24"/>
        </w:rPr>
        <w:t>olduğu</w:t>
      </w:r>
      <w:r w:rsidR="007501B0">
        <w:rPr>
          <w:rFonts w:ascii="Times New Roman" w:hAnsi="Times New Roman" w:cs="Times New Roman"/>
          <w:sz w:val="24"/>
        </w:rPr>
        <w:t xml:space="preserve"> </w:t>
      </w:r>
      <w:r w:rsidR="00C27B2B">
        <w:rPr>
          <w:rFonts w:ascii="Times New Roman" w:hAnsi="Times New Roman" w:cs="Times New Roman"/>
          <w:sz w:val="24"/>
        </w:rPr>
        <w:t xml:space="preserve">ifade edilmiştir. Kişilik özeliklerinin </w:t>
      </w:r>
      <w:r w:rsidRPr="00C27B2B">
        <w:rPr>
          <w:rFonts w:ascii="Times New Roman" w:hAnsi="Times New Roman" w:cs="Times New Roman"/>
          <w:sz w:val="24"/>
        </w:rPr>
        <w:t>akıllı telefon bağımlılığında doğrudan bir etkiye neden oldu</w:t>
      </w:r>
      <w:r w:rsidR="00C27B2B" w:rsidRPr="00C27B2B">
        <w:rPr>
          <w:rFonts w:ascii="Times New Roman" w:hAnsi="Times New Roman" w:cs="Times New Roman"/>
          <w:sz w:val="24"/>
        </w:rPr>
        <w:t xml:space="preserve">ğu </w:t>
      </w:r>
      <w:r w:rsidR="00C27B2B">
        <w:rPr>
          <w:rFonts w:ascii="Times New Roman" w:hAnsi="Times New Roman" w:cs="Times New Roman"/>
          <w:sz w:val="24"/>
        </w:rPr>
        <w:t>düşünülmektedir.</w:t>
      </w:r>
    </w:p>
    <w:p w14:paraId="542B2743" w14:textId="77777777" w:rsidR="00664C3E" w:rsidRPr="002B4C11" w:rsidRDefault="00664C3E" w:rsidP="00076A46">
      <w:pPr>
        <w:spacing w:line="360" w:lineRule="auto"/>
        <w:ind w:firstLine="680"/>
        <w:jc w:val="both"/>
        <w:rPr>
          <w:rFonts w:ascii="Times New Roman" w:hAnsi="Times New Roman" w:cs="Times New Roman"/>
          <w:b/>
          <w:sz w:val="24"/>
          <w:szCs w:val="24"/>
        </w:rPr>
      </w:pPr>
      <w:r w:rsidRPr="002B4C11">
        <w:rPr>
          <w:rFonts w:ascii="Times New Roman" w:hAnsi="Times New Roman" w:cs="Times New Roman"/>
          <w:b/>
          <w:sz w:val="24"/>
          <w:szCs w:val="24"/>
        </w:rPr>
        <w:t>Cinsiyet</w:t>
      </w:r>
    </w:p>
    <w:p w14:paraId="168E28F5" w14:textId="77777777" w:rsidR="003933B7" w:rsidRDefault="00801CAF" w:rsidP="003933B7">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rPr>
        <w:t>Y</w:t>
      </w:r>
      <w:r w:rsidR="0079361A">
        <w:rPr>
          <w:rFonts w:ascii="Times New Roman" w:hAnsi="Times New Roman" w:cs="Times New Roman"/>
          <w:sz w:val="24"/>
        </w:rPr>
        <w:t xml:space="preserve">apılan araştırmalarda, </w:t>
      </w:r>
      <w:r w:rsidR="00664C3E" w:rsidRPr="00C27B2B">
        <w:rPr>
          <w:rFonts w:ascii="Times New Roman" w:hAnsi="Times New Roman" w:cs="Times New Roman"/>
          <w:sz w:val="24"/>
        </w:rPr>
        <w:t>cep telefonlarının kull</w:t>
      </w:r>
      <w:r w:rsidR="00C27B2B">
        <w:rPr>
          <w:rFonts w:ascii="Times New Roman" w:hAnsi="Times New Roman" w:cs="Times New Roman"/>
          <w:sz w:val="24"/>
        </w:rPr>
        <w:t xml:space="preserve">anım amaçlarına </w:t>
      </w:r>
      <w:r w:rsidR="00664C3E" w:rsidRPr="00C27B2B">
        <w:rPr>
          <w:rFonts w:ascii="Times New Roman" w:hAnsi="Times New Roman" w:cs="Times New Roman"/>
          <w:sz w:val="24"/>
        </w:rPr>
        <w:t>bakılmaksızın kadınların erkeklerden çok cep tele</w:t>
      </w:r>
      <w:r w:rsidR="0079361A">
        <w:rPr>
          <w:rFonts w:ascii="Times New Roman" w:hAnsi="Times New Roman" w:cs="Times New Roman"/>
          <w:sz w:val="24"/>
        </w:rPr>
        <w:t xml:space="preserve">fonunu kullandığı ortaya çıkmıştır. </w:t>
      </w:r>
      <w:r w:rsidR="00664C3E" w:rsidRPr="00560B4E">
        <w:rPr>
          <w:rFonts w:ascii="Times New Roman" w:hAnsi="Times New Roman" w:cs="Times New Roman"/>
          <w:sz w:val="24"/>
          <w:szCs w:val="24"/>
        </w:rPr>
        <w:t>Bun</w:t>
      </w:r>
      <w:r w:rsidR="00C27B2B">
        <w:rPr>
          <w:rFonts w:ascii="Times New Roman" w:hAnsi="Times New Roman" w:cs="Times New Roman"/>
          <w:sz w:val="24"/>
          <w:szCs w:val="24"/>
        </w:rPr>
        <w:t xml:space="preserve">un </w:t>
      </w:r>
      <w:r w:rsidR="00664C3E">
        <w:rPr>
          <w:rFonts w:ascii="Times New Roman" w:hAnsi="Times New Roman" w:cs="Times New Roman"/>
          <w:sz w:val="24"/>
          <w:szCs w:val="24"/>
        </w:rPr>
        <w:t>yanı sıra</w:t>
      </w:r>
      <w:r w:rsidR="00664C3E" w:rsidRPr="00560B4E">
        <w:rPr>
          <w:rFonts w:ascii="Times New Roman" w:hAnsi="Times New Roman" w:cs="Times New Roman"/>
          <w:sz w:val="24"/>
          <w:szCs w:val="24"/>
        </w:rPr>
        <w:t xml:space="preserve"> akıllı telefon bağımlılığı</w:t>
      </w:r>
      <w:r w:rsidR="00664C3E">
        <w:rPr>
          <w:rFonts w:ascii="Times New Roman" w:hAnsi="Times New Roman" w:cs="Times New Roman"/>
          <w:sz w:val="24"/>
          <w:szCs w:val="24"/>
        </w:rPr>
        <w:t>nın</w:t>
      </w:r>
      <w:r w:rsidR="00664C3E" w:rsidRPr="00560B4E">
        <w:rPr>
          <w:rFonts w:ascii="Times New Roman" w:hAnsi="Times New Roman" w:cs="Times New Roman"/>
          <w:sz w:val="24"/>
          <w:szCs w:val="24"/>
        </w:rPr>
        <w:t xml:space="preserve"> kadınlarda erkeklerden daha </w:t>
      </w:r>
      <w:r w:rsidR="00664C3E">
        <w:rPr>
          <w:rFonts w:ascii="Times New Roman" w:hAnsi="Times New Roman" w:cs="Times New Roman"/>
          <w:sz w:val="24"/>
          <w:szCs w:val="24"/>
        </w:rPr>
        <w:t>yüksek düzeyde görüldüğü belirtilmektedir</w:t>
      </w:r>
      <w:r w:rsidR="00664C3E" w:rsidRPr="00560B4E">
        <w:rPr>
          <w:rFonts w:ascii="Times New Roman" w:hAnsi="Times New Roman" w:cs="Times New Roman"/>
          <w:sz w:val="24"/>
          <w:szCs w:val="24"/>
        </w:rPr>
        <w:t>.</w:t>
      </w:r>
    </w:p>
    <w:p w14:paraId="66C5FCE5" w14:textId="77777777" w:rsidR="00801CAF" w:rsidRDefault="00801CAF" w:rsidP="00801CAF">
      <w:pPr>
        <w:spacing w:after="120" w:line="360" w:lineRule="auto"/>
        <w:ind w:firstLine="680"/>
        <w:jc w:val="both"/>
        <w:rPr>
          <w:rFonts w:ascii="Times New Roman" w:hAnsi="Times New Roman" w:cs="Times New Roman"/>
          <w:b/>
          <w:sz w:val="24"/>
          <w:szCs w:val="24"/>
        </w:rPr>
      </w:pPr>
      <w:proofErr w:type="spellStart"/>
      <w:r w:rsidRPr="00801CAF">
        <w:rPr>
          <w:rFonts w:ascii="Times New Roman" w:hAnsi="Times New Roman" w:cs="Times New Roman"/>
          <w:b/>
          <w:sz w:val="24"/>
          <w:szCs w:val="24"/>
        </w:rPr>
        <w:t>Nomofobi</w:t>
      </w:r>
      <w:proofErr w:type="spellEnd"/>
      <w:r w:rsidRPr="00801CAF">
        <w:rPr>
          <w:rFonts w:ascii="Times New Roman" w:hAnsi="Times New Roman" w:cs="Times New Roman"/>
          <w:b/>
          <w:sz w:val="24"/>
          <w:szCs w:val="24"/>
        </w:rPr>
        <w:t xml:space="preserve"> Kavramı</w:t>
      </w:r>
    </w:p>
    <w:p w14:paraId="5483B861" w14:textId="77777777" w:rsidR="00801CAF" w:rsidRDefault="00801CAF" w:rsidP="00801CAF">
      <w:pPr>
        <w:spacing w:after="120" w:line="360" w:lineRule="auto"/>
        <w:ind w:firstLine="680"/>
        <w:jc w:val="both"/>
        <w:rPr>
          <w:rFonts w:ascii="Times New Roman" w:hAnsi="Times New Roman" w:cs="Times New Roman"/>
          <w:sz w:val="24"/>
          <w:szCs w:val="24"/>
        </w:rPr>
      </w:pPr>
      <w:proofErr w:type="spellStart"/>
      <w:r w:rsidRPr="001961D4">
        <w:rPr>
          <w:rFonts w:ascii="Times New Roman" w:hAnsi="Times New Roman" w:cs="Times New Roman"/>
          <w:sz w:val="24"/>
          <w:szCs w:val="24"/>
        </w:rPr>
        <w:t>Nomofobi</w:t>
      </w:r>
      <w:proofErr w:type="spellEnd"/>
      <w:r w:rsidR="007501B0">
        <w:rPr>
          <w:rFonts w:ascii="Times New Roman" w:hAnsi="Times New Roman" w:cs="Times New Roman"/>
          <w:sz w:val="24"/>
          <w:szCs w:val="24"/>
        </w:rPr>
        <w:t xml:space="preserve"> </w:t>
      </w:r>
      <w:r w:rsidRPr="001961D4">
        <w:rPr>
          <w:rFonts w:ascii="Times New Roman" w:hAnsi="Times New Roman" w:cs="Times New Roman"/>
          <w:sz w:val="24"/>
          <w:szCs w:val="24"/>
        </w:rPr>
        <w:t>kav</w:t>
      </w:r>
      <w:r w:rsidR="007501B0">
        <w:rPr>
          <w:rFonts w:ascii="Times New Roman" w:hAnsi="Times New Roman" w:cs="Times New Roman"/>
          <w:sz w:val="24"/>
          <w:szCs w:val="24"/>
        </w:rPr>
        <w:t>r</w:t>
      </w:r>
      <w:r w:rsidRPr="001961D4">
        <w:rPr>
          <w:rFonts w:ascii="Times New Roman" w:hAnsi="Times New Roman" w:cs="Times New Roman"/>
          <w:sz w:val="24"/>
          <w:szCs w:val="24"/>
        </w:rPr>
        <w:t xml:space="preserve">amı akıllı telefonların </w:t>
      </w:r>
      <w:r w:rsidR="001961D4">
        <w:rPr>
          <w:rFonts w:ascii="Times New Roman" w:hAnsi="Times New Roman" w:cs="Times New Roman"/>
          <w:sz w:val="24"/>
          <w:szCs w:val="24"/>
        </w:rPr>
        <w:t>çok sık kullanılmasına ilişkin olarak ortaya</w:t>
      </w:r>
      <w:r w:rsidR="0079361A">
        <w:rPr>
          <w:rFonts w:ascii="Times New Roman" w:hAnsi="Times New Roman" w:cs="Times New Roman"/>
          <w:sz w:val="24"/>
          <w:szCs w:val="24"/>
        </w:rPr>
        <w:t xml:space="preserve"> çıkmıştır. </w:t>
      </w:r>
      <w:proofErr w:type="spellStart"/>
      <w:r w:rsidR="0079361A">
        <w:rPr>
          <w:rFonts w:ascii="Times New Roman" w:hAnsi="Times New Roman" w:cs="Times New Roman"/>
          <w:sz w:val="24"/>
          <w:szCs w:val="24"/>
        </w:rPr>
        <w:t>Nomofobi</w:t>
      </w:r>
      <w:proofErr w:type="spellEnd"/>
      <w:r w:rsidR="0079361A">
        <w:rPr>
          <w:rFonts w:ascii="Times New Roman" w:hAnsi="Times New Roman" w:cs="Times New Roman"/>
          <w:sz w:val="24"/>
          <w:szCs w:val="24"/>
        </w:rPr>
        <w:t xml:space="preserve"> kavramının </w:t>
      </w:r>
      <w:r w:rsidR="001961D4">
        <w:rPr>
          <w:rFonts w:ascii="Times New Roman" w:hAnsi="Times New Roman" w:cs="Times New Roman"/>
          <w:sz w:val="24"/>
          <w:szCs w:val="24"/>
        </w:rPr>
        <w:t>Türkçedeki karşılığı ‘’akıllı telefonsuz kalma korkusu’</w:t>
      </w:r>
      <w:r w:rsidR="004E519D">
        <w:rPr>
          <w:rFonts w:ascii="Times New Roman" w:hAnsi="Times New Roman" w:cs="Times New Roman"/>
          <w:sz w:val="24"/>
          <w:szCs w:val="24"/>
        </w:rPr>
        <w:t>’</w:t>
      </w:r>
      <w:r w:rsidR="001961D4">
        <w:rPr>
          <w:rFonts w:ascii="Times New Roman" w:hAnsi="Times New Roman" w:cs="Times New Roman"/>
          <w:sz w:val="24"/>
          <w:szCs w:val="24"/>
        </w:rPr>
        <w:t xml:space="preserve"> şeklinde ifade edilmektedir. </w:t>
      </w:r>
    </w:p>
    <w:p w14:paraId="5C453D40" w14:textId="77777777" w:rsidR="001961D4" w:rsidRDefault="001961D4" w:rsidP="001961D4">
      <w:pPr>
        <w:spacing w:after="120" w:line="360" w:lineRule="auto"/>
        <w:ind w:firstLine="680"/>
        <w:jc w:val="both"/>
        <w:rPr>
          <w:rFonts w:ascii="Times New Roman" w:hAnsi="Times New Roman" w:cs="Times New Roman"/>
          <w:sz w:val="24"/>
          <w:szCs w:val="24"/>
        </w:rPr>
      </w:pPr>
      <w:proofErr w:type="spellStart"/>
      <w:r w:rsidRPr="001961D4">
        <w:rPr>
          <w:rFonts w:ascii="Times New Roman" w:hAnsi="Times New Roman" w:cs="Times New Roman"/>
          <w:sz w:val="24"/>
          <w:szCs w:val="24"/>
        </w:rPr>
        <w:t>Nomofobik</w:t>
      </w:r>
      <w:proofErr w:type="spellEnd"/>
      <w:r w:rsidR="00CD17D5">
        <w:rPr>
          <w:rFonts w:ascii="Times New Roman" w:hAnsi="Times New Roman" w:cs="Times New Roman"/>
          <w:sz w:val="24"/>
          <w:szCs w:val="24"/>
        </w:rPr>
        <w:t xml:space="preserve"> </w:t>
      </w:r>
      <w:r>
        <w:rPr>
          <w:rFonts w:ascii="Times New Roman" w:hAnsi="Times New Roman" w:cs="Times New Roman"/>
          <w:sz w:val="24"/>
          <w:szCs w:val="24"/>
        </w:rPr>
        <w:t>kişilerde birtakım davranışsal belirtiler görülmektedir. Bunlar şu şekildedir:</w:t>
      </w:r>
    </w:p>
    <w:p w14:paraId="674B9C2F" w14:textId="77777777" w:rsidR="001961D4" w:rsidRPr="001961D4" w:rsidRDefault="001961D4" w:rsidP="00A540A2">
      <w:pPr>
        <w:pStyle w:val="ListeParagraf"/>
        <w:numPr>
          <w:ilvl w:val="0"/>
          <w:numId w:val="23"/>
        </w:numPr>
        <w:spacing w:after="120" w:line="360" w:lineRule="auto"/>
        <w:ind w:left="1105" w:hanging="425"/>
        <w:jc w:val="both"/>
        <w:rPr>
          <w:rFonts w:ascii="Times New Roman" w:hAnsi="Times New Roman" w:cs="Times New Roman"/>
          <w:sz w:val="24"/>
          <w:szCs w:val="24"/>
        </w:rPr>
      </w:pPr>
      <w:r>
        <w:rPr>
          <w:rFonts w:ascii="Times New Roman" w:hAnsi="Times New Roman" w:cs="Times New Roman"/>
          <w:sz w:val="24"/>
          <w:szCs w:val="24"/>
        </w:rPr>
        <w:t>Sürekli olarak telefonunun yanında olup olmadığı durumunu kontrol etme</w:t>
      </w:r>
      <w:r w:rsidRPr="001961D4">
        <w:rPr>
          <w:rFonts w:ascii="Times New Roman" w:hAnsi="Times New Roman" w:cs="Times New Roman"/>
          <w:sz w:val="24"/>
          <w:szCs w:val="24"/>
        </w:rPr>
        <w:t xml:space="preserve">, </w:t>
      </w:r>
    </w:p>
    <w:p w14:paraId="5AB3B268" w14:textId="77777777" w:rsidR="001961D4" w:rsidRDefault="001961D4" w:rsidP="00A540A2">
      <w:pPr>
        <w:pStyle w:val="ListeParagraf"/>
        <w:numPr>
          <w:ilvl w:val="0"/>
          <w:numId w:val="23"/>
        </w:numPr>
        <w:spacing w:after="120" w:line="360" w:lineRule="auto"/>
        <w:ind w:left="1105" w:hanging="425"/>
        <w:jc w:val="both"/>
        <w:rPr>
          <w:rFonts w:ascii="Times New Roman" w:hAnsi="Times New Roman" w:cs="Times New Roman"/>
          <w:sz w:val="24"/>
          <w:szCs w:val="24"/>
        </w:rPr>
      </w:pPr>
      <w:r>
        <w:rPr>
          <w:rFonts w:ascii="Times New Roman" w:hAnsi="Times New Roman" w:cs="Times New Roman"/>
          <w:sz w:val="24"/>
          <w:szCs w:val="24"/>
        </w:rPr>
        <w:t>Telefonun mesaj ve çağrı durumunu devamlı bir şekilde kontrol etme,</w:t>
      </w:r>
    </w:p>
    <w:p w14:paraId="3AD018DF" w14:textId="77777777" w:rsidR="00CD17D5" w:rsidRDefault="0079361A" w:rsidP="00CD17D5">
      <w:pPr>
        <w:pStyle w:val="ListeParagraf"/>
        <w:numPr>
          <w:ilvl w:val="0"/>
          <w:numId w:val="23"/>
        </w:numPr>
        <w:spacing w:after="120" w:line="360" w:lineRule="auto"/>
        <w:ind w:left="110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Bireylerin </w:t>
      </w:r>
      <w:r w:rsidR="001961D4" w:rsidRPr="001961D4">
        <w:rPr>
          <w:rFonts w:ascii="Times New Roman" w:hAnsi="Times New Roman" w:cs="Times New Roman"/>
          <w:sz w:val="24"/>
          <w:szCs w:val="24"/>
        </w:rPr>
        <w:t xml:space="preserve">telefonu güvenli bir yerde </w:t>
      </w:r>
      <w:r w:rsidR="001961D4">
        <w:rPr>
          <w:rFonts w:ascii="Times New Roman" w:hAnsi="Times New Roman" w:cs="Times New Roman"/>
          <w:sz w:val="24"/>
          <w:szCs w:val="24"/>
        </w:rPr>
        <w:t>olsa da</w:t>
      </w:r>
      <w:r>
        <w:rPr>
          <w:rFonts w:ascii="Times New Roman" w:hAnsi="Times New Roman" w:cs="Times New Roman"/>
          <w:sz w:val="24"/>
          <w:szCs w:val="24"/>
        </w:rPr>
        <w:t>hi</w:t>
      </w:r>
      <w:r w:rsidR="00CD17D5">
        <w:rPr>
          <w:rFonts w:ascii="Times New Roman" w:hAnsi="Times New Roman" w:cs="Times New Roman"/>
          <w:sz w:val="24"/>
          <w:szCs w:val="24"/>
        </w:rPr>
        <w:t xml:space="preserve"> </w:t>
      </w:r>
      <w:r w:rsidR="001961D4" w:rsidRPr="001961D4">
        <w:rPr>
          <w:rFonts w:ascii="Times New Roman" w:hAnsi="Times New Roman" w:cs="Times New Roman"/>
          <w:sz w:val="24"/>
          <w:szCs w:val="24"/>
        </w:rPr>
        <w:t xml:space="preserve">sürekli olarak kaybetme endişesi yaşaması, </w:t>
      </w:r>
    </w:p>
    <w:p w14:paraId="5C56FBBA" w14:textId="77777777" w:rsidR="00CD17D5" w:rsidRDefault="0079361A" w:rsidP="00CD17D5">
      <w:pPr>
        <w:pStyle w:val="ListeParagraf"/>
        <w:numPr>
          <w:ilvl w:val="0"/>
          <w:numId w:val="23"/>
        </w:numPr>
        <w:spacing w:after="120" w:line="360" w:lineRule="auto"/>
        <w:ind w:left="1105" w:hanging="425"/>
        <w:jc w:val="both"/>
        <w:rPr>
          <w:rFonts w:ascii="Times New Roman" w:hAnsi="Times New Roman" w:cs="Times New Roman"/>
          <w:sz w:val="24"/>
          <w:szCs w:val="24"/>
        </w:rPr>
      </w:pPr>
      <w:r w:rsidRPr="00CD17D5">
        <w:rPr>
          <w:rFonts w:ascii="Times New Roman" w:hAnsi="Times New Roman" w:cs="Times New Roman"/>
          <w:sz w:val="24"/>
          <w:szCs w:val="24"/>
        </w:rPr>
        <w:t>Telefon k</w:t>
      </w:r>
      <w:r w:rsidR="004E519D" w:rsidRPr="00CD17D5">
        <w:rPr>
          <w:rFonts w:ascii="Times New Roman" w:hAnsi="Times New Roman" w:cs="Times New Roman"/>
          <w:sz w:val="24"/>
          <w:szCs w:val="24"/>
        </w:rPr>
        <w:t>apandığında veya telefon ile bağ</w:t>
      </w:r>
      <w:r w:rsidRPr="00CD17D5">
        <w:rPr>
          <w:rFonts w:ascii="Times New Roman" w:hAnsi="Times New Roman" w:cs="Times New Roman"/>
          <w:sz w:val="24"/>
          <w:szCs w:val="24"/>
        </w:rPr>
        <w:t xml:space="preserve">lantı kurulmadığında gerginlik ve endişe </w:t>
      </w:r>
      <w:r w:rsidR="001961D4" w:rsidRPr="00CD17D5">
        <w:rPr>
          <w:rFonts w:ascii="Times New Roman" w:hAnsi="Times New Roman" w:cs="Times New Roman"/>
          <w:sz w:val="24"/>
          <w:szCs w:val="24"/>
        </w:rPr>
        <w:t xml:space="preserve">hissedilmesi, </w:t>
      </w:r>
    </w:p>
    <w:p w14:paraId="1003EACF" w14:textId="77777777" w:rsidR="001961D4" w:rsidRPr="00CD17D5" w:rsidRDefault="0079361A" w:rsidP="00CD17D5">
      <w:pPr>
        <w:pStyle w:val="ListeParagraf"/>
        <w:numPr>
          <w:ilvl w:val="0"/>
          <w:numId w:val="23"/>
        </w:numPr>
        <w:spacing w:after="120" w:line="360" w:lineRule="auto"/>
        <w:ind w:left="1105" w:hanging="425"/>
        <w:jc w:val="both"/>
        <w:rPr>
          <w:rFonts w:ascii="Times New Roman" w:hAnsi="Times New Roman" w:cs="Times New Roman"/>
          <w:sz w:val="24"/>
          <w:szCs w:val="24"/>
        </w:rPr>
      </w:pPr>
      <w:r w:rsidRPr="00CD17D5">
        <w:rPr>
          <w:rFonts w:ascii="Times New Roman" w:hAnsi="Times New Roman" w:cs="Times New Roman"/>
          <w:sz w:val="24"/>
          <w:szCs w:val="24"/>
        </w:rPr>
        <w:t xml:space="preserve">Uyumadan hemen önce akıllı telefon ile ilgilenme </w:t>
      </w:r>
      <w:r w:rsidR="001961D4" w:rsidRPr="00CD17D5">
        <w:rPr>
          <w:rFonts w:ascii="Times New Roman" w:hAnsi="Times New Roman" w:cs="Times New Roman"/>
          <w:sz w:val="24"/>
          <w:szCs w:val="24"/>
        </w:rPr>
        <w:t xml:space="preserve">ve telefonun </w:t>
      </w:r>
      <w:r w:rsidR="00BC5BE3" w:rsidRPr="00CD17D5">
        <w:rPr>
          <w:rFonts w:ascii="Times New Roman" w:hAnsi="Times New Roman" w:cs="Times New Roman"/>
          <w:sz w:val="24"/>
          <w:szCs w:val="24"/>
        </w:rPr>
        <w:t xml:space="preserve">devamlı olarak ulaşılabilir olmasına </w:t>
      </w:r>
      <w:r w:rsidR="001961D4" w:rsidRPr="00CD17D5">
        <w:rPr>
          <w:rFonts w:ascii="Times New Roman" w:hAnsi="Times New Roman" w:cs="Times New Roman"/>
          <w:sz w:val="24"/>
          <w:szCs w:val="24"/>
        </w:rPr>
        <w:t>dikkat etme</w:t>
      </w:r>
      <w:r w:rsidR="008F0A6E" w:rsidRPr="00CD17D5">
        <w:rPr>
          <w:rFonts w:ascii="Times New Roman" w:hAnsi="Times New Roman" w:cs="Times New Roman"/>
          <w:sz w:val="24"/>
          <w:szCs w:val="24"/>
        </w:rPr>
        <w:t xml:space="preserve"> (28</w:t>
      </w:r>
      <w:r w:rsidR="002A511A" w:rsidRPr="00CD17D5">
        <w:rPr>
          <w:rFonts w:ascii="Times New Roman" w:hAnsi="Times New Roman" w:cs="Times New Roman"/>
          <w:sz w:val="24"/>
          <w:szCs w:val="24"/>
        </w:rPr>
        <w:t>).</w:t>
      </w:r>
    </w:p>
    <w:p w14:paraId="0153D1AF" w14:textId="77777777" w:rsidR="008C3F75" w:rsidRDefault="004E519D" w:rsidP="008C3F7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Günümüzde </w:t>
      </w:r>
      <w:r w:rsidR="00BC5BE3">
        <w:rPr>
          <w:rFonts w:ascii="Times New Roman" w:hAnsi="Times New Roman" w:cs="Times New Roman"/>
          <w:sz w:val="24"/>
          <w:szCs w:val="24"/>
        </w:rPr>
        <w:t xml:space="preserve">kullanımı, </w:t>
      </w:r>
      <w:r w:rsidR="008C3F75" w:rsidRPr="008C3F75">
        <w:rPr>
          <w:rFonts w:ascii="Times New Roman" w:hAnsi="Times New Roman" w:cs="Times New Roman"/>
          <w:sz w:val="24"/>
          <w:szCs w:val="24"/>
        </w:rPr>
        <w:t>birçok işi yürütmek ve eğlenceli vakit geçirmek amacıyla artış gösteren akıllı telefonların kişilerin bilinçli kullanım durumuna göre işlevse</w:t>
      </w:r>
      <w:r>
        <w:rPr>
          <w:rFonts w:ascii="Times New Roman" w:hAnsi="Times New Roman" w:cs="Times New Roman"/>
          <w:sz w:val="24"/>
          <w:szCs w:val="24"/>
        </w:rPr>
        <w:t xml:space="preserve">llik kazanabildiği; </w:t>
      </w:r>
      <w:r w:rsidR="008C3F75" w:rsidRPr="008C3F75">
        <w:rPr>
          <w:rFonts w:ascii="Times New Roman" w:hAnsi="Times New Roman" w:cs="Times New Roman"/>
          <w:sz w:val="24"/>
          <w:szCs w:val="24"/>
        </w:rPr>
        <w:t>ancak</w:t>
      </w:r>
      <w:r>
        <w:rPr>
          <w:rFonts w:ascii="Times New Roman" w:hAnsi="Times New Roman" w:cs="Times New Roman"/>
          <w:sz w:val="24"/>
          <w:szCs w:val="24"/>
        </w:rPr>
        <w:t xml:space="preserve">, akıllı telefonların bilinçsiz kişilerce ve </w:t>
      </w:r>
      <w:r w:rsidR="008C3F75" w:rsidRPr="008C3F75">
        <w:rPr>
          <w:rFonts w:ascii="Times New Roman" w:hAnsi="Times New Roman" w:cs="Times New Roman"/>
          <w:sz w:val="24"/>
          <w:szCs w:val="24"/>
        </w:rPr>
        <w:t>denetimsiz çocuklar tarafından kullanılması durumlarında dijital bağımlılık durumunun ortaya çıkabildiği, kişilerin suç mağduru veya faili olabildikleri; fiziksel, duygusal, psikolojik, sos</w:t>
      </w:r>
      <w:r>
        <w:rPr>
          <w:rFonts w:ascii="Times New Roman" w:hAnsi="Times New Roman" w:cs="Times New Roman"/>
          <w:sz w:val="24"/>
          <w:szCs w:val="24"/>
        </w:rPr>
        <w:t xml:space="preserve">yal vb. yönlerden tehditler ile </w:t>
      </w:r>
      <w:r w:rsidR="008C3F75" w:rsidRPr="008C3F75">
        <w:rPr>
          <w:rFonts w:ascii="Times New Roman" w:hAnsi="Times New Roman" w:cs="Times New Roman"/>
          <w:sz w:val="24"/>
          <w:szCs w:val="24"/>
        </w:rPr>
        <w:t>karşılaşabildikleri görülmektedir.</w:t>
      </w:r>
    </w:p>
    <w:p w14:paraId="079FC8D2" w14:textId="77777777" w:rsidR="00664C3E" w:rsidRPr="008C3F75" w:rsidRDefault="00664C3E" w:rsidP="008C3F75">
      <w:pPr>
        <w:pStyle w:val="Balk2"/>
        <w:rPr>
          <w:rFonts w:cs="Times New Roman"/>
          <w:szCs w:val="24"/>
        </w:rPr>
      </w:pPr>
      <w:bookmarkStart w:id="22" w:name="_Toc94004366"/>
      <w:r w:rsidRPr="008B5C39">
        <w:t>2.4.2.Televizyon Bağımlılığı</w:t>
      </w:r>
      <w:bookmarkEnd w:id="22"/>
    </w:p>
    <w:p w14:paraId="17E7D425" w14:textId="77777777" w:rsidR="00BF019F" w:rsidRDefault="00C27B2B" w:rsidP="00BF019F">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Televizyon, </w:t>
      </w:r>
      <w:r w:rsidR="00664C3E" w:rsidRPr="00C27B2B">
        <w:rPr>
          <w:rFonts w:ascii="Times New Roman" w:hAnsi="Times New Roman" w:cs="Times New Roman"/>
          <w:sz w:val="24"/>
        </w:rPr>
        <w:t>dünyanın</w:t>
      </w:r>
      <w:r w:rsidR="00CD17D5">
        <w:rPr>
          <w:rFonts w:ascii="Times New Roman" w:hAnsi="Times New Roman" w:cs="Times New Roman"/>
          <w:sz w:val="24"/>
        </w:rPr>
        <w:t xml:space="preserve"> </w:t>
      </w:r>
      <w:r w:rsidR="00664C3E" w:rsidRPr="00C27B2B">
        <w:rPr>
          <w:rFonts w:ascii="Times New Roman" w:hAnsi="Times New Roman" w:cs="Times New Roman"/>
          <w:sz w:val="24"/>
        </w:rPr>
        <w:t>farklı bölgelerind</w:t>
      </w:r>
      <w:r>
        <w:rPr>
          <w:rFonts w:ascii="Times New Roman" w:hAnsi="Times New Roman" w:cs="Times New Roman"/>
          <w:sz w:val="24"/>
        </w:rPr>
        <w:t xml:space="preserve">e birçok kesime yönelik yaptığı yayınlarında </w:t>
      </w:r>
      <w:r w:rsidR="00664C3E" w:rsidRPr="00C27B2B">
        <w:rPr>
          <w:rFonts w:ascii="Times New Roman" w:hAnsi="Times New Roman" w:cs="Times New Roman"/>
          <w:sz w:val="24"/>
        </w:rPr>
        <w:t xml:space="preserve">kitle iletişim araçlarının </w:t>
      </w:r>
      <w:r>
        <w:rPr>
          <w:rFonts w:ascii="Times New Roman" w:hAnsi="Times New Roman" w:cs="Times New Roman"/>
          <w:sz w:val="24"/>
        </w:rPr>
        <w:t xml:space="preserve">temel işlevlerinden görülen </w:t>
      </w:r>
      <w:r w:rsidR="00664C3E" w:rsidRPr="00C27B2B">
        <w:rPr>
          <w:rFonts w:ascii="Times New Roman" w:hAnsi="Times New Roman" w:cs="Times New Roman"/>
          <w:sz w:val="24"/>
        </w:rPr>
        <w:t>“haber verme, bilgilendir</w:t>
      </w:r>
      <w:r>
        <w:rPr>
          <w:rFonts w:ascii="Times New Roman" w:hAnsi="Times New Roman" w:cs="Times New Roman"/>
          <w:sz w:val="24"/>
        </w:rPr>
        <w:t>me, eğitme, eğlendirme ve boş zamanla</w:t>
      </w:r>
      <w:r w:rsidR="00664C3E" w:rsidRPr="00C27B2B">
        <w:rPr>
          <w:rFonts w:ascii="Times New Roman" w:hAnsi="Times New Roman" w:cs="Times New Roman"/>
          <w:sz w:val="24"/>
        </w:rPr>
        <w:t>rını değerlendirme” rollerini üstlenmektedir. Kültürel ve sosyal yansımalarının ileri seviyede olması yönüyle teknoloji cihazları</w:t>
      </w:r>
      <w:r w:rsidR="00CD17D5">
        <w:rPr>
          <w:rFonts w:ascii="Times New Roman" w:hAnsi="Times New Roman" w:cs="Times New Roman"/>
          <w:sz w:val="24"/>
        </w:rPr>
        <w:t xml:space="preserve"> </w:t>
      </w:r>
      <w:r w:rsidR="00664C3E" w:rsidRPr="00C27B2B">
        <w:rPr>
          <w:rFonts w:ascii="Times New Roman" w:hAnsi="Times New Roman" w:cs="Times New Roman"/>
          <w:sz w:val="24"/>
        </w:rPr>
        <w:t>arasında birçok kitle iletişim cihazlarından ayrışmaktadır. Son zamanlar</w:t>
      </w:r>
      <w:r w:rsidR="00BF019F">
        <w:rPr>
          <w:rFonts w:ascii="Times New Roman" w:hAnsi="Times New Roman" w:cs="Times New Roman"/>
          <w:sz w:val="24"/>
        </w:rPr>
        <w:t>d</w:t>
      </w:r>
      <w:r w:rsidR="00664C3E" w:rsidRPr="00C27B2B">
        <w:rPr>
          <w:rFonts w:ascii="Times New Roman" w:hAnsi="Times New Roman" w:cs="Times New Roman"/>
          <w:sz w:val="24"/>
        </w:rPr>
        <w:t>a pek çok yaş grubundan insanı basit temalı tek tipli yayınları yoluyla televizyon, “televizyon toplumu” adlandırmasıyla</w:t>
      </w:r>
      <w:r w:rsidR="00CD17D5">
        <w:rPr>
          <w:rFonts w:ascii="Times New Roman" w:hAnsi="Times New Roman" w:cs="Times New Roman"/>
          <w:sz w:val="24"/>
        </w:rPr>
        <w:t xml:space="preserve"> </w:t>
      </w:r>
      <w:r w:rsidR="00664C3E" w:rsidRPr="00C27B2B">
        <w:rPr>
          <w:rFonts w:ascii="Times New Roman" w:hAnsi="Times New Roman" w:cs="Times New Roman"/>
          <w:sz w:val="24"/>
        </w:rPr>
        <w:t xml:space="preserve">aralarında elektronik </w:t>
      </w:r>
      <w:r>
        <w:rPr>
          <w:rFonts w:ascii="Times New Roman" w:hAnsi="Times New Roman" w:cs="Times New Roman"/>
          <w:sz w:val="24"/>
        </w:rPr>
        <w:t xml:space="preserve">ortaklık dışında bir ilişkisi bulunmayan yeni, geniş </w:t>
      </w:r>
      <w:r w:rsidR="008F0A6E">
        <w:rPr>
          <w:rFonts w:ascii="Times New Roman" w:hAnsi="Times New Roman" w:cs="Times New Roman"/>
          <w:sz w:val="24"/>
        </w:rPr>
        <w:t>yığınlar meydana getirmiştir (29</w:t>
      </w:r>
      <w:r w:rsidR="00664C3E" w:rsidRPr="00C27B2B">
        <w:rPr>
          <w:rFonts w:ascii="Times New Roman" w:hAnsi="Times New Roman" w:cs="Times New Roman"/>
          <w:sz w:val="24"/>
        </w:rPr>
        <w:t>).</w:t>
      </w:r>
      <w:r w:rsidR="00BF019F">
        <w:rPr>
          <w:rFonts w:ascii="Times New Roman" w:hAnsi="Times New Roman" w:cs="Times New Roman"/>
          <w:sz w:val="24"/>
        </w:rPr>
        <w:t xml:space="preserve"> Günlük yaşamın birçok rutinini gerçekleştirmek, sorumluluklarını yerine getirmek, maddi kazanç sağlamak gibi durumlar nedeniyle bireylerin toplumsal hayat içinde çeşitli rollerine uygun hareket etmesi gerekmektedir. Bu rollerini yerine getirmek için kişinin uygun süreyi ve emeği harcaması gerekmekte olup; sosyal çevresinin ve içerisinde yaşadığı toplumun koşulları</w:t>
      </w:r>
      <w:r w:rsidR="007501B0">
        <w:rPr>
          <w:rFonts w:ascii="Times New Roman" w:hAnsi="Times New Roman" w:cs="Times New Roman"/>
          <w:sz w:val="24"/>
        </w:rPr>
        <w:t>nın kişinin rollerini gerçekleştirmesinde</w:t>
      </w:r>
      <w:r w:rsidR="00BF019F">
        <w:rPr>
          <w:rFonts w:ascii="Times New Roman" w:hAnsi="Times New Roman" w:cs="Times New Roman"/>
          <w:sz w:val="24"/>
        </w:rPr>
        <w:t xml:space="preserve"> kolaylaştırıcı şekilde etkili olması gerekmektedir.</w:t>
      </w:r>
      <w:r w:rsidR="00FA0A95">
        <w:rPr>
          <w:rFonts w:ascii="Times New Roman" w:hAnsi="Times New Roman" w:cs="Times New Roman"/>
          <w:sz w:val="24"/>
        </w:rPr>
        <w:t xml:space="preserve"> Tel</w:t>
      </w:r>
      <w:r w:rsidR="007501B0">
        <w:rPr>
          <w:rFonts w:ascii="Times New Roman" w:hAnsi="Times New Roman" w:cs="Times New Roman"/>
          <w:sz w:val="24"/>
        </w:rPr>
        <w:t xml:space="preserve">evizyonu belli bir amaç ve süre </w:t>
      </w:r>
      <w:r w:rsidR="00FA0A95">
        <w:rPr>
          <w:rFonts w:ascii="Times New Roman" w:hAnsi="Times New Roman" w:cs="Times New Roman"/>
          <w:sz w:val="24"/>
        </w:rPr>
        <w:t>dahilinde izlemeyerek, zamanının çoğunluğunu televizyon izleyerek tüketen bireyin rollerine uygun davranamayacağı, televizyon bağımlılığı olgusu ile karşılaşacağı öngörülebili</w:t>
      </w:r>
      <w:r w:rsidR="008225B6">
        <w:rPr>
          <w:rFonts w:ascii="Times New Roman" w:hAnsi="Times New Roman" w:cs="Times New Roman"/>
          <w:sz w:val="24"/>
        </w:rPr>
        <w:t xml:space="preserve">r. </w:t>
      </w:r>
      <w:r w:rsidR="00BF019F">
        <w:rPr>
          <w:rFonts w:ascii="Times New Roman" w:hAnsi="Times New Roman" w:cs="Times New Roman"/>
          <w:sz w:val="24"/>
        </w:rPr>
        <w:t>E</w:t>
      </w:r>
      <w:r w:rsidR="00BF019F" w:rsidRPr="00C27B2B">
        <w:rPr>
          <w:rFonts w:ascii="Times New Roman" w:hAnsi="Times New Roman" w:cs="Times New Roman"/>
          <w:sz w:val="24"/>
        </w:rPr>
        <w:t xml:space="preserve">ylemsel bağımlılıklardan biri görülen “teknoloji bağımlılıklarında” kişi birçok konumda olabilir. Nitekim televizyon izlerken aktif olmayan durumdaki kişi bir bilgisayar uygulaması ile oyun oynarken aktif kullanıcı durumuna gelebilmektedir. </w:t>
      </w:r>
    </w:p>
    <w:p w14:paraId="33C242BB" w14:textId="77777777" w:rsidR="00664C3E" w:rsidRPr="00BF019F" w:rsidRDefault="00664C3E" w:rsidP="00BF019F">
      <w:pPr>
        <w:spacing w:after="120" w:line="360" w:lineRule="auto"/>
        <w:ind w:firstLine="680"/>
        <w:jc w:val="both"/>
        <w:rPr>
          <w:rFonts w:ascii="Times New Roman" w:hAnsi="Times New Roman" w:cs="Times New Roman"/>
          <w:sz w:val="24"/>
        </w:rPr>
      </w:pPr>
      <w:r w:rsidRPr="00C27B2B">
        <w:rPr>
          <w:rFonts w:ascii="Times New Roman" w:hAnsi="Times New Roman" w:cs="Times New Roman"/>
          <w:sz w:val="24"/>
        </w:rPr>
        <w:lastRenderedPageBreak/>
        <w:t>Çocuklar akranlarıyla</w:t>
      </w:r>
      <w:r w:rsidR="00CD17D5">
        <w:rPr>
          <w:rFonts w:ascii="Times New Roman" w:hAnsi="Times New Roman" w:cs="Times New Roman"/>
          <w:sz w:val="24"/>
        </w:rPr>
        <w:t xml:space="preserve"> </w:t>
      </w:r>
      <w:r w:rsidRPr="00E4783E">
        <w:rPr>
          <w:rFonts w:ascii="Times New Roman" w:hAnsi="Times New Roman" w:cs="Times New Roman"/>
          <w:sz w:val="24"/>
          <w:szCs w:val="24"/>
        </w:rPr>
        <w:t xml:space="preserve">özdeşim </w:t>
      </w:r>
      <w:r>
        <w:rPr>
          <w:rFonts w:ascii="Times New Roman" w:hAnsi="Times New Roman" w:cs="Times New Roman"/>
          <w:sz w:val="24"/>
          <w:szCs w:val="24"/>
        </w:rPr>
        <w:t xml:space="preserve">bağlantısı oluşturarak eylemlerini </w:t>
      </w:r>
      <w:r w:rsidRPr="00E4783E">
        <w:rPr>
          <w:rFonts w:ascii="Times New Roman" w:hAnsi="Times New Roman" w:cs="Times New Roman"/>
          <w:sz w:val="24"/>
          <w:szCs w:val="24"/>
        </w:rPr>
        <w:t>taklit e</w:t>
      </w:r>
      <w:r>
        <w:rPr>
          <w:rFonts w:ascii="Times New Roman" w:hAnsi="Times New Roman" w:cs="Times New Roman"/>
          <w:sz w:val="24"/>
          <w:szCs w:val="24"/>
        </w:rPr>
        <w:t>tmektedirler. Çocukların benliğinin gelişmesinde sadece “aile, okul ve toplumsal çevre</w:t>
      </w:r>
      <w:r w:rsidRPr="00E4783E">
        <w:rPr>
          <w:rFonts w:ascii="Times New Roman" w:hAnsi="Times New Roman" w:cs="Times New Roman"/>
          <w:sz w:val="24"/>
          <w:szCs w:val="24"/>
        </w:rPr>
        <w:t xml:space="preserve">” etkili </w:t>
      </w:r>
      <w:r>
        <w:rPr>
          <w:rFonts w:ascii="Times New Roman" w:hAnsi="Times New Roman" w:cs="Times New Roman"/>
          <w:sz w:val="24"/>
          <w:szCs w:val="24"/>
        </w:rPr>
        <w:t>olamamaktadı</w:t>
      </w:r>
      <w:r w:rsidR="00BC5BE3">
        <w:rPr>
          <w:rFonts w:ascii="Times New Roman" w:hAnsi="Times New Roman" w:cs="Times New Roman"/>
          <w:sz w:val="24"/>
          <w:szCs w:val="24"/>
        </w:rPr>
        <w:t>r. Ayrıca, televizyon yaptıkları</w:t>
      </w:r>
      <w:r>
        <w:rPr>
          <w:rFonts w:ascii="Times New Roman" w:hAnsi="Times New Roman" w:cs="Times New Roman"/>
          <w:sz w:val="24"/>
          <w:szCs w:val="24"/>
        </w:rPr>
        <w:t xml:space="preserve"> yayın çeşitliliği ve sürekliliği ile çocukların</w:t>
      </w:r>
      <w:r w:rsidR="007501B0">
        <w:rPr>
          <w:rFonts w:ascii="Times New Roman" w:hAnsi="Times New Roman" w:cs="Times New Roman"/>
          <w:sz w:val="24"/>
          <w:szCs w:val="24"/>
        </w:rPr>
        <w:t xml:space="preserve"> </w:t>
      </w:r>
      <w:r>
        <w:rPr>
          <w:rFonts w:ascii="Times New Roman" w:hAnsi="Times New Roman" w:cs="Times New Roman"/>
          <w:sz w:val="24"/>
          <w:szCs w:val="24"/>
        </w:rPr>
        <w:t xml:space="preserve">sosyal </w:t>
      </w:r>
      <w:r w:rsidRPr="00E4783E">
        <w:rPr>
          <w:rFonts w:ascii="Times New Roman" w:hAnsi="Times New Roman" w:cs="Times New Roman"/>
          <w:sz w:val="24"/>
          <w:szCs w:val="24"/>
        </w:rPr>
        <w:t xml:space="preserve">kimliğinin </w:t>
      </w:r>
      <w:r>
        <w:rPr>
          <w:rFonts w:ascii="Times New Roman" w:hAnsi="Times New Roman" w:cs="Times New Roman"/>
          <w:sz w:val="24"/>
          <w:szCs w:val="24"/>
        </w:rPr>
        <w:t>oluşmasında temel</w:t>
      </w:r>
      <w:r w:rsidRPr="00E4783E">
        <w:rPr>
          <w:rFonts w:ascii="Times New Roman" w:hAnsi="Times New Roman" w:cs="Times New Roman"/>
          <w:sz w:val="24"/>
          <w:szCs w:val="24"/>
        </w:rPr>
        <w:t xml:space="preserve"> bir </w:t>
      </w:r>
      <w:r>
        <w:rPr>
          <w:rFonts w:ascii="Times New Roman" w:hAnsi="Times New Roman" w:cs="Times New Roman"/>
          <w:sz w:val="24"/>
          <w:szCs w:val="24"/>
        </w:rPr>
        <w:t xml:space="preserve">vasıta </w:t>
      </w:r>
      <w:r w:rsidRPr="00E4783E">
        <w:rPr>
          <w:rFonts w:ascii="Times New Roman" w:hAnsi="Times New Roman" w:cs="Times New Roman"/>
          <w:sz w:val="24"/>
          <w:szCs w:val="24"/>
        </w:rPr>
        <w:t>kabul edil</w:t>
      </w:r>
      <w:r>
        <w:rPr>
          <w:rFonts w:ascii="Times New Roman" w:hAnsi="Times New Roman" w:cs="Times New Roman"/>
          <w:sz w:val="24"/>
          <w:szCs w:val="24"/>
        </w:rPr>
        <w:t>mektedir. İlkokul çağındaki</w:t>
      </w:r>
      <w:r w:rsidRPr="00E4783E">
        <w:rPr>
          <w:rFonts w:ascii="Times New Roman" w:hAnsi="Times New Roman" w:cs="Times New Roman"/>
          <w:sz w:val="24"/>
          <w:szCs w:val="24"/>
        </w:rPr>
        <w:t xml:space="preserve"> çocuklara, televizyon</w:t>
      </w:r>
      <w:r>
        <w:rPr>
          <w:rFonts w:ascii="Times New Roman" w:hAnsi="Times New Roman" w:cs="Times New Roman"/>
          <w:sz w:val="24"/>
          <w:szCs w:val="24"/>
        </w:rPr>
        <w:t xml:space="preserve">daki yayınlarda </w:t>
      </w:r>
      <w:r w:rsidRPr="00E4783E">
        <w:rPr>
          <w:rFonts w:ascii="Times New Roman" w:hAnsi="Times New Roman" w:cs="Times New Roman"/>
          <w:sz w:val="24"/>
          <w:szCs w:val="24"/>
        </w:rPr>
        <w:t xml:space="preserve">okullardaki </w:t>
      </w:r>
      <w:r>
        <w:rPr>
          <w:rFonts w:ascii="Times New Roman" w:hAnsi="Times New Roman" w:cs="Times New Roman"/>
          <w:sz w:val="24"/>
          <w:szCs w:val="24"/>
        </w:rPr>
        <w:t>akranlarının gruplaştığı</w:t>
      </w:r>
      <w:r w:rsidRPr="00E4783E">
        <w:rPr>
          <w:rFonts w:ascii="Times New Roman" w:hAnsi="Times New Roman" w:cs="Times New Roman"/>
          <w:sz w:val="24"/>
          <w:szCs w:val="24"/>
        </w:rPr>
        <w:t>, madde ve sigara kull</w:t>
      </w:r>
      <w:r>
        <w:rPr>
          <w:rFonts w:ascii="Times New Roman" w:hAnsi="Times New Roman" w:cs="Times New Roman"/>
          <w:sz w:val="24"/>
          <w:szCs w:val="24"/>
        </w:rPr>
        <w:t>andıkları, sınavlarda kopya çektikleri ve okuldan kaçtıklarının aktarıldığı görülmekte</w:t>
      </w:r>
      <w:r w:rsidRPr="00E4783E">
        <w:rPr>
          <w:rFonts w:ascii="Times New Roman" w:hAnsi="Times New Roman" w:cs="Times New Roman"/>
          <w:sz w:val="24"/>
          <w:szCs w:val="24"/>
        </w:rPr>
        <w:t>,</w:t>
      </w:r>
      <w:r>
        <w:rPr>
          <w:rFonts w:ascii="Times New Roman" w:hAnsi="Times New Roman" w:cs="Times New Roman"/>
          <w:sz w:val="24"/>
          <w:szCs w:val="24"/>
        </w:rPr>
        <w:t xml:space="preserve"> bu durumlar</w:t>
      </w:r>
      <w:r w:rsidR="00BC5BE3">
        <w:rPr>
          <w:rFonts w:ascii="Times New Roman" w:hAnsi="Times New Roman" w:cs="Times New Roman"/>
          <w:sz w:val="24"/>
          <w:szCs w:val="24"/>
        </w:rPr>
        <w:t xml:space="preserve">ın </w:t>
      </w:r>
      <w:r>
        <w:rPr>
          <w:rFonts w:ascii="Times New Roman" w:hAnsi="Times New Roman" w:cs="Times New Roman"/>
          <w:sz w:val="24"/>
          <w:szCs w:val="24"/>
        </w:rPr>
        <w:t>çocukların</w:t>
      </w:r>
      <w:r w:rsidRPr="00E4783E">
        <w:rPr>
          <w:rFonts w:ascii="Times New Roman" w:hAnsi="Times New Roman" w:cs="Times New Roman"/>
          <w:sz w:val="24"/>
          <w:szCs w:val="24"/>
        </w:rPr>
        <w:t xml:space="preserve"> programlardaki </w:t>
      </w:r>
      <w:r>
        <w:rPr>
          <w:rFonts w:ascii="Times New Roman" w:hAnsi="Times New Roman" w:cs="Times New Roman"/>
          <w:sz w:val="24"/>
          <w:szCs w:val="24"/>
        </w:rPr>
        <w:t>olumlu olmayan kişilikleri model</w:t>
      </w:r>
      <w:r w:rsidR="007501B0">
        <w:rPr>
          <w:rFonts w:ascii="Times New Roman" w:hAnsi="Times New Roman" w:cs="Times New Roman"/>
          <w:sz w:val="24"/>
          <w:szCs w:val="24"/>
        </w:rPr>
        <w:t xml:space="preserve"> </w:t>
      </w:r>
      <w:r>
        <w:rPr>
          <w:rFonts w:ascii="Times New Roman" w:hAnsi="Times New Roman" w:cs="Times New Roman"/>
          <w:sz w:val="24"/>
          <w:szCs w:val="24"/>
        </w:rPr>
        <w:t>görerek onlarla “bağ kurmalarına</w:t>
      </w:r>
      <w:r w:rsidRPr="00E4783E">
        <w:rPr>
          <w:rFonts w:ascii="Times New Roman" w:hAnsi="Times New Roman" w:cs="Times New Roman"/>
          <w:sz w:val="24"/>
          <w:szCs w:val="24"/>
        </w:rPr>
        <w:t xml:space="preserve">” </w:t>
      </w:r>
      <w:r>
        <w:rPr>
          <w:rFonts w:ascii="Times New Roman" w:hAnsi="Times New Roman" w:cs="Times New Roman"/>
          <w:sz w:val="24"/>
          <w:szCs w:val="24"/>
        </w:rPr>
        <w:t>yol açtığı belirtilebilir</w:t>
      </w:r>
      <w:r w:rsidRPr="00E4783E">
        <w:rPr>
          <w:rFonts w:ascii="Times New Roman" w:hAnsi="Times New Roman" w:cs="Times New Roman"/>
          <w:sz w:val="24"/>
          <w:szCs w:val="24"/>
        </w:rPr>
        <w:t xml:space="preserve">. Programlarda </w:t>
      </w:r>
      <w:r>
        <w:rPr>
          <w:rFonts w:ascii="Times New Roman" w:hAnsi="Times New Roman" w:cs="Times New Roman"/>
          <w:sz w:val="24"/>
          <w:szCs w:val="24"/>
        </w:rPr>
        <w:t xml:space="preserve">bulunan </w:t>
      </w:r>
      <w:r w:rsidRPr="00E4783E">
        <w:rPr>
          <w:rFonts w:ascii="Times New Roman" w:hAnsi="Times New Roman" w:cs="Times New Roman"/>
          <w:sz w:val="24"/>
          <w:szCs w:val="24"/>
        </w:rPr>
        <w:t>karakterlerin olumsuz</w:t>
      </w:r>
      <w:r>
        <w:rPr>
          <w:rFonts w:ascii="Times New Roman" w:hAnsi="Times New Roman" w:cs="Times New Roman"/>
          <w:sz w:val="24"/>
          <w:szCs w:val="24"/>
        </w:rPr>
        <w:t xml:space="preserve"> eylemleri</w:t>
      </w:r>
      <w:r w:rsidRPr="00E4783E">
        <w:rPr>
          <w:rFonts w:ascii="Times New Roman" w:hAnsi="Times New Roman" w:cs="Times New Roman"/>
          <w:sz w:val="24"/>
          <w:szCs w:val="24"/>
        </w:rPr>
        <w:t xml:space="preserve">, yanlış </w:t>
      </w:r>
      <w:r>
        <w:rPr>
          <w:rFonts w:ascii="Times New Roman" w:hAnsi="Times New Roman" w:cs="Times New Roman"/>
          <w:sz w:val="24"/>
          <w:szCs w:val="24"/>
        </w:rPr>
        <w:t xml:space="preserve">iletileri bu </w:t>
      </w:r>
      <w:r w:rsidRPr="00E4783E">
        <w:rPr>
          <w:rFonts w:ascii="Times New Roman" w:hAnsi="Times New Roman" w:cs="Times New Roman"/>
          <w:sz w:val="24"/>
          <w:szCs w:val="24"/>
        </w:rPr>
        <w:t xml:space="preserve">çocukların </w:t>
      </w:r>
      <w:r>
        <w:rPr>
          <w:rFonts w:ascii="Times New Roman" w:hAnsi="Times New Roman" w:cs="Times New Roman"/>
          <w:sz w:val="24"/>
          <w:szCs w:val="24"/>
        </w:rPr>
        <w:t xml:space="preserve">eylemlerinde daimi </w:t>
      </w:r>
      <w:r w:rsidRPr="00E4783E">
        <w:rPr>
          <w:rFonts w:ascii="Times New Roman" w:hAnsi="Times New Roman" w:cs="Times New Roman"/>
          <w:sz w:val="24"/>
          <w:szCs w:val="24"/>
        </w:rPr>
        <w:t xml:space="preserve">olumsuz </w:t>
      </w:r>
      <w:r>
        <w:rPr>
          <w:rFonts w:ascii="Times New Roman" w:hAnsi="Times New Roman" w:cs="Times New Roman"/>
          <w:sz w:val="24"/>
          <w:szCs w:val="24"/>
        </w:rPr>
        <w:t>etkiler</w:t>
      </w:r>
      <w:r w:rsidRPr="00E4783E">
        <w:rPr>
          <w:rFonts w:ascii="Times New Roman" w:hAnsi="Times New Roman" w:cs="Times New Roman"/>
          <w:sz w:val="24"/>
          <w:szCs w:val="24"/>
        </w:rPr>
        <w:t xml:space="preserve">e </w:t>
      </w:r>
      <w:r>
        <w:rPr>
          <w:rFonts w:ascii="Times New Roman" w:hAnsi="Times New Roman" w:cs="Times New Roman"/>
          <w:sz w:val="24"/>
          <w:szCs w:val="24"/>
        </w:rPr>
        <w:t xml:space="preserve">neden </w:t>
      </w:r>
      <w:r w:rsidRPr="00E4783E">
        <w:rPr>
          <w:rFonts w:ascii="Times New Roman" w:hAnsi="Times New Roman" w:cs="Times New Roman"/>
          <w:sz w:val="24"/>
          <w:szCs w:val="24"/>
        </w:rPr>
        <w:t>olabilmektedir (</w:t>
      </w:r>
      <w:r w:rsidR="008F0A6E">
        <w:rPr>
          <w:rFonts w:ascii="Times New Roman" w:hAnsi="Times New Roman" w:cs="Times New Roman"/>
          <w:sz w:val="24"/>
          <w:szCs w:val="24"/>
        </w:rPr>
        <w:t>30</w:t>
      </w:r>
      <w:r>
        <w:rPr>
          <w:rFonts w:ascii="Times New Roman" w:hAnsi="Times New Roman" w:cs="Times New Roman"/>
          <w:sz w:val="24"/>
          <w:szCs w:val="24"/>
        </w:rPr>
        <w:t xml:space="preserve">). Yoğun televizyon izleme </w:t>
      </w:r>
      <w:r w:rsidRPr="00E4783E">
        <w:rPr>
          <w:rFonts w:ascii="Times New Roman" w:hAnsi="Times New Roman" w:cs="Times New Roman"/>
          <w:sz w:val="24"/>
          <w:szCs w:val="24"/>
        </w:rPr>
        <w:t xml:space="preserve">çocuklarda davranış bozukluklarına </w:t>
      </w:r>
      <w:r>
        <w:rPr>
          <w:rFonts w:ascii="Times New Roman" w:hAnsi="Times New Roman" w:cs="Times New Roman"/>
          <w:sz w:val="24"/>
          <w:szCs w:val="24"/>
        </w:rPr>
        <w:t>sebep oluşturmakta</w:t>
      </w:r>
      <w:r w:rsidRPr="00E4783E">
        <w:rPr>
          <w:rFonts w:ascii="Times New Roman" w:hAnsi="Times New Roman" w:cs="Times New Roman"/>
          <w:sz w:val="24"/>
          <w:szCs w:val="24"/>
        </w:rPr>
        <w:t xml:space="preserve">, çocukların kendilerini ifade etmekte </w:t>
      </w:r>
      <w:r>
        <w:rPr>
          <w:rFonts w:ascii="Times New Roman" w:hAnsi="Times New Roman" w:cs="Times New Roman"/>
          <w:sz w:val="24"/>
          <w:szCs w:val="24"/>
        </w:rPr>
        <w:t>yetersizlik hissetmelerine neden</w:t>
      </w:r>
      <w:r w:rsidRPr="00E4783E">
        <w:rPr>
          <w:rFonts w:ascii="Times New Roman" w:hAnsi="Times New Roman" w:cs="Times New Roman"/>
          <w:sz w:val="24"/>
          <w:szCs w:val="24"/>
        </w:rPr>
        <w:t xml:space="preserve"> ol</w:t>
      </w:r>
      <w:r>
        <w:rPr>
          <w:rFonts w:ascii="Times New Roman" w:hAnsi="Times New Roman" w:cs="Times New Roman"/>
          <w:sz w:val="24"/>
          <w:szCs w:val="24"/>
        </w:rPr>
        <w:t xml:space="preserve">abilmekte, verimli olmaları yerine taklit yapmalarına yol açmaktadır. Bu durumlar </w:t>
      </w:r>
      <w:r w:rsidRPr="00E4783E">
        <w:rPr>
          <w:rFonts w:ascii="Times New Roman" w:hAnsi="Times New Roman" w:cs="Times New Roman"/>
          <w:sz w:val="24"/>
          <w:szCs w:val="24"/>
        </w:rPr>
        <w:t>çocuğu</w:t>
      </w:r>
      <w:r>
        <w:rPr>
          <w:rFonts w:ascii="Times New Roman" w:hAnsi="Times New Roman" w:cs="Times New Roman"/>
          <w:sz w:val="24"/>
          <w:szCs w:val="24"/>
        </w:rPr>
        <w:t>n pasifleş</w:t>
      </w:r>
      <w:r w:rsidRPr="00E4783E">
        <w:rPr>
          <w:rFonts w:ascii="Times New Roman" w:hAnsi="Times New Roman" w:cs="Times New Roman"/>
          <w:sz w:val="24"/>
          <w:szCs w:val="24"/>
        </w:rPr>
        <w:t>mesine</w:t>
      </w:r>
      <w:r>
        <w:rPr>
          <w:rFonts w:ascii="Times New Roman" w:hAnsi="Times New Roman" w:cs="Times New Roman"/>
          <w:sz w:val="24"/>
          <w:szCs w:val="24"/>
        </w:rPr>
        <w:t>,</w:t>
      </w:r>
      <w:r w:rsidRPr="00E4783E">
        <w:rPr>
          <w:rFonts w:ascii="Times New Roman" w:hAnsi="Times New Roman" w:cs="Times New Roman"/>
          <w:sz w:val="24"/>
          <w:szCs w:val="24"/>
        </w:rPr>
        <w:t xml:space="preserve"> hatta </w:t>
      </w:r>
      <w:r>
        <w:rPr>
          <w:rFonts w:ascii="Times New Roman" w:hAnsi="Times New Roman" w:cs="Times New Roman"/>
          <w:sz w:val="24"/>
          <w:szCs w:val="24"/>
        </w:rPr>
        <w:t>ç</w:t>
      </w:r>
      <w:r w:rsidRPr="00E4783E">
        <w:rPr>
          <w:rFonts w:ascii="Times New Roman" w:hAnsi="Times New Roman" w:cs="Times New Roman"/>
          <w:sz w:val="24"/>
          <w:szCs w:val="24"/>
        </w:rPr>
        <w:t xml:space="preserve">ocukların televizyon programlarına </w:t>
      </w:r>
      <w:r>
        <w:rPr>
          <w:rFonts w:ascii="Times New Roman" w:hAnsi="Times New Roman" w:cs="Times New Roman"/>
          <w:sz w:val="24"/>
          <w:szCs w:val="24"/>
        </w:rPr>
        <w:t>yoğun şekilde</w:t>
      </w:r>
      <w:r w:rsidRPr="00E4783E">
        <w:rPr>
          <w:rFonts w:ascii="Times New Roman" w:hAnsi="Times New Roman" w:cs="Times New Roman"/>
          <w:sz w:val="24"/>
          <w:szCs w:val="24"/>
        </w:rPr>
        <w:t xml:space="preserve"> zaman ayırması, çocukları </w:t>
      </w:r>
      <w:r>
        <w:rPr>
          <w:rFonts w:ascii="Times New Roman" w:hAnsi="Times New Roman" w:cs="Times New Roman"/>
          <w:sz w:val="24"/>
          <w:szCs w:val="24"/>
        </w:rPr>
        <w:t xml:space="preserve">sadece </w:t>
      </w:r>
      <w:r w:rsidRPr="00E4783E">
        <w:rPr>
          <w:rFonts w:ascii="Times New Roman" w:hAnsi="Times New Roman" w:cs="Times New Roman"/>
          <w:sz w:val="24"/>
          <w:szCs w:val="24"/>
        </w:rPr>
        <w:t>kitap okumaktan</w:t>
      </w:r>
      <w:r>
        <w:rPr>
          <w:rFonts w:ascii="Times New Roman" w:hAnsi="Times New Roman" w:cs="Times New Roman"/>
          <w:sz w:val="24"/>
          <w:szCs w:val="24"/>
        </w:rPr>
        <w:t xml:space="preserve"> alıkoymamakta</w:t>
      </w:r>
      <w:r w:rsidRPr="00E4783E">
        <w:rPr>
          <w:rFonts w:ascii="Times New Roman" w:hAnsi="Times New Roman" w:cs="Times New Roman"/>
          <w:sz w:val="24"/>
          <w:szCs w:val="24"/>
        </w:rPr>
        <w:t xml:space="preserve">, </w:t>
      </w:r>
      <w:r>
        <w:rPr>
          <w:rFonts w:ascii="Times New Roman" w:hAnsi="Times New Roman" w:cs="Times New Roman"/>
          <w:sz w:val="24"/>
          <w:szCs w:val="24"/>
        </w:rPr>
        <w:t xml:space="preserve">bunun yanında </w:t>
      </w:r>
      <w:r w:rsidRPr="00E4783E">
        <w:rPr>
          <w:rFonts w:ascii="Times New Roman" w:hAnsi="Times New Roman" w:cs="Times New Roman"/>
          <w:sz w:val="24"/>
          <w:szCs w:val="24"/>
        </w:rPr>
        <w:t>çocukları</w:t>
      </w:r>
      <w:r>
        <w:rPr>
          <w:rFonts w:ascii="Times New Roman" w:hAnsi="Times New Roman" w:cs="Times New Roman"/>
          <w:sz w:val="24"/>
          <w:szCs w:val="24"/>
        </w:rPr>
        <w:t>n</w:t>
      </w:r>
      <w:r w:rsidRPr="00E4783E">
        <w:rPr>
          <w:rFonts w:ascii="Times New Roman" w:hAnsi="Times New Roman" w:cs="Times New Roman"/>
          <w:sz w:val="24"/>
          <w:szCs w:val="24"/>
        </w:rPr>
        <w:t xml:space="preserve"> oyun oynamaktan ve </w:t>
      </w:r>
      <w:r>
        <w:rPr>
          <w:rFonts w:ascii="Times New Roman" w:hAnsi="Times New Roman" w:cs="Times New Roman"/>
          <w:sz w:val="24"/>
          <w:szCs w:val="24"/>
        </w:rPr>
        <w:t>yaşıtlarından</w:t>
      </w:r>
      <w:r w:rsidR="00892616">
        <w:rPr>
          <w:rFonts w:ascii="Times New Roman" w:hAnsi="Times New Roman" w:cs="Times New Roman"/>
          <w:sz w:val="24"/>
          <w:szCs w:val="24"/>
        </w:rPr>
        <w:t xml:space="preserve"> uzak</w:t>
      </w:r>
      <w:r w:rsidR="00C27B2B">
        <w:rPr>
          <w:rFonts w:ascii="Times New Roman" w:hAnsi="Times New Roman" w:cs="Times New Roman"/>
          <w:sz w:val="24"/>
          <w:szCs w:val="24"/>
        </w:rPr>
        <w:t xml:space="preserve"> durmalarına sebep olmaktadır. </w:t>
      </w:r>
      <w:r>
        <w:rPr>
          <w:rFonts w:ascii="Times New Roman" w:hAnsi="Times New Roman" w:cs="Times New Roman"/>
          <w:sz w:val="24"/>
          <w:szCs w:val="24"/>
        </w:rPr>
        <w:t>Sonuç olarak</w:t>
      </w:r>
      <w:r w:rsidR="007501B0">
        <w:rPr>
          <w:rFonts w:ascii="Times New Roman" w:hAnsi="Times New Roman" w:cs="Times New Roman"/>
          <w:sz w:val="24"/>
          <w:szCs w:val="24"/>
        </w:rPr>
        <w:t>,</w:t>
      </w:r>
      <w:r>
        <w:rPr>
          <w:rFonts w:ascii="Times New Roman" w:hAnsi="Times New Roman" w:cs="Times New Roman"/>
          <w:sz w:val="24"/>
          <w:szCs w:val="24"/>
        </w:rPr>
        <w:t xml:space="preserve"> </w:t>
      </w:r>
      <w:r w:rsidR="007501B0">
        <w:rPr>
          <w:rFonts w:ascii="Times New Roman" w:hAnsi="Times New Roman" w:cs="Times New Roman"/>
          <w:sz w:val="24"/>
          <w:szCs w:val="24"/>
        </w:rPr>
        <w:t xml:space="preserve">bu durum </w:t>
      </w:r>
      <w:r>
        <w:rPr>
          <w:rFonts w:ascii="Times New Roman" w:hAnsi="Times New Roman" w:cs="Times New Roman"/>
          <w:sz w:val="24"/>
          <w:szCs w:val="24"/>
        </w:rPr>
        <w:t>ç</w:t>
      </w:r>
      <w:r w:rsidRPr="00E4783E">
        <w:rPr>
          <w:rFonts w:ascii="Times New Roman" w:hAnsi="Times New Roman" w:cs="Times New Roman"/>
          <w:sz w:val="24"/>
          <w:szCs w:val="24"/>
        </w:rPr>
        <w:t xml:space="preserve">ocukların </w:t>
      </w:r>
      <w:r>
        <w:rPr>
          <w:rFonts w:ascii="Times New Roman" w:hAnsi="Times New Roman" w:cs="Times New Roman"/>
          <w:sz w:val="24"/>
          <w:szCs w:val="24"/>
        </w:rPr>
        <w:t xml:space="preserve">yaşıtlarıyla ilişkilerinin </w:t>
      </w:r>
      <w:r w:rsidR="00C27B2B">
        <w:rPr>
          <w:rFonts w:ascii="Times New Roman" w:hAnsi="Times New Roman" w:cs="Times New Roman"/>
          <w:sz w:val="24"/>
          <w:szCs w:val="24"/>
        </w:rPr>
        <w:t xml:space="preserve">azalmasına, </w:t>
      </w:r>
      <w:r>
        <w:rPr>
          <w:rFonts w:ascii="Times New Roman" w:hAnsi="Times New Roman" w:cs="Times New Roman"/>
          <w:sz w:val="24"/>
          <w:szCs w:val="24"/>
        </w:rPr>
        <w:t>dolayısıyla “içe dönük</w:t>
      </w:r>
      <w:r w:rsidRPr="00E4783E">
        <w:rPr>
          <w:rFonts w:ascii="Times New Roman" w:hAnsi="Times New Roman" w:cs="Times New Roman"/>
          <w:sz w:val="24"/>
          <w:szCs w:val="24"/>
        </w:rPr>
        <w:t>,</w:t>
      </w:r>
      <w:r w:rsidR="00CD17D5">
        <w:rPr>
          <w:rFonts w:ascii="Times New Roman" w:hAnsi="Times New Roman" w:cs="Times New Roman"/>
          <w:sz w:val="24"/>
          <w:szCs w:val="24"/>
        </w:rPr>
        <w:t xml:space="preserve"> </w:t>
      </w:r>
      <w:r>
        <w:rPr>
          <w:rFonts w:ascii="Times New Roman" w:hAnsi="Times New Roman" w:cs="Times New Roman"/>
          <w:sz w:val="24"/>
          <w:szCs w:val="24"/>
        </w:rPr>
        <w:t>sosyal özellikleri düşen</w:t>
      </w:r>
      <w:r w:rsidRPr="00E4783E">
        <w:rPr>
          <w:rFonts w:ascii="Times New Roman" w:hAnsi="Times New Roman" w:cs="Times New Roman"/>
          <w:sz w:val="24"/>
          <w:szCs w:val="24"/>
        </w:rPr>
        <w:t xml:space="preserve">” insan </w:t>
      </w:r>
      <w:r w:rsidR="00C27B2B">
        <w:rPr>
          <w:rFonts w:ascii="Times New Roman" w:hAnsi="Times New Roman" w:cs="Times New Roman"/>
          <w:sz w:val="24"/>
          <w:szCs w:val="24"/>
        </w:rPr>
        <w:t xml:space="preserve">profilinin ortaya çıkmasına </w:t>
      </w:r>
      <w:r>
        <w:rPr>
          <w:rFonts w:ascii="Times New Roman" w:hAnsi="Times New Roman" w:cs="Times New Roman"/>
          <w:sz w:val="24"/>
          <w:szCs w:val="24"/>
        </w:rPr>
        <w:t>yola</w:t>
      </w:r>
      <w:r w:rsidR="007501B0">
        <w:rPr>
          <w:rFonts w:ascii="Times New Roman" w:hAnsi="Times New Roman" w:cs="Times New Roman"/>
          <w:sz w:val="24"/>
          <w:szCs w:val="24"/>
        </w:rPr>
        <w:t xml:space="preserve"> </w:t>
      </w:r>
      <w:proofErr w:type="spellStart"/>
      <w:r>
        <w:rPr>
          <w:rFonts w:ascii="Times New Roman" w:hAnsi="Times New Roman" w:cs="Times New Roman"/>
          <w:sz w:val="24"/>
          <w:szCs w:val="24"/>
        </w:rPr>
        <w:t>çmaktadır</w:t>
      </w:r>
      <w:proofErr w:type="spellEnd"/>
      <w:r w:rsidR="00C27B2B">
        <w:rPr>
          <w:rFonts w:ascii="Times New Roman" w:hAnsi="Times New Roman" w:cs="Times New Roman"/>
          <w:sz w:val="24"/>
          <w:szCs w:val="24"/>
        </w:rPr>
        <w:t>.</w:t>
      </w:r>
      <w:r w:rsidR="00CD17D5">
        <w:rPr>
          <w:rFonts w:ascii="Times New Roman" w:hAnsi="Times New Roman" w:cs="Times New Roman"/>
          <w:sz w:val="24"/>
          <w:szCs w:val="24"/>
        </w:rPr>
        <w:t xml:space="preserve"> </w:t>
      </w:r>
      <w:r>
        <w:rPr>
          <w:rFonts w:ascii="Times New Roman" w:hAnsi="Times New Roman" w:cs="Times New Roman"/>
          <w:sz w:val="24"/>
          <w:szCs w:val="24"/>
        </w:rPr>
        <w:t>T</w:t>
      </w:r>
      <w:r w:rsidR="00C27B2B">
        <w:rPr>
          <w:rFonts w:ascii="Times New Roman" w:hAnsi="Times New Roman" w:cs="Times New Roman"/>
          <w:sz w:val="24"/>
          <w:szCs w:val="24"/>
        </w:rPr>
        <w:t>elevizyon,</w:t>
      </w:r>
      <w:r w:rsidR="00CD17D5">
        <w:rPr>
          <w:rFonts w:ascii="Times New Roman" w:hAnsi="Times New Roman" w:cs="Times New Roman"/>
          <w:sz w:val="24"/>
          <w:szCs w:val="24"/>
        </w:rPr>
        <w:t xml:space="preserve"> </w:t>
      </w:r>
      <w:r w:rsidR="00C27B2B">
        <w:rPr>
          <w:rFonts w:ascii="Times New Roman" w:hAnsi="Times New Roman" w:cs="Times New Roman"/>
          <w:sz w:val="24"/>
          <w:szCs w:val="24"/>
        </w:rPr>
        <w:t xml:space="preserve">çocuklarda </w:t>
      </w:r>
      <w:r>
        <w:rPr>
          <w:rFonts w:ascii="Times New Roman" w:hAnsi="Times New Roman" w:cs="Times New Roman"/>
          <w:sz w:val="24"/>
          <w:szCs w:val="24"/>
        </w:rPr>
        <w:t>hayal kurma gücünün geliş</w:t>
      </w:r>
      <w:r w:rsidRPr="00E4783E">
        <w:rPr>
          <w:rFonts w:ascii="Times New Roman" w:hAnsi="Times New Roman" w:cs="Times New Roman"/>
          <w:sz w:val="24"/>
          <w:szCs w:val="24"/>
        </w:rPr>
        <w:t xml:space="preserve">memesine, </w:t>
      </w:r>
      <w:r>
        <w:rPr>
          <w:rFonts w:ascii="Times New Roman" w:hAnsi="Times New Roman" w:cs="Times New Roman"/>
          <w:sz w:val="24"/>
          <w:szCs w:val="24"/>
        </w:rPr>
        <w:t>odaklanma sorununa</w:t>
      </w:r>
      <w:r w:rsidRPr="00E4783E">
        <w:rPr>
          <w:rFonts w:ascii="Times New Roman" w:hAnsi="Times New Roman" w:cs="Times New Roman"/>
          <w:sz w:val="24"/>
          <w:szCs w:val="24"/>
        </w:rPr>
        <w:t xml:space="preserve">, </w:t>
      </w:r>
      <w:r>
        <w:rPr>
          <w:rFonts w:ascii="Times New Roman" w:hAnsi="Times New Roman" w:cs="Times New Roman"/>
          <w:sz w:val="24"/>
          <w:szCs w:val="24"/>
        </w:rPr>
        <w:t>derslere karşı alakasızlığı</w:t>
      </w:r>
      <w:r w:rsidR="00892616">
        <w:rPr>
          <w:rFonts w:ascii="Times New Roman" w:hAnsi="Times New Roman" w:cs="Times New Roman"/>
          <w:sz w:val="24"/>
          <w:szCs w:val="24"/>
        </w:rPr>
        <w:t>na</w:t>
      </w:r>
      <w:r w:rsidRPr="00E4783E">
        <w:rPr>
          <w:rFonts w:ascii="Times New Roman" w:hAnsi="Times New Roman" w:cs="Times New Roman"/>
          <w:sz w:val="24"/>
          <w:szCs w:val="24"/>
        </w:rPr>
        <w:t>, derslerde</w:t>
      </w:r>
      <w:r>
        <w:rPr>
          <w:rFonts w:ascii="Times New Roman" w:hAnsi="Times New Roman" w:cs="Times New Roman"/>
          <w:sz w:val="24"/>
          <w:szCs w:val="24"/>
        </w:rPr>
        <w:t xml:space="preserve"> aktif olmayan bir tutum ortaya koyup dersin mantığını kavramaya yönelik çaba göstermemeye</w:t>
      </w:r>
      <w:r w:rsidRPr="00E4783E">
        <w:rPr>
          <w:rFonts w:ascii="Times New Roman" w:hAnsi="Times New Roman" w:cs="Times New Roman"/>
          <w:sz w:val="24"/>
          <w:szCs w:val="24"/>
        </w:rPr>
        <w:t xml:space="preserve">, televizyondaki görsel </w:t>
      </w:r>
      <w:r>
        <w:rPr>
          <w:rFonts w:ascii="Times New Roman" w:hAnsi="Times New Roman" w:cs="Times New Roman"/>
          <w:sz w:val="24"/>
          <w:szCs w:val="24"/>
        </w:rPr>
        <w:t xml:space="preserve">mesajlara alıştıkları için </w:t>
      </w:r>
      <w:r w:rsidRPr="00E4783E">
        <w:rPr>
          <w:rFonts w:ascii="Times New Roman" w:hAnsi="Times New Roman" w:cs="Times New Roman"/>
          <w:sz w:val="24"/>
          <w:szCs w:val="24"/>
        </w:rPr>
        <w:t>derslerinde</w:t>
      </w:r>
      <w:r>
        <w:rPr>
          <w:rFonts w:ascii="Times New Roman" w:hAnsi="Times New Roman" w:cs="Times New Roman"/>
          <w:sz w:val="24"/>
          <w:szCs w:val="24"/>
        </w:rPr>
        <w:t xml:space="preserve">ki </w:t>
      </w:r>
      <w:r w:rsidRPr="00E4783E">
        <w:rPr>
          <w:rFonts w:ascii="Times New Roman" w:hAnsi="Times New Roman" w:cs="Times New Roman"/>
          <w:sz w:val="24"/>
          <w:szCs w:val="24"/>
        </w:rPr>
        <w:t xml:space="preserve">materyal </w:t>
      </w:r>
      <w:r>
        <w:rPr>
          <w:rFonts w:ascii="Times New Roman" w:hAnsi="Times New Roman" w:cs="Times New Roman"/>
          <w:sz w:val="24"/>
          <w:szCs w:val="24"/>
        </w:rPr>
        <w:t xml:space="preserve">özelliği </w:t>
      </w:r>
      <w:r w:rsidRPr="00E4783E">
        <w:rPr>
          <w:rFonts w:ascii="Times New Roman" w:hAnsi="Times New Roman" w:cs="Times New Roman"/>
          <w:sz w:val="24"/>
          <w:szCs w:val="24"/>
        </w:rPr>
        <w:t xml:space="preserve">olan kitaplara </w:t>
      </w:r>
      <w:r>
        <w:rPr>
          <w:rFonts w:ascii="Times New Roman" w:hAnsi="Times New Roman" w:cs="Times New Roman"/>
          <w:sz w:val="24"/>
          <w:szCs w:val="24"/>
        </w:rPr>
        <w:t>gerekli</w:t>
      </w:r>
      <w:r w:rsidRPr="00E4783E">
        <w:rPr>
          <w:rFonts w:ascii="Times New Roman" w:hAnsi="Times New Roman" w:cs="Times New Roman"/>
          <w:sz w:val="24"/>
          <w:szCs w:val="24"/>
        </w:rPr>
        <w:t xml:space="preserve"> ilgi</w:t>
      </w:r>
      <w:r>
        <w:rPr>
          <w:rFonts w:ascii="Times New Roman" w:hAnsi="Times New Roman" w:cs="Times New Roman"/>
          <w:sz w:val="24"/>
          <w:szCs w:val="24"/>
        </w:rPr>
        <w:t>yi</w:t>
      </w:r>
      <w:r w:rsidRPr="00E4783E">
        <w:rPr>
          <w:rFonts w:ascii="Times New Roman" w:hAnsi="Times New Roman" w:cs="Times New Roman"/>
          <w:sz w:val="24"/>
          <w:szCs w:val="24"/>
        </w:rPr>
        <w:t xml:space="preserve"> gösterme</w:t>
      </w:r>
      <w:r w:rsidR="00923174">
        <w:rPr>
          <w:rFonts w:ascii="Times New Roman" w:hAnsi="Times New Roman" w:cs="Times New Roman"/>
          <w:sz w:val="24"/>
          <w:szCs w:val="24"/>
        </w:rPr>
        <w:t xml:space="preserve">meye </w:t>
      </w:r>
      <w:r w:rsidR="00892616">
        <w:rPr>
          <w:rFonts w:ascii="Times New Roman" w:hAnsi="Times New Roman" w:cs="Times New Roman"/>
          <w:sz w:val="24"/>
          <w:szCs w:val="24"/>
        </w:rPr>
        <w:t>ne</w:t>
      </w:r>
      <w:r>
        <w:rPr>
          <w:rFonts w:ascii="Times New Roman" w:hAnsi="Times New Roman" w:cs="Times New Roman"/>
          <w:sz w:val="24"/>
          <w:szCs w:val="24"/>
        </w:rPr>
        <w:t>de</w:t>
      </w:r>
      <w:r w:rsidR="00892616">
        <w:rPr>
          <w:rFonts w:ascii="Times New Roman" w:hAnsi="Times New Roman" w:cs="Times New Roman"/>
          <w:sz w:val="24"/>
          <w:szCs w:val="24"/>
        </w:rPr>
        <w:t xml:space="preserve">n </w:t>
      </w:r>
      <w:r w:rsidR="008F0A6E">
        <w:rPr>
          <w:rFonts w:ascii="Times New Roman" w:hAnsi="Times New Roman" w:cs="Times New Roman"/>
          <w:sz w:val="24"/>
          <w:szCs w:val="24"/>
        </w:rPr>
        <w:t>olmaktadır (31</w:t>
      </w:r>
      <w:r w:rsidRPr="00E4783E">
        <w:rPr>
          <w:rFonts w:ascii="Times New Roman" w:hAnsi="Times New Roman" w:cs="Times New Roman"/>
          <w:sz w:val="24"/>
          <w:szCs w:val="24"/>
        </w:rPr>
        <w:t>).</w:t>
      </w:r>
    </w:p>
    <w:p w14:paraId="3E86D35E" w14:textId="77777777" w:rsidR="00664C3E" w:rsidRPr="00C27B2B" w:rsidRDefault="00664C3E" w:rsidP="00C27B2B">
      <w:pPr>
        <w:spacing w:after="120" w:line="360" w:lineRule="auto"/>
        <w:ind w:firstLine="680"/>
        <w:jc w:val="both"/>
        <w:rPr>
          <w:rFonts w:ascii="Times New Roman" w:hAnsi="Times New Roman" w:cs="Times New Roman"/>
          <w:sz w:val="24"/>
        </w:rPr>
      </w:pPr>
      <w:r w:rsidRPr="00C27B2B">
        <w:rPr>
          <w:rFonts w:ascii="Times New Roman" w:hAnsi="Times New Roman" w:cs="Times New Roman"/>
          <w:sz w:val="24"/>
        </w:rPr>
        <w:t xml:space="preserve">Çocukların televizyon izleme alışkanlıklarına dayalı </w:t>
      </w:r>
      <w:r w:rsidR="00892616">
        <w:rPr>
          <w:rFonts w:ascii="Times New Roman" w:hAnsi="Times New Roman" w:cs="Times New Roman"/>
          <w:sz w:val="24"/>
        </w:rPr>
        <w:t xml:space="preserve">olarak, davranış bozuklukları görülebilmektedir. </w:t>
      </w:r>
      <w:r w:rsidRPr="00C27B2B">
        <w:rPr>
          <w:rFonts w:ascii="Times New Roman" w:hAnsi="Times New Roman" w:cs="Times New Roman"/>
          <w:sz w:val="24"/>
        </w:rPr>
        <w:t>Yaşlarının özelliği sebebiyle savunmasız, yardıma muhtaç, bağlantı kurma çabasında, etkisinde kaldığı kiş</w:t>
      </w:r>
      <w:r w:rsidR="00776367">
        <w:rPr>
          <w:rFonts w:ascii="Times New Roman" w:hAnsi="Times New Roman" w:cs="Times New Roman"/>
          <w:sz w:val="24"/>
        </w:rPr>
        <w:t xml:space="preserve">ilikleri model gören kontrolsüz bir şekilde </w:t>
      </w:r>
      <w:r w:rsidRPr="00C27B2B">
        <w:rPr>
          <w:rFonts w:ascii="Times New Roman" w:hAnsi="Times New Roman" w:cs="Times New Roman"/>
          <w:sz w:val="24"/>
        </w:rPr>
        <w:t>televizyon izleme özelliği kazanmış</w:t>
      </w:r>
      <w:r w:rsidR="00C27B2B">
        <w:rPr>
          <w:rFonts w:ascii="Times New Roman" w:hAnsi="Times New Roman" w:cs="Times New Roman"/>
          <w:sz w:val="24"/>
        </w:rPr>
        <w:t xml:space="preserve"> çocuğun, </w:t>
      </w:r>
      <w:r w:rsidRPr="00C27B2B">
        <w:rPr>
          <w:rFonts w:ascii="Times New Roman" w:hAnsi="Times New Roman" w:cs="Times New Roman"/>
          <w:sz w:val="24"/>
        </w:rPr>
        <w:t>“fiziksel,</w:t>
      </w:r>
      <w:r w:rsidR="00776367">
        <w:rPr>
          <w:rFonts w:ascii="Times New Roman" w:hAnsi="Times New Roman" w:cs="Times New Roman"/>
          <w:sz w:val="24"/>
        </w:rPr>
        <w:t xml:space="preserve"> sosyal, duygusal, </w:t>
      </w:r>
      <w:r w:rsidRPr="00C27B2B">
        <w:rPr>
          <w:rFonts w:ascii="Times New Roman" w:hAnsi="Times New Roman" w:cs="Times New Roman"/>
          <w:sz w:val="24"/>
        </w:rPr>
        <w:t>bilişsel gelişimi” olumlu olmayan</w:t>
      </w:r>
      <w:r w:rsidR="00CD17D5">
        <w:rPr>
          <w:rFonts w:ascii="Times New Roman" w:hAnsi="Times New Roman" w:cs="Times New Roman"/>
          <w:sz w:val="24"/>
        </w:rPr>
        <w:t xml:space="preserve"> </w:t>
      </w:r>
      <w:r w:rsidR="008F0A6E">
        <w:rPr>
          <w:rFonts w:ascii="Times New Roman" w:hAnsi="Times New Roman" w:cs="Times New Roman"/>
          <w:sz w:val="24"/>
        </w:rPr>
        <w:t>şekillerde gerçekleşecektir (32</w:t>
      </w:r>
      <w:r w:rsidRPr="00C27B2B">
        <w:rPr>
          <w:rFonts w:ascii="Times New Roman" w:hAnsi="Times New Roman" w:cs="Times New Roman"/>
          <w:sz w:val="24"/>
        </w:rPr>
        <w:t xml:space="preserve">). </w:t>
      </w:r>
    </w:p>
    <w:p w14:paraId="55678DA8" w14:textId="77777777" w:rsidR="002B4C11" w:rsidRDefault="00A9565E" w:rsidP="00923174">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rPr>
        <w:t>Te</w:t>
      </w:r>
      <w:r w:rsidR="00664C3E" w:rsidRPr="00C27B2B">
        <w:rPr>
          <w:rFonts w:ascii="Times New Roman" w:hAnsi="Times New Roman" w:cs="Times New Roman"/>
          <w:sz w:val="24"/>
        </w:rPr>
        <w:t>levizyon,</w:t>
      </w:r>
      <w:r w:rsidR="00CD17D5">
        <w:rPr>
          <w:rFonts w:ascii="Times New Roman" w:hAnsi="Times New Roman" w:cs="Times New Roman"/>
          <w:sz w:val="24"/>
        </w:rPr>
        <w:t xml:space="preserve"> </w:t>
      </w:r>
      <w:r w:rsidR="00923174">
        <w:rPr>
          <w:rFonts w:ascii="Times New Roman" w:hAnsi="Times New Roman" w:cs="Times New Roman"/>
          <w:sz w:val="24"/>
        </w:rPr>
        <w:t xml:space="preserve">olduğu </w:t>
      </w:r>
      <w:r w:rsidR="00664C3E" w:rsidRPr="00C27B2B">
        <w:rPr>
          <w:rFonts w:ascii="Times New Roman" w:hAnsi="Times New Roman" w:cs="Times New Roman"/>
          <w:sz w:val="24"/>
        </w:rPr>
        <w:t>yerde çocuğu ile etkileşimde olan ebeveynlerin farkında olmadan dikkatini kendisine çevirmektedir. Dikkatini</w:t>
      </w:r>
      <w:r w:rsidR="00664C3E" w:rsidRPr="00E4783E">
        <w:rPr>
          <w:rFonts w:ascii="Times New Roman" w:hAnsi="Times New Roman" w:cs="Times New Roman"/>
          <w:sz w:val="24"/>
          <w:szCs w:val="24"/>
        </w:rPr>
        <w:t xml:space="preserve"> ve ilgisini fark etmeden televizyona yoğunlaştıran </w:t>
      </w:r>
      <w:r w:rsidR="00664C3E">
        <w:rPr>
          <w:rFonts w:ascii="Times New Roman" w:hAnsi="Times New Roman" w:cs="Times New Roman"/>
          <w:sz w:val="24"/>
          <w:szCs w:val="24"/>
        </w:rPr>
        <w:t>ebeveynin,</w:t>
      </w:r>
      <w:r w:rsidR="00664C3E" w:rsidRPr="00E4783E">
        <w:rPr>
          <w:rFonts w:ascii="Times New Roman" w:hAnsi="Times New Roman" w:cs="Times New Roman"/>
          <w:sz w:val="24"/>
          <w:szCs w:val="24"/>
        </w:rPr>
        <w:t xml:space="preserve"> çoc</w:t>
      </w:r>
      <w:r w:rsidR="00664C3E">
        <w:rPr>
          <w:rFonts w:ascii="Times New Roman" w:hAnsi="Times New Roman" w:cs="Times New Roman"/>
          <w:sz w:val="24"/>
          <w:szCs w:val="24"/>
        </w:rPr>
        <w:t>uğu ile olan etkileşimi minimum düzeye inebilmektedir</w:t>
      </w:r>
      <w:r w:rsidR="00664C3E" w:rsidRPr="00E4783E">
        <w:rPr>
          <w:rFonts w:ascii="Times New Roman" w:hAnsi="Times New Roman" w:cs="Times New Roman"/>
          <w:sz w:val="24"/>
          <w:szCs w:val="24"/>
        </w:rPr>
        <w:t>.</w:t>
      </w:r>
    </w:p>
    <w:p w14:paraId="00B259BA" w14:textId="77777777" w:rsidR="00923174" w:rsidRDefault="00664C3E" w:rsidP="00923174">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Yoğun</w:t>
      </w:r>
      <w:r w:rsidRPr="00E4783E">
        <w:rPr>
          <w:rFonts w:ascii="Times New Roman" w:hAnsi="Times New Roman" w:cs="Times New Roman"/>
          <w:sz w:val="24"/>
          <w:szCs w:val="24"/>
        </w:rPr>
        <w:t xml:space="preserve"> telev</w:t>
      </w:r>
      <w:r>
        <w:rPr>
          <w:rFonts w:ascii="Times New Roman" w:hAnsi="Times New Roman" w:cs="Times New Roman"/>
          <w:sz w:val="24"/>
          <w:szCs w:val="24"/>
        </w:rPr>
        <w:t xml:space="preserve">izyon izleme alışkanlığı çocuklarda, yaşadıkları toplumun kültürünü öğrenmesini, adaptasyon kurmasına, çevresi ile olumlu diyalog oluşturmasını; </w:t>
      </w:r>
      <w:r w:rsidRPr="00E4783E">
        <w:rPr>
          <w:rFonts w:ascii="Times New Roman" w:hAnsi="Times New Roman" w:cs="Times New Roman"/>
          <w:sz w:val="24"/>
          <w:szCs w:val="24"/>
        </w:rPr>
        <w:t xml:space="preserve">zihinsel, </w:t>
      </w:r>
      <w:r w:rsidRPr="00E4783E">
        <w:rPr>
          <w:rFonts w:ascii="Times New Roman" w:hAnsi="Times New Roman" w:cs="Times New Roman"/>
          <w:sz w:val="24"/>
          <w:szCs w:val="24"/>
        </w:rPr>
        <w:lastRenderedPageBreak/>
        <w:t xml:space="preserve">dil, fiziksel, </w:t>
      </w:r>
      <w:proofErr w:type="spellStart"/>
      <w:r w:rsidRPr="00E4783E">
        <w:rPr>
          <w:rFonts w:ascii="Times New Roman" w:hAnsi="Times New Roman" w:cs="Times New Roman"/>
          <w:sz w:val="24"/>
          <w:szCs w:val="24"/>
        </w:rPr>
        <w:t>psiko</w:t>
      </w:r>
      <w:proofErr w:type="spellEnd"/>
      <w:r w:rsidRPr="00E4783E">
        <w:rPr>
          <w:rFonts w:ascii="Times New Roman" w:hAnsi="Times New Roman" w:cs="Times New Roman"/>
          <w:sz w:val="24"/>
          <w:szCs w:val="24"/>
        </w:rPr>
        <w:t xml:space="preserve"> motor, sosyal, duygus</w:t>
      </w:r>
      <w:r w:rsidR="00923174">
        <w:rPr>
          <w:rFonts w:ascii="Times New Roman" w:hAnsi="Times New Roman" w:cs="Times New Roman"/>
          <w:sz w:val="24"/>
          <w:szCs w:val="24"/>
        </w:rPr>
        <w:t xml:space="preserve">al, kişilik ve ahlak gelişimini </w:t>
      </w:r>
      <w:r w:rsidRPr="00E4783E">
        <w:rPr>
          <w:rFonts w:ascii="Times New Roman" w:hAnsi="Times New Roman" w:cs="Times New Roman"/>
          <w:sz w:val="24"/>
          <w:szCs w:val="24"/>
        </w:rPr>
        <w:t xml:space="preserve">olumsuz </w:t>
      </w:r>
      <w:r>
        <w:rPr>
          <w:rFonts w:ascii="Times New Roman" w:hAnsi="Times New Roman" w:cs="Times New Roman"/>
          <w:sz w:val="24"/>
          <w:szCs w:val="24"/>
        </w:rPr>
        <w:t xml:space="preserve">biçimde </w:t>
      </w:r>
      <w:r w:rsidRPr="00E4783E">
        <w:rPr>
          <w:rFonts w:ascii="Times New Roman" w:hAnsi="Times New Roman" w:cs="Times New Roman"/>
          <w:sz w:val="24"/>
          <w:szCs w:val="24"/>
        </w:rPr>
        <w:t xml:space="preserve">etkilemektedir. Bu </w:t>
      </w:r>
      <w:r w:rsidR="008225B6">
        <w:rPr>
          <w:rFonts w:ascii="Times New Roman" w:hAnsi="Times New Roman" w:cs="Times New Roman"/>
          <w:sz w:val="24"/>
          <w:szCs w:val="24"/>
        </w:rPr>
        <w:t xml:space="preserve">durum, çocuğun çevresinde, </w:t>
      </w:r>
      <w:r>
        <w:rPr>
          <w:rFonts w:ascii="Times New Roman" w:hAnsi="Times New Roman" w:cs="Times New Roman"/>
          <w:sz w:val="24"/>
          <w:szCs w:val="24"/>
        </w:rPr>
        <w:t>okul hayatında olumlu</w:t>
      </w:r>
      <w:r w:rsidRPr="00E4783E">
        <w:rPr>
          <w:rFonts w:ascii="Times New Roman" w:hAnsi="Times New Roman" w:cs="Times New Roman"/>
          <w:sz w:val="24"/>
          <w:szCs w:val="24"/>
        </w:rPr>
        <w:t xml:space="preserve"> ilişkiler </w:t>
      </w:r>
      <w:r>
        <w:rPr>
          <w:rFonts w:ascii="Times New Roman" w:hAnsi="Times New Roman" w:cs="Times New Roman"/>
          <w:sz w:val="24"/>
          <w:szCs w:val="24"/>
        </w:rPr>
        <w:t>oluşturamamasına ve diyaloğunda sorunlar ile karşıl</w:t>
      </w:r>
      <w:r w:rsidR="002A511A">
        <w:rPr>
          <w:rFonts w:ascii="Times New Roman" w:hAnsi="Times New Roman" w:cs="Times New Roman"/>
          <w:sz w:val="24"/>
          <w:szCs w:val="24"/>
        </w:rPr>
        <w:t xml:space="preserve">aşmasına </w:t>
      </w:r>
      <w:r w:rsidR="008F0A6E">
        <w:rPr>
          <w:rFonts w:ascii="Times New Roman" w:hAnsi="Times New Roman" w:cs="Times New Roman"/>
          <w:sz w:val="24"/>
          <w:szCs w:val="24"/>
        </w:rPr>
        <w:t>etki edebilmektedir (31</w:t>
      </w:r>
      <w:r>
        <w:rPr>
          <w:rFonts w:ascii="Times New Roman" w:hAnsi="Times New Roman" w:cs="Times New Roman"/>
          <w:sz w:val="24"/>
          <w:szCs w:val="24"/>
        </w:rPr>
        <w:t>)</w:t>
      </w:r>
      <w:r w:rsidR="00923174">
        <w:rPr>
          <w:rFonts w:ascii="Times New Roman" w:hAnsi="Times New Roman" w:cs="Times New Roman"/>
          <w:sz w:val="24"/>
          <w:szCs w:val="24"/>
        </w:rPr>
        <w:t>.</w:t>
      </w:r>
    </w:p>
    <w:p w14:paraId="5528D311" w14:textId="77777777" w:rsidR="00664C3E" w:rsidRPr="00923174" w:rsidRDefault="00664C3E" w:rsidP="00923174">
      <w:pPr>
        <w:spacing w:after="120" w:line="360" w:lineRule="auto"/>
        <w:ind w:firstLine="680"/>
        <w:jc w:val="both"/>
        <w:rPr>
          <w:rFonts w:ascii="Times New Roman" w:hAnsi="Times New Roman" w:cs="Times New Roman"/>
          <w:sz w:val="24"/>
          <w:szCs w:val="24"/>
        </w:rPr>
      </w:pPr>
      <w:r w:rsidRPr="00923174">
        <w:rPr>
          <w:rFonts w:ascii="Times New Roman" w:hAnsi="Times New Roman" w:cs="Times New Roman"/>
          <w:sz w:val="24"/>
        </w:rPr>
        <w:t>Televizyon bağımlılığı; bireylerin bencilleşmesine, şiddet içerikli eylemler sergilemelerine, odaklanma problemleri yaşamalarına, yeme bozukluğu alışkanlıkları oluşturmalarına, dünya hakkında gerçekçi olmayan fikirleri benimsemelerine, farkındalığı düşük kişiler olmalarına; yanlış model kişilikleri oluşturmalarına, hayal kurmaları, okuma ve yazma yeteneklerinin</w:t>
      </w:r>
      <w:r>
        <w:rPr>
          <w:rFonts w:ascii="Times New Roman" w:hAnsi="Times New Roman" w:cs="Times New Roman"/>
          <w:sz w:val="24"/>
          <w:szCs w:val="24"/>
        </w:rPr>
        <w:t xml:space="preserve"> azalmasına yol açabilmektedir.</w:t>
      </w:r>
    </w:p>
    <w:p w14:paraId="1A360A3F" w14:textId="77777777" w:rsidR="00664C3E" w:rsidRPr="00923174" w:rsidRDefault="00664C3E" w:rsidP="00923174">
      <w:pPr>
        <w:pStyle w:val="Balk2"/>
      </w:pPr>
      <w:bookmarkStart w:id="23" w:name="_Toc94004367"/>
      <w:r w:rsidRPr="00923174">
        <w:t>2.4.3.İnternet Bağımlılığı</w:t>
      </w:r>
      <w:bookmarkEnd w:id="23"/>
    </w:p>
    <w:p w14:paraId="2633D460" w14:textId="77777777" w:rsidR="009A28A5" w:rsidRDefault="00335751" w:rsidP="00923174">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İnternet, çağımızın tartışılmaz en önemli teknolojilerinden biri </w:t>
      </w:r>
      <w:r w:rsidR="00DB04DA">
        <w:rPr>
          <w:rFonts w:ascii="Times New Roman" w:hAnsi="Times New Roman" w:cs="Times New Roman"/>
          <w:sz w:val="24"/>
        </w:rPr>
        <w:t xml:space="preserve">olarak kabul edilmektedir. </w:t>
      </w:r>
      <w:r>
        <w:rPr>
          <w:rFonts w:ascii="Times New Roman" w:hAnsi="Times New Roman" w:cs="Times New Roman"/>
          <w:sz w:val="24"/>
        </w:rPr>
        <w:t xml:space="preserve">İnternet; </w:t>
      </w:r>
      <w:r w:rsidR="00147C19">
        <w:rPr>
          <w:rFonts w:ascii="Times New Roman" w:hAnsi="Times New Roman" w:cs="Times New Roman"/>
          <w:sz w:val="24"/>
        </w:rPr>
        <w:t xml:space="preserve">sohbeti, reklamı, iletişimi, ticareti, </w:t>
      </w:r>
      <w:r w:rsidR="00776367">
        <w:rPr>
          <w:rFonts w:ascii="Times New Roman" w:hAnsi="Times New Roman" w:cs="Times New Roman"/>
          <w:sz w:val="24"/>
        </w:rPr>
        <w:t>teknolojiyi ve bilimi</w:t>
      </w:r>
      <w:r w:rsidR="00147C19">
        <w:rPr>
          <w:rFonts w:ascii="Times New Roman" w:hAnsi="Times New Roman" w:cs="Times New Roman"/>
          <w:sz w:val="24"/>
        </w:rPr>
        <w:t>, eğitim ve öğretimi</w:t>
      </w:r>
      <w:r w:rsidR="00CD17D5">
        <w:rPr>
          <w:rFonts w:ascii="Times New Roman" w:hAnsi="Times New Roman" w:cs="Times New Roman"/>
          <w:sz w:val="24"/>
        </w:rPr>
        <w:t xml:space="preserve"> </w:t>
      </w:r>
      <w:r w:rsidR="00147C19">
        <w:rPr>
          <w:rFonts w:ascii="Times New Roman" w:hAnsi="Times New Roman" w:cs="Times New Roman"/>
          <w:sz w:val="24"/>
        </w:rPr>
        <w:t>kolay</w:t>
      </w:r>
      <w:r w:rsidR="00776367">
        <w:rPr>
          <w:rFonts w:ascii="Times New Roman" w:hAnsi="Times New Roman" w:cs="Times New Roman"/>
          <w:sz w:val="24"/>
        </w:rPr>
        <w:t xml:space="preserve">, hızlıca ve </w:t>
      </w:r>
      <w:r w:rsidR="000B657A">
        <w:rPr>
          <w:rFonts w:ascii="Times New Roman" w:hAnsi="Times New Roman" w:cs="Times New Roman"/>
          <w:sz w:val="24"/>
        </w:rPr>
        <w:t>düşük maliyetle sanal yollarla s</w:t>
      </w:r>
      <w:r w:rsidR="00147C19">
        <w:rPr>
          <w:rFonts w:ascii="Times New Roman" w:hAnsi="Times New Roman" w:cs="Times New Roman"/>
          <w:sz w:val="24"/>
        </w:rPr>
        <w:t>ağlarken internetin önemi</w:t>
      </w:r>
      <w:r w:rsidR="000B657A">
        <w:rPr>
          <w:rFonts w:ascii="Times New Roman" w:hAnsi="Times New Roman" w:cs="Times New Roman"/>
          <w:sz w:val="24"/>
        </w:rPr>
        <w:t xml:space="preserve"> giderek </w:t>
      </w:r>
      <w:r w:rsidR="00147C19">
        <w:rPr>
          <w:rFonts w:ascii="Times New Roman" w:hAnsi="Times New Roman" w:cs="Times New Roman"/>
          <w:sz w:val="24"/>
        </w:rPr>
        <w:t>artmaktadır.</w:t>
      </w:r>
      <w:r w:rsidR="000B657A">
        <w:rPr>
          <w:rFonts w:ascii="Times New Roman" w:hAnsi="Times New Roman" w:cs="Times New Roman"/>
          <w:sz w:val="24"/>
        </w:rPr>
        <w:t xml:space="preserve"> Ülkemizde internetin yaygın bir hale gelmesi </w:t>
      </w:r>
      <w:r w:rsidR="00103102">
        <w:rPr>
          <w:rFonts w:ascii="Times New Roman" w:hAnsi="Times New Roman" w:cs="Times New Roman"/>
          <w:sz w:val="24"/>
        </w:rPr>
        <w:t xml:space="preserve">ve kullanılması </w:t>
      </w:r>
      <w:r w:rsidR="000B657A">
        <w:rPr>
          <w:rFonts w:ascii="Times New Roman" w:hAnsi="Times New Roman" w:cs="Times New Roman"/>
          <w:sz w:val="24"/>
        </w:rPr>
        <w:t>birçok teknolojilere nazaran daha hızlı bir şekle gerçekleşmiştir. İnternet</w:t>
      </w:r>
      <w:r w:rsidR="00F51A25">
        <w:rPr>
          <w:rFonts w:ascii="Times New Roman" w:hAnsi="Times New Roman" w:cs="Times New Roman"/>
          <w:sz w:val="24"/>
        </w:rPr>
        <w:t xml:space="preserve">, çağımızda </w:t>
      </w:r>
      <w:r w:rsidR="00103102">
        <w:rPr>
          <w:rFonts w:ascii="Times New Roman" w:hAnsi="Times New Roman" w:cs="Times New Roman"/>
          <w:sz w:val="24"/>
        </w:rPr>
        <w:t>iletişim</w:t>
      </w:r>
      <w:r w:rsidR="00F51A25">
        <w:rPr>
          <w:rFonts w:ascii="Times New Roman" w:hAnsi="Times New Roman" w:cs="Times New Roman"/>
          <w:sz w:val="24"/>
        </w:rPr>
        <w:t xml:space="preserve">de </w:t>
      </w:r>
      <w:r w:rsidR="00103102">
        <w:rPr>
          <w:rFonts w:ascii="Times New Roman" w:hAnsi="Times New Roman" w:cs="Times New Roman"/>
          <w:sz w:val="24"/>
        </w:rPr>
        <w:t xml:space="preserve">en </w:t>
      </w:r>
      <w:r w:rsidR="00F51A25">
        <w:rPr>
          <w:rFonts w:ascii="Times New Roman" w:hAnsi="Times New Roman" w:cs="Times New Roman"/>
          <w:sz w:val="24"/>
        </w:rPr>
        <w:t>yaygın biçimde yararlanılan bir teknolojik araç olarak görülmektedir</w:t>
      </w:r>
      <w:r w:rsidR="00103102">
        <w:rPr>
          <w:rFonts w:ascii="Times New Roman" w:hAnsi="Times New Roman" w:cs="Times New Roman"/>
          <w:sz w:val="24"/>
        </w:rPr>
        <w:t>.</w:t>
      </w:r>
      <w:r w:rsidR="00F51A25">
        <w:rPr>
          <w:rFonts w:ascii="Times New Roman" w:hAnsi="Times New Roman" w:cs="Times New Roman"/>
          <w:sz w:val="24"/>
        </w:rPr>
        <w:t xml:space="preserve"> Küresel çapta internet yoluyla e-ticaret gelişim göstermekte, iktisadi kurallar esneyebilmekte, kapitalizm kendisine uygun formlar oluşturacak şekilde yol alabilmektedir. </w:t>
      </w:r>
      <w:proofErr w:type="spellStart"/>
      <w:r w:rsidR="00F51A25">
        <w:rPr>
          <w:rFonts w:ascii="Times New Roman" w:hAnsi="Times New Roman" w:cs="Times New Roman"/>
          <w:sz w:val="24"/>
        </w:rPr>
        <w:t>Twitter</w:t>
      </w:r>
      <w:proofErr w:type="spellEnd"/>
      <w:r w:rsidR="00F51A25">
        <w:rPr>
          <w:rFonts w:ascii="Times New Roman" w:hAnsi="Times New Roman" w:cs="Times New Roman"/>
          <w:sz w:val="24"/>
        </w:rPr>
        <w:t xml:space="preserve">, Facebook </w:t>
      </w:r>
      <w:r w:rsidR="00937486">
        <w:rPr>
          <w:rFonts w:ascii="Times New Roman" w:hAnsi="Times New Roman" w:cs="Times New Roman"/>
          <w:sz w:val="24"/>
        </w:rPr>
        <w:t xml:space="preserve">vb. </w:t>
      </w:r>
      <w:r w:rsidR="00103102">
        <w:rPr>
          <w:rFonts w:ascii="Times New Roman" w:hAnsi="Times New Roman" w:cs="Times New Roman"/>
          <w:sz w:val="24"/>
        </w:rPr>
        <w:t>sosyal ağlar</w:t>
      </w:r>
      <w:r w:rsidR="00937486">
        <w:rPr>
          <w:rFonts w:ascii="Times New Roman" w:hAnsi="Times New Roman" w:cs="Times New Roman"/>
          <w:sz w:val="24"/>
        </w:rPr>
        <w:t xml:space="preserve">ın kullanımı artış göstermekte, internetin amaçsız ve kontrolsüz şekilde kullanımı söz konusu olabilmektedir. İnternetin bilinçsiz bir şekilde ve uzun süreler boyunca </w:t>
      </w:r>
      <w:r w:rsidR="003E0EA4">
        <w:rPr>
          <w:rFonts w:ascii="Times New Roman" w:hAnsi="Times New Roman" w:cs="Times New Roman"/>
          <w:sz w:val="24"/>
        </w:rPr>
        <w:t xml:space="preserve">denetimsiz </w:t>
      </w:r>
      <w:r w:rsidR="00937486">
        <w:rPr>
          <w:rFonts w:ascii="Times New Roman" w:hAnsi="Times New Roman" w:cs="Times New Roman"/>
          <w:sz w:val="24"/>
        </w:rPr>
        <w:t>kullanılması</w:t>
      </w:r>
      <w:r w:rsidR="003E0EA4">
        <w:rPr>
          <w:rFonts w:ascii="Times New Roman" w:hAnsi="Times New Roman" w:cs="Times New Roman"/>
          <w:sz w:val="24"/>
        </w:rPr>
        <w:t xml:space="preserve"> neticesinde internet bağımlıl</w:t>
      </w:r>
      <w:r w:rsidR="00D50AFF">
        <w:rPr>
          <w:rFonts w:ascii="Times New Roman" w:hAnsi="Times New Roman" w:cs="Times New Roman"/>
          <w:sz w:val="24"/>
        </w:rPr>
        <w:t>ığ</w:t>
      </w:r>
      <w:r w:rsidR="00FA3982">
        <w:rPr>
          <w:rFonts w:ascii="Times New Roman" w:hAnsi="Times New Roman" w:cs="Times New Roman"/>
          <w:sz w:val="24"/>
        </w:rPr>
        <w:t>ı olgusu meydana çıkmaktad</w:t>
      </w:r>
      <w:r w:rsidR="008F0A6E">
        <w:rPr>
          <w:rFonts w:ascii="Times New Roman" w:hAnsi="Times New Roman" w:cs="Times New Roman"/>
          <w:sz w:val="24"/>
        </w:rPr>
        <w:t>ır (33</w:t>
      </w:r>
      <w:r w:rsidR="00D50AFF">
        <w:rPr>
          <w:rFonts w:ascii="Times New Roman" w:hAnsi="Times New Roman" w:cs="Times New Roman"/>
          <w:sz w:val="24"/>
        </w:rPr>
        <w:t>).</w:t>
      </w:r>
    </w:p>
    <w:p w14:paraId="2D673746" w14:textId="77777777" w:rsidR="00664C3E" w:rsidRDefault="009A28A5" w:rsidP="00923174">
      <w:pPr>
        <w:spacing w:after="120" w:line="360" w:lineRule="auto"/>
        <w:ind w:firstLine="680"/>
        <w:jc w:val="both"/>
        <w:rPr>
          <w:rFonts w:ascii="Times New Roman" w:hAnsi="Times New Roman" w:cs="Times New Roman"/>
          <w:sz w:val="24"/>
        </w:rPr>
      </w:pPr>
      <w:r>
        <w:rPr>
          <w:rFonts w:ascii="Times New Roman" w:hAnsi="Times New Roman" w:cs="Times New Roman"/>
          <w:sz w:val="24"/>
        </w:rPr>
        <w:t>İ</w:t>
      </w:r>
      <w:r w:rsidR="00664C3E" w:rsidRPr="00923174">
        <w:rPr>
          <w:rFonts w:ascii="Times New Roman" w:hAnsi="Times New Roman" w:cs="Times New Roman"/>
          <w:sz w:val="24"/>
        </w:rPr>
        <w:t>nternet bağımlılığı,</w:t>
      </w:r>
      <w:r w:rsidR="00776367">
        <w:rPr>
          <w:rFonts w:ascii="Times New Roman" w:hAnsi="Times New Roman" w:cs="Times New Roman"/>
          <w:sz w:val="24"/>
        </w:rPr>
        <w:t xml:space="preserve"> internet kullanımından dolayı kişilerin </w:t>
      </w:r>
      <w:r w:rsidR="00664C3E" w:rsidRPr="00923174">
        <w:rPr>
          <w:rFonts w:ascii="Times New Roman" w:hAnsi="Times New Roman" w:cs="Times New Roman"/>
          <w:sz w:val="24"/>
        </w:rPr>
        <w:t>kendilerine hâkim olamama, davranışlarını gizlemeye çalışma, yalan söyleme, internete erişim sağlayamadığında eksiklik hissetme gibi kişiler üzerinde negatif etkilere yol açan davranış biçimi olarak açıklanabilir. Bu bağımlılık sadece internete bağımlı olmak değil; internetin yanı sıra internet aracılığı ile yapılan aktivitelere de bağımlı olmayı ifade etmektedir. Bu bağımlılıklar; bireylerin fiziksel ve psikolojik olarak,  aynı zamanda sosyal alanlar ve akademik alanlarda da yetersizlikler y</w:t>
      </w:r>
      <w:r w:rsidR="008F0A6E">
        <w:rPr>
          <w:rFonts w:ascii="Times New Roman" w:hAnsi="Times New Roman" w:cs="Times New Roman"/>
          <w:sz w:val="24"/>
        </w:rPr>
        <w:t>aşamalarına sebep olmaktadır (34</w:t>
      </w:r>
      <w:r w:rsidR="00664C3E" w:rsidRPr="00923174">
        <w:rPr>
          <w:rFonts w:ascii="Times New Roman" w:hAnsi="Times New Roman" w:cs="Times New Roman"/>
          <w:sz w:val="24"/>
        </w:rPr>
        <w:t>).</w:t>
      </w:r>
    </w:p>
    <w:p w14:paraId="6BC04E72" w14:textId="77777777" w:rsidR="00BA7E6A" w:rsidRDefault="00BA7E6A" w:rsidP="00923174">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İnternet bağımlılığının altı </w:t>
      </w:r>
      <w:r w:rsidR="00AA74D6">
        <w:rPr>
          <w:rFonts w:ascii="Times New Roman" w:hAnsi="Times New Roman" w:cs="Times New Roman"/>
          <w:sz w:val="24"/>
        </w:rPr>
        <w:t xml:space="preserve">faktörü </w:t>
      </w:r>
      <w:r>
        <w:rPr>
          <w:rFonts w:ascii="Times New Roman" w:hAnsi="Times New Roman" w:cs="Times New Roman"/>
          <w:sz w:val="24"/>
        </w:rPr>
        <w:t>vardır. B</w:t>
      </w:r>
      <w:r w:rsidR="00AA74D6">
        <w:rPr>
          <w:rFonts w:ascii="Times New Roman" w:hAnsi="Times New Roman" w:cs="Times New Roman"/>
          <w:sz w:val="24"/>
        </w:rPr>
        <w:t>unlar</w:t>
      </w:r>
      <w:r>
        <w:rPr>
          <w:rFonts w:ascii="Times New Roman" w:hAnsi="Times New Roman" w:cs="Times New Roman"/>
          <w:sz w:val="24"/>
        </w:rPr>
        <w:t>;</w:t>
      </w:r>
    </w:p>
    <w:p w14:paraId="4B8E5955" w14:textId="77777777" w:rsidR="00BA7E6A" w:rsidRPr="00AA74D6" w:rsidRDefault="00BA7E6A" w:rsidP="00076A46">
      <w:pPr>
        <w:pStyle w:val="ListeParagraf"/>
        <w:numPr>
          <w:ilvl w:val="0"/>
          <w:numId w:val="12"/>
        </w:numPr>
        <w:spacing w:after="120" w:line="360" w:lineRule="auto"/>
        <w:ind w:left="1105" w:hanging="425"/>
        <w:contextualSpacing w:val="0"/>
        <w:jc w:val="both"/>
        <w:rPr>
          <w:rFonts w:ascii="Times New Roman" w:hAnsi="Times New Roman" w:cs="Times New Roman"/>
          <w:sz w:val="24"/>
        </w:rPr>
      </w:pPr>
      <w:r w:rsidRPr="00AA74D6">
        <w:rPr>
          <w:rFonts w:ascii="Times New Roman" w:hAnsi="Times New Roman" w:cs="Times New Roman"/>
          <w:sz w:val="24"/>
        </w:rPr>
        <w:t>Dikkat çekme;</w:t>
      </w:r>
      <w:r w:rsidR="00AA74D6" w:rsidRPr="00AA74D6">
        <w:rPr>
          <w:rFonts w:ascii="Times New Roman" w:hAnsi="Times New Roman" w:cs="Times New Roman"/>
          <w:sz w:val="24"/>
        </w:rPr>
        <w:t xml:space="preserve"> bel</w:t>
      </w:r>
      <w:r w:rsidR="00AA74D6">
        <w:rPr>
          <w:rFonts w:ascii="Times New Roman" w:hAnsi="Times New Roman" w:cs="Times New Roman"/>
          <w:sz w:val="24"/>
        </w:rPr>
        <w:t>li bir faaliyetin</w:t>
      </w:r>
      <w:r w:rsidR="00AA74D6" w:rsidRPr="00AA74D6">
        <w:rPr>
          <w:rFonts w:ascii="Times New Roman" w:hAnsi="Times New Roman" w:cs="Times New Roman"/>
          <w:sz w:val="24"/>
        </w:rPr>
        <w:t>,</w:t>
      </w:r>
      <w:r w:rsidR="00AA74D6">
        <w:rPr>
          <w:rFonts w:ascii="Times New Roman" w:hAnsi="Times New Roman" w:cs="Times New Roman"/>
          <w:sz w:val="24"/>
        </w:rPr>
        <w:t xml:space="preserve"> bireyin hayatında veya fikirlerinde en önemli şeyler halini alması </w:t>
      </w:r>
      <w:r w:rsidR="00AA74D6" w:rsidRPr="00AA74D6">
        <w:rPr>
          <w:rFonts w:ascii="Times New Roman" w:hAnsi="Times New Roman" w:cs="Times New Roman"/>
          <w:sz w:val="24"/>
        </w:rPr>
        <w:t>durumudur.</w:t>
      </w:r>
    </w:p>
    <w:p w14:paraId="2F05FDB4" w14:textId="77777777" w:rsidR="00BA7E6A" w:rsidRDefault="00BA7E6A" w:rsidP="00076A46">
      <w:pPr>
        <w:pStyle w:val="ListeParagraf"/>
        <w:numPr>
          <w:ilvl w:val="0"/>
          <w:numId w:val="12"/>
        </w:numPr>
        <w:spacing w:after="120" w:line="360" w:lineRule="auto"/>
        <w:ind w:left="1105" w:hanging="425"/>
        <w:contextualSpacing w:val="0"/>
        <w:jc w:val="both"/>
        <w:rPr>
          <w:rFonts w:ascii="Times New Roman" w:hAnsi="Times New Roman" w:cs="Times New Roman"/>
          <w:sz w:val="24"/>
        </w:rPr>
      </w:pPr>
      <w:r w:rsidRPr="00AA74D6">
        <w:rPr>
          <w:rFonts w:ascii="Times New Roman" w:hAnsi="Times New Roman" w:cs="Times New Roman"/>
          <w:sz w:val="24"/>
        </w:rPr>
        <w:lastRenderedPageBreak/>
        <w:t>Duygu durum değişikliği</w:t>
      </w:r>
      <w:r w:rsidR="00AA74D6">
        <w:rPr>
          <w:rFonts w:ascii="Times New Roman" w:hAnsi="Times New Roman" w:cs="Times New Roman"/>
          <w:sz w:val="24"/>
        </w:rPr>
        <w:t>; bir faaliyetle ilgilenmenin neticesi olarak bireyin bildirdiği kişisel tecrübeleri açıklar ve başa çıkma yolu şeklinde anlaşılabilir.</w:t>
      </w:r>
    </w:p>
    <w:p w14:paraId="13E2A47B" w14:textId="77777777" w:rsidR="00BA7E6A" w:rsidRDefault="00BA7E6A" w:rsidP="00076A46">
      <w:pPr>
        <w:pStyle w:val="ListeParagraf"/>
        <w:numPr>
          <w:ilvl w:val="0"/>
          <w:numId w:val="12"/>
        </w:numPr>
        <w:spacing w:after="120" w:line="360" w:lineRule="auto"/>
        <w:ind w:left="1105" w:hanging="425"/>
        <w:contextualSpacing w:val="0"/>
        <w:jc w:val="both"/>
        <w:rPr>
          <w:rFonts w:ascii="Times New Roman" w:hAnsi="Times New Roman" w:cs="Times New Roman"/>
          <w:sz w:val="24"/>
        </w:rPr>
      </w:pPr>
      <w:r w:rsidRPr="00AA74D6">
        <w:rPr>
          <w:rFonts w:ascii="Times New Roman" w:hAnsi="Times New Roman" w:cs="Times New Roman"/>
          <w:sz w:val="24"/>
        </w:rPr>
        <w:t>Tolerans</w:t>
      </w:r>
      <w:r w:rsidR="00AA74D6">
        <w:rPr>
          <w:rFonts w:ascii="Times New Roman" w:hAnsi="Times New Roman" w:cs="Times New Roman"/>
          <w:sz w:val="24"/>
        </w:rPr>
        <w:t>; belli bir faaliyetten istenilen hazzı alabilmek için faaliyetin yapılma miktarının veya bu faaliyet için tüketilen zamanın sürekli arttırılması biçimidir.</w:t>
      </w:r>
    </w:p>
    <w:p w14:paraId="78CCBE19" w14:textId="77777777" w:rsidR="00BA7E6A" w:rsidRDefault="00BA7E6A" w:rsidP="00076A46">
      <w:pPr>
        <w:pStyle w:val="ListeParagraf"/>
        <w:numPr>
          <w:ilvl w:val="0"/>
          <w:numId w:val="12"/>
        </w:numPr>
        <w:spacing w:after="120" w:line="360" w:lineRule="auto"/>
        <w:ind w:left="1105" w:hanging="425"/>
        <w:contextualSpacing w:val="0"/>
        <w:jc w:val="both"/>
        <w:rPr>
          <w:rFonts w:ascii="Times New Roman" w:hAnsi="Times New Roman" w:cs="Times New Roman"/>
          <w:sz w:val="24"/>
        </w:rPr>
      </w:pPr>
      <w:r w:rsidRPr="00AA74D6">
        <w:rPr>
          <w:rFonts w:ascii="Times New Roman" w:hAnsi="Times New Roman" w:cs="Times New Roman"/>
          <w:sz w:val="24"/>
        </w:rPr>
        <w:t>Yoksunluk semptomları</w:t>
      </w:r>
      <w:r w:rsidR="00AA74D6">
        <w:rPr>
          <w:rFonts w:ascii="Times New Roman" w:hAnsi="Times New Roman" w:cs="Times New Roman"/>
          <w:sz w:val="24"/>
        </w:rPr>
        <w:t>; belli bir fiil sürmediğinde veya hızlıca sonlandığında meydana çıkan nahoş duygular veya fiziksel yansımalarıdır.</w:t>
      </w:r>
    </w:p>
    <w:p w14:paraId="61A5C6DB" w14:textId="77777777" w:rsidR="00BA7E6A" w:rsidRDefault="00BA7E6A" w:rsidP="00076A46">
      <w:pPr>
        <w:pStyle w:val="ListeParagraf"/>
        <w:numPr>
          <w:ilvl w:val="0"/>
          <w:numId w:val="12"/>
        </w:numPr>
        <w:spacing w:after="120" w:line="360" w:lineRule="auto"/>
        <w:ind w:left="1105" w:hanging="425"/>
        <w:contextualSpacing w:val="0"/>
        <w:jc w:val="both"/>
        <w:rPr>
          <w:rFonts w:ascii="Times New Roman" w:hAnsi="Times New Roman" w:cs="Times New Roman"/>
          <w:sz w:val="24"/>
        </w:rPr>
      </w:pPr>
      <w:r w:rsidRPr="00AA74D6">
        <w:rPr>
          <w:rFonts w:ascii="Times New Roman" w:hAnsi="Times New Roman" w:cs="Times New Roman"/>
          <w:sz w:val="24"/>
        </w:rPr>
        <w:t>Çatışma</w:t>
      </w:r>
      <w:r w:rsidR="00DB04DA">
        <w:rPr>
          <w:rFonts w:ascii="Times New Roman" w:hAnsi="Times New Roman" w:cs="Times New Roman"/>
          <w:sz w:val="24"/>
        </w:rPr>
        <w:t xml:space="preserve">; </w:t>
      </w:r>
      <w:r w:rsidR="00AA74D6">
        <w:rPr>
          <w:rFonts w:ascii="Times New Roman" w:hAnsi="Times New Roman" w:cs="Times New Roman"/>
          <w:sz w:val="24"/>
        </w:rPr>
        <w:t>bireyler ile çevresindeki kişiler arasındaki bireyler arası çatışmaları veya bireyin belli bir etkinlikle ilgili</w:t>
      </w:r>
      <w:r w:rsidR="00DB04DA">
        <w:rPr>
          <w:rFonts w:ascii="Times New Roman" w:hAnsi="Times New Roman" w:cs="Times New Roman"/>
          <w:sz w:val="24"/>
        </w:rPr>
        <w:t xml:space="preserve"> içinde yaşadığı çatışmaları belirtmektedir.</w:t>
      </w:r>
    </w:p>
    <w:p w14:paraId="2FCAB07A" w14:textId="77777777" w:rsidR="00BA7E6A" w:rsidRDefault="00BA7E6A" w:rsidP="00076A46">
      <w:pPr>
        <w:pStyle w:val="ListeParagraf"/>
        <w:numPr>
          <w:ilvl w:val="0"/>
          <w:numId w:val="12"/>
        </w:numPr>
        <w:spacing w:after="120" w:line="360" w:lineRule="auto"/>
        <w:ind w:left="1105" w:hanging="425"/>
        <w:contextualSpacing w:val="0"/>
        <w:jc w:val="both"/>
        <w:rPr>
          <w:rFonts w:ascii="Times New Roman" w:hAnsi="Times New Roman" w:cs="Times New Roman"/>
          <w:sz w:val="24"/>
        </w:rPr>
      </w:pPr>
      <w:r w:rsidRPr="00AA74D6">
        <w:rPr>
          <w:rFonts w:ascii="Times New Roman" w:hAnsi="Times New Roman" w:cs="Times New Roman"/>
          <w:sz w:val="24"/>
        </w:rPr>
        <w:t>Nüksetme</w:t>
      </w:r>
      <w:r w:rsidR="00DB04DA">
        <w:rPr>
          <w:rFonts w:ascii="Times New Roman" w:hAnsi="Times New Roman" w:cs="Times New Roman"/>
          <w:sz w:val="24"/>
        </w:rPr>
        <w:t>; belli bir faaliyetin önceki örüntüleri ile tekr</w:t>
      </w:r>
      <w:r w:rsidR="008F0A6E">
        <w:rPr>
          <w:rFonts w:ascii="Times New Roman" w:hAnsi="Times New Roman" w:cs="Times New Roman"/>
          <w:sz w:val="24"/>
        </w:rPr>
        <w:t>ar meydana gelmesidir (35</w:t>
      </w:r>
      <w:r w:rsidR="009A28A5">
        <w:rPr>
          <w:rFonts w:ascii="Times New Roman" w:hAnsi="Times New Roman" w:cs="Times New Roman"/>
          <w:sz w:val="24"/>
        </w:rPr>
        <w:t>).</w:t>
      </w:r>
    </w:p>
    <w:p w14:paraId="0DE107E6" w14:textId="77777777" w:rsidR="0082284B" w:rsidRPr="00BC5BE3" w:rsidRDefault="0082284B" w:rsidP="00A540A2">
      <w:pPr>
        <w:spacing w:after="120" w:line="360" w:lineRule="auto"/>
        <w:ind w:firstLine="680"/>
        <w:jc w:val="both"/>
        <w:rPr>
          <w:rFonts w:ascii="Times New Roman" w:hAnsi="Times New Roman" w:cs="Times New Roman"/>
          <w:sz w:val="24"/>
        </w:rPr>
      </w:pPr>
      <w:r w:rsidRPr="00BC5BE3">
        <w:rPr>
          <w:rFonts w:ascii="Times New Roman" w:hAnsi="Times New Roman" w:cs="Times New Roman"/>
          <w:sz w:val="24"/>
        </w:rPr>
        <w:t>İnternet bağımlılığının tanı ölçütleri; interneti aşırı kullanma isteği ve bu</w:t>
      </w:r>
      <w:r w:rsidR="00800629">
        <w:rPr>
          <w:rFonts w:ascii="Times New Roman" w:hAnsi="Times New Roman" w:cs="Times New Roman"/>
          <w:sz w:val="24"/>
        </w:rPr>
        <w:t xml:space="preserve"> </w:t>
      </w:r>
      <w:r w:rsidRPr="00BC5BE3">
        <w:rPr>
          <w:rFonts w:ascii="Times New Roman" w:hAnsi="Times New Roman" w:cs="Times New Roman"/>
          <w:sz w:val="24"/>
        </w:rPr>
        <w:t>durumun önüne geçilememesi, internet kullanımı olmadan geçirile</w:t>
      </w:r>
      <w:r w:rsidR="00776367">
        <w:rPr>
          <w:rFonts w:ascii="Times New Roman" w:hAnsi="Times New Roman" w:cs="Times New Roman"/>
          <w:sz w:val="24"/>
        </w:rPr>
        <w:t xml:space="preserve">n zamanın anlam ifade etmemesi ve </w:t>
      </w:r>
      <w:r w:rsidR="00776367" w:rsidRPr="00BC5BE3">
        <w:rPr>
          <w:rFonts w:ascii="Times New Roman" w:hAnsi="Times New Roman" w:cs="Times New Roman"/>
          <w:sz w:val="24"/>
        </w:rPr>
        <w:t xml:space="preserve">internette geçirilen </w:t>
      </w:r>
      <w:r w:rsidR="00776367">
        <w:rPr>
          <w:rFonts w:ascii="Times New Roman" w:hAnsi="Times New Roman" w:cs="Times New Roman"/>
          <w:sz w:val="24"/>
        </w:rPr>
        <w:t xml:space="preserve">zamanın </w:t>
      </w:r>
      <w:proofErr w:type="spellStart"/>
      <w:r w:rsidR="00776367" w:rsidRPr="00BC5BE3">
        <w:rPr>
          <w:rFonts w:ascii="Times New Roman" w:hAnsi="Times New Roman" w:cs="Times New Roman"/>
          <w:sz w:val="24"/>
        </w:rPr>
        <w:t>tolere</w:t>
      </w:r>
      <w:proofErr w:type="spellEnd"/>
      <w:r w:rsidR="00776367" w:rsidRPr="00BC5BE3">
        <w:rPr>
          <w:rFonts w:ascii="Times New Roman" w:hAnsi="Times New Roman" w:cs="Times New Roman"/>
          <w:sz w:val="24"/>
        </w:rPr>
        <w:t xml:space="preserve"> edilerek gittikçe artması,</w:t>
      </w:r>
      <w:r w:rsidR="00CD17D5">
        <w:rPr>
          <w:rFonts w:ascii="Times New Roman" w:hAnsi="Times New Roman" w:cs="Times New Roman"/>
          <w:sz w:val="24"/>
        </w:rPr>
        <w:t xml:space="preserve"> </w:t>
      </w:r>
      <w:r w:rsidRPr="00BC5BE3">
        <w:rPr>
          <w:rFonts w:ascii="Times New Roman" w:hAnsi="Times New Roman" w:cs="Times New Roman"/>
          <w:sz w:val="24"/>
        </w:rPr>
        <w:t xml:space="preserve">internete erişim sağlanamadığında aşırı huzursuzluk, agresiflik, gerginlik vb. durumların ortaya çıkması, bireylerin </w:t>
      </w:r>
      <w:r w:rsidR="00776367">
        <w:rPr>
          <w:rFonts w:ascii="Times New Roman" w:hAnsi="Times New Roman" w:cs="Times New Roman"/>
          <w:sz w:val="24"/>
        </w:rPr>
        <w:t xml:space="preserve">iş, aile, akademik ve </w:t>
      </w:r>
      <w:r w:rsidRPr="00BC5BE3">
        <w:rPr>
          <w:rFonts w:ascii="Times New Roman" w:hAnsi="Times New Roman" w:cs="Times New Roman"/>
          <w:sz w:val="24"/>
        </w:rPr>
        <w:t>sosyal</w:t>
      </w:r>
      <w:r w:rsidR="00800629">
        <w:rPr>
          <w:rFonts w:ascii="Times New Roman" w:hAnsi="Times New Roman" w:cs="Times New Roman"/>
          <w:sz w:val="24"/>
        </w:rPr>
        <w:t xml:space="preserve"> </w:t>
      </w:r>
      <w:r w:rsidRPr="00BC5BE3">
        <w:rPr>
          <w:rFonts w:ascii="Times New Roman" w:hAnsi="Times New Roman" w:cs="Times New Roman"/>
          <w:sz w:val="24"/>
        </w:rPr>
        <w:t>hayatlarının giderek bozulması şeklinde belirtilmekte</w:t>
      </w:r>
      <w:r w:rsidR="008F0A6E" w:rsidRPr="00BC5BE3">
        <w:rPr>
          <w:rFonts w:ascii="Times New Roman" w:hAnsi="Times New Roman" w:cs="Times New Roman"/>
          <w:sz w:val="24"/>
        </w:rPr>
        <w:t>dir (36</w:t>
      </w:r>
      <w:r w:rsidRPr="00BC5BE3">
        <w:rPr>
          <w:rFonts w:ascii="Times New Roman" w:hAnsi="Times New Roman" w:cs="Times New Roman"/>
          <w:sz w:val="24"/>
        </w:rPr>
        <w:t>).</w:t>
      </w:r>
    </w:p>
    <w:p w14:paraId="0CF8B24A" w14:textId="77777777" w:rsidR="00664C3E" w:rsidRDefault="00664C3E" w:rsidP="00923174">
      <w:pPr>
        <w:spacing w:after="120" w:line="360" w:lineRule="auto"/>
        <w:ind w:firstLine="680"/>
        <w:jc w:val="both"/>
        <w:rPr>
          <w:rFonts w:ascii="Times New Roman" w:hAnsi="Times New Roman" w:cs="Times New Roman"/>
          <w:sz w:val="24"/>
          <w:szCs w:val="24"/>
        </w:rPr>
      </w:pPr>
      <w:r w:rsidRPr="00923174">
        <w:rPr>
          <w:rFonts w:ascii="Times New Roman" w:hAnsi="Times New Roman" w:cs="Times New Roman"/>
          <w:sz w:val="24"/>
        </w:rPr>
        <w:t>İnternet bağımlılığı, kişilerin yaşamında bir ya da daha fazla alanda olumsuz sonuçlar</w:t>
      </w:r>
      <w:r w:rsidR="00923174">
        <w:rPr>
          <w:rFonts w:ascii="Times New Roman" w:hAnsi="Times New Roman" w:cs="Times New Roman"/>
          <w:sz w:val="24"/>
        </w:rPr>
        <w:t xml:space="preserve">ın </w:t>
      </w:r>
      <w:r w:rsidRPr="00923174">
        <w:rPr>
          <w:rFonts w:ascii="Times New Roman" w:hAnsi="Times New Roman" w:cs="Times New Roman"/>
          <w:sz w:val="24"/>
        </w:rPr>
        <w:t>ortaya çıkarmasına neden olmaktadır.</w:t>
      </w:r>
      <w:r w:rsidR="00923174">
        <w:rPr>
          <w:rFonts w:ascii="Times New Roman" w:hAnsi="Times New Roman" w:cs="Times New Roman"/>
          <w:sz w:val="24"/>
        </w:rPr>
        <w:t xml:space="preserve"> Örneğin; </w:t>
      </w:r>
      <w:r w:rsidRPr="00923174">
        <w:rPr>
          <w:rFonts w:ascii="Times New Roman" w:hAnsi="Times New Roman" w:cs="Times New Roman"/>
          <w:sz w:val="24"/>
        </w:rPr>
        <w:t>kişilerarası ilişkilerin bozulması, yetişkinlerde iş ve kariyer performanslarında düşüşlerin yaşanması; öğren</w:t>
      </w:r>
      <w:r w:rsidR="00923174">
        <w:rPr>
          <w:rFonts w:ascii="Times New Roman" w:hAnsi="Times New Roman" w:cs="Times New Roman"/>
          <w:sz w:val="24"/>
        </w:rPr>
        <w:t xml:space="preserve">cilerde yeme alışkanlıklarında, </w:t>
      </w:r>
      <w:r w:rsidRPr="00923174">
        <w:rPr>
          <w:rFonts w:ascii="Times New Roman" w:hAnsi="Times New Roman" w:cs="Times New Roman"/>
          <w:sz w:val="24"/>
        </w:rPr>
        <w:t>uyku düzenlerinde, kas is</w:t>
      </w:r>
      <w:r w:rsidR="00923174">
        <w:rPr>
          <w:rFonts w:ascii="Times New Roman" w:hAnsi="Times New Roman" w:cs="Times New Roman"/>
          <w:sz w:val="24"/>
        </w:rPr>
        <w:t xml:space="preserve">kelet sistemlerinde, akademik </w:t>
      </w:r>
      <w:r w:rsidRPr="00923174">
        <w:rPr>
          <w:rFonts w:ascii="Times New Roman" w:hAnsi="Times New Roman" w:cs="Times New Roman"/>
          <w:sz w:val="24"/>
        </w:rPr>
        <w:t>başarılarında, okul içi yaşantılarında</w:t>
      </w:r>
      <w:r w:rsidRPr="007560ED">
        <w:rPr>
          <w:rFonts w:ascii="Times New Roman" w:hAnsi="Times New Roman" w:cs="Times New Roman"/>
          <w:sz w:val="24"/>
          <w:szCs w:val="24"/>
        </w:rPr>
        <w:t xml:space="preserve"> ve fiziksel sağlıklarında bozulmalar, aile içi iletişim çatışmaları, günl</w:t>
      </w:r>
      <w:r>
        <w:rPr>
          <w:rFonts w:ascii="Times New Roman" w:hAnsi="Times New Roman" w:cs="Times New Roman"/>
          <w:sz w:val="24"/>
          <w:szCs w:val="24"/>
        </w:rPr>
        <w:t>ük yaşamda rutinlerde bozulmalar</w:t>
      </w:r>
      <w:r w:rsidRPr="007560ED">
        <w:rPr>
          <w:rFonts w:ascii="Times New Roman" w:hAnsi="Times New Roman" w:cs="Times New Roman"/>
          <w:sz w:val="24"/>
          <w:szCs w:val="24"/>
        </w:rPr>
        <w:t>, yüz yüze iletişimde zorl</w:t>
      </w:r>
      <w:r>
        <w:rPr>
          <w:rFonts w:ascii="Times New Roman" w:hAnsi="Times New Roman" w:cs="Times New Roman"/>
          <w:sz w:val="24"/>
          <w:szCs w:val="24"/>
        </w:rPr>
        <w:t>uk çekme g</w:t>
      </w:r>
      <w:r w:rsidRPr="007560ED">
        <w:rPr>
          <w:rFonts w:ascii="Times New Roman" w:hAnsi="Times New Roman" w:cs="Times New Roman"/>
          <w:sz w:val="24"/>
          <w:szCs w:val="24"/>
        </w:rPr>
        <w:t xml:space="preserve">ibi durumlar yaşanabilir </w:t>
      </w:r>
      <w:r w:rsidR="008F0A6E">
        <w:rPr>
          <w:rFonts w:ascii="Times New Roman" w:hAnsi="Times New Roman" w:cs="Times New Roman"/>
          <w:sz w:val="24"/>
          <w:szCs w:val="24"/>
        </w:rPr>
        <w:t>(37</w:t>
      </w:r>
      <w:r>
        <w:rPr>
          <w:rFonts w:ascii="Times New Roman" w:hAnsi="Times New Roman" w:cs="Times New Roman"/>
          <w:sz w:val="24"/>
          <w:szCs w:val="24"/>
        </w:rPr>
        <w:t>).</w:t>
      </w:r>
      <w:r w:rsidR="00C8118E">
        <w:rPr>
          <w:rFonts w:ascii="Times New Roman" w:hAnsi="Times New Roman" w:cs="Times New Roman"/>
          <w:sz w:val="24"/>
          <w:szCs w:val="24"/>
        </w:rPr>
        <w:t xml:space="preserve"> Ayrıca, </w:t>
      </w:r>
      <w:r w:rsidR="00F75C6C">
        <w:rPr>
          <w:rFonts w:ascii="Times New Roman" w:hAnsi="Times New Roman" w:cs="Times New Roman"/>
          <w:sz w:val="24"/>
          <w:szCs w:val="24"/>
        </w:rPr>
        <w:t xml:space="preserve">internetin yoğun </w:t>
      </w:r>
      <w:proofErr w:type="spellStart"/>
      <w:r w:rsidR="00F75C6C">
        <w:rPr>
          <w:rFonts w:ascii="Times New Roman" w:hAnsi="Times New Roman" w:cs="Times New Roman"/>
          <w:sz w:val="24"/>
          <w:szCs w:val="24"/>
        </w:rPr>
        <w:t>kulanımı</w:t>
      </w:r>
      <w:proofErr w:type="spellEnd"/>
      <w:r w:rsidR="00F75C6C">
        <w:rPr>
          <w:rFonts w:ascii="Times New Roman" w:hAnsi="Times New Roman" w:cs="Times New Roman"/>
          <w:sz w:val="24"/>
          <w:szCs w:val="24"/>
        </w:rPr>
        <w:t xml:space="preserve"> durumu beraberinde </w:t>
      </w:r>
      <w:proofErr w:type="spellStart"/>
      <w:r w:rsidR="00F75C6C">
        <w:rPr>
          <w:rFonts w:ascii="Times New Roman" w:hAnsi="Times New Roman" w:cs="Times New Roman"/>
          <w:sz w:val="24"/>
          <w:szCs w:val="24"/>
        </w:rPr>
        <w:t>netlessfobi</w:t>
      </w:r>
      <w:proofErr w:type="spellEnd"/>
      <w:r w:rsidR="00F75C6C">
        <w:rPr>
          <w:rFonts w:ascii="Times New Roman" w:hAnsi="Times New Roman" w:cs="Times New Roman"/>
          <w:sz w:val="24"/>
          <w:szCs w:val="24"/>
        </w:rPr>
        <w:t xml:space="preserve"> kavramını getirmiştir. </w:t>
      </w:r>
      <w:proofErr w:type="spellStart"/>
      <w:r w:rsidR="00F75C6C">
        <w:rPr>
          <w:rFonts w:ascii="Times New Roman" w:hAnsi="Times New Roman" w:cs="Times New Roman"/>
          <w:sz w:val="24"/>
          <w:szCs w:val="24"/>
        </w:rPr>
        <w:t>Netlessfobi</w:t>
      </w:r>
      <w:proofErr w:type="spellEnd"/>
      <w:r w:rsidR="00F75C6C">
        <w:rPr>
          <w:rFonts w:ascii="Times New Roman" w:hAnsi="Times New Roman" w:cs="Times New Roman"/>
          <w:sz w:val="24"/>
          <w:szCs w:val="24"/>
        </w:rPr>
        <w:t xml:space="preserve"> kavramı; internetsiz kalma korkusu olarak ifade edilmektedir. Bu durum</w:t>
      </w:r>
      <w:r w:rsidR="0037190C">
        <w:rPr>
          <w:rFonts w:ascii="Times New Roman" w:hAnsi="Times New Roman" w:cs="Times New Roman"/>
          <w:sz w:val="24"/>
          <w:szCs w:val="24"/>
        </w:rPr>
        <w:t xml:space="preserve"> da</w:t>
      </w:r>
      <w:r w:rsidR="00F75C6C">
        <w:rPr>
          <w:rFonts w:ascii="Times New Roman" w:hAnsi="Times New Roman" w:cs="Times New Roman"/>
          <w:sz w:val="24"/>
          <w:szCs w:val="24"/>
        </w:rPr>
        <w:t xml:space="preserve"> bireylerde </w:t>
      </w:r>
      <w:r w:rsidR="0037190C">
        <w:rPr>
          <w:rFonts w:ascii="Times New Roman" w:hAnsi="Times New Roman" w:cs="Times New Roman"/>
          <w:sz w:val="24"/>
          <w:szCs w:val="24"/>
        </w:rPr>
        <w:t xml:space="preserve">özellikle </w:t>
      </w:r>
      <w:r w:rsidR="00F75C6C">
        <w:rPr>
          <w:rFonts w:ascii="Times New Roman" w:hAnsi="Times New Roman" w:cs="Times New Roman"/>
          <w:sz w:val="24"/>
          <w:szCs w:val="24"/>
        </w:rPr>
        <w:t>psikolojik sorunlara sebep olabilmektedir.</w:t>
      </w:r>
    </w:p>
    <w:p w14:paraId="3BDC690C" w14:textId="4905B8AE" w:rsidR="00F75C6C" w:rsidRDefault="00C8118E" w:rsidP="00923174">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Ülkemizde de </w:t>
      </w:r>
      <w:r w:rsidR="005701BC">
        <w:rPr>
          <w:rFonts w:ascii="Times New Roman" w:hAnsi="Times New Roman" w:cs="Times New Roman"/>
          <w:sz w:val="24"/>
          <w:szCs w:val="24"/>
        </w:rPr>
        <w:t xml:space="preserve">internet kullanımı giderek artış göstermektedir. Bu durum istatistiki verilere de yansımıştır. </w:t>
      </w:r>
      <w:proofErr w:type="spellStart"/>
      <w:r w:rsidR="00F75C6C">
        <w:rPr>
          <w:rFonts w:ascii="Times New Roman" w:hAnsi="Times New Roman" w:cs="Times New Roman"/>
          <w:sz w:val="24"/>
          <w:szCs w:val="24"/>
        </w:rPr>
        <w:t>TÜİK’in</w:t>
      </w:r>
      <w:proofErr w:type="spellEnd"/>
      <w:r w:rsidR="00F75C6C">
        <w:rPr>
          <w:rFonts w:ascii="Times New Roman" w:hAnsi="Times New Roman" w:cs="Times New Roman"/>
          <w:sz w:val="24"/>
          <w:szCs w:val="24"/>
        </w:rPr>
        <w:t xml:space="preserve"> 2021 yılında 6-15 yaş grubu çocuklar ile yapmış olduğu </w:t>
      </w:r>
      <w:r>
        <w:rPr>
          <w:rFonts w:ascii="Times New Roman" w:hAnsi="Times New Roman" w:cs="Times New Roman"/>
          <w:sz w:val="24"/>
          <w:szCs w:val="24"/>
        </w:rPr>
        <w:t>‘’</w:t>
      </w:r>
      <w:r w:rsidR="00F75C6C">
        <w:rPr>
          <w:rFonts w:ascii="Times New Roman" w:hAnsi="Times New Roman" w:cs="Times New Roman"/>
          <w:sz w:val="24"/>
          <w:szCs w:val="24"/>
        </w:rPr>
        <w:t>Çocuklarda Bilişim Teknolojileri Kullanım Araştırması</w:t>
      </w:r>
      <w:r>
        <w:rPr>
          <w:rFonts w:ascii="Times New Roman" w:hAnsi="Times New Roman" w:cs="Times New Roman"/>
          <w:sz w:val="24"/>
          <w:szCs w:val="24"/>
        </w:rPr>
        <w:t>’’</w:t>
      </w:r>
      <w:r w:rsidR="00F75C6C">
        <w:rPr>
          <w:rFonts w:ascii="Times New Roman" w:hAnsi="Times New Roman" w:cs="Times New Roman"/>
          <w:sz w:val="24"/>
          <w:szCs w:val="24"/>
        </w:rPr>
        <w:t xml:space="preserve"> sonuçlarında; çocuklarda internet kullanım oranının %82</w:t>
      </w:r>
      <w:r w:rsidR="00417548">
        <w:rPr>
          <w:rFonts w:ascii="Times New Roman" w:hAnsi="Times New Roman" w:cs="Times New Roman"/>
          <w:sz w:val="24"/>
          <w:szCs w:val="24"/>
        </w:rPr>
        <w:t>.</w:t>
      </w:r>
      <w:r w:rsidR="00F75C6C">
        <w:rPr>
          <w:rFonts w:ascii="Times New Roman" w:hAnsi="Times New Roman" w:cs="Times New Roman"/>
          <w:sz w:val="24"/>
          <w:szCs w:val="24"/>
        </w:rPr>
        <w:t>7 olduğu, bu oranın 2013 yılında ise</w:t>
      </w:r>
      <w:r>
        <w:rPr>
          <w:rFonts w:ascii="Times New Roman" w:hAnsi="Times New Roman" w:cs="Times New Roman"/>
          <w:sz w:val="24"/>
          <w:szCs w:val="24"/>
        </w:rPr>
        <w:t xml:space="preserve"> %50</w:t>
      </w:r>
      <w:r w:rsidR="00417548">
        <w:rPr>
          <w:rFonts w:ascii="Times New Roman" w:hAnsi="Times New Roman" w:cs="Times New Roman"/>
          <w:sz w:val="24"/>
          <w:szCs w:val="24"/>
        </w:rPr>
        <w:t>.</w:t>
      </w:r>
      <w:r>
        <w:rPr>
          <w:rFonts w:ascii="Times New Roman" w:hAnsi="Times New Roman" w:cs="Times New Roman"/>
          <w:sz w:val="24"/>
          <w:szCs w:val="24"/>
        </w:rPr>
        <w:t xml:space="preserve">8 </w:t>
      </w:r>
      <w:r>
        <w:rPr>
          <w:rFonts w:ascii="Times New Roman" w:hAnsi="Times New Roman" w:cs="Times New Roman"/>
          <w:sz w:val="24"/>
          <w:szCs w:val="24"/>
        </w:rPr>
        <w:lastRenderedPageBreak/>
        <w:t xml:space="preserve">olduğu ifade edilmiştir. Ayrıca, bu araştırmada ülkemizde 2021 yılında </w:t>
      </w:r>
      <w:r w:rsidR="005701BC">
        <w:rPr>
          <w:rFonts w:ascii="Times New Roman" w:hAnsi="Times New Roman" w:cs="Times New Roman"/>
          <w:sz w:val="24"/>
          <w:szCs w:val="24"/>
        </w:rPr>
        <w:t>düzenli internet kullananların oranı</w:t>
      </w:r>
      <w:r>
        <w:rPr>
          <w:rFonts w:ascii="Times New Roman" w:hAnsi="Times New Roman" w:cs="Times New Roman"/>
          <w:sz w:val="24"/>
          <w:szCs w:val="24"/>
        </w:rPr>
        <w:t>nın</w:t>
      </w:r>
      <w:r w:rsidR="005701BC">
        <w:rPr>
          <w:rFonts w:ascii="Times New Roman" w:hAnsi="Times New Roman" w:cs="Times New Roman"/>
          <w:sz w:val="24"/>
          <w:szCs w:val="24"/>
        </w:rPr>
        <w:t xml:space="preserve"> %98</w:t>
      </w:r>
      <w:r w:rsidR="00417548">
        <w:rPr>
          <w:rFonts w:ascii="Times New Roman" w:hAnsi="Times New Roman" w:cs="Times New Roman"/>
          <w:sz w:val="24"/>
          <w:szCs w:val="24"/>
        </w:rPr>
        <w:t>.</w:t>
      </w:r>
      <w:r w:rsidR="005701BC">
        <w:rPr>
          <w:rFonts w:ascii="Times New Roman" w:hAnsi="Times New Roman" w:cs="Times New Roman"/>
          <w:sz w:val="24"/>
          <w:szCs w:val="24"/>
        </w:rPr>
        <w:t>6</w:t>
      </w:r>
      <w:r w:rsidR="00CD17D5">
        <w:rPr>
          <w:rFonts w:ascii="Times New Roman" w:hAnsi="Times New Roman" w:cs="Times New Roman"/>
          <w:sz w:val="24"/>
          <w:szCs w:val="24"/>
        </w:rPr>
        <w:t xml:space="preserve"> </w:t>
      </w:r>
      <w:r>
        <w:rPr>
          <w:rFonts w:ascii="Times New Roman" w:hAnsi="Times New Roman" w:cs="Times New Roman"/>
          <w:sz w:val="24"/>
          <w:szCs w:val="24"/>
        </w:rPr>
        <w:t xml:space="preserve">olduğu, </w:t>
      </w:r>
      <w:r w:rsidR="005701BC">
        <w:rPr>
          <w:rFonts w:ascii="Times New Roman" w:hAnsi="Times New Roman" w:cs="Times New Roman"/>
          <w:sz w:val="24"/>
          <w:szCs w:val="24"/>
        </w:rPr>
        <w:t>2013 yılında ise</w:t>
      </w:r>
      <w:r>
        <w:rPr>
          <w:rFonts w:ascii="Times New Roman" w:hAnsi="Times New Roman" w:cs="Times New Roman"/>
          <w:sz w:val="24"/>
          <w:szCs w:val="24"/>
        </w:rPr>
        <w:t xml:space="preserve"> bu oranın %91</w:t>
      </w:r>
      <w:r w:rsidR="00417548">
        <w:rPr>
          <w:rFonts w:ascii="Times New Roman" w:hAnsi="Times New Roman" w:cs="Times New Roman"/>
          <w:sz w:val="24"/>
          <w:szCs w:val="24"/>
        </w:rPr>
        <w:t>.</w:t>
      </w:r>
      <w:r>
        <w:rPr>
          <w:rFonts w:ascii="Times New Roman" w:hAnsi="Times New Roman" w:cs="Times New Roman"/>
          <w:sz w:val="24"/>
          <w:szCs w:val="24"/>
        </w:rPr>
        <w:t>8 olduğu ortaya çıkmıştır</w:t>
      </w:r>
      <w:r w:rsidR="008F0A6E">
        <w:rPr>
          <w:rFonts w:ascii="Times New Roman" w:hAnsi="Times New Roman" w:cs="Times New Roman"/>
          <w:sz w:val="24"/>
          <w:szCs w:val="24"/>
        </w:rPr>
        <w:t>(38</w:t>
      </w:r>
      <w:r w:rsidR="00241D0B">
        <w:rPr>
          <w:rFonts w:ascii="Times New Roman" w:hAnsi="Times New Roman" w:cs="Times New Roman"/>
          <w:sz w:val="24"/>
          <w:szCs w:val="24"/>
        </w:rPr>
        <w:t>).</w:t>
      </w:r>
    </w:p>
    <w:p w14:paraId="11B6B2A0" w14:textId="77777777" w:rsidR="008E7139" w:rsidRPr="00636858" w:rsidRDefault="008E7139" w:rsidP="00923174">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Ebeveynlerin internet kullanımı konusunda ye</w:t>
      </w:r>
      <w:r w:rsidR="00C8118E">
        <w:rPr>
          <w:rFonts w:ascii="Times New Roman" w:hAnsi="Times New Roman" w:cs="Times New Roman"/>
          <w:sz w:val="24"/>
          <w:szCs w:val="24"/>
        </w:rPr>
        <w:t xml:space="preserve">terli bilgiye sahip olmamaları, internete erişim sağlamaları durumunda </w:t>
      </w:r>
      <w:r>
        <w:rPr>
          <w:rFonts w:ascii="Times New Roman" w:hAnsi="Times New Roman" w:cs="Times New Roman"/>
          <w:sz w:val="24"/>
          <w:szCs w:val="24"/>
        </w:rPr>
        <w:t>çocukl</w:t>
      </w:r>
      <w:r w:rsidR="00C8118E">
        <w:rPr>
          <w:rFonts w:ascii="Times New Roman" w:hAnsi="Times New Roman" w:cs="Times New Roman"/>
          <w:sz w:val="24"/>
          <w:szCs w:val="24"/>
        </w:rPr>
        <w:t xml:space="preserve">arını uygun şekilde denetlememeleri </w:t>
      </w:r>
      <w:r w:rsidR="008F50FE">
        <w:rPr>
          <w:rFonts w:ascii="Times New Roman" w:hAnsi="Times New Roman" w:cs="Times New Roman"/>
          <w:sz w:val="24"/>
          <w:szCs w:val="24"/>
        </w:rPr>
        <w:t xml:space="preserve">ve çocukların sosyal yaşama dahil olmak yerine </w:t>
      </w:r>
      <w:r w:rsidR="00C8118E">
        <w:rPr>
          <w:rFonts w:ascii="Times New Roman" w:hAnsi="Times New Roman" w:cs="Times New Roman"/>
          <w:sz w:val="24"/>
          <w:szCs w:val="24"/>
        </w:rPr>
        <w:t xml:space="preserve">evde </w:t>
      </w:r>
      <w:r w:rsidR="008F50FE">
        <w:rPr>
          <w:rFonts w:ascii="Times New Roman" w:hAnsi="Times New Roman" w:cs="Times New Roman"/>
          <w:sz w:val="24"/>
          <w:szCs w:val="24"/>
        </w:rPr>
        <w:t>kalmayı t</w:t>
      </w:r>
      <w:r>
        <w:rPr>
          <w:rFonts w:ascii="Times New Roman" w:hAnsi="Times New Roman" w:cs="Times New Roman"/>
          <w:sz w:val="24"/>
          <w:szCs w:val="24"/>
        </w:rPr>
        <w:t>erci</w:t>
      </w:r>
      <w:r w:rsidR="008F50FE">
        <w:rPr>
          <w:rFonts w:ascii="Times New Roman" w:hAnsi="Times New Roman" w:cs="Times New Roman"/>
          <w:sz w:val="24"/>
          <w:szCs w:val="24"/>
        </w:rPr>
        <w:t xml:space="preserve">h etmelerinin bu çocukların </w:t>
      </w:r>
      <w:r w:rsidR="00C8118E">
        <w:rPr>
          <w:rFonts w:ascii="Times New Roman" w:hAnsi="Times New Roman" w:cs="Times New Roman"/>
          <w:sz w:val="24"/>
          <w:szCs w:val="24"/>
        </w:rPr>
        <w:t>i</w:t>
      </w:r>
      <w:r>
        <w:rPr>
          <w:rFonts w:ascii="Times New Roman" w:hAnsi="Times New Roman" w:cs="Times New Roman"/>
          <w:sz w:val="24"/>
          <w:szCs w:val="24"/>
        </w:rPr>
        <w:t>nternet</w:t>
      </w:r>
      <w:r w:rsidR="008F50FE">
        <w:rPr>
          <w:rFonts w:ascii="Times New Roman" w:hAnsi="Times New Roman" w:cs="Times New Roman"/>
          <w:sz w:val="24"/>
          <w:szCs w:val="24"/>
        </w:rPr>
        <w:t>in risklerine karşı savunmasız olmalarına yol açabildiği görülmektedir.</w:t>
      </w:r>
    </w:p>
    <w:p w14:paraId="28EF5F9F" w14:textId="77777777" w:rsidR="00664C3E" w:rsidRPr="008B5C39" w:rsidRDefault="00664C3E" w:rsidP="00923174">
      <w:pPr>
        <w:pStyle w:val="Balk2"/>
      </w:pPr>
      <w:bookmarkStart w:id="24" w:name="_Toc94004368"/>
      <w:r w:rsidRPr="008B5C39">
        <w:t>2.4.4.Dijital Oyun Bağımlılığı</w:t>
      </w:r>
      <w:bookmarkEnd w:id="24"/>
    </w:p>
    <w:p w14:paraId="023412C9" w14:textId="77777777" w:rsidR="00664C3E" w:rsidRPr="00923174" w:rsidRDefault="00664C3E" w:rsidP="00923174">
      <w:pPr>
        <w:spacing w:after="120" w:line="360" w:lineRule="auto"/>
        <w:ind w:firstLine="680"/>
        <w:jc w:val="both"/>
        <w:rPr>
          <w:rFonts w:ascii="Times New Roman" w:hAnsi="Times New Roman" w:cs="Times New Roman"/>
          <w:sz w:val="24"/>
        </w:rPr>
      </w:pPr>
      <w:r w:rsidRPr="00923174">
        <w:rPr>
          <w:rFonts w:ascii="Times New Roman" w:hAnsi="Times New Roman" w:cs="Times New Roman"/>
          <w:sz w:val="24"/>
        </w:rPr>
        <w:t>Oyun</w:t>
      </w:r>
      <w:r w:rsidR="00A12B3C">
        <w:rPr>
          <w:rFonts w:ascii="Times New Roman" w:hAnsi="Times New Roman" w:cs="Times New Roman"/>
          <w:sz w:val="24"/>
        </w:rPr>
        <w:t xml:space="preserve">un </w:t>
      </w:r>
      <w:r w:rsidRPr="00923174">
        <w:rPr>
          <w:rFonts w:ascii="Times New Roman" w:hAnsi="Times New Roman" w:cs="Times New Roman"/>
          <w:sz w:val="24"/>
        </w:rPr>
        <w:t>çocuklar açısından eğlence fonksiyonunun yanında sosyal görevleri tecrübe etme, içsel özelliklerini</w:t>
      </w:r>
      <w:r w:rsidR="0037190C">
        <w:rPr>
          <w:rFonts w:ascii="Times New Roman" w:hAnsi="Times New Roman" w:cs="Times New Roman"/>
          <w:sz w:val="24"/>
        </w:rPr>
        <w:t xml:space="preserve"> </w:t>
      </w:r>
      <w:r w:rsidRPr="00923174">
        <w:rPr>
          <w:rFonts w:ascii="Times New Roman" w:hAnsi="Times New Roman" w:cs="Times New Roman"/>
          <w:sz w:val="24"/>
        </w:rPr>
        <w:t>dışa yansıtma, içsel güdü olan saldırganlı</w:t>
      </w:r>
      <w:r w:rsidR="008F50FE">
        <w:rPr>
          <w:rFonts w:ascii="Times New Roman" w:hAnsi="Times New Roman" w:cs="Times New Roman"/>
          <w:sz w:val="24"/>
        </w:rPr>
        <w:t>ğın sergilenmesine imkan vermen</w:t>
      </w:r>
      <w:r w:rsidR="00A12B3C">
        <w:rPr>
          <w:rFonts w:ascii="Times New Roman" w:hAnsi="Times New Roman" w:cs="Times New Roman"/>
          <w:sz w:val="24"/>
        </w:rPr>
        <w:t>in</w:t>
      </w:r>
      <w:r w:rsidR="00CD17D5">
        <w:rPr>
          <w:rFonts w:ascii="Times New Roman" w:hAnsi="Times New Roman" w:cs="Times New Roman"/>
          <w:sz w:val="24"/>
        </w:rPr>
        <w:t xml:space="preserve"> </w:t>
      </w:r>
      <w:r w:rsidR="00A12B3C">
        <w:rPr>
          <w:rFonts w:ascii="Times New Roman" w:hAnsi="Times New Roman" w:cs="Times New Roman"/>
          <w:sz w:val="24"/>
        </w:rPr>
        <w:t xml:space="preserve">bir aracı olduğu kabul edilmektedir. </w:t>
      </w:r>
      <w:r w:rsidRPr="00923174">
        <w:rPr>
          <w:rFonts w:ascii="Times New Roman" w:hAnsi="Times New Roman" w:cs="Times New Roman"/>
          <w:sz w:val="24"/>
        </w:rPr>
        <w:t>Çocuk oyunları kültürel faktörlere ve zaman</w:t>
      </w:r>
      <w:r w:rsidR="00923174" w:rsidRPr="00923174">
        <w:rPr>
          <w:rFonts w:ascii="Times New Roman" w:hAnsi="Times New Roman" w:cs="Times New Roman"/>
          <w:sz w:val="24"/>
        </w:rPr>
        <w:t xml:space="preserve">lara göre </w:t>
      </w:r>
      <w:r w:rsidRPr="00923174">
        <w:rPr>
          <w:rFonts w:ascii="Times New Roman" w:hAnsi="Times New Roman" w:cs="Times New Roman"/>
          <w:sz w:val="24"/>
        </w:rPr>
        <w:t>dönüşüm geçirmiştir. Geçmiş dönemlerde yaygın olarak so</w:t>
      </w:r>
      <w:r w:rsidR="00A12B3C">
        <w:rPr>
          <w:rFonts w:ascii="Times New Roman" w:hAnsi="Times New Roman" w:cs="Times New Roman"/>
          <w:sz w:val="24"/>
        </w:rPr>
        <w:t xml:space="preserve">kakta oynanan ve gerçek oyunlar, </w:t>
      </w:r>
      <w:r w:rsidRPr="00923174">
        <w:rPr>
          <w:rFonts w:ascii="Times New Roman" w:hAnsi="Times New Roman" w:cs="Times New Roman"/>
          <w:sz w:val="24"/>
        </w:rPr>
        <w:t xml:space="preserve">yerini </w:t>
      </w:r>
      <w:r w:rsidR="00923174" w:rsidRPr="00923174">
        <w:rPr>
          <w:rFonts w:ascii="Times New Roman" w:hAnsi="Times New Roman" w:cs="Times New Roman"/>
          <w:sz w:val="24"/>
        </w:rPr>
        <w:t xml:space="preserve">konut içerisinde ve sanal </w:t>
      </w:r>
      <w:r w:rsidRPr="00923174">
        <w:rPr>
          <w:rFonts w:ascii="Times New Roman" w:hAnsi="Times New Roman" w:cs="Times New Roman"/>
          <w:sz w:val="24"/>
        </w:rPr>
        <w:t>alemlerde oynanan dijit</w:t>
      </w:r>
      <w:r w:rsidR="00A12B3C">
        <w:rPr>
          <w:rFonts w:ascii="Times New Roman" w:hAnsi="Times New Roman" w:cs="Times New Roman"/>
          <w:sz w:val="24"/>
        </w:rPr>
        <w:t xml:space="preserve">al oyunlara </w:t>
      </w:r>
      <w:r w:rsidR="000F3319">
        <w:rPr>
          <w:rFonts w:ascii="Times New Roman" w:hAnsi="Times New Roman" w:cs="Times New Roman"/>
          <w:sz w:val="24"/>
        </w:rPr>
        <w:t>bırakmıştır (3</w:t>
      </w:r>
      <w:r w:rsidR="008F0A6E">
        <w:rPr>
          <w:rFonts w:ascii="Times New Roman" w:hAnsi="Times New Roman" w:cs="Times New Roman"/>
          <w:sz w:val="24"/>
        </w:rPr>
        <w:t>9</w:t>
      </w:r>
      <w:r w:rsidRPr="00923174">
        <w:rPr>
          <w:rFonts w:ascii="Times New Roman" w:hAnsi="Times New Roman" w:cs="Times New Roman"/>
          <w:sz w:val="24"/>
        </w:rPr>
        <w:t>).</w:t>
      </w:r>
    </w:p>
    <w:p w14:paraId="22C14917" w14:textId="77777777" w:rsidR="00664C3E" w:rsidRDefault="00664C3E" w:rsidP="00923174">
      <w:pPr>
        <w:spacing w:after="120" w:line="360" w:lineRule="auto"/>
        <w:ind w:firstLine="680"/>
        <w:jc w:val="both"/>
        <w:rPr>
          <w:rFonts w:ascii="Times New Roman" w:hAnsi="Times New Roman" w:cs="Times New Roman"/>
          <w:sz w:val="24"/>
          <w:szCs w:val="24"/>
        </w:rPr>
      </w:pPr>
      <w:r w:rsidRPr="00923174">
        <w:rPr>
          <w:rFonts w:ascii="Times New Roman" w:hAnsi="Times New Roman" w:cs="Times New Roman"/>
          <w:sz w:val="24"/>
        </w:rPr>
        <w:t>Mevcut durumda çocuklar, sanal ortamlar-özellikle de dijital oyunlarla</w:t>
      </w:r>
      <w:r w:rsidR="00CD17D5">
        <w:rPr>
          <w:rFonts w:ascii="Times New Roman" w:hAnsi="Times New Roman" w:cs="Times New Roman"/>
          <w:sz w:val="24"/>
        </w:rPr>
        <w:t xml:space="preserve"> </w:t>
      </w:r>
      <w:r w:rsidRPr="00923174">
        <w:rPr>
          <w:rFonts w:ascii="Times New Roman" w:hAnsi="Times New Roman" w:cs="Times New Roman"/>
          <w:sz w:val="24"/>
        </w:rPr>
        <w:t>yaşamdan yer ve zaman yönünden uzaklaşmaktadır. İnsan hayatının birçok yönünü etkileyen teknolojik ilerlemeler</w:t>
      </w:r>
      <w:r w:rsidR="0037190C">
        <w:rPr>
          <w:rFonts w:ascii="Times New Roman" w:hAnsi="Times New Roman" w:cs="Times New Roman"/>
          <w:sz w:val="24"/>
        </w:rPr>
        <w:t>,</w:t>
      </w:r>
      <w:r w:rsidRPr="00923174">
        <w:rPr>
          <w:rFonts w:ascii="Times New Roman" w:hAnsi="Times New Roman" w:cs="Times New Roman"/>
          <w:sz w:val="24"/>
        </w:rPr>
        <w:t xml:space="preserve"> çocukların temel alanı olan oyunlarda </w:t>
      </w:r>
      <w:r w:rsidR="0037190C">
        <w:rPr>
          <w:rFonts w:ascii="Times New Roman" w:hAnsi="Times New Roman" w:cs="Times New Roman"/>
          <w:sz w:val="24"/>
        </w:rPr>
        <w:t xml:space="preserve">da </w:t>
      </w:r>
      <w:r w:rsidRPr="00923174">
        <w:rPr>
          <w:rFonts w:ascii="Times New Roman" w:hAnsi="Times New Roman" w:cs="Times New Roman"/>
          <w:sz w:val="24"/>
        </w:rPr>
        <w:t xml:space="preserve">varlığını göstermektedir. Geleneksel oyunların giderek etkisinin azaldığı ve dijital oyunların birçok biçimiyle farklı cins </w:t>
      </w:r>
      <w:proofErr w:type="spellStart"/>
      <w:r w:rsidRPr="00923174">
        <w:rPr>
          <w:rFonts w:ascii="Times New Roman" w:hAnsi="Times New Roman" w:cs="Times New Roman"/>
          <w:sz w:val="24"/>
        </w:rPr>
        <w:t>ve</w:t>
      </w:r>
      <w:r>
        <w:rPr>
          <w:rFonts w:ascii="Times New Roman" w:hAnsi="Times New Roman" w:cs="Times New Roman"/>
          <w:sz w:val="24"/>
          <w:szCs w:val="24"/>
        </w:rPr>
        <w:t>yaş</w:t>
      </w:r>
      <w:proofErr w:type="spellEnd"/>
      <w:r>
        <w:rPr>
          <w:rFonts w:ascii="Times New Roman" w:hAnsi="Times New Roman" w:cs="Times New Roman"/>
          <w:sz w:val="24"/>
          <w:szCs w:val="24"/>
        </w:rPr>
        <w:t xml:space="preserve"> gruplarından kişiyi etkisi </w:t>
      </w:r>
      <w:r w:rsidRPr="00461B4A">
        <w:rPr>
          <w:rFonts w:ascii="Times New Roman" w:hAnsi="Times New Roman" w:cs="Times New Roman"/>
          <w:sz w:val="24"/>
          <w:szCs w:val="24"/>
        </w:rPr>
        <w:t xml:space="preserve">altına aldığı görülmektedir. </w:t>
      </w:r>
      <w:r>
        <w:rPr>
          <w:rFonts w:ascii="Times New Roman" w:hAnsi="Times New Roman" w:cs="Times New Roman"/>
          <w:sz w:val="24"/>
          <w:szCs w:val="24"/>
        </w:rPr>
        <w:t>Teknolojinin hızlıca ilerlemesi</w:t>
      </w:r>
      <w:r w:rsidRPr="00461B4A">
        <w:rPr>
          <w:rFonts w:ascii="Times New Roman" w:hAnsi="Times New Roman" w:cs="Times New Roman"/>
          <w:sz w:val="24"/>
          <w:szCs w:val="24"/>
        </w:rPr>
        <w:t xml:space="preserve">, </w:t>
      </w:r>
      <w:r>
        <w:rPr>
          <w:rFonts w:ascii="Times New Roman" w:hAnsi="Times New Roman" w:cs="Times New Roman"/>
          <w:sz w:val="24"/>
          <w:szCs w:val="24"/>
        </w:rPr>
        <w:t xml:space="preserve">yoğun ve </w:t>
      </w:r>
      <w:r w:rsidRPr="00461B4A">
        <w:rPr>
          <w:rFonts w:ascii="Times New Roman" w:hAnsi="Times New Roman" w:cs="Times New Roman"/>
          <w:sz w:val="24"/>
          <w:szCs w:val="24"/>
        </w:rPr>
        <w:t xml:space="preserve">çarpık </w:t>
      </w:r>
      <w:r>
        <w:rPr>
          <w:rFonts w:ascii="Times New Roman" w:hAnsi="Times New Roman" w:cs="Times New Roman"/>
          <w:sz w:val="24"/>
          <w:szCs w:val="24"/>
        </w:rPr>
        <w:t xml:space="preserve">şehirleşme, açık oyun bölgelerinin azalması vb. durumlar ile beraber genç kişilerin </w:t>
      </w:r>
      <w:r w:rsidRPr="00461B4A">
        <w:rPr>
          <w:rFonts w:ascii="Times New Roman" w:hAnsi="Times New Roman" w:cs="Times New Roman"/>
          <w:sz w:val="24"/>
          <w:szCs w:val="24"/>
        </w:rPr>
        <w:t xml:space="preserve">dijital oyunlara </w:t>
      </w:r>
      <w:r>
        <w:rPr>
          <w:rFonts w:ascii="Times New Roman" w:hAnsi="Times New Roman" w:cs="Times New Roman"/>
          <w:sz w:val="24"/>
          <w:szCs w:val="24"/>
        </w:rPr>
        <w:t>karşı ilgi ve eğilim seviyelerinin sürekli biçimde</w:t>
      </w:r>
      <w:r w:rsidR="008F0A6E">
        <w:rPr>
          <w:rFonts w:ascii="Times New Roman" w:hAnsi="Times New Roman" w:cs="Times New Roman"/>
          <w:sz w:val="24"/>
          <w:szCs w:val="24"/>
        </w:rPr>
        <w:t xml:space="preserve"> yükseldiği belirtilmektedir (40</w:t>
      </w:r>
      <w:r>
        <w:rPr>
          <w:rFonts w:ascii="Times New Roman" w:hAnsi="Times New Roman" w:cs="Times New Roman"/>
          <w:sz w:val="24"/>
          <w:szCs w:val="24"/>
        </w:rPr>
        <w:t>).</w:t>
      </w:r>
    </w:p>
    <w:p w14:paraId="6C1DC74E" w14:textId="77777777" w:rsidR="004810BC" w:rsidRDefault="004810BC" w:rsidP="0023263F">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Dijital oyun, birtakım teknolojiler ile programlanan ve görsel bir ortamda tek veya birden f</w:t>
      </w:r>
      <w:r w:rsidR="00280547">
        <w:rPr>
          <w:rFonts w:ascii="Times New Roman" w:hAnsi="Times New Roman" w:cs="Times New Roman"/>
          <w:sz w:val="24"/>
          <w:szCs w:val="24"/>
        </w:rPr>
        <w:t>azla kişinin giriş yapma imkanını</w:t>
      </w:r>
      <w:r w:rsidR="00CD17D5">
        <w:rPr>
          <w:rFonts w:ascii="Times New Roman" w:hAnsi="Times New Roman" w:cs="Times New Roman"/>
          <w:sz w:val="24"/>
          <w:szCs w:val="24"/>
        </w:rPr>
        <w:t xml:space="preserve"> </w:t>
      </w:r>
      <w:r>
        <w:rPr>
          <w:rFonts w:ascii="Times New Roman" w:hAnsi="Times New Roman" w:cs="Times New Roman"/>
          <w:sz w:val="24"/>
          <w:szCs w:val="24"/>
        </w:rPr>
        <w:t>sağlayan elektronik oyun</w:t>
      </w:r>
      <w:r w:rsidR="00CD17D5">
        <w:rPr>
          <w:rFonts w:ascii="Times New Roman" w:hAnsi="Times New Roman" w:cs="Times New Roman"/>
          <w:sz w:val="24"/>
          <w:szCs w:val="24"/>
        </w:rPr>
        <w:t xml:space="preserve">lar şeklinde ifade edilmektedir </w:t>
      </w:r>
      <w:r w:rsidR="008F0A6E">
        <w:rPr>
          <w:rFonts w:ascii="Times New Roman" w:hAnsi="Times New Roman" w:cs="Times New Roman"/>
          <w:sz w:val="24"/>
          <w:szCs w:val="24"/>
        </w:rPr>
        <w:t>(41</w:t>
      </w:r>
      <w:r w:rsidR="00357372">
        <w:rPr>
          <w:rFonts w:ascii="Times New Roman" w:hAnsi="Times New Roman" w:cs="Times New Roman"/>
          <w:sz w:val="24"/>
          <w:szCs w:val="24"/>
        </w:rPr>
        <w:t>). Dijital oyunlar akıllı telefonlar, tablet vb. araçlar gibi k</w:t>
      </w:r>
      <w:r w:rsidR="0023263F">
        <w:rPr>
          <w:rFonts w:ascii="Times New Roman" w:hAnsi="Times New Roman" w:cs="Times New Roman"/>
          <w:sz w:val="24"/>
          <w:szCs w:val="24"/>
        </w:rPr>
        <w:t xml:space="preserve">olay taşınabilen araçlar ile </w:t>
      </w:r>
      <w:r w:rsidR="00357372">
        <w:rPr>
          <w:rFonts w:ascii="Times New Roman" w:hAnsi="Times New Roman" w:cs="Times New Roman"/>
          <w:sz w:val="24"/>
          <w:szCs w:val="24"/>
        </w:rPr>
        <w:t xml:space="preserve">oynanabildiği için </w:t>
      </w:r>
      <w:r w:rsidR="0023263F">
        <w:rPr>
          <w:rFonts w:ascii="Times New Roman" w:hAnsi="Times New Roman" w:cs="Times New Roman"/>
          <w:sz w:val="24"/>
          <w:szCs w:val="24"/>
        </w:rPr>
        <w:t>bu oyunlara sürekli ulaşmak mümkün olmaktadır.</w:t>
      </w:r>
    </w:p>
    <w:p w14:paraId="4D73E4E9" w14:textId="77777777" w:rsidR="00664C3E" w:rsidRDefault="00664C3E" w:rsidP="004810BC">
      <w:pPr>
        <w:spacing w:after="120" w:line="360" w:lineRule="auto"/>
        <w:ind w:firstLine="680"/>
        <w:jc w:val="both"/>
        <w:rPr>
          <w:rFonts w:ascii="Times New Roman" w:hAnsi="Times New Roman" w:cs="Times New Roman"/>
          <w:sz w:val="24"/>
        </w:rPr>
      </w:pPr>
      <w:r w:rsidRPr="00923174">
        <w:rPr>
          <w:rFonts w:ascii="Times New Roman" w:hAnsi="Times New Roman" w:cs="Times New Roman"/>
          <w:sz w:val="24"/>
        </w:rPr>
        <w:t>Dijital oyun bağımlılığ</w:t>
      </w:r>
      <w:r w:rsidR="0037190C">
        <w:rPr>
          <w:rFonts w:ascii="Times New Roman" w:hAnsi="Times New Roman" w:cs="Times New Roman"/>
          <w:sz w:val="24"/>
        </w:rPr>
        <w:t>ı; Dünya Sağlık Örgütü’nün (WHO)</w:t>
      </w:r>
      <w:r w:rsidRPr="00923174">
        <w:rPr>
          <w:rFonts w:ascii="Times New Roman" w:hAnsi="Times New Roman" w:cs="Times New Roman"/>
          <w:sz w:val="24"/>
        </w:rPr>
        <w:t xml:space="preserve"> Uluslararası Hastalık Sınıflandırmasının 11. Revizyonunda (ICD-11), oyun oynama kontrolünün bozukluğu biçiminde belirtilmiştir. Başka tanı</w:t>
      </w:r>
      <w:r w:rsidR="00A90FA4">
        <w:rPr>
          <w:rFonts w:ascii="Times New Roman" w:hAnsi="Times New Roman" w:cs="Times New Roman"/>
          <w:sz w:val="24"/>
        </w:rPr>
        <w:t>m</w:t>
      </w:r>
      <w:r w:rsidRPr="00923174">
        <w:rPr>
          <w:rFonts w:ascii="Times New Roman" w:hAnsi="Times New Roman" w:cs="Times New Roman"/>
          <w:sz w:val="24"/>
        </w:rPr>
        <w:t>da</w:t>
      </w:r>
      <w:r w:rsidR="006801E2">
        <w:rPr>
          <w:rFonts w:ascii="Times New Roman" w:hAnsi="Times New Roman" w:cs="Times New Roman"/>
          <w:sz w:val="24"/>
        </w:rPr>
        <w:t xml:space="preserve">, </w:t>
      </w:r>
      <w:r w:rsidRPr="00923174">
        <w:rPr>
          <w:rFonts w:ascii="Times New Roman" w:hAnsi="Times New Roman" w:cs="Times New Roman"/>
          <w:sz w:val="24"/>
        </w:rPr>
        <w:t xml:space="preserve">bireyin somut yaşamını olumsuz yönde </w:t>
      </w:r>
      <w:r w:rsidRPr="00923174">
        <w:rPr>
          <w:rFonts w:ascii="Times New Roman" w:hAnsi="Times New Roman" w:cs="Times New Roman"/>
          <w:sz w:val="24"/>
        </w:rPr>
        <w:lastRenderedPageBreak/>
        <w:t>etkilemesine karşın farklı faaliyetlere nispeten öncelikli olarak, kontrolsüz ve geniş süreli biçimde dijital oyunu, oy</w:t>
      </w:r>
      <w:r w:rsidR="009A28A5">
        <w:rPr>
          <w:rFonts w:ascii="Times New Roman" w:hAnsi="Times New Roman" w:cs="Times New Roman"/>
          <w:sz w:val="24"/>
        </w:rPr>
        <w:t>u</w:t>
      </w:r>
      <w:r w:rsidR="008F0A6E">
        <w:rPr>
          <w:rFonts w:ascii="Times New Roman" w:hAnsi="Times New Roman" w:cs="Times New Roman"/>
          <w:sz w:val="24"/>
        </w:rPr>
        <w:t>n oynamayı terk edememesidir(42</w:t>
      </w:r>
      <w:r w:rsidRPr="00923174">
        <w:rPr>
          <w:rFonts w:ascii="Times New Roman" w:hAnsi="Times New Roman" w:cs="Times New Roman"/>
          <w:sz w:val="24"/>
        </w:rPr>
        <w:t>).</w:t>
      </w:r>
    </w:p>
    <w:p w14:paraId="722195EF" w14:textId="77777777" w:rsidR="004C1C16" w:rsidRDefault="004C1C16" w:rsidP="004810BC">
      <w:pPr>
        <w:spacing w:after="120" w:line="360" w:lineRule="auto"/>
        <w:ind w:firstLine="680"/>
        <w:jc w:val="both"/>
        <w:rPr>
          <w:rFonts w:ascii="Times New Roman" w:hAnsi="Times New Roman" w:cs="Times New Roman"/>
          <w:sz w:val="24"/>
        </w:rPr>
      </w:pPr>
      <w:r>
        <w:rPr>
          <w:rFonts w:ascii="Times New Roman" w:hAnsi="Times New Roman" w:cs="Times New Roman"/>
          <w:sz w:val="24"/>
        </w:rPr>
        <w:t>Dijital oyun türleri kendi içerisinde farklı kategorilere ayrılmaktadır</w:t>
      </w:r>
      <w:r w:rsidR="0031154C">
        <w:rPr>
          <w:rFonts w:ascii="Times New Roman" w:hAnsi="Times New Roman" w:cs="Times New Roman"/>
          <w:sz w:val="24"/>
        </w:rPr>
        <w:t>. Dijital oyun türleri aşağıda verilm</w:t>
      </w:r>
      <w:r w:rsidR="008F0A6E">
        <w:rPr>
          <w:rFonts w:ascii="Times New Roman" w:hAnsi="Times New Roman" w:cs="Times New Roman"/>
          <w:sz w:val="24"/>
        </w:rPr>
        <w:t>iştir(43</w:t>
      </w:r>
      <w:r w:rsidR="0031154C">
        <w:rPr>
          <w:rFonts w:ascii="Times New Roman" w:hAnsi="Times New Roman" w:cs="Times New Roman"/>
          <w:sz w:val="24"/>
        </w:rPr>
        <w:t>):</w:t>
      </w:r>
    </w:p>
    <w:p w14:paraId="0D81E31F" w14:textId="77777777" w:rsidR="005A4102" w:rsidRDefault="005A4102" w:rsidP="0031154C">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Macera Oyunları: Belirsiz</w:t>
      </w:r>
      <w:r w:rsidR="0031154C" w:rsidRPr="0031154C">
        <w:rPr>
          <w:rFonts w:ascii="Times New Roman" w:hAnsi="Times New Roman" w:cs="Times New Roman"/>
          <w:sz w:val="24"/>
          <w:szCs w:val="24"/>
        </w:rPr>
        <w:t xml:space="preserve"> bir</w:t>
      </w:r>
      <w:r>
        <w:rPr>
          <w:rFonts w:ascii="Times New Roman" w:hAnsi="Times New Roman" w:cs="Times New Roman"/>
          <w:sz w:val="24"/>
          <w:szCs w:val="24"/>
        </w:rPr>
        <w:t xml:space="preserve"> yerden bırakılarak </w:t>
      </w:r>
      <w:r w:rsidR="0031154C" w:rsidRPr="0031154C">
        <w:rPr>
          <w:rFonts w:ascii="Times New Roman" w:hAnsi="Times New Roman" w:cs="Times New Roman"/>
          <w:sz w:val="24"/>
          <w:szCs w:val="24"/>
        </w:rPr>
        <w:t>yön bulmak, araştırma y</w:t>
      </w:r>
      <w:r>
        <w:rPr>
          <w:rFonts w:ascii="Times New Roman" w:hAnsi="Times New Roman" w:cs="Times New Roman"/>
          <w:sz w:val="24"/>
          <w:szCs w:val="24"/>
        </w:rPr>
        <w:t xml:space="preserve">ürütmek </w:t>
      </w:r>
      <w:r w:rsidR="0031154C" w:rsidRPr="0031154C">
        <w:rPr>
          <w:rFonts w:ascii="Times New Roman" w:hAnsi="Times New Roman" w:cs="Times New Roman"/>
          <w:sz w:val="24"/>
          <w:szCs w:val="24"/>
        </w:rPr>
        <w:t xml:space="preserve">ve yeni bir </w:t>
      </w:r>
      <w:r>
        <w:rPr>
          <w:rFonts w:ascii="Times New Roman" w:hAnsi="Times New Roman" w:cs="Times New Roman"/>
          <w:sz w:val="24"/>
          <w:szCs w:val="24"/>
        </w:rPr>
        <w:t xml:space="preserve">durumla </w:t>
      </w:r>
      <w:r w:rsidR="0031154C" w:rsidRPr="0031154C">
        <w:rPr>
          <w:rFonts w:ascii="Times New Roman" w:hAnsi="Times New Roman" w:cs="Times New Roman"/>
          <w:sz w:val="24"/>
          <w:szCs w:val="24"/>
        </w:rPr>
        <w:t xml:space="preserve">karşılaşmak, </w:t>
      </w:r>
      <w:r w:rsidR="00776367">
        <w:rPr>
          <w:rFonts w:ascii="Times New Roman" w:hAnsi="Times New Roman" w:cs="Times New Roman"/>
          <w:sz w:val="24"/>
          <w:szCs w:val="24"/>
        </w:rPr>
        <w:t xml:space="preserve">obje </w:t>
      </w:r>
      <w:r w:rsidR="0031154C" w:rsidRPr="0031154C">
        <w:rPr>
          <w:rFonts w:ascii="Times New Roman" w:hAnsi="Times New Roman" w:cs="Times New Roman"/>
          <w:sz w:val="24"/>
          <w:szCs w:val="24"/>
        </w:rPr>
        <w:t xml:space="preserve">toplamak ve bilmece bulmak gibi sınıflandırılan oyun </w:t>
      </w:r>
      <w:r>
        <w:rPr>
          <w:rFonts w:ascii="Times New Roman" w:hAnsi="Times New Roman" w:cs="Times New Roman"/>
          <w:sz w:val="24"/>
          <w:szCs w:val="24"/>
        </w:rPr>
        <w:t>biçimleridir.</w:t>
      </w:r>
    </w:p>
    <w:p w14:paraId="4AF2C1F3" w14:textId="77777777" w:rsidR="005A4102" w:rsidRDefault="0031154C" w:rsidP="0031154C">
      <w:pPr>
        <w:spacing w:after="120" w:line="360" w:lineRule="auto"/>
        <w:ind w:firstLine="680"/>
        <w:jc w:val="both"/>
        <w:rPr>
          <w:rFonts w:ascii="Times New Roman" w:hAnsi="Times New Roman" w:cs="Times New Roman"/>
          <w:sz w:val="24"/>
          <w:szCs w:val="24"/>
        </w:rPr>
      </w:pPr>
      <w:r w:rsidRPr="0031154C">
        <w:rPr>
          <w:rFonts w:ascii="Times New Roman" w:hAnsi="Times New Roman" w:cs="Times New Roman"/>
          <w:sz w:val="24"/>
          <w:szCs w:val="24"/>
        </w:rPr>
        <w:t xml:space="preserve">Strateji Oyunları: </w:t>
      </w:r>
      <w:r w:rsidR="005A4102">
        <w:rPr>
          <w:rFonts w:ascii="Times New Roman" w:hAnsi="Times New Roman" w:cs="Times New Roman"/>
          <w:sz w:val="24"/>
          <w:szCs w:val="24"/>
        </w:rPr>
        <w:t xml:space="preserve">Uzaktan erişim ile birden fazla kişiyle oynanabilen, yaş sınırlaması olmaksızın </w:t>
      </w:r>
      <w:proofErr w:type="spellStart"/>
      <w:r w:rsidR="005A4102">
        <w:rPr>
          <w:rFonts w:ascii="Times New Roman" w:hAnsi="Times New Roman" w:cs="Times New Roman"/>
          <w:sz w:val="24"/>
          <w:szCs w:val="24"/>
        </w:rPr>
        <w:t>santranç</w:t>
      </w:r>
      <w:proofErr w:type="spellEnd"/>
      <w:r w:rsidR="005A4102">
        <w:rPr>
          <w:rFonts w:ascii="Times New Roman" w:hAnsi="Times New Roman" w:cs="Times New Roman"/>
          <w:sz w:val="24"/>
          <w:szCs w:val="24"/>
        </w:rPr>
        <w:t xml:space="preserve"> sistematiğini andıran ve oynayan kişilere hızlı karar alma becerisini sağlayan oyunlardır.</w:t>
      </w:r>
    </w:p>
    <w:p w14:paraId="5E076F20" w14:textId="77777777" w:rsidR="0031154C" w:rsidRDefault="0031154C" w:rsidP="0031154C">
      <w:pPr>
        <w:spacing w:after="120" w:line="360" w:lineRule="auto"/>
        <w:ind w:firstLine="680"/>
        <w:jc w:val="both"/>
        <w:rPr>
          <w:rFonts w:ascii="Times New Roman" w:hAnsi="Times New Roman" w:cs="Times New Roman"/>
          <w:sz w:val="24"/>
          <w:szCs w:val="24"/>
        </w:rPr>
      </w:pPr>
      <w:r w:rsidRPr="0031154C">
        <w:rPr>
          <w:rFonts w:ascii="Times New Roman" w:hAnsi="Times New Roman" w:cs="Times New Roman"/>
          <w:sz w:val="24"/>
          <w:szCs w:val="24"/>
        </w:rPr>
        <w:t xml:space="preserve">Spor Oyunları: </w:t>
      </w:r>
      <w:proofErr w:type="spellStart"/>
      <w:r w:rsidR="005A4102">
        <w:rPr>
          <w:rFonts w:ascii="Times New Roman" w:hAnsi="Times New Roman" w:cs="Times New Roman"/>
          <w:sz w:val="24"/>
          <w:szCs w:val="24"/>
        </w:rPr>
        <w:t>Çevreimiçi</w:t>
      </w:r>
      <w:proofErr w:type="spellEnd"/>
      <w:r w:rsidR="005A4102">
        <w:rPr>
          <w:rFonts w:ascii="Times New Roman" w:hAnsi="Times New Roman" w:cs="Times New Roman"/>
          <w:sz w:val="24"/>
          <w:szCs w:val="24"/>
        </w:rPr>
        <w:t xml:space="preserve">, PC ve </w:t>
      </w:r>
      <w:proofErr w:type="spellStart"/>
      <w:r w:rsidR="005A4102">
        <w:rPr>
          <w:rFonts w:ascii="Times New Roman" w:hAnsi="Times New Roman" w:cs="Times New Roman"/>
          <w:sz w:val="24"/>
          <w:szCs w:val="24"/>
        </w:rPr>
        <w:t>multiplayer</w:t>
      </w:r>
      <w:r w:rsidRPr="0031154C">
        <w:rPr>
          <w:rFonts w:ascii="Times New Roman" w:hAnsi="Times New Roman" w:cs="Times New Roman"/>
          <w:sz w:val="24"/>
          <w:szCs w:val="24"/>
        </w:rPr>
        <w:t>ile</w:t>
      </w:r>
      <w:proofErr w:type="spellEnd"/>
      <w:r w:rsidRPr="0031154C">
        <w:rPr>
          <w:rFonts w:ascii="Times New Roman" w:hAnsi="Times New Roman" w:cs="Times New Roman"/>
          <w:sz w:val="24"/>
          <w:szCs w:val="24"/>
        </w:rPr>
        <w:t xml:space="preserve"> oynanan</w:t>
      </w:r>
      <w:r w:rsidR="005A4102">
        <w:rPr>
          <w:rFonts w:ascii="Times New Roman" w:hAnsi="Times New Roman" w:cs="Times New Roman"/>
          <w:sz w:val="24"/>
          <w:szCs w:val="24"/>
        </w:rPr>
        <w:t xml:space="preserve">, taklit yoluyla gerçek spor türlerinden geliştirilen ve kurallarının </w:t>
      </w:r>
      <w:r w:rsidRPr="0031154C">
        <w:rPr>
          <w:rFonts w:ascii="Times New Roman" w:hAnsi="Times New Roman" w:cs="Times New Roman"/>
          <w:sz w:val="24"/>
          <w:szCs w:val="24"/>
        </w:rPr>
        <w:t xml:space="preserve">uluslararası </w:t>
      </w:r>
      <w:r w:rsidR="005A4102">
        <w:rPr>
          <w:rFonts w:ascii="Times New Roman" w:hAnsi="Times New Roman" w:cs="Times New Roman"/>
          <w:sz w:val="24"/>
          <w:szCs w:val="24"/>
        </w:rPr>
        <w:t>geçerli olduğu oyunlardır. Bu oyunlar sayesinde kişilerde karar verme ve hızlı düşünme becerileri gelişir.</w:t>
      </w:r>
    </w:p>
    <w:p w14:paraId="5E3F1563" w14:textId="77777777" w:rsidR="005A4102" w:rsidRDefault="0031154C" w:rsidP="0031154C">
      <w:pPr>
        <w:spacing w:after="120" w:line="360" w:lineRule="auto"/>
        <w:ind w:firstLine="680"/>
        <w:jc w:val="both"/>
        <w:rPr>
          <w:rFonts w:ascii="Times New Roman" w:hAnsi="Times New Roman" w:cs="Times New Roman"/>
          <w:sz w:val="24"/>
          <w:szCs w:val="24"/>
        </w:rPr>
      </w:pPr>
      <w:r w:rsidRPr="0031154C">
        <w:rPr>
          <w:rFonts w:ascii="Times New Roman" w:hAnsi="Times New Roman" w:cs="Times New Roman"/>
          <w:sz w:val="24"/>
          <w:szCs w:val="24"/>
        </w:rPr>
        <w:t xml:space="preserve">Aksiyon Oyunları: </w:t>
      </w:r>
      <w:r w:rsidR="005A4102">
        <w:rPr>
          <w:rFonts w:ascii="Times New Roman" w:hAnsi="Times New Roman" w:cs="Times New Roman"/>
          <w:sz w:val="24"/>
          <w:szCs w:val="24"/>
        </w:rPr>
        <w:t xml:space="preserve">Kişilerde </w:t>
      </w:r>
      <w:r w:rsidRPr="0031154C">
        <w:rPr>
          <w:rFonts w:ascii="Times New Roman" w:hAnsi="Times New Roman" w:cs="Times New Roman"/>
          <w:sz w:val="24"/>
          <w:szCs w:val="24"/>
        </w:rPr>
        <w:t>e</w:t>
      </w:r>
      <w:r w:rsidR="00776367">
        <w:rPr>
          <w:rFonts w:ascii="Times New Roman" w:hAnsi="Times New Roman" w:cs="Times New Roman"/>
          <w:sz w:val="24"/>
          <w:szCs w:val="24"/>
        </w:rPr>
        <w:t xml:space="preserve">l ve </w:t>
      </w:r>
      <w:r w:rsidR="005A4102">
        <w:rPr>
          <w:rFonts w:ascii="Times New Roman" w:hAnsi="Times New Roman" w:cs="Times New Roman"/>
          <w:sz w:val="24"/>
          <w:szCs w:val="24"/>
        </w:rPr>
        <w:t xml:space="preserve">göz koordinasyonun gelişmesine katkı sağlayan hızlı ve ani </w:t>
      </w:r>
      <w:r w:rsidRPr="0031154C">
        <w:rPr>
          <w:rFonts w:ascii="Times New Roman" w:hAnsi="Times New Roman" w:cs="Times New Roman"/>
          <w:sz w:val="24"/>
          <w:szCs w:val="24"/>
        </w:rPr>
        <w:t xml:space="preserve">oynanan </w:t>
      </w:r>
      <w:r w:rsidR="005A4102">
        <w:rPr>
          <w:rFonts w:ascii="Times New Roman" w:hAnsi="Times New Roman" w:cs="Times New Roman"/>
          <w:sz w:val="24"/>
          <w:szCs w:val="24"/>
        </w:rPr>
        <w:t xml:space="preserve">oyun türüdür. </w:t>
      </w:r>
    </w:p>
    <w:p w14:paraId="35244CFC" w14:textId="77777777" w:rsidR="006D55B0" w:rsidRDefault="006D55B0" w:rsidP="0031154C">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Dövüş Oyunları: Gücün ön planda olduğu, yetişkin bireylere yönelik olan ve hareketlerin süratli </w:t>
      </w:r>
      <w:r w:rsidR="0031154C" w:rsidRPr="0031154C">
        <w:rPr>
          <w:rFonts w:ascii="Times New Roman" w:hAnsi="Times New Roman" w:cs="Times New Roman"/>
          <w:sz w:val="24"/>
          <w:szCs w:val="24"/>
        </w:rPr>
        <w:t xml:space="preserve">bir şekilde tasarlandığı oyun türüdür. </w:t>
      </w:r>
    </w:p>
    <w:p w14:paraId="4CAA271A" w14:textId="77777777" w:rsidR="0031154C" w:rsidRDefault="00375215" w:rsidP="0031154C">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Bilmece Oyunları: Oynayan kişilerin çözmesi için problemlerin verildiği, seviye geçerek zorluk seviyesi açısından farklılık arz eden ve genellikle </w:t>
      </w:r>
      <w:r w:rsidR="0031154C" w:rsidRPr="0031154C">
        <w:rPr>
          <w:rFonts w:ascii="Times New Roman" w:hAnsi="Times New Roman" w:cs="Times New Roman"/>
          <w:sz w:val="24"/>
          <w:szCs w:val="24"/>
        </w:rPr>
        <w:t>görsel olan oyunlardır.</w:t>
      </w:r>
    </w:p>
    <w:p w14:paraId="36AAFC31" w14:textId="77777777" w:rsidR="0031154C" w:rsidRDefault="00375215" w:rsidP="0031154C">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Eğlence Oyunları: </w:t>
      </w:r>
      <w:proofErr w:type="spellStart"/>
      <w:r>
        <w:rPr>
          <w:rFonts w:ascii="Times New Roman" w:hAnsi="Times New Roman" w:cs="Times New Roman"/>
          <w:sz w:val="24"/>
          <w:szCs w:val="24"/>
        </w:rPr>
        <w:t>M</w:t>
      </w:r>
      <w:r w:rsidR="00776367">
        <w:rPr>
          <w:rFonts w:ascii="Times New Roman" w:hAnsi="Times New Roman" w:cs="Times New Roman"/>
          <w:sz w:val="24"/>
          <w:szCs w:val="24"/>
        </w:rPr>
        <w:t>ultiplayer</w:t>
      </w:r>
      <w:proofErr w:type="spellEnd"/>
      <w:r w:rsidR="00776367">
        <w:rPr>
          <w:rFonts w:ascii="Times New Roman" w:hAnsi="Times New Roman" w:cs="Times New Roman"/>
          <w:sz w:val="24"/>
          <w:szCs w:val="24"/>
        </w:rPr>
        <w:t xml:space="preserve"> şeklinde çevrimiçi olarak </w:t>
      </w:r>
      <w:r w:rsidR="0031154C" w:rsidRPr="0031154C">
        <w:rPr>
          <w:rFonts w:ascii="Times New Roman" w:hAnsi="Times New Roman" w:cs="Times New Roman"/>
          <w:sz w:val="24"/>
          <w:szCs w:val="24"/>
        </w:rPr>
        <w:t>oynanan</w:t>
      </w:r>
      <w:r>
        <w:rPr>
          <w:rFonts w:ascii="Times New Roman" w:hAnsi="Times New Roman" w:cs="Times New Roman"/>
          <w:sz w:val="24"/>
          <w:szCs w:val="24"/>
        </w:rPr>
        <w:t>,</w:t>
      </w:r>
      <w:r w:rsidR="00776367">
        <w:rPr>
          <w:rFonts w:ascii="Times New Roman" w:hAnsi="Times New Roman" w:cs="Times New Roman"/>
          <w:sz w:val="24"/>
          <w:szCs w:val="24"/>
        </w:rPr>
        <w:t xml:space="preserve"> yalnızca </w:t>
      </w:r>
      <w:r w:rsidR="0031154C" w:rsidRPr="0031154C">
        <w:rPr>
          <w:rFonts w:ascii="Times New Roman" w:hAnsi="Times New Roman" w:cs="Times New Roman"/>
          <w:sz w:val="24"/>
          <w:szCs w:val="24"/>
        </w:rPr>
        <w:t>oyuncuları eğlendirmeyip</w:t>
      </w:r>
      <w:r>
        <w:rPr>
          <w:rFonts w:ascii="Times New Roman" w:hAnsi="Times New Roman" w:cs="Times New Roman"/>
          <w:sz w:val="24"/>
          <w:szCs w:val="24"/>
        </w:rPr>
        <w:t xml:space="preserve"> oyuncaların dikkat ve </w:t>
      </w:r>
      <w:r w:rsidR="00776367">
        <w:rPr>
          <w:rFonts w:ascii="Times New Roman" w:hAnsi="Times New Roman" w:cs="Times New Roman"/>
          <w:sz w:val="24"/>
          <w:szCs w:val="24"/>
        </w:rPr>
        <w:t xml:space="preserve">bilişsel </w:t>
      </w:r>
      <w:r>
        <w:rPr>
          <w:rFonts w:ascii="Times New Roman" w:hAnsi="Times New Roman" w:cs="Times New Roman"/>
          <w:sz w:val="24"/>
          <w:szCs w:val="24"/>
        </w:rPr>
        <w:t xml:space="preserve">kapasitelerini </w:t>
      </w:r>
      <w:r w:rsidR="009D5B6C">
        <w:rPr>
          <w:rFonts w:ascii="Times New Roman" w:hAnsi="Times New Roman" w:cs="Times New Roman"/>
          <w:sz w:val="24"/>
          <w:szCs w:val="24"/>
        </w:rPr>
        <w:t xml:space="preserve">arttırıcı aktiviteler </w:t>
      </w:r>
      <w:r w:rsidR="0031154C" w:rsidRPr="0031154C">
        <w:rPr>
          <w:rFonts w:ascii="Times New Roman" w:hAnsi="Times New Roman" w:cs="Times New Roman"/>
          <w:sz w:val="24"/>
          <w:szCs w:val="24"/>
        </w:rPr>
        <w:t>i</w:t>
      </w:r>
      <w:r>
        <w:rPr>
          <w:rFonts w:ascii="Times New Roman" w:hAnsi="Times New Roman" w:cs="Times New Roman"/>
          <w:sz w:val="24"/>
          <w:szCs w:val="24"/>
        </w:rPr>
        <w:t>çeren oyunlardır.</w:t>
      </w:r>
    </w:p>
    <w:p w14:paraId="5899C548" w14:textId="77777777" w:rsidR="00375215" w:rsidRDefault="0031154C" w:rsidP="0031154C">
      <w:pPr>
        <w:spacing w:after="120" w:line="360" w:lineRule="auto"/>
        <w:ind w:firstLine="680"/>
        <w:jc w:val="both"/>
        <w:rPr>
          <w:rFonts w:ascii="Times New Roman" w:hAnsi="Times New Roman" w:cs="Times New Roman"/>
          <w:sz w:val="24"/>
          <w:szCs w:val="24"/>
        </w:rPr>
      </w:pPr>
      <w:r w:rsidRPr="0031154C">
        <w:rPr>
          <w:rFonts w:ascii="Times New Roman" w:hAnsi="Times New Roman" w:cs="Times New Roman"/>
          <w:sz w:val="24"/>
          <w:szCs w:val="24"/>
        </w:rPr>
        <w:t xml:space="preserve">Rol-Oynama (RPG) Oyunları: </w:t>
      </w:r>
      <w:r w:rsidR="00375215">
        <w:rPr>
          <w:rFonts w:ascii="Times New Roman" w:hAnsi="Times New Roman" w:cs="Times New Roman"/>
          <w:sz w:val="24"/>
          <w:szCs w:val="24"/>
        </w:rPr>
        <w:t xml:space="preserve">Bireylerin rol </w:t>
      </w:r>
      <w:proofErr w:type="spellStart"/>
      <w:r w:rsidR="00375215">
        <w:rPr>
          <w:rFonts w:ascii="Times New Roman" w:hAnsi="Times New Roman" w:cs="Times New Roman"/>
          <w:sz w:val="24"/>
          <w:szCs w:val="24"/>
        </w:rPr>
        <w:t>oyanama</w:t>
      </w:r>
      <w:proofErr w:type="spellEnd"/>
      <w:r w:rsidR="00375215">
        <w:rPr>
          <w:rFonts w:ascii="Times New Roman" w:hAnsi="Times New Roman" w:cs="Times New Roman"/>
          <w:sz w:val="24"/>
          <w:szCs w:val="24"/>
        </w:rPr>
        <w:t xml:space="preserve"> oyunlarında </w:t>
      </w:r>
      <w:r w:rsidRPr="0031154C">
        <w:rPr>
          <w:rFonts w:ascii="Times New Roman" w:hAnsi="Times New Roman" w:cs="Times New Roman"/>
          <w:sz w:val="24"/>
          <w:szCs w:val="24"/>
        </w:rPr>
        <w:t>kişilik yapılarına uygun roller</w:t>
      </w:r>
      <w:r w:rsidR="00375215">
        <w:rPr>
          <w:rFonts w:ascii="Times New Roman" w:hAnsi="Times New Roman" w:cs="Times New Roman"/>
          <w:sz w:val="24"/>
          <w:szCs w:val="24"/>
        </w:rPr>
        <w:t>i üstlenebildikleri oyun türüdür.</w:t>
      </w:r>
    </w:p>
    <w:p w14:paraId="1E324110" w14:textId="77777777" w:rsidR="0031154C" w:rsidRPr="0031154C" w:rsidRDefault="0031154C" w:rsidP="0031154C">
      <w:pPr>
        <w:spacing w:after="120" w:line="360" w:lineRule="auto"/>
        <w:ind w:firstLine="680"/>
        <w:jc w:val="both"/>
        <w:rPr>
          <w:rFonts w:ascii="Times New Roman" w:hAnsi="Times New Roman" w:cs="Times New Roman"/>
          <w:sz w:val="24"/>
          <w:szCs w:val="24"/>
        </w:rPr>
      </w:pPr>
      <w:r w:rsidRPr="0031154C">
        <w:rPr>
          <w:rFonts w:ascii="Times New Roman" w:hAnsi="Times New Roman" w:cs="Times New Roman"/>
          <w:sz w:val="24"/>
          <w:szCs w:val="24"/>
        </w:rPr>
        <w:t xml:space="preserve">Simülasyon Oyunları: </w:t>
      </w:r>
      <w:r w:rsidR="00375215">
        <w:rPr>
          <w:rFonts w:ascii="Times New Roman" w:hAnsi="Times New Roman" w:cs="Times New Roman"/>
          <w:sz w:val="24"/>
          <w:szCs w:val="24"/>
        </w:rPr>
        <w:t xml:space="preserve">Bir </w:t>
      </w:r>
      <w:r w:rsidR="00375215" w:rsidRPr="0031154C">
        <w:rPr>
          <w:rFonts w:ascii="Times New Roman" w:hAnsi="Times New Roman" w:cs="Times New Roman"/>
          <w:sz w:val="24"/>
          <w:szCs w:val="24"/>
        </w:rPr>
        <w:t>nesnenin kullanıma yönelik</w:t>
      </w:r>
      <w:r w:rsidR="00375215">
        <w:rPr>
          <w:rFonts w:ascii="Times New Roman" w:hAnsi="Times New Roman" w:cs="Times New Roman"/>
          <w:sz w:val="24"/>
          <w:szCs w:val="24"/>
        </w:rPr>
        <w:t xml:space="preserve"> alanlar yaratmak veya bu yönde tasarlama yapılabilmesine olanak sağlayan </w:t>
      </w:r>
      <w:r w:rsidRPr="0031154C">
        <w:rPr>
          <w:rFonts w:ascii="Times New Roman" w:hAnsi="Times New Roman" w:cs="Times New Roman"/>
          <w:sz w:val="24"/>
          <w:szCs w:val="24"/>
        </w:rPr>
        <w:t xml:space="preserve">oyun türüdür. </w:t>
      </w:r>
    </w:p>
    <w:p w14:paraId="08F6B77E" w14:textId="77777777" w:rsidR="00664C3E" w:rsidRDefault="00664C3E" w:rsidP="00923174">
      <w:pPr>
        <w:spacing w:after="120" w:line="360" w:lineRule="auto"/>
        <w:ind w:firstLine="680"/>
        <w:jc w:val="both"/>
        <w:rPr>
          <w:rFonts w:ascii="Times New Roman" w:hAnsi="Times New Roman" w:cs="Times New Roman"/>
          <w:sz w:val="24"/>
          <w:szCs w:val="24"/>
        </w:rPr>
      </w:pPr>
      <w:r w:rsidRPr="00923174">
        <w:rPr>
          <w:rFonts w:ascii="Times New Roman" w:hAnsi="Times New Roman" w:cs="Times New Roman"/>
          <w:sz w:val="24"/>
        </w:rPr>
        <w:t>Şiddet içerikli bilgisayar oyunlarının temel olarak yalnız k</w:t>
      </w:r>
      <w:r w:rsidR="00923174">
        <w:rPr>
          <w:rFonts w:ascii="Times New Roman" w:hAnsi="Times New Roman" w:cs="Times New Roman"/>
          <w:sz w:val="24"/>
        </w:rPr>
        <w:t xml:space="preserve">alma, saldırgan eylemler, kaygı </w:t>
      </w:r>
      <w:r w:rsidRPr="00923174">
        <w:rPr>
          <w:rFonts w:ascii="Times New Roman" w:hAnsi="Times New Roman" w:cs="Times New Roman"/>
          <w:sz w:val="24"/>
        </w:rPr>
        <w:t xml:space="preserve">bozukluğu, düşük düşeyde yaşam doyumu, depresyon, şiddete karşı duyarsızlık, dikkat problemleri vb. </w:t>
      </w:r>
      <w:proofErr w:type="spellStart"/>
      <w:r w:rsidRPr="00923174">
        <w:rPr>
          <w:rFonts w:ascii="Times New Roman" w:hAnsi="Times New Roman" w:cs="Times New Roman"/>
          <w:sz w:val="24"/>
        </w:rPr>
        <w:t>psikososyal</w:t>
      </w:r>
      <w:proofErr w:type="spellEnd"/>
      <w:r w:rsidRPr="00923174">
        <w:rPr>
          <w:rFonts w:ascii="Times New Roman" w:hAnsi="Times New Roman" w:cs="Times New Roman"/>
          <w:sz w:val="24"/>
        </w:rPr>
        <w:t xml:space="preserve"> problemlerle bağ</w:t>
      </w:r>
      <w:r w:rsidR="00CD17D5">
        <w:rPr>
          <w:rFonts w:ascii="Times New Roman" w:hAnsi="Times New Roman" w:cs="Times New Roman"/>
          <w:sz w:val="24"/>
        </w:rPr>
        <w:t xml:space="preserve">ıntılı olduğu belirtilmektedir. Dijital </w:t>
      </w:r>
      <w:r w:rsidRPr="00923174">
        <w:rPr>
          <w:rFonts w:ascii="Times New Roman" w:hAnsi="Times New Roman" w:cs="Times New Roman"/>
          <w:sz w:val="24"/>
        </w:rPr>
        <w:t>oyun bağımlılığının fiziksel</w:t>
      </w:r>
      <w:r w:rsidR="00D95FD1">
        <w:rPr>
          <w:rFonts w:ascii="Times New Roman" w:hAnsi="Times New Roman" w:cs="Times New Roman"/>
          <w:sz w:val="24"/>
        </w:rPr>
        <w:t xml:space="preserve"> yönden </w:t>
      </w:r>
      <w:proofErr w:type="spellStart"/>
      <w:r w:rsidRPr="00923174">
        <w:rPr>
          <w:rFonts w:ascii="Times New Roman" w:hAnsi="Times New Roman" w:cs="Times New Roman"/>
          <w:sz w:val="24"/>
        </w:rPr>
        <w:t>psikomotor</w:t>
      </w:r>
      <w:proofErr w:type="spellEnd"/>
      <w:r w:rsidR="00CD17D5">
        <w:rPr>
          <w:rFonts w:ascii="Times New Roman" w:hAnsi="Times New Roman" w:cs="Times New Roman"/>
          <w:sz w:val="24"/>
        </w:rPr>
        <w:t xml:space="preserve"> </w:t>
      </w:r>
      <w:r>
        <w:rPr>
          <w:rFonts w:ascii="Times New Roman" w:hAnsi="Times New Roman" w:cs="Times New Roman"/>
          <w:sz w:val="24"/>
          <w:szCs w:val="24"/>
        </w:rPr>
        <w:t>yetenek</w:t>
      </w:r>
      <w:r w:rsidR="00CD17D5">
        <w:rPr>
          <w:rFonts w:ascii="Times New Roman" w:hAnsi="Times New Roman" w:cs="Times New Roman"/>
          <w:sz w:val="24"/>
          <w:szCs w:val="24"/>
        </w:rPr>
        <w:t xml:space="preserve"> </w:t>
      </w:r>
      <w:r w:rsidR="00CD17D5">
        <w:rPr>
          <w:rFonts w:ascii="Times New Roman" w:hAnsi="Times New Roman" w:cs="Times New Roman"/>
          <w:sz w:val="24"/>
          <w:szCs w:val="24"/>
        </w:rPr>
        <w:lastRenderedPageBreak/>
        <w:t xml:space="preserve">bozukluğu, </w:t>
      </w:r>
      <w:proofErr w:type="spellStart"/>
      <w:r w:rsidRPr="00EE661E">
        <w:rPr>
          <w:rFonts w:ascii="Times New Roman" w:hAnsi="Times New Roman" w:cs="Times New Roman"/>
          <w:sz w:val="24"/>
          <w:szCs w:val="24"/>
        </w:rPr>
        <w:t>hiperaktivite</w:t>
      </w:r>
      <w:proofErr w:type="spellEnd"/>
      <w:r w:rsidRPr="00EE661E">
        <w:rPr>
          <w:rFonts w:ascii="Times New Roman" w:hAnsi="Times New Roman" w:cs="Times New Roman"/>
          <w:sz w:val="24"/>
          <w:szCs w:val="24"/>
        </w:rPr>
        <w:t xml:space="preserve">, baş ağrısı, göz </w:t>
      </w:r>
      <w:r>
        <w:rPr>
          <w:rFonts w:ascii="Times New Roman" w:hAnsi="Times New Roman" w:cs="Times New Roman"/>
          <w:sz w:val="24"/>
          <w:szCs w:val="24"/>
        </w:rPr>
        <w:t>problem</w:t>
      </w:r>
      <w:r w:rsidR="00923174">
        <w:rPr>
          <w:rFonts w:ascii="Times New Roman" w:hAnsi="Times New Roman" w:cs="Times New Roman"/>
          <w:sz w:val="24"/>
          <w:szCs w:val="24"/>
        </w:rPr>
        <w:t xml:space="preserve">leri vb. </w:t>
      </w:r>
      <w:r w:rsidRPr="00EE661E">
        <w:rPr>
          <w:rFonts w:ascii="Times New Roman" w:hAnsi="Times New Roman" w:cs="Times New Roman"/>
          <w:sz w:val="24"/>
          <w:szCs w:val="24"/>
        </w:rPr>
        <w:t>etkiler</w:t>
      </w:r>
      <w:r w:rsidR="00A272FB">
        <w:rPr>
          <w:rFonts w:ascii="Times New Roman" w:hAnsi="Times New Roman" w:cs="Times New Roman"/>
          <w:sz w:val="24"/>
          <w:szCs w:val="24"/>
        </w:rPr>
        <w:t>in</w:t>
      </w:r>
      <w:r w:rsidRPr="00EE661E">
        <w:rPr>
          <w:rFonts w:ascii="Times New Roman" w:hAnsi="Times New Roman" w:cs="Times New Roman"/>
          <w:sz w:val="24"/>
          <w:szCs w:val="24"/>
        </w:rPr>
        <w:t xml:space="preserve">den </w:t>
      </w:r>
      <w:r>
        <w:rPr>
          <w:rFonts w:ascii="Times New Roman" w:hAnsi="Times New Roman" w:cs="Times New Roman"/>
          <w:sz w:val="24"/>
          <w:szCs w:val="24"/>
        </w:rPr>
        <w:t xml:space="preserve">söz edilirken, </w:t>
      </w:r>
      <w:r w:rsidRPr="00EE661E">
        <w:rPr>
          <w:rFonts w:ascii="Times New Roman" w:hAnsi="Times New Roman" w:cs="Times New Roman"/>
          <w:sz w:val="24"/>
          <w:szCs w:val="24"/>
        </w:rPr>
        <w:t>psikolojik olara</w:t>
      </w:r>
      <w:r>
        <w:rPr>
          <w:rFonts w:ascii="Times New Roman" w:hAnsi="Times New Roman" w:cs="Times New Roman"/>
          <w:sz w:val="24"/>
          <w:szCs w:val="24"/>
        </w:rPr>
        <w:t>k da</w:t>
      </w:r>
      <w:r w:rsidR="00CD17D5">
        <w:rPr>
          <w:rFonts w:ascii="Times New Roman" w:hAnsi="Times New Roman" w:cs="Times New Roman"/>
          <w:sz w:val="24"/>
          <w:szCs w:val="24"/>
        </w:rPr>
        <w:t xml:space="preserve"> </w:t>
      </w:r>
      <w:r w:rsidRPr="00EE661E">
        <w:rPr>
          <w:rFonts w:ascii="Times New Roman" w:hAnsi="Times New Roman" w:cs="Times New Roman"/>
          <w:sz w:val="24"/>
          <w:szCs w:val="24"/>
        </w:rPr>
        <w:t>agresif ve anti-sosyal</w:t>
      </w:r>
      <w:r>
        <w:rPr>
          <w:rFonts w:ascii="Times New Roman" w:hAnsi="Times New Roman" w:cs="Times New Roman"/>
          <w:sz w:val="24"/>
          <w:szCs w:val="24"/>
        </w:rPr>
        <w:t xml:space="preserve"> eylemler sergileme</w:t>
      </w:r>
      <w:r w:rsidRPr="00EE661E">
        <w:rPr>
          <w:rFonts w:ascii="Times New Roman" w:hAnsi="Times New Roman" w:cs="Times New Roman"/>
          <w:sz w:val="24"/>
          <w:szCs w:val="24"/>
        </w:rPr>
        <w:t>, ş</w:t>
      </w:r>
      <w:r>
        <w:rPr>
          <w:rFonts w:ascii="Times New Roman" w:hAnsi="Times New Roman" w:cs="Times New Roman"/>
          <w:sz w:val="24"/>
          <w:szCs w:val="24"/>
        </w:rPr>
        <w:t>iddete yönelme, gerçek hayattan uzaklaşma</w:t>
      </w:r>
      <w:r w:rsidR="009D5B6C">
        <w:rPr>
          <w:rFonts w:ascii="Times New Roman" w:hAnsi="Times New Roman" w:cs="Times New Roman"/>
          <w:sz w:val="24"/>
          <w:szCs w:val="24"/>
        </w:rPr>
        <w:t xml:space="preserve">, hayal ve gerçek </w:t>
      </w:r>
      <w:r w:rsidR="00923174">
        <w:rPr>
          <w:rFonts w:ascii="Times New Roman" w:hAnsi="Times New Roman" w:cs="Times New Roman"/>
          <w:sz w:val="24"/>
          <w:szCs w:val="24"/>
        </w:rPr>
        <w:t xml:space="preserve">arasında karmaşıklık </w:t>
      </w:r>
      <w:r w:rsidRPr="00EE661E">
        <w:rPr>
          <w:rFonts w:ascii="Times New Roman" w:hAnsi="Times New Roman" w:cs="Times New Roman"/>
          <w:sz w:val="24"/>
          <w:szCs w:val="24"/>
        </w:rPr>
        <w:t xml:space="preserve">yaşama </w:t>
      </w:r>
      <w:r>
        <w:rPr>
          <w:rFonts w:ascii="Times New Roman" w:hAnsi="Times New Roman" w:cs="Times New Roman"/>
          <w:sz w:val="24"/>
          <w:szCs w:val="24"/>
        </w:rPr>
        <w:t xml:space="preserve">vb. </w:t>
      </w:r>
      <w:r w:rsidRPr="00EE661E">
        <w:rPr>
          <w:rFonts w:ascii="Times New Roman" w:hAnsi="Times New Roman" w:cs="Times New Roman"/>
          <w:sz w:val="24"/>
          <w:szCs w:val="24"/>
        </w:rPr>
        <w:t>etkileri</w:t>
      </w:r>
      <w:r>
        <w:rPr>
          <w:rFonts w:ascii="Times New Roman" w:hAnsi="Times New Roman" w:cs="Times New Roman"/>
          <w:sz w:val="24"/>
          <w:szCs w:val="24"/>
        </w:rPr>
        <w:t xml:space="preserve"> bulunduğu belirtilmektedir. Dijital oyun bağımlılığı </w:t>
      </w:r>
      <w:r w:rsidRPr="00EE661E">
        <w:rPr>
          <w:rFonts w:ascii="Times New Roman" w:hAnsi="Times New Roman" w:cs="Times New Roman"/>
          <w:sz w:val="24"/>
          <w:szCs w:val="24"/>
        </w:rPr>
        <w:t xml:space="preserve">bilimsel </w:t>
      </w:r>
      <w:r>
        <w:rPr>
          <w:rFonts w:ascii="Times New Roman" w:hAnsi="Times New Roman" w:cs="Times New Roman"/>
          <w:sz w:val="24"/>
          <w:szCs w:val="24"/>
        </w:rPr>
        <w:t xml:space="preserve">çalışmalarda ve </w:t>
      </w:r>
      <w:r w:rsidRPr="00EE661E">
        <w:rPr>
          <w:rFonts w:ascii="Times New Roman" w:hAnsi="Times New Roman" w:cs="Times New Roman"/>
          <w:sz w:val="24"/>
          <w:szCs w:val="24"/>
        </w:rPr>
        <w:t xml:space="preserve">medyada </w:t>
      </w:r>
      <w:r>
        <w:rPr>
          <w:rFonts w:ascii="Times New Roman" w:hAnsi="Times New Roman" w:cs="Times New Roman"/>
          <w:sz w:val="24"/>
          <w:szCs w:val="24"/>
        </w:rPr>
        <w:t xml:space="preserve">bulunan </w:t>
      </w:r>
      <w:r w:rsidRPr="00EE661E">
        <w:rPr>
          <w:rFonts w:ascii="Times New Roman" w:hAnsi="Times New Roman" w:cs="Times New Roman"/>
          <w:sz w:val="24"/>
          <w:szCs w:val="24"/>
        </w:rPr>
        <w:t xml:space="preserve">haberlerde </w:t>
      </w:r>
      <w:r>
        <w:rPr>
          <w:rFonts w:ascii="Times New Roman" w:hAnsi="Times New Roman" w:cs="Times New Roman"/>
          <w:sz w:val="24"/>
          <w:szCs w:val="24"/>
        </w:rPr>
        <w:t xml:space="preserve">sıklıkla </w:t>
      </w:r>
      <w:r w:rsidR="009D5B6C">
        <w:rPr>
          <w:rFonts w:ascii="Times New Roman" w:hAnsi="Times New Roman" w:cs="Times New Roman"/>
          <w:sz w:val="24"/>
          <w:szCs w:val="24"/>
        </w:rPr>
        <w:t xml:space="preserve">ele alınmakta; çocukların bilgisayar ve internet </w:t>
      </w:r>
      <w:r w:rsidRPr="00EE661E">
        <w:rPr>
          <w:rFonts w:ascii="Times New Roman" w:hAnsi="Times New Roman" w:cs="Times New Roman"/>
          <w:sz w:val="24"/>
          <w:szCs w:val="24"/>
        </w:rPr>
        <w:t xml:space="preserve">oyunları ile </w:t>
      </w:r>
      <w:r>
        <w:rPr>
          <w:rFonts w:ascii="Times New Roman" w:hAnsi="Times New Roman" w:cs="Times New Roman"/>
          <w:sz w:val="24"/>
          <w:szCs w:val="24"/>
        </w:rPr>
        <w:t>giderek yoğun zaman geçirdikleri gözlemlenmektedir. Özellikle</w:t>
      </w:r>
      <w:r w:rsidRPr="00EE661E">
        <w:rPr>
          <w:rFonts w:ascii="Times New Roman" w:hAnsi="Times New Roman" w:cs="Times New Roman"/>
          <w:sz w:val="24"/>
          <w:szCs w:val="24"/>
        </w:rPr>
        <w:t xml:space="preserve">, son </w:t>
      </w:r>
      <w:r>
        <w:rPr>
          <w:rFonts w:ascii="Times New Roman" w:hAnsi="Times New Roman" w:cs="Times New Roman"/>
          <w:sz w:val="24"/>
          <w:szCs w:val="24"/>
        </w:rPr>
        <w:t xml:space="preserve">zamanlarda </w:t>
      </w:r>
      <w:r w:rsidRPr="00EE661E">
        <w:rPr>
          <w:rFonts w:ascii="Times New Roman" w:hAnsi="Times New Roman" w:cs="Times New Roman"/>
          <w:sz w:val="24"/>
          <w:szCs w:val="24"/>
        </w:rPr>
        <w:t xml:space="preserve">oyun bağımlılığı </w:t>
      </w:r>
      <w:r>
        <w:rPr>
          <w:rFonts w:ascii="Times New Roman" w:hAnsi="Times New Roman" w:cs="Times New Roman"/>
          <w:sz w:val="24"/>
          <w:szCs w:val="24"/>
        </w:rPr>
        <w:t xml:space="preserve">alanında psikiyatri birimlerine </w:t>
      </w:r>
      <w:r w:rsidRPr="00EE661E">
        <w:rPr>
          <w:rFonts w:ascii="Times New Roman" w:hAnsi="Times New Roman" w:cs="Times New Roman"/>
          <w:sz w:val="24"/>
          <w:szCs w:val="24"/>
        </w:rPr>
        <w:t>başvuru</w:t>
      </w:r>
      <w:r>
        <w:rPr>
          <w:rFonts w:ascii="Times New Roman" w:hAnsi="Times New Roman" w:cs="Times New Roman"/>
          <w:sz w:val="24"/>
          <w:szCs w:val="24"/>
        </w:rPr>
        <w:t>lardaki artış</w:t>
      </w:r>
      <w:r w:rsidRPr="00EE661E">
        <w:rPr>
          <w:rFonts w:ascii="Times New Roman" w:hAnsi="Times New Roman" w:cs="Times New Roman"/>
          <w:sz w:val="24"/>
          <w:szCs w:val="24"/>
        </w:rPr>
        <w:t xml:space="preserve">, ailelerin destek </w:t>
      </w:r>
      <w:r>
        <w:rPr>
          <w:rFonts w:ascii="Times New Roman" w:hAnsi="Times New Roman" w:cs="Times New Roman"/>
          <w:sz w:val="24"/>
          <w:szCs w:val="24"/>
        </w:rPr>
        <w:t xml:space="preserve">isteğinde </w:t>
      </w:r>
      <w:r w:rsidRPr="00EE661E">
        <w:rPr>
          <w:rFonts w:ascii="Times New Roman" w:hAnsi="Times New Roman" w:cs="Times New Roman"/>
          <w:sz w:val="24"/>
          <w:szCs w:val="24"/>
        </w:rPr>
        <w:t>bulunma</w:t>
      </w:r>
      <w:r>
        <w:rPr>
          <w:rFonts w:ascii="Times New Roman" w:hAnsi="Times New Roman" w:cs="Times New Roman"/>
          <w:sz w:val="24"/>
          <w:szCs w:val="24"/>
        </w:rPr>
        <w:t>sı ve araştırmacıların ortaya koydukları deli</w:t>
      </w:r>
      <w:r w:rsidR="00650F5B">
        <w:rPr>
          <w:rFonts w:ascii="Times New Roman" w:hAnsi="Times New Roman" w:cs="Times New Roman"/>
          <w:sz w:val="24"/>
          <w:szCs w:val="24"/>
        </w:rPr>
        <w:t>l</w:t>
      </w:r>
      <w:r>
        <w:rPr>
          <w:rFonts w:ascii="Times New Roman" w:hAnsi="Times New Roman" w:cs="Times New Roman"/>
          <w:sz w:val="24"/>
          <w:szCs w:val="24"/>
        </w:rPr>
        <w:t>ler kaygıları yükseltmektedir</w:t>
      </w:r>
      <w:r w:rsidRPr="00EE661E">
        <w:rPr>
          <w:rFonts w:ascii="Times New Roman" w:hAnsi="Times New Roman" w:cs="Times New Roman"/>
          <w:sz w:val="24"/>
          <w:szCs w:val="24"/>
        </w:rPr>
        <w:t xml:space="preserve"> (</w:t>
      </w:r>
      <w:r w:rsidR="000F3319">
        <w:rPr>
          <w:rFonts w:ascii="Times New Roman" w:hAnsi="Times New Roman" w:cs="Times New Roman"/>
          <w:sz w:val="24"/>
          <w:szCs w:val="24"/>
        </w:rPr>
        <w:t>4</w:t>
      </w:r>
      <w:r w:rsidR="008F0A6E">
        <w:rPr>
          <w:rFonts w:ascii="Times New Roman" w:hAnsi="Times New Roman" w:cs="Times New Roman"/>
          <w:sz w:val="24"/>
          <w:szCs w:val="24"/>
        </w:rPr>
        <w:t>4</w:t>
      </w:r>
      <w:r>
        <w:rPr>
          <w:rFonts w:ascii="Times New Roman" w:hAnsi="Times New Roman" w:cs="Times New Roman"/>
          <w:sz w:val="24"/>
          <w:szCs w:val="24"/>
        </w:rPr>
        <w:t>).</w:t>
      </w:r>
    </w:p>
    <w:p w14:paraId="7BEA047B" w14:textId="77777777" w:rsidR="00B87642" w:rsidRDefault="00B87642" w:rsidP="00B87642">
      <w:pPr>
        <w:spacing w:after="120" w:line="360" w:lineRule="auto"/>
        <w:ind w:firstLine="680"/>
        <w:jc w:val="both"/>
        <w:rPr>
          <w:rFonts w:ascii="Times New Roman" w:hAnsi="Times New Roman" w:cs="Times New Roman"/>
          <w:sz w:val="24"/>
          <w:szCs w:val="24"/>
        </w:rPr>
      </w:pPr>
      <w:r w:rsidRPr="00B87642">
        <w:rPr>
          <w:rFonts w:ascii="Times New Roman" w:hAnsi="Times New Roman" w:cs="Times New Roman"/>
          <w:sz w:val="24"/>
          <w:szCs w:val="24"/>
        </w:rPr>
        <w:t>Yeşilay Türkiye Bağımlıl</w:t>
      </w:r>
      <w:r w:rsidR="003D47C2">
        <w:rPr>
          <w:rFonts w:ascii="Times New Roman" w:hAnsi="Times New Roman" w:cs="Times New Roman"/>
          <w:sz w:val="24"/>
          <w:szCs w:val="24"/>
        </w:rPr>
        <w:t xml:space="preserve">ık Mücadele Eğitimi </w:t>
      </w:r>
      <w:r w:rsidRPr="00B87642">
        <w:rPr>
          <w:rFonts w:ascii="Times New Roman" w:hAnsi="Times New Roman" w:cs="Times New Roman"/>
          <w:sz w:val="24"/>
          <w:szCs w:val="24"/>
        </w:rPr>
        <w:t>dijital oyun bağımlılığı</w:t>
      </w:r>
      <w:r w:rsidR="003D47C2">
        <w:rPr>
          <w:rFonts w:ascii="Times New Roman" w:hAnsi="Times New Roman" w:cs="Times New Roman"/>
          <w:sz w:val="24"/>
          <w:szCs w:val="24"/>
        </w:rPr>
        <w:t>nı belirlemede belli ölçütler kullanmaktadır. Bu ölçütler şu şekildedir</w:t>
      </w:r>
      <w:r w:rsidR="008F0A6E">
        <w:rPr>
          <w:rFonts w:ascii="Times New Roman" w:hAnsi="Times New Roman" w:cs="Times New Roman"/>
          <w:sz w:val="24"/>
          <w:szCs w:val="24"/>
        </w:rPr>
        <w:t>(45</w:t>
      </w:r>
      <w:r w:rsidR="008F0AAC">
        <w:rPr>
          <w:rFonts w:ascii="Times New Roman" w:hAnsi="Times New Roman" w:cs="Times New Roman"/>
          <w:sz w:val="24"/>
          <w:szCs w:val="24"/>
        </w:rPr>
        <w:t>)</w:t>
      </w:r>
      <w:r w:rsidRPr="00B87642">
        <w:rPr>
          <w:rFonts w:ascii="Times New Roman" w:hAnsi="Times New Roman" w:cs="Times New Roman"/>
          <w:sz w:val="24"/>
          <w:szCs w:val="24"/>
        </w:rPr>
        <w:t xml:space="preserve">: </w:t>
      </w:r>
    </w:p>
    <w:p w14:paraId="5BBAED3A" w14:textId="77777777" w:rsidR="008F0AAC" w:rsidRDefault="008F0AAC"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Pr>
          <w:rFonts w:ascii="Times New Roman" w:hAnsi="Times New Roman" w:cs="Times New Roman"/>
          <w:sz w:val="24"/>
          <w:szCs w:val="24"/>
        </w:rPr>
        <w:t>Oyun b</w:t>
      </w:r>
      <w:r w:rsidR="00B87642" w:rsidRPr="008F0AAC">
        <w:rPr>
          <w:rFonts w:ascii="Times New Roman" w:hAnsi="Times New Roman" w:cs="Times New Roman"/>
          <w:sz w:val="24"/>
          <w:szCs w:val="24"/>
        </w:rPr>
        <w:t xml:space="preserve">ağımlılıkları olan </w:t>
      </w:r>
      <w:r>
        <w:rPr>
          <w:rFonts w:ascii="Times New Roman" w:hAnsi="Times New Roman" w:cs="Times New Roman"/>
          <w:sz w:val="24"/>
          <w:szCs w:val="24"/>
        </w:rPr>
        <w:t>kişiler sosyal yaşantılarında sorun yaşamaya başlarlar.</w:t>
      </w:r>
    </w:p>
    <w:p w14:paraId="2D2B9E5E" w14:textId="77777777" w:rsidR="008F0AAC" w:rsidRDefault="008F0AAC"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sidRPr="008F0AAC">
        <w:rPr>
          <w:rFonts w:ascii="Times New Roman" w:hAnsi="Times New Roman" w:cs="Times New Roman"/>
          <w:sz w:val="24"/>
          <w:szCs w:val="24"/>
        </w:rPr>
        <w:t xml:space="preserve">Kişilerde süreç içerisinde fiziksel sorunlar ortaya çıkmaya başlar. </w:t>
      </w:r>
      <w:r w:rsidR="00B87642" w:rsidRPr="008F0AAC">
        <w:rPr>
          <w:rFonts w:ascii="Times New Roman" w:hAnsi="Times New Roman" w:cs="Times New Roman"/>
          <w:sz w:val="24"/>
          <w:szCs w:val="24"/>
        </w:rPr>
        <w:t>Örneğin,</w:t>
      </w:r>
      <w:r w:rsidRPr="008F0AAC">
        <w:rPr>
          <w:rFonts w:ascii="Times New Roman" w:hAnsi="Times New Roman" w:cs="Times New Roman"/>
          <w:sz w:val="24"/>
          <w:szCs w:val="24"/>
        </w:rPr>
        <w:t xml:space="preserve"> eklem-k</w:t>
      </w:r>
      <w:r w:rsidR="002C3DF8">
        <w:rPr>
          <w:rFonts w:ascii="Times New Roman" w:hAnsi="Times New Roman" w:cs="Times New Roman"/>
          <w:sz w:val="24"/>
          <w:szCs w:val="24"/>
        </w:rPr>
        <w:t>as ağrıları, gözde problemler gibi</w:t>
      </w:r>
      <w:r>
        <w:rPr>
          <w:rFonts w:ascii="Times New Roman" w:hAnsi="Times New Roman" w:cs="Times New Roman"/>
          <w:sz w:val="24"/>
          <w:szCs w:val="24"/>
        </w:rPr>
        <w:t>.</w:t>
      </w:r>
    </w:p>
    <w:p w14:paraId="7D673CE2" w14:textId="77777777" w:rsidR="008F0AAC" w:rsidRDefault="008F0AAC"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sidRPr="008F0AAC">
        <w:rPr>
          <w:rFonts w:ascii="Times New Roman" w:hAnsi="Times New Roman" w:cs="Times New Roman"/>
          <w:sz w:val="24"/>
          <w:szCs w:val="24"/>
        </w:rPr>
        <w:t>Oyun bağımlısı olan kişiler etrafında bulunan insanlar</w:t>
      </w:r>
      <w:r w:rsidR="00A21DDC">
        <w:rPr>
          <w:rFonts w:ascii="Times New Roman" w:hAnsi="Times New Roman" w:cs="Times New Roman"/>
          <w:sz w:val="24"/>
          <w:szCs w:val="24"/>
        </w:rPr>
        <w:t xml:space="preserve"> ile </w:t>
      </w:r>
      <w:r w:rsidRPr="008F0AAC">
        <w:rPr>
          <w:rFonts w:ascii="Times New Roman" w:hAnsi="Times New Roman" w:cs="Times New Roman"/>
          <w:sz w:val="24"/>
          <w:szCs w:val="24"/>
        </w:rPr>
        <w:t xml:space="preserve">iletişime geçmek yerine oyun oynamayı tercih ederler. </w:t>
      </w:r>
    </w:p>
    <w:p w14:paraId="7C97A7E7" w14:textId="77777777" w:rsidR="008F0AAC" w:rsidRDefault="00B87642"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sidRPr="008F0AAC">
        <w:rPr>
          <w:rFonts w:ascii="Times New Roman" w:hAnsi="Times New Roman" w:cs="Times New Roman"/>
          <w:sz w:val="24"/>
          <w:szCs w:val="24"/>
        </w:rPr>
        <w:t>Diji</w:t>
      </w:r>
      <w:r w:rsidR="008F0AAC">
        <w:rPr>
          <w:rFonts w:ascii="Times New Roman" w:hAnsi="Times New Roman" w:cs="Times New Roman"/>
          <w:sz w:val="24"/>
          <w:szCs w:val="24"/>
        </w:rPr>
        <w:t xml:space="preserve">tal oyunda elde ettikleri başarıları gerçek hayatta elde ettikleri başarılar </w:t>
      </w:r>
      <w:r w:rsidRPr="008F0AAC">
        <w:rPr>
          <w:rFonts w:ascii="Times New Roman" w:hAnsi="Times New Roman" w:cs="Times New Roman"/>
          <w:sz w:val="24"/>
          <w:szCs w:val="24"/>
        </w:rPr>
        <w:t>ile kıyas</w:t>
      </w:r>
      <w:r w:rsidR="008F0AAC">
        <w:rPr>
          <w:rFonts w:ascii="Times New Roman" w:hAnsi="Times New Roman" w:cs="Times New Roman"/>
          <w:sz w:val="24"/>
          <w:szCs w:val="24"/>
        </w:rPr>
        <w:t>lam</w:t>
      </w:r>
      <w:r w:rsidR="00A21DDC">
        <w:rPr>
          <w:rFonts w:ascii="Times New Roman" w:hAnsi="Times New Roman" w:cs="Times New Roman"/>
          <w:sz w:val="24"/>
          <w:szCs w:val="24"/>
        </w:rPr>
        <w:t>a</w:t>
      </w:r>
      <w:r w:rsidR="008F0AAC">
        <w:rPr>
          <w:rFonts w:ascii="Times New Roman" w:hAnsi="Times New Roman" w:cs="Times New Roman"/>
          <w:sz w:val="24"/>
          <w:szCs w:val="24"/>
        </w:rPr>
        <w:t xml:space="preserve"> yaparlar.</w:t>
      </w:r>
    </w:p>
    <w:p w14:paraId="61114838" w14:textId="77777777" w:rsidR="008F0AAC" w:rsidRDefault="008F0AAC"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Pr>
          <w:rFonts w:ascii="Times New Roman" w:hAnsi="Times New Roman" w:cs="Times New Roman"/>
          <w:sz w:val="24"/>
          <w:szCs w:val="24"/>
        </w:rPr>
        <w:t>Aileleri ile olan sosyal ili</w:t>
      </w:r>
      <w:r w:rsidR="002C3DF8">
        <w:rPr>
          <w:rFonts w:ascii="Times New Roman" w:hAnsi="Times New Roman" w:cs="Times New Roman"/>
          <w:sz w:val="24"/>
          <w:szCs w:val="24"/>
        </w:rPr>
        <w:t>şkilerde problemler yaşarlar ve</w:t>
      </w:r>
      <w:r w:rsidR="00B87642" w:rsidRPr="008F0AAC">
        <w:rPr>
          <w:rFonts w:ascii="Times New Roman" w:hAnsi="Times New Roman" w:cs="Times New Roman"/>
          <w:sz w:val="24"/>
          <w:szCs w:val="24"/>
        </w:rPr>
        <w:t xml:space="preserve"> </w:t>
      </w:r>
      <w:r>
        <w:rPr>
          <w:rFonts w:ascii="Times New Roman" w:hAnsi="Times New Roman" w:cs="Times New Roman"/>
          <w:sz w:val="24"/>
          <w:szCs w:val="24"/>
        </w:rPr>
        <w:t>bireyde sosyal y</w:t>
      </w:r>
      <w:r w:rsidR="00B87642" w:rsidRPr="008F0AAC">
        <w:rPr>
          <w:rFonts w:ascii="Times New Roman" w:hAnsi="Times New Roman" w:cs="Times New Roman"/>
          <w:sz w:val="24"/>
          <w:szCs w:val="24"/>
        </w:rPr>
        <w:t xml:space="preserve">alnızlaşma </w:t>
      </w:r>
      <w:r>
        <w:rPr>
          <w:rFonts w:ascii="Times New Roman" w:hAnsi="Times New Roman" w:cs="Times New Roman"/>
          <w:sz w:val="24"/>
          <w:szCs w:val="24"/>
        </w:rPr>
        <w:t>da görülür.</w:t>
      </w:r>
    </w:p>
    <w:p w14:paraId="6F0C7D8F" w14:textId="77777777" w:rsidR="00B93875" w:rsidRDefault="008F0AAC"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sidRPr="00B93875">
        <w:rPr>
          <w:rFonts w:ascii="Times New Roman" w:hAnsi="Times New Roman" w:cs="Times New Roman"/>
          <w:sz w:val="24"/>
          <w:szCs w:val="24"/>
        </w:rPr>
        <w:t>Oyun bağımlısı olan bireyler oyund</w:t>
      </w:r>
      <w:r w:rsidR="00A21DDC">
        <w:rPr>
          <w:rFonts w:ascii="Times New Roman" w:hAnsi="Times New Roman" w:cs="Times New Roman"/>
          <w:sz w:val="24"/>
          <w:szCs w:val="24"/>
        </w:rPr>
        <w:t>a</w:t>
      </w:r>
      <w:r w:rsidRPr="00B93875">
        <w:rPr>
          <w:rFonts w:ascii="Times New Roman" w:hAnsi="Times New Roman" w:cs="Times New Roman"/>
          <w:sz w:val="24"/>
          <w:szCs w:val="24"/>
        </w:rPr>
        <w:t>n yoksun kaldıklarında ve uzaklaştıklarında kendilerini huzursuz hissetmeye başlarlar</w:t>
      </w:r>
      <w:r w:rsidR="00B93875" w:rsidRPr="00B93875">
        <w:rPr>
          <w:rFonts w:ascii="Times New Roman" w:hAnsi="Times New Roman" w:cs="Times New Roman"/>
          <w:sz w:val="24"/>
          <w:szCs w:val="24"/>
        </w:rPr>
        <w:t xml:space="preserve">. </w:t>
      </w:r>
    </w:p>
    <w:p w14:paraId="4D39C265" w14:textId="77777777" w:rsidR="00B87642" w:rsidRPr="00B93875" w:rsidRDefault="00B87642" w:rsidP="00A540A2">
      <w:pPr>
        <w:pStyle w:val="ListeParagraf"/>
        <w:numPr>
          <w:ilvl w:val="0"/>
          <w:numId w:val="24"/>
        </w:numPr>
        <w:spacing w:after="120" w:line="360" w:lineRule="auto"/>
        <w:ind w:left="1105" w:hanging="425"/>
        <w:contextualSpacing w:val="0"/>
        <w:jc w:val="both"/>
        <w:rPr>
          <w:rFonts w:ascii="Times New Roman" w:hAnsi="Times New Roman" w:cs="Times New Roman"/>
          <w:sz w:val="24"/>
          <w:szCs w:val="24"/>
        </w:rPr>
      </w:pPr>
      <w:r w:rsidRPr="00B93875">
        <w:rPr>
          <w:rFonts w:ascii="Times New Roman" w:hAnsi="Times New Roman" w:cs="Times New Roman"/>
          <w:sz w:val="24"/>
          <w:szCs w:val="24"/>
        </w:rPr>
        <w:t>Ayrıca</w:t>
      </w:r>
      <w:r w:rsidR="002C3DF8">
        <w:rPr>
          <w:rFonts w:ascii="Times New Roman" w:hAnsi="Times New Roman" w:cs="Times New Roman"/>
          <w:sz w:val="24"/>
          <w:szCs w:val="24"/>
        </w:rPr>
        <w:t>,</w:t>
      </w:r>
      <w:r w:rsidRPr="00B93875">
        <w:rPr>
          <w:rFonts w:ascii="Times New Roman" w:hAnsi="Times New Roman" w:cs="Times New Roman"/>
          <w:sz w:val="24"/>
          <w:szCs w:val="24"/>
        </w:rPr>
        <w:t xml:space="preserve"> </w:t>
      </w:r>
      <w:r w:rsidR="00B93875">
        <w:rPr>
          <w:rFonts w:ascii="Times New Roman" w:hAnsi="Times New Roman" w:cs="Times New Roman"/>
          <w:sz w:val="24"/>
          <w:szCs w:val="24"/>
        </w:rPr>
        <w:t>oyun oynadıkları dijit</w:t>
      </w:r>
      <w:r w:rsidR="00A21DDC">
        <w:rPr>
          <w:rFonts w:ascii="Times New Roman" w:hAnsi="Times New Roman" w:cs="Times New Roman"/>
          <w:sz w:val="24"/>
          <w:szCs w:val="24"/>
        </w:rPr>
        <w:t xml:space="preserve">al araç ve gereçlerden tablet, bilgisayar vb. araçlardan </w:t>
      </w:r>
      <w:r w:rsidR="00B93875">
        <w:rPr>
          <w:rFonts w:ascii="Times New Roman" w:hAnsi="Times New Roman" w:cs="Times New Roman"/>
          <w:sz w:val="24"/>
          <w:szCs w:val="24"/>
        </w:rPr>
        <w:t xml:space="preserve">uzun süre ayrı </w:t>
      </w:r>
      <w:r w:rsidRPr="00B93875">
        <w:rPr>
          <w:rFonts w:ascii="Times New Roman" w:hAnsi="Times New Roman" w:cs="Times New Roman"/>
          <w:sz w:val="24"/>
          <w:szCs w:val="24"/>
        </w:rPr>
        <w:t>kaldıklarında</w:t>
      </w:r>
      <w:r w:rsidR="00CD17D5">
        <w:rPr>
          <w:rFonts w:ascii="Times New Roman" w:hAnsi="Times New Roman" w:cs="Times New Roman"/>
          <w:sz w:val="24"/>
          <w:szCs w:val="24"/>
        </w:rPr>
        <w:t xml:space="preserve"> </w:t>
      </w:r>
      <w:r w:rsidRPr="00B93875">
        <w:rPr>
          <w:rFonts w:ascii="Times New Roman" w:hAnsi="Times New Roman" w:cs="Times New Roman"/>
          <w:sz w:val="24"/>
          <w:szCs w:val="24"/>
        </w:rPr>
        <w:t>rahatsızlık hissederler.</w:t>
      </w:r>
    </w:p>
    <w:p w14:paraId="3BE388D0" w14:textId="77777777" w:rsidR="00664C3E" w:rsidRPr="00923174" w:rsidRDefault="00664C3E" w:rsidP="00923174">
      <w:pPr>
        <w:pStyle w:val="Balk2"/>
      </w:pPr>
      <w:bookmarkStart w:id="25" w:name="_Toc94004369"/>
      <w:r w:rsidRPr="00B93875">
        <w:rPr>
          <w:rFonts w:cs="Times New Roman"/>
          <w:szCs w:val="24"/>
        </w:rPr>
        <w:t>2</w:t>
      </w:r>
      <w:r w:rsidRPr="00923174">
        <w:t>.4.5.Sosyal Medya Bağımlılığı</w:t>
      </w:r>
      <w:bookmarkEnd w:id="25"/>
    </w:p>
    <w:p w14:paraId="23047186" w14:textId="65567C75" w:rsidR="00664C3E" w:rsidRPr="00923174" w:rsidRDefault="00664C3E" w:rsidP="00923174">
      <w:pPr>
        <w:spacing w:after="120" w:line="360" w:lineRule="auto"/>
        <w:ind w:firstLine="680"/>
        <w:jc w:val="both"/>
        <w:rPr>
          <w:rFonts w:ascii="Times New Roman" w:hAnsi="Times New Roman" w:cs="Times New Roman"/>
          <w:sz w:val="24"/>
        </w:rPr>
      </w:pPr>
      <w:r w:rsidRPr="00923174">
        <w:rPr>
          <w:rFonts w:ascii="Times New Roman" w:hAnsi="Times New Roman" w:cs="Times New Roman"/>
          <w:sz w:val="24"/>
        </w:rPr>
        <w:t xml:space="preserve">Teknoloji alanında görülen hızlı ve olağanüstü gelişmeler neticesinde, kişilerin internete </w:t>
      </w:r>
      <w:r w:rsidR="00923174" w:rsidRPr="00923174">
        <w:rPr>
          <w:rFonts w:ascii="Times New Roman" w:hAnsi="Times New Roman" w:cs="Times New Roman"/>
          <w:sz w:val="24"/>
        </w:rPr>
        <w:t xml:space="preserve">erişim kaynakları artmış </w:t>
      </w:r>
      <w:r w:rsidRPr="00923174">
        <w:rPr>
          <w:rFonts w:ascii="Times New Roman" w:hAnsi="Times New Roman" w:cs="Times New Roman"/>
          <w:sz w:val="24"/>
        </w:rPr>
        <w:t xml:space="preserve">ve internetle bağ kurması kaçınılmaz bir durum olmuştur. Ülkemizde bu durum, istatistiklere yansımaktadır. TÜİK </w:t>
      </w:r>
      <w:proofErr w:type="spellStart"/>
      <w:r w:rsidRPr="00923174">
        <w:rPr>
          <w:rFonts w:ascii="Times New Roman" w:hAnsi="Times New Roman" w:cs="Times New Roman"/>
          <w:sz w:val="24"/>
        </w:rPr>
        <w:t>Hanehalkı</w:t>
      </w:r>
      <w:proofErr w:type="spellEnd"/>
      <w:r w:rsidRPr="00923174">
        <w:rPr>
          <w:rFonts w:ascii="Times New Roman" w:hAnsi="Times New Roman" w:cs="Times New Roman"/>
          <w:sz w:val="24"/>
        </w:rPr>
        <w:t xml:space="preserve"> Bilişim Teknolojileri Kullanım Araştırması 2019 yılı verilerine göre, Ülkemizde 16-74 yaş aralığındaki insan</w:t>
      </w:r>
      <w:r w:rsidR="00923174" w:rsidRPr="00923174">
        <w:rPr>
          <w:rFonts w:ascii="Times New Roman" w:hAnsi="Times New Roman" w:cs="Times New Roman"/>
          <w:sz w:val="24"/>
        </w:rPr>
        <w:t xml:space="preserve">larda internet kullanımı </w:t>
      </w:r>
      <w:r w:rsidRPr="00923174">
        <w:rPr>
          <w:rFonts w:ascii="Times New Roman" w:hAnsi="Times New Roman" w:cs="Times New Roman"/>
          <w:sz w:val="24"/>
        </w:rPr>
        <w:t>önceki seneye göre %2</w:t>
      </w:r>
      <w:r w:rsidR="00417548">
        <w:rPr>
          <w:rFonts w:ascii="Times New Roman" w:hAnsi="Times New Roman" w:cs="Times New Roman"/>
          <w:sz w:val="24"/>
        </w:rPr>
        <w:t>.</w:t>
      </w:r>
      <w:r w:rsidRPr="00923174">
        <w:rPr>
          <w:rFonts w:ascii="Times New Roman" w:hAnsi="Times New Roman" w:cs="Times New Roman"/>
          <w:sz w:val="24"/>
        </w:rPr>
        <w:t xml:space="preserve">4’lük bir </w:t>
      </w:r>
      <w:proofErr w:type="spellStart"/>
      <w:r w:rsidRPr="00923174">
        <w:rPr>
          <w:rFonts w:ascii="Times New Roman" w:hAnsi="Times New Roman" w:cs="Times New Roman"/>
          <w:sz w:val="24"/>
        </w:rPr>
        <w:t>yüsekliş</w:t>
      </w:r>
      <w:proofErr w:type="spellEnd"/>
      <w:r w:rsidR="00CD17D5">
        <w:rPr>
          <w:rFonts w:ascii="Times New Roman" w:hAnsi="Times New Roman" w:cs="Times New Roman"/>
          <w:sz w:val="24"/>
        </w:rPr>
        <w:t xml:space="preserve"> </w:t>
      </w:r>
      <w:r w:rsidRPr="00923174">
        <w:rPr>
          <w:rFonts w:ascii="Times New Roman" w:hAnsi="Times New Roman" w:cs="Times New Roman"/>
          <w:sz w:val="24"/>
        </w:rPr>
        <w:lastRenderedPageBreak/>
        <w:t>göstererek %75</w:t>
      </w:r>
      <w:r w:rsidR="00417548">
        <w:rPr>
          <w:rFonts w:ascii="Times New Roman" w:hAnsi="Times New Roman" w:cs="Times New Roman"/>
          <w:sz w:val="24"/>
        </w:rPr>
        <w:t>.</w:t>
      </w:r>
      <w:r w:rsidRPr="00923174">
        <w:rPr>
          <w:rFonts w:ascii="Times New Roman" w:hAnsi="Times New Roman" w:cs="Times New Roman"/>
          <w:sz w:val="24"/>
        </w:rPr>
        <w:t>3’e çık</w:t>
      </w:r>
      <w:r w:rsidR="00926E64">
        <w:rPr>
          <w:rFonts w:ascii="Times New Roman" w:hAnsi="Times New Roman" w:cs="Times New Roman"/>
          <w:sz w:val="24"/>
        </w:rPr>
        <w:t>mıştır (4</w:t>
      </w:r>
      <w:r w:rsidR="008F0A6E">
        <w:rPr>
          <w:rFonts w:ascii="Times New Roman" w:hAnsi="Times New Roman" w:cs="Times New Roman"/>
          <w:sz w:val="24"/>
        </w:rPr>
        <w:t>6</w:t>
      </w:r>
      <w:r w:rsidRPr="00923174">
        <w:rPr>
          <w:rFonts w:ascii="Times New Roman" w:hAnsi="Times New Roman" w:cs="Times New Roman"/>
          <w:sz w:val="24"/>
        </w:rPr>
        <w:t>).</w:t>
      </w:r>
      <w:r w:rsidR="00CD17D5">
        <w:rPr>
          <w:rFonts w:ascii="Times New Roman" w:hAnsi="Times New Roman" w:cs="Times New Roman"/>
          <w:sz w:val="24"/>
        </w:rPr>
        <w:t xml:space="preserve"> </w:t>
      </w:r>
      <w:r w:rsidR="00A07EEF" w:rsidRPr="00923174">
        <w:rPr>
          <w:rFonts w:ascii="Times New Roman" w:hAnsi="Times New Roman" w:cs="Times New Roman"/>
          <w:sz w:val="24"/>
        </w:rPr>
        <w:t xml:space="preserve">TÜİK </w:t>
      </w:r>
      <w:proofErr w:type="spellStart"/>
      <w:r w:rsidR="00A07EEF" w:rsidRPr="00923174">
        <w:rPr>
          <w:rFonts w:ascii="Times New Roman" w:hAnsi="Times New Roman" w:cs="Times New Roman"/>
          <w:sz w:val="24"/>
        </w:rPr>
        <w:t>Hanehalkı</w:t>
      </w:r>
      <w:proofErr w:type="spellEnd"/>
      <w:r w:rsidR="00A07EEF" w:rsidRPr="00923174">
        <w:rPr>
          <w:rFonts w:ascii="Times New Roman" w:hAnsi="Times New Roman" w:cs="Times New Roman"/>
          <w:sz w:val="24"/>
        </w:rPr>
        <w:t xml:space="preserve"> Bilişim Teknolo</w:t>
      </w:r>
      <w:r w:rsidR="00A07EEF">
        <w:rPr>
          <w:rFonts w:ascii="Times New Roman" w:hAnsi="Times New Roman" w:cs="Times New Roman"/>
          <w:sz w:val="24"/>
        </w:rPr>
        <w:t>jileri Kullanım Araştırması 2021</w:t>
      </w:r>
      <w:r w:rsidR="00A07EEF" w:rsidRPr="00923174">
        <w:rPr>
          <w:rFonts w:ascii="Times New Roman" w:hAnsi="Times New Roman" w:cs="Times New Roman"/>
          <w:sz w:val="24"/>
        </w:rPr>
        <w:t xml:space="preserve"> yılı verilerine göre</w:t>
      </w:r>
      <w:r w:rsidR="008F0A6E">
        <w:rPr>
          <w:rFonts w:ascii="Times New Roman" w:hAnsi="Times New Roman" w:cs="Times New Roman"/>
          <w:sz w:val="24"/>
        </w:rPr>
        <w:t xml:space="preserve"> ise %92</w:t>
      </w:r>
      <w:r w:rsidR="00417548">
        <w:rPr>
          <w:rFonts w:ascii="Times New Roman" w:hAnsi="Times New Roman" w:cs="Times New Roman"/>
          <w:sz w:val="24"/>
        </w:rPr>
        <w:t>.</w:t>
      </w:r>
      <w:r w:rsidR="008F0A6E">
        <w:rPr>
          <w:rFonts w:ascii="Times New Roman" w:hAnsi="Times New Roman" w:cs="Times New Roman"/>
          <w:sz w:val="24"/>
        </w:rPr>
        <w:t>0’ye yükselmiştir (47</w:t>
      </w:r>
      <w:r w:rsidR="00A07EEF">
        <w:rPr>
          <w:rFonts w:ascii="Times New Roman" w:hAnsi="Times New Roman" w:cs="Times New Roman"/>
          <w:sz w:val="24"/>
        </w:rPr>
        <w:t xml:space="preserve">). </w:t>
      </w:r>
      <w:r w:rsidRPr="00923174">
        <w:rPr>
          <w:rFonts w:ascii="Times New Roman" w:hAnsi="Times New Roman" w:cs="Times New Roman"/>
          <w:sz w:val="24"/>
        </w:rPr>
        <w:t>İnternet kullanımında görülen artışta sosyal medyanın önemli etkisinin olduğu görülmektedi</w:t>
      </w:r>
      <w:r w:rsidR="00923174" w:rsidRPr="00923174">
        <w:rPr>
          <w:rFonts w:ascii="Times New Roman" w:hAnsi="Times New Roman" w:cs="Times New Roman"/>
          <w:sz w:val="24"/>
        </w:rPr>
        <w:t xml:space="preserve">r. Dolayısıyla günümüzde geniş </w:t>
      </w:r>
      <w:r w:rsidRPr="00923174">
        <w:rPr>
          <w:rFonts w:ascii="Times New Roman" w:hAnsi="Times New Roman" w:cs="Times New Roman"/>
          <w:sz w:val="24"/>
        </w:rPr>
        <w:t>etkiye sahip olduğu bilinen internetin insanlar açısından sosyal bir atmos</w:t>
      </w:r>
      <w:r w:rsidR="003D47C2">
        <w:rPr>
          <w:rFonts w:ascii="Times New Roman" w:hAnsi="Times New Roman" w:cs="Times New Roman"/>
          <w:sz w:val="24"/>
        </w:rPr>
        <w:t>fer sağladığı belirtilebilir (4</w:t>
      </w:r>
      <w:r w:rsidR="008F0A6E">
        <w:rPr>
          <w:rFonts w:ascii="Times New Roman" w:hAnsi="Times New Roman" w:cs="Times New Roman"/>
          <w:sz w:val="24"/>
        </w:rPr>
        <w:t>8</w:t>
      </w:r>
      <w:r w:rsidRPr="00923174">
        <w:rPr>
          <w:rFonts w:ascii="Times New Roman" w:hAnsi="Times New Roman" w:cs="Times New Roman"/>
          <w:sz w:val="24"/>
        </w:rPr>
        <w:t>).</w:t>
      </w:r>
    </w:p>
    <w:p w14:paraId="7C83F2F9" w14:textId="77777777" w:rsidR="00923174" w:rsidRDefault="00664C3E" w:rsidP="00923174">
      <w:pPr>
        <w:spacing w:after="120" w:line="360" w:lineRule="auto"/>
        <w:ind w:firstLine="680"/>
        <w:jc w:val="both"/>
        <w:rPr>
          <w:rFonts w:ascii="Times New Roman" w:hAnsi="Times New Roman" w:cs="Times New Roman"/>
          <w:sz w:val="24"/>
          <w:szCs w:val="24"/>
        </w:rPr>
      </w:pPr>
      <w:r w:rsidRPr="00923174">
        <w:rPr>
          <w:rFonts w:ascii="Times New Roman" w:hAnsi="Times New Roman" w:cs="Times New Roman"/>
          <w:sz w:val="24"/>
        </w:rPr>
        <w:t>Araştırmacılar sosyal medyayı, insanlar arasındaki iletişimi destekleyen, ortak ilgi alanlarına sahip kişilerin etkile</w:t>
      </w:r>
      <w:r w:rsidR="00923174">
        <w:rPr>
          <w:rFonts w:ascii="Times New Roman" w:hAnsi="Times New Roman" w:cs="Times New Roman"/>
          <w:sz w:val="24"/>
        </w:rPr>
        <w:t xml:space="preserve">şimlerinin arttıran ve herkesin </w:t>
      </w:r>
      <w:r w:rsidRPr="00923174">
        <w:rPr>
          <w:rFonts w:ascii="Times New Roman" w:hAnsi="Times New Roman" w:cs="Times New Roman"/>
          <w:sz w:val="24"/>
        </w:rPr>
        <w:t>kişisel profilini ve bağ kurmayı</w:t>
      </w:r>
      <w:r w:rsidR="00923174">
        <w:rPr>
          <w:rFonts w:ascii="Times New Roman" w:hAnsi="Times New Roman" w:cs="Times New Roman"/>
          <w:sz w:val="24"/>
        </w:rPr>
        <w:t xml:space="preserve"> istediği akranlarını oluşturma imkanı</w:t>
      </w:r>
      <w:r w:rsidR="00CD17D5">
        <w:rPr>
          <w:rFonts w:ascii="Times New Roman" w:hAnsi="Times New Roman" w:cs="Times New Roman"/>
          <w:sz w:val="24"/>
        </w:rPr>
        <w:t xml:space="preserve"> </w:t>
      </w:r>
      <w:r w:rsidRPr="00923174">
        <w:rPr>
          <w:rFonts w:ascii="Times New Roman" w:hAnsi="Times New Roman" w:cs="Times New Roman"/>
          <w:sz w:val="24"/>
        </w:rPr>
        <w:t xml:space="preserve">sağlayan web sayfaları biçiminde tanımlamaktadırlar. Bir başka deyişle sosyal medya; kişilerin fotoğraf, ses, görüntü ya da yazı yoluyla düşüncelerini paylaştığı </w:t>
      </w:r>
      <w:proofErr w:type="spellStart"/>
      <w:r w:rsidRPr="00923174">
        <w:rPr>
          <w:rFonts w:ascii="Times New Roman" w:hAnsi="Times New Roman" w:cs="Times New Roman"/>
          <w:sz w:val="24"/>
        </w:rPr>
        <w:t>blogları</w:t>
      </w:r>
      <w:proofErr w:type="spellEnd"/>
      <w:r w:rsidRPr="00923174">
        <w:rPr>
          <w:rFonts w:ascii="Times New Roman" w:hAnsi="Times New Roman" w:cs="Times New Roman"/>
          <w:sz w:val="24"/>
        </w:rPr>
        <w:t>, tartışma ve iletişim sayfalarını, müşterilerin birbirleriyle etkileşim oluşturabilecekleri</w:t>
      </w:r>
      <w:r w:rsidR="00CD17D5">
        <w:rPr>
          <w:rFonts w:ascii="Times New Roman" w:hAnsi="Times New Roman" w:cs="Times New Roman"/>
          <w:sz w:val="24"/>
        </w:rPr>
        <w:t xml:space="preserve"> </w:t>
      </w:r>
      <w:r w:rsidRPr="00923174">
        <w:rPr>
          <w:rFonts w:ascii="Times New Roman" w:hAnsi="Times New Roman" w:cs="Times New Roman"/>
          <w:sz w:val="24"/>
        </w:rPr>
        <w:t>e-mailleri, ürün ve hizmet bil</w:t>
      </w:r>
      <w:r w:rsidR="00923174">
        <w:rPr>
          <w:rFonts w:ascii="Times New Roman" w:hAnsi="Times New Roman" w:cs="Times New Roman"/>
          <w:sz w:val="24"/>
        </w:rPr>
        <w:t xml:space="preserve">gilerine erişebilecekleri sayfa </w:t>
      </w:r>
      <w:r w:rsidRPr="00923174">
        <w:rPr>
          <w:rFonts w:ascii="Times New Roman" w:hAnsi="Times New Roman" w:cs="Times New Roman"/>
          <w:sz w:val="24"/>
        </w:rPr>
        <w:t>ve platformları</w:t>
      </w:r>
      <w:r>
        <w:rPr>
          <w:rFonts w:ascii="Times New Roman" w:hAnsi="Times New Roman" w:cs="Times New Roman"/>
          <w:sz w:val="24"/>
          <w:szCs w:val="24"/>
        </w:rPr>
        <w:t xml:space="preserve"> ve </w:t>
      </w:r>
      <w:r w:rsidRPr="00D46350">
        <w:rPr>
          <w:rFonts w:ascii="Times New Roman" w:hAnsi="Times New Roman" w:cs="Times New Roman"/>
          <w:sz w:val="24"/>
          <w:szCs w:val="24"/>
        </w:rPr>
        <w:t xml:space="preserve">sosyal paylaşım </w:t>
      </w:r>
      <w:r w:rsidR="00923174">
        <w:rPr>
          <w:rFonts w:ascii="Times New Roman" w:hAnsi="Times New Roman" w:cs="Times New Roman"/>
          <w:sz w:val="24"/>
          <w:szCs w:val="24"/>
        </w:rPr>
        <w:t xml:space="preserve">sayfalarını da kapsayan geniş </w:t>
      </w:r>
      <w:r w:rsidRPr="00D46350">
        <w:rPr>
          <w:rFonts w:ascii="Times New Roman" w:hAnsi="Times New Roman" w:cs="Times New Roman"/>
          <w:sz w:val="24"/>
          <w:szCs w:val="24"/>
        </w:rPr>
        <w:t>in</w:t>
      </w:r>
      <w:r>
        <w:rPr>
          <w:rFonts w:ascii="Times New Roman" w:hAnsi="Times New Roman" w:cs="Times New Roman"/>
          <w:sz w:val="24"/>
          <w:szCs w:val="24"/>
        </w:rPr>
        <w:t>terne</w:t>
      </w:r>
      <w:r w:rsidR="00FA3982">
        <w:rPr>
          <w:rFonts w:ascii="Times New Roman" w:hAnsi="Times New Roman" w:cs="Times New Roman"/>
          <w:sz w:val="24"/>
          <w:szCs w:val="24"/>
        </w:rPr>
        <w:t>t alanlarından oluşmakta</w:t>
      </w:r>
      <w:r w:rsidR="008F0A6E">
        <w:rPr>
          <w:rFonts w:ascii="Times New Roman" w:hAnsi="Times New Roman" w:cs="Times New Roman"/>
          <w:sz w:val="24"/>
          <w:szCs w:val="24"/>
        </w:rPr>
        <w:t>dır  (49</w:t>
      </w:r>
      <w:r w:rsidRPr="00D46350">
        <w:rPr>
          <w:rFonts w:ascii="Times New Roman" w:hAnsi="Times New Roman" w:cs="Times New Roman"/>
          <w:sz w:val="24"/>
          <w:szCs w:val="24"/>
        </w:rPr>
        <w:t>)</w:t>
      </w:r>
      <w:r>
        <w:rPr>
          <w:rFonts w:ascii="Times New Roman" w:hAnsi="Times New Roman" w:cs="Times New Roman"/>
          <w:sz w:val="24"/>
          <w:szCs w:val="24"/>
        </w:rPr>
        <w:t>.</w:t>
      </w:r>
    </w:p>
    <w:p w14:paraId="6D0D3DBB" w14:textId="77777777" w:rsidR="00664C3E" w:rsidRDefault="00664C3E" w:rsidP="00923174">
      <w:pPr>
        <w:spacing w:after="120" w:line="360" w:lineRule="auto"/>
        <w:ind w:firstLine="680"/>
        <w:jc w:val="both"/>
        <w:rPr>
          <w:rFonts w:ascii="Times New Roman" w:hAnsi="Times New Roman" w:cs="Times New Roman"/>
          <w:sz w:val="24"/>
          <w:szCs w:val="24"/>
        </w:rPr>
      </w:pPr>
      <w:r w:rsidRPr="00923174">
        <w:rPr>
          <w:rFonts w:ascii="Times New Roman" w:hAnsi="Times New Roman" w:cs="Times New Roman"/>
          <w:sz w:val="24"/>
        </w:rPr>
        <w:t>Sosyal medya kullanımı en çok ergenleri etkilemekt</w:t>
      </w:r>
      <w:r w:rsidR="00923174">
        <w:rPr>
          <w:rFonts w:ascii="Times New Roman" w:hAnsi="Times New Roman" w:cs="Times New Roman"/>
          <w:sz w:val="24"/>
        </w:rPr>
        <w:t xml:space="preserve">edir. </w:t>
      </w:r>
      <w:r w:rsidRPr="00923174">
        <w:rPr>
          <w:rFonts w:ascii="Times New Roman" w:hAnsi="Times New Roman" w:cs="Times New Roman"/>
          <w:sz w:val="24"/>
        </w:rPr>
        <w:t>Sosyal medy</w:t>
      </w:r>
      <w:r w:rsidR="00DA40A4">
        <w:rPr>
          <w:rFonts w:ascii="Times New Roman" w:hAnsi="Times New Roman" w:cs="Times New Roman"/>
          <w:sz w:val="24"/>
        </w:rPr>
        <w:t xml:space="preserve">anın </w:t>
      </w:r>
      <w:r w:rsidRPr="00923174">
        <w:rPr>
          <w:rFonts w:ascii="Times New Roman" w:hAnsi="Times New Roman" w:cs="Times New Roman"/>
          <w:sz w:val="24"/>
        </w:rPr>
        <w:t>sosyal beceri geliştirme, ait olma hissi, rahatlıkla düşüncelerini paylaşma ve tartışma, kimlik gelişimine katkı sağlama gibi olumlu etkileri</w:t>
      </w:r>
      <w:r w:rsidR="00DA40A4">
        <w:rPr>
          <w:rFonts w:ascii="Times New Roman" w:hAnsi="Times New Roman" w:cs="Times New Roman"/>
          <w:sz w:val="24"/>
        </w:rPr>
        <w:t xml:space="preserve">nin olmasının yanında </w:t>
      </w:r>
      <w:r w:rsidRPr="00923174">
        <w:rPr>
          <w:rFonts w:ascii="Times New Roman" w:hAnsi="Times New Roman" w:cs="Times New Roman"/>
          <w:sz w:val="24"/>
        </w:rPr>
        <w:t>olumsuz etkileri de bulunmaktadır. Bunlar; siber zorbalık, görsel veya yazınsal olarak cinsel içeriğe maruz kalma,</w:t>
      </w:r>
      <w:r w:rsidR="00923174" w:rsidRPr="00923174">
        <w:rPr>
          <w:rFonts w:ascii="Times New Roman" w:hAnsi="Times New Roman" w:cs="Times New Roman"/>
          <w:sz w:val="24"/>
        </w:rPr>
        <w:t xml:space="preserve"> aşırı ve </w:t>
      </w:r>
      <w:r w:rsidRPr="00923174">
        <w:rPr>
          <w:rFonts w:ascii="Times New Roman" w:hAnsi="Times New Roman" w:cs="Times New Roman"/>
          <w:sz w:val="24"/>
        </w:rPr>
        <w:t>gereksiz bilgiyle karşılaşma, kişisel bilgilerin</w:t>
      </w:r>
      <w:r w:rsidR="00DA40A4">
        <w:rPr>
          <w:rFonts w:ascii="Times New Roman" w:hAnsi="Times New Roman" w:cs="Times New Roman"/>
          <w:sz w:val="24"/>
        </w:rPr>
        <w:t>e</w:t>
      </w:r>
      <w:r w:rsidRPr="00D46350">
        <w:rPr>
          <w:rFonts w:ascii="Times New Roman" w:hAnsi="Times New Roman" w:cs="Times New Roman"/>
          <w:sz w:val="24"/>
          <w:szCs w:val="24"/>
        </w:rPr>
        <w:t xml:space="preserve"> kolay ulaşılabilir olması v</w:t>
      </w:r>
      <w:r w:rsidR="00923174">
        <w:rPr>
          <w:rFonts w:ascii="Times New Roman" w:hAnsi="Times New Roman" w:cs="Times New Roman"/>
          <w:sz w:val="24"/>
          <w:szCs w:val="24"/>
        </w:rPr>
        <w:t xml:space="preserve">e fiziksel aktivite yoksunluğu, </w:t>
      </w:r>
      <w:r w:rsidRPr="00D46350">
        <w:rPr>
          <w:rFonts w:ascii="Times New Roman" w:hAnsi="Times New Roman" w:cs="Times New Roman"/>
          <w:sz w:val="24"/>
          <w:szCs w:val="24"/>
        </w:rPr>
        <w:t>yüksek düze</w:t>
      </w:r>
      <w:r w:rsidR="00DA40A4">
        <w:rPr>
          <w:rFonts w:ascii="Times New Roman" w:hAnsi="Times New Roman" w:cs="Times New Roman"/>
          <w:sz w:val="24"/>
          <w:szCs w:val="24"/>
        </w:rPr>
        <w:t xml:space="preserve">yde akademik erteleme davranışı, </w:t>
      </w:r>
      <w:r>
        <w:rPr>
          <w:rFonts w:ascii="Times New Roman" w:hAnsi="Times New Roman" w:cs="Times New Roman"/>
          <w:sz w:val="24"/>
          <w:szCs w:val="24"/>
        </w:rPr>
        <w:t>kıskan</w:t>
      </w:r>
      <w:r w:rsidR="008F0A6E">
        <w:rPr>
          <w:rFonts w:ascii="Times New Roman" w:hAnsi="Times New Roman" w:cs="Times New Roman"/>
          <w:sz w:val="24"/>
          <w:szCs w:val="24"/>
        </w:rPr>
        <w:t>çlık gibi olumsuz etkilerdir (50</w:t>
      </w:r>
      <w:r>
        <w:rPr>
          <w:rFonts w:ascii="Times New Roman" w:hAnsi="Times New Roman" w:cs="Times New Roman"/>
          <w:sz w:val="24"/>
          <w:szCs w:val="24"/>
        </w:rPr>
        <w:t>).</w:t>
      </w:r>
    </w:p>
    <w:p w14:paraId="300611C4" w14:textId="77777777" w:rsidR="00A07EEF" w:rsidRDefault="0082541D" w:rsidP="0082541D">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Sosyal medya kullanım amacına ve kullanım </w:t>
      </w:r>
      <w:r w:rsidR="009D5B6C">
        <w:rPr>
          <w:rFonts w:ascii="Times New Roman" w:hAnsi="Times New Roman" w:cs="Times New Roman"/>
          <w:sz w:val="24"/>
          <w:szCs w:val="24"/>
        </w:rPr>
        <w:t xml:space="preserve">şekline göre farklı çeşitlere </w:t>
      </w:r>
      <w:r>
        <w:rPr>
          <w:rFonts w:ascii="Times New Roman" w:hAnsi="Times New Roman" w:cs="Times New Roman"/>
          <w:sz w:val="24"/>
          <w:szCs w:val="24"/>
        </w:rPr>
        <w:t>ayrılmaktadır. Bu türler i</w:t>
      </w:r>
      <w:r w:rsidR="00632B09">
        <w:rPr>
          <w:rFonts w:ascii="Times New Roman" w:hAnsi="Times New Roman" w:cs="Times New Roman"/>
          <w:sz w:val="24"/>
          <w:szCs w:val="24"/>
        </w:rPr>
        <w:t xml:space="preserve">se sosyal medya araçları çatısı altında ayrışmaktadır. </w:t>
      </w:r>
      <w:r w:rsidRPr="0082541D">
        <w:rPr>
          <w:rFonts w:ascii="Times New Roman" w:hAnsi="Times New Roman" w:cs="Times New Roman"/>
          <w:sz w:val="24"/>
          <w:szCs w:val="24"/>
        </w:rPr>
        <w:t>Sosyal medya türleri kullanım amaçları</w:t>
      </w:r>
      <w:r>
        <w:rPr>
          <w:rFonts w:ascii="Times New Roman" w:hAnsi="Times New Roman" w:cs="Times New Roman"/>
          <w:sz w:val="24"/>
          <w:szCs w:val="24"/>
        </w:rPr>
        <w:t>na</w:t>
      </w:r>
      <w:r w:rsidRPr="0082541D">
        <w:rPr>
          <w:rFonts w:ascii="Times New Roman" w:hAnsi="Times New Roman" w:cs="Times New Roman"/>
          <w:sz w:val="24"/>
          <w:szCs w:val="24"/>
        </w:rPr>
        <w:t xml:space="preserve"> ve şekilleri</w:t>
      </w:r>
      <w:r>
        <w:rPr>
          <w:rFonts w:ascii="Times New Roman" w:hAnsi="Times New Roman" w:cs="Times New Roman"/>
          <w:sz w:val="24"/>
          <w:szCs w:val="24"/>
        </w:rPr>
        <w:t xml:space="preserve">ne göre </w:t>
      </w:r>
      <w:r w:rsidR="00632B09">
        <w:rPr>
          <w:rFonts w:ascii="Times New Roman" w:hAnsi="Times New Roman" w:cs="Times New Roman"/>
          <w:sz w:val="24"/>
          <w:szCs w:val="24"/>
        </w:rPr>
        <w:t xml:space="preserve">birbirlerinden ayrılmaktadır. </w:t>
      </w:r>
      <w:proofErr w:type="spellStart"/>
      <w:r w:rsidR="00632B09">
        <w:rPr>
          <w:rFonts w:ascii="Times New Roman" w:hAnsi="Times New Roman" w:cs="Times New Roman"/>
          <w:sz w:val="24"/>
          <w:szCs w:val="24"/>
        </w:rPr>
        <w:t>Bloglar</w:t>
      </w:r>
      <w:proofErr w:type="spellEnd"/>
      <w:r w:rsidR="00632B09">
        <w:rPr>
          <w:rFonts w:ascii="Times New Roman" w:hAnsi="Times New Roman" w:cs="Times New Roman"/>
          <w:sz w:val="24"/>
          <w:szCs w:val="24"/>
        </w:rPr>
        <w:t xml:space="preserve">, </w:t>
      </w:r>
      <w:r w:rsidR="00632B09" w:rsidRPr="0082541D">
        <w:rPr>
          <w:rFonts w:ascii="Times New Roman" w:hAnsi="Times New Roman" w:cs="Times New Roman"/>
          <w:sz w:val="24"/>
          <w:szCs w:val="24"/>
        </w:rPr>
        <w:t>sosyal ağlar</w:t>
      </w:r>
      <w:r w:rsidR="00632B09">
        <w:rPr>
          <w:rFonts w:ascii="Times New Roman" w:hAnsi="Times New Roman" w:cs="Times New Roman"/>
          <w:sz w:val="24"/>
          <w:szCs w:val="24"/>
        </w:rPr>
        <w:t xml:space="preserve">, durum uygulamaları, medya paylaşım siteleri, </w:t>
      </w:r>
      <w:proofErr w:type="spellStart"/>
      <w:r w:rsidR="00632B09" w:rsidRPr="0082541D">
        <w:rPr>
          <w:rFonts w:ascii="Times New Roman" w:hAnsi="Times New Roman" w:cs="Times New Roman"/>
          <w:sz w:val="24"/>
          <w:szCs w:val="24"/>
        </w:rPr>
        <w:t>wikiler</w:t>
      </w:r>
      <w:r w:rsidRPr="0082541D">
        <w:rPr>
          <w:rFonts w:ascii="Times New Roman" w:hAnsi="Times New Roman" w:cs="Times New Roman"/>
          <w:sz w:val="24"/>
          <w:szCs w:val="24"/>
        </w:rPr>
        <w:t>ve</w:t>
      </w:r>
      <w:proofErr w:type="spellEnd"/>
      <w:r w:rsidRPr="0082541D">
        <w:rPr>
          <w:rFonts w:ascii="Times New Roman" w:hAnsi="Times New Roman" w:cs="Times New Roman"/>
          <w:sz w:val="24"/>
          <w:szCs w:val="24"/>
        </w:rPr>
        <w:t xml:space="preserve"> </w:t>
      </w:r>
      <w:r w:rsidR="00632B09" w:rsidRPr="0082541D">
        <w:rPr>
          <w:rFonts w:ascii="Times New Roman" w:hAnsi="Times New Roman" w:cs="Times New Roman"/>
          <w:sz w:val="24"/>
          <w:szCs w:val="24"/>
        </w:rPr>
        <w:t xml:space="preserve">forumlar </w:t>
      </w:r>
      <w:r w:rsidR="009D5B6C">
        <w:rPr>
          <w:rFonts w:ascii="Times New Roman" w:hAnsi="Times New Roman" w:cs="Times New Roman"/>
          <w:sz w:val="24"/>
          <w:szCs w:val="24"/>
        </w:rPr>
        <w:t xml:space="preserve">gibi farklı özellikleri olan </w:t>
      </w:r>
      <w:r w:rsidRPr="0082541D">
        <w:rPr>
          <w:rFonts w:ascii="Times New Roman" w:hAnsi="Times New Roman" w:cs="Times New Roman"/>
          <w:sz w:val="24"/>
          <w:szCs w:val="24"/>
        </w:rPr>
        <w:t>platformlar genellikle kullanıcı tabanlı içeriklerin paylaşılmasını esas almaktadır ve paylaşımlar da genellikle kullanıcı tabanlı olarak ortay</w:t>
      </w:r>
      <w:r>
        <w:rPr>
          <w:rFonts w:ascii="Times New Roman" w:hAnsi="Times New Roman" w:cs="Times New Roman"/>
          <w:sz w:val="24"/>
          <w:szCs w:val="24"/>
        </w:rPr>
        <w:t>a çıkmaktadır</w:t>
      </w:r>
      <w:r w:rsidRPr="0082541D">
        <w:rPr>
          <w:rFonts w:ascii="Times New Roman" w:hAnsi="Times New Roman" w:cs="Times New Roman"/>
          <w:sz w:val="24"/>
          <w:szCs w:val="24"/>
        </w:rPr>
        <w:t xml:space="preserve">. Sosyal ağ sitelerinde çoğunlukla </w:t>
      </w:r>
      <w:r w:rsidR="009D5B6C">
        <w:rPr>
          <w:rFonts w:ascii="Times New Roman" w:hAnsi="Times New Roman" w:cs="Times New Roman"/>
          <w:sz w:val="24"/>
          <w:szCs w:val="24"/>
        </w:rPr>
        <w:t xml:space="preserve">kişiler </w:t>
      </w:r>
      <w:r w:rsidRPr="0082541D">
        <w:rPr>
          <w:rFonts w:ascii="Times New Roman" w:hAnsi="Times New Roman" w:cs="Times New Roman"/>
          <w:sz w:val="24"/>
          <w:szCs w:val="24"/>
        </w:rPr>
        <w:t>kendine ait profiller yaratabilmekte, paylaşımlarda bulunabilmekte, özel mesajlar gönderebilmekte ve çeşitli aktiviteler</w:t>
      </w:r>
      <w:r w:rsidR="00632B09">
        <w:rPr>
          <w:rFonts w:ascii="Times New Roman" w:hAnsi="Times New Roman" w:cs="Times New Roman"/>
          <w:sz w:val="24"/>
          <w:szCs w:val="24"/>
        </w:rPr>
        <w:t>i yine aynı sayfa üzerinden yapa</w:t>
      </w:r>
      <w:r w:rsidR="008F0A6E">
        <w:rPr>
          <w:rFonts w:ascii="Times New Roman" w:hAnsi="Times New Roman" w:cs="Times New Roman"/>
          <w:sz w:val="24"/>
          <w:szCs w:val="24"/>
        </w:rPr>
        <w:t>bilmektedirler (51</w:t>
      </w:r>
      <w:r>
        <w:rPr>
          <w:rFonts w:ascii="Times New Roman" w:hAnsi="Times New Roman" w:cs="Times New Roman"/>
          <w:sz w:val="24"/>
          <w:szCs w:val="24"/>
        </w:rPr>
        <w:t>).</w:t>
      </w:r>
      <w:r w:rsidR="00632B09">
        <w:rPr>
          <w:rFonts w:ascii="Times New Roman" w:hAnsi="Times New Roman" w:cs="Times New Roman"/>
          <w:sz w:val="24"/>
          <w:szCs w:val="24"/>
        </w:rPr>
        <w:t xml:space="preserve">En yaygın olarak kullanılan sosyal medya uygulamaları ise </w:t>
      </w:r>
      <w:r w:rsidRPr="0082541D">
        <w:rPr>
          <w:rFonts w:ascii="Times New Roman" w:hAnsi="Times New Roman" w:cs="Times New Roman"/>
          <w:sz w:val="24"/>
          <w:szCs w:val="24"/>
        </w:rPr>
        <w:t xml:space="preserve">Facebook, </w:t>
      </w:r>
      <w:proofErr w:type="spellStart"/>
      <w:r w:rsidRPr="0082541D">
        <w:rPr>
          <w:rFonts w:ascii="Times New Roman" w:hAnsi="Times New Roman" w:cs="Times New Roman"/>
          <w:sz w:val="24"/>
          <w:szCs w:val="24"/>
        </w:rPr>
        <w:t>Instagram</w:t>
      </w:r>
      <w:proofErr w:type="spellEnd"/>
      <w:r w:rsidRPr="0082541D">
        <w:rPr>
          <w:rFonts w:ascii="Times New Roman" w:hAnsi="Times New Roman" w:cs="Times New Roman"/>
          <w:sz w:val="24"/>
          <w:szCs w:val="24"/>
        </w:rPr>
        <w:t>, Youtube</w:t>
      </w:r>
      <w:r w:rsidR="00632B09">
        <w:rPr>
          <w:rFonts w:ascii="Times New Roman" w:hAnsi="Times New Roman" w:cs="Times New Roman"/>
          <w:sz w:val="24"/>
          <w:szCs w:val="24"/>
        </w:rPr>
        <w:t xml:space="preserve">, </w:t>
      </w:r>
      <w:proofErr w:type="spellStart"/>
      <w:r w:rsidR="00632B09">
        <w:rPr>
          <w:rFonts w:ascii="Times New Roman" w:hAnsi="Times New Roman" w:cs="Times New Roman"/>
          <w:sz w:val="24"/>
          <w:szCs w:val="24"/>
        </w:rPr>
        <w:t>Twitter</w:t>
      </w:r>
      <w:proofErr w:type="spellEnd"/>
      <w:r w:rsidR="00632B09">
        <w:rPr>
          <w:rFonts w:ascii="Times New Roman" w:hAnsi="Times New Roman" w:cs="Times New Roman"/>
          <w:sz w:val="24"/>
          <w:szCs w:val="24"/>
        </w:rPr>
        <w:t xml:space="preserve"> ve </w:t>
      </w:r>
      <w:proofErr w:type="spellStart"/>
      <w:r w:rsidR="00632B09">
        <w:rPr>
          <w:rFonts w:ascii="Times New Roman" w:hAnsi="Times New Roman" w:cs="Times New Roman"/>
          <w:sz w:val="24"/>
          <w:szCs w:val="24"/>
        </w:rPr>
        <w:t>Whatsapp</w:t>
      </w:r>
      <w:proofErr w:type="spellEnd"/>
      <w:r w:rsidR="00632B09">
        <w:rPr>
          <w:rFonts w:ascii="Times New Roman" w:hAnsi="Times New Roman" w:cs="Times New Roman"/>
          <w:sz w:val="24"/>
          <w:szCs w:val="24"/>
        </w:rPr>
        <w:t xml:space="preserve"> olarak öne çıkmaktadır.</w:t>
      </w:r>
    </w:p>
    <w:p w14:paraId="73E45628" w14:textId="77777777" w:rsidR="0082541D" w:rsidRDefault="0082541D" w:rsidP="0082541D">
      <w:pPr>
        <w:spacing w:after="120" w:line="360" w:lineRule="auto"/>
        <w:ind w:firstLine="680"/>
        <w:jc w:val="both"/>
        <w:rPr>
          <w:rFonts w:ascii="Times New Roman" w:hAnsi="Times New Roman" w:cs="Times New Roman"/>
          <w:sz w:val="24"/>
          <w:szCs w:val="24"/>
        </w:rPr>
      </w:pPr>
      <w:r w:rsidRPr="0082541D">
        <w:rPr>
          <w:rFonts w:ascii="Times New Roman" w:hAnsi="Times New Roman" w:cs="Times New Roman"/>
          <w:sz w:val="24"/>
          <w:szCs w:val="24"/>
        </w:rPr>
        <w:lastRenderedPageBreak/>
        <w:t xml:space="preserve">Sosyal medya bağımlılığı; </w:t>
      </w:r>
      <w:r w:rsidR="00632B09">
        <w:rPr>
          <w:rFonts w:ascii="Times New Roman" w:hAnsi="Times New Roman" w:cs="Times New Roman"/>
          <w:sz w:val="24"/>
          <w:szCs w:val="24"/>
        </w:rPr>
        <w:t xml:space="preserve">kişilerin hayatının pek </w:t>
      </w:r>
      <w:r w:rsidRPr="0082541D">
        <w:rPr>
          <w:rFonts w:ascii="Times New Roman" w:hAnsi="Times New Roman" w:cs="Times New Roman"/>
          <w:sz w:val="24"/>
          <w:szCs w:val="24"/>
        </w:rPr>
        <w:t>çok alanı</w:t>
      </w:r>
      <w:r w:rsidR="00632B09">
        <w:rPr>
          <w:rFonts w:ascii="Times New Roman" w:hAnsi="Times New Roman" w:cs="Times New Roman"/>
          <w:sz w:val="24"/>
          <w:szCs w:val="24"/>
        </w:rPr>
        <w:t xml:space="preserve">na olumsuz etki eden, bilişsel, duygusal </w:t>
      </w:r>
      <w:r w:rsidRPr="0082541D">
        <w:rPr>
          <w:rFonts w:ascii="Times New Roman" w:hAnsi="Times New Roman" w:cs="Times New Roman"/>
          <w:sz w:val="24"/>
          <w:szCs w:val="24"/>
        </w:rPr>
        <w:t>ve</w:t>
      </w:r>
      <w:r w:rsidR="00632B09">
        <w:rPr>
          <w:rFonts w:ascii="Times New Roman" w:hAnsi="Times New Roman" w:cs="Times New Roman"/>
          <w:sz w:val="24"/>
          <w:szCs w:val="24"/>
        </w:rPr>
        <w:t xml:space="preserve"> davranışsal süreçlere belli </w:t>
      </w:r>
      <w:r w:rsidRPr="0082541D">
        <w:rPr>
          <w:rFonts w:ascii="Times New Roman" w:hAnsi="Times New Roman" w:cs="Times New Roman"/>
          <w:sz w:val="24"/>
          <w:szCs w:val="24"/>
        </w:rPr>
        <w:t>şekilde etki eden psikol</w:t>
      </w:r>
      <w:r w:rsidR="00F67E32">
        <w:rPr>
          <w:rFonts w:ascii="Times New Roman" w:hAnsi="Times New Roman" w:cs="Times New Roman"/>
          <w:sz w:val="24"/>
          <w:szCs w:val="24"/>
        </w:rPr>
        <w:t>ojik</w:t>
      </w:r>
      <w:r w:rsidR="002C3DF8">
        <w:rPr>
          <w:rFonts w:ascii="Times New Roman" w:hAnsi="Times New Roman" w:cs="Times New Roman"/>
          <w:sz w:val="24"/>
          <w:szCs w:val="24"/>
        </w:rPr>
        <w:t xml:space="preserve"> </w:t>
      </w:r>
      <w:r w:rsidR="00632B09">
        <w:rPr>
          <w:rFonts w:ascii="Times New Roman" w:hAnsi="Times New Roman" w:cs="Times New Roman"/>
          <w:sz w:val="24"/>
          <w:szCs w:val="24"/>
        </w:rPr>
        <w:t>yönleri</w:t>
      </w:r>
      <w:r w:rsidR="002C3DF8">
        <w:rPr>
          <w:rFonts w:ascii="Times New Roman" w:hAnsi="Times New Roman" w:cs="Times New Roman"/>
          <w:sz w:val="24"/>
          <w:szCs w:val="24"/>
        </w:rPr>
        <w:t xml:space="preserve"> </w:t>
      </w:r>
      <w:r w:rsidR="00632B09">
        <w:rPr>
          <w:rFonts w:ascii="Times New Roman" w:hAnsi="Times New Roman" w:cs="Times New Roman"/>
          <w:sz w:val="24"/>
          <w:szCs w:val="24"/>
        </w:rPr>
        <w:t xml:space="preserve">de bulunan </w:t>
      </w:r>
      <w:r w:rsidR="00F67E32">
        <w:rPr>
          <w:rFonts w:ascii="Times New Roman" w:hAnsi="Times New Roman" w:cs="Times New Roman"/>
          <w:sz w:val="24"/>
          <w:szCs w:val="24"/>
        </w:rPr>
        <w:t xml:space="preserve">bir </w:t>
      </w:r>
      <w:r w:rsidR="00632B09">
        <w:rPr>
          <w:rFonts w:ascii="Times New Roman" w:hAnsi="Times New Roman" w:cs="Times New Roman"/>
          <w:sz w:val="24"/>
          <w:szCs w:val="24"/>
        </w:rPr>
        <w:t xml:space="preserve">sorundur. </w:t>
      </w:r>
      <w:r w:rsidR="001A6392">
        <w:rPr>
          <w:rFonts w:ascii="Times New Roman" w:hAnsi="Times New Roman" w:cs="Times New Roman"/>
          <w:sz w:val="24"/>
          <w:szCs w:val="24"/>
        </w:rPr>
        <w:t xml:space="preserve">Sosyal medya </w:t>
      </w:r>
      <w:r w:rsidR="00632B09">
        <w:rPr>
          <w:rFonts w:ascii="Times New Roman" w:hAnsi="Times New Roman" w:cs="Times New Roman"/>
          <w:sz w:val="24"/>
          <w:szCs w:val="24"/>
        </w:rPr>
        <w:t xml:space="preserve">bağımlılığı; sosyal medya kullanımı, </w:t>
      </w:r>
      <w:r w:rsidRPr="0082541D">
        <w:rPr>
          <w:rFonts w:ascii="Times New Roman" w:hAnsi="Times New Roman" w:cs="Times New Roman"/>
          <w:sz w:val="24"/>
          <w:szCs w:val="24"/>
        </w:rPr>
        <w:t xml:space="preserve">bu kullanımdan dolayı </w:t>
      </w:r>
      <w:r w:rsidR="007B2B05">
        <w:rPr>
          <w:rFonts w:ascii="Times New Roman" w:hAnsi="Times New Roman" w:cs="Times New Roman"/>
          <w:sz w:val="24"/>
          <w:szCs w:val="24"/>
        </w:rPr>
        <w:t xml:space="preserve">pozitif </w:t>
      </w:r>
      <w:r w:rsidRPr="0082541D">
        <w:rPr>
          <w:rFonts w:ascii="Times New Roman" w:hAnsi="Times New Roman" w:cs="Times New Roman"/>
          <w:sz w:val="24"/>
          <w:szCs w:val="24"/>
        </w:rPr>
        <w:t>duygular hissetme, sosyal medya kullanımında ilk baştaki olumlu duyguları yeniden hissedebilmek için daha fazla zaman harcayarak kullanımı arttırma, sosyal medya kullanımı engellendiğinde</w:t>
      </w:r>
      <w:r w:rsidR="00CD17D5">
        <w:rPr>
          <w:rFonts w:ascii="Times New Roman" w:hAnsi="Times New Roman" w:cs="Times New Roman"/>
          <w:sz w:val="24"/>
          <w:szCs w:val="24"/>
        </w:rPr>
        <w:t xml:space="preserve"> </w:t>
      </w:r>
      <w:r w:rsidR="007B2B05" w:rsidRPr="0082541D">
        <w:rPr>
          <w:rFonts w:ascii="Times New Roman" w:hAnsi="Times New Roman" w:cs="Times New Roman"/>
          <w:sz w:val="24"/>
          <w:szCs w:val="24"/>
        </w:rPr>
        <w:t>fizyolojik</w:t>
      </w:r>
      <w:r w:rsidR="00CD17D5">
        <w:rPr>
          <w:rFonts w:ascii="Times New Roman" w:hAnsi="Times New Roman" w:cs="Times New Roman"/>
          <w:sz w:val="24"/>
          <w:szCs w:val="24"/>
        </w:rPr>
        <w:t xml:space="preserve"> </w:t>
      </w:r>
      <w:r w:rsidR="007B2B05">
        <w:rPr>
          <w:rFonts w:ascii="Times New Roman" w:hAnsi="Times New Roman" w:cs="Times New Roman"/>
          <w:sz w:val="24"/>
          <w:szCs w:val="24"/>
        </w:rPr>
        <w:t xml:space="preserve">ve psikolojik problemler yaşama </w:t>
      </w:r>
      <w:r w:rsidRPr="0082541D">
        <w:rPr>
          <w:rFonts w:ascii="Times New Roman" w:hAnsi="Times New Roman" w:cs="Times New Roman"/>
          <w:sz w:val="24"/>
          <w:szCs w:val="24"/>
        </w:rPr>
        <w:t>şeklinde tanımlanm</w:t>
      </w:r>
      <w:r w:rsidR="008F0A6E">
        <w:rPr>
          <w:rFonts w:ascii="Times New Roman" w:hAnsi="Times New Roman" w:cs="Times New Roman"/>
          <w:sz w:val="24"/>
          <w:szCs w:val="24"/>
        </w:rPr>
        <w:t>aktadır (52</w:t>
      </w:r>
      <w:r w:rsidRPr="0082541D">
        <w:rPr>
          <w:rFonts w:ascii="Times New Roman" w:hAnsi="Times New Roman" w:cs="Times New Roman"/>
          <w:sz w:val="24"/>
          <w:szCs w:val="24"/>
        </w:rPr>
        <w:t>)</w:t>
      </w:r>
      <w:r w:rsidR="00F67E32">
        <w:rPr>
          <w:rFonts w:ascii="Times New Roman" w:hAnsi="Times New Roman" w:cs="Times New Roman"/>
          <w:sz w:val="24"/>
          <w:szCs w:val="24"/>
        </w:rPr>
        <w:t>.</w:t>
      </w:r>
    </w:p>
    <w:p w14:paraId="19CA2116" w14:textId="77777777" w:rsidR="007D0D03" w:rsidRDefault="007D0D03" w:rsidP="0082541D">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S</w:t>
      </w:r>
      <w:r w:rsidRPr="007D0D03">
        <w:rPr>
          <w:rFonts w:ascii="Times New Roman" w:hAnsi="Times New Roman" w:cs="Times New Roman"/>
          <w:sz w:val="24"/>
          <w:szCs w:val="24"/>
        </w:rPr>
        <w:t>osyal medya bağımlılığı</w:t>
      </w:r>
      <w:r w:rsidR="007B2B05">
        <w:rPr>
          <w:rFonts w:ascii="Times New Roman" w:hAnsi="Times New Roman" w:cs="Times New Roman"/>
          <w:sz w:val="24"/>
          <w:szCs w:val="24"/>
        </w:rPr>
        <w:t xml:space="preserve"> diğer bağımlılık türlerinde olduğu gibi çeşitli </w:t>
      </w:r>
      <w:r w:rsidRPr="007D0D03">
        <w:rPr>
          <w:rFonts w:ascii="Times New Roman" w:hAnsi="Times New Roman" w:cs="Times New Roman"/>
          <w:sz w:val="24"/>
          <w:szCs w:val="24"/>
        </w:rPr>
        <w:t>bağı</w:t>
      </w:r>
      <w:r w:rsidR="007B2B05">
        <w:rPr>
          <w:rFonts w:ascii="Times New Roman" w:hAnsi="Times New Roman" w:cs="Times New Roman"/>
          <w:sz w:val="24"/>
          <w:szCs w:val="24"/>
        </w:rPr>
        <w:t>mlılık belirtileri göstermektedir. Bu b</w:t>
      </w:r>
      <w:r>
        <w:rPr>
          <w:rFonts w:ascii="Times New Roman" w:hAnsi="Times New Roman" w:cs="Times New Roman"/>
          <w:sz w:val="24"/>
          <w:szCs w:val="24"/>
        </w:rPr>
        <w:t>elirtiler</w:t>
      </w:r>
      <w:r w:rsidR="00CD17D5">
        <w:rPr>
          <w:rFonts w:ascii="Times New Roman" w:hAnsi="Times New Roman" w:cs="Times New Roman"/>
          <w:sz w:val="24"/>
          <w:szCs w:val="24"/>
        </w:rPr>
        <w:t xml:space="preserve"> </w:t>
      </w:r>
      <w:r>
        <w:rPr>
          <w:rFonts w:ascii="Times New Roman" w:hAnsi="Times New Roman" w:cs="Times New Roman"/>
          <w:sz w:val="24"/>
          <w:szCs w:val="24"/>
        </w:rPr>
        <w:t xml:space="preserve">aşağıdaki </w:t>
      </w:r>
      <w:r w:rsidRPr="007D0D03">
        <w:rPr>
          <w:rFonts w:ascii="Times New Roman" w:hAnsi="Times New Roman" w:cs="Times New Roman"/>
          <w:sz w:val="24"/>
          <w:szCs w:val="24"/>
        </w:rPr>
        <w:t>şekilde ifade edi</w:t>
      </w:r>
      <w:r>
        <w:rPr>
          <w:rFonts w:ascii="Times New Roman" w:hAnsi="Times New Roman" w:cs="Times New Roman"/>
          <w:sz w:val="24"/>
          <w:szCs w:val="24"/>
        </w:rPr>
        <w:t>lebilir</w:t>
      </w:r>
      <w:r w:rsidR="00A540A2">
        <w:rPr>
          <w:rFonts w:ascii="Times New Roman" w:hAnsi="Times New Roman" w:cs="Times New Roman"/>
          <w:sz w:val="24"/>
          <w:szCs w:val="24"/>
        </w:rPr>
        <w:t>:</w:t>
      </w:r>
    </w:p>
    <w:p w14:paraId="7A6419D6" w14:textId="77777777" w:rsidR="007D0D03" w:rsidRPr="007B2B05" w:rsidRDefault="007D0D03" w:rsidP="00A540A2">
      <w:pPr>
        <w:pStyle w:val="ListeParagraf"/>
        <w:numPr>
          <w:ilvl w:val="0"/>
          <w:numId w:val="28"/>
        </w:numPr>
        <w:spacing w:after="120" w:line="360" w:lineRule="auto"/>
        <w:ind w:left="1134" w:hanging="425"/>
        <w:contextualSpacing w:val="0"/>
        <w:jc w:val="both"/>
        <w:rPr>
          <w:rFonts w:ascii="Times New Roman" w:hAnsi="Times New Roman" w:cs="Times New Roman"/>
          <w:sz w:val="24"/>
          <w:szCs w:val="24"/>
        </w:rPr>
      </w:pPr>
      <w:r w:rsidRPr="007B2B05">
        <w:rPr>
          <w:rFonts w:ascii="Times New Roman" w:hAnsi="Times New Roman" w:cs="Times New Roman"/>
          <w:sz w:val="24"/>
          <w:szCs w:val="24"/>
        </w:rPr>
        <w:t>Sosyal m</w:t>
      </w:r>
      <w:r w:rsidR="007B2B05">
        <w:rPr>
          <w:rFonts w:ascii="Times New Roman" w:hAnsi="Times New Roman" w:cs="Times New Roman"/>
          <w:sz w:val="24"/>
          <w:szCs w:val="24"/>
        </w:rPr>
        <w:t>edya kullanırken ruh durumunda meydana gelen farklılaşmalar</w:t>
      </w:r>
    </w:p>
    <w:p w14:paraId="6D402691" w14:textId="77777777" w:rsidR="007D0D03" w:rsidRPr="007B2B05" w:rsidRDefault="007B2B05" w:rsidP="00A540A2">
      <w:pPr>
        <w:pStyle w:val="ListeParagraf"/>
        <w:numPr>
          <w:ilvl w:val="0"/>
          <w:numId w:val="28"/>
        </w:numPr>
        <w:spacing w:after="12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D</w:t>
      </w:r>
      <w:r w:rsidRPr="007B2B05">
        <w:rPr>
          <w:rFonts w:ascii="Times New Roman" w:hAnsi="Times New Roman" w:cs="Times New Roman"/>
          <w:sz w:val="24"/>
          <w:szCs w:val="24"/>
        </w:rPr>
        <w:t>uygusal</w:t>
      </w:r>
      <w:r>
        <w:rPr>
          <w:rFonts w:ascii="Times New Roman" w:hAnsi="Times New Roman" w:cs="Times New Roman"/>
          <w:sz w:val="24"/>
          <w:szCs w:val="24"/>
        </w:rPr>
        <w:t xml:space="preserve">, davranışsal ve bilişsel olarak </w:t>
      </w:r>
      <w:r w:rsidR="007D0D03" w:rsidRPr="007B2B05">
        <w:rPr>
          <w:rFonts w:ascii="Times New Roman" w:hAnsi="Times New Roman" w:cs="Times New Roman"/>
          <w:sz w:val="24"/>
          <w:szCs w:val="24"/>
        </w:rPr>
        <w:t>meşguliyet</w:t>
      </w:r>
    </w:p>
    <w:p w14:paraId="51148462" w14:textId="77777777" w:rsidR="007D0D03" w:rsidRPr="007B2B05" w:rsidRDefault="007B2B05" w:rsidP="00A540A2">
      <w:pPr>
        <w:pStyle w:val="ListeParagraf"/>
        <w:numPr>
          <w:ilvl w:val="0"/>
          <w:numId w:val="28"/>
        </w:numPr>
        <w:spacing w:after="12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Sosyal medya k</w:t>
      </w:r>
      <w:r w:rsidR="007D0D03" w:rsidRPr="007B2B05">
        <w:rPr>
          <w:rFonts w:ascii="Times New Roman" w:hAnsi="Times New Roman" w:cs="Times New Roman"/>
          <w:sz w:val="24"/>
          <w:szCs w:val="24"/>
        </w:rPr>
        <w:t>ullanım</w:t>
      </w:r>
      <w:r>
        <w:rPr>
          <w:rFonts w:ascii="Times New Roman" w:hAnsi="Times New Roman" w:cs="Times New Roman"/>
          <w:sz w:val="24"/>
          <w:szCs w:val="24"/>
        </w:rPr>
        <w:t>ı</w:t>
      </w:r>
      <w:r w:rsidR="009D5B6C">
        <w:rPr>
          <w:rFonts w:ascii="Times New Roman" w:hAnsi="Times New Roman" w:cs="Times New Roman"/>
          <w:sz w:val="24"/>
          <w:szCs w:val="24"/>
        </w:rPr>
        <w:t xml:space="preserve"> kısıtlandığında ya da </w:t>
      </w:r>
      <w:r w:rsidR="007D0D03" w:rsidRPr="007B2B05">
        <w:rPr>
          <w:rFonts w:ascii="Times New Roman" w:hAnsi="Times New Roman" w:cs="Times New Roman"/>
          <w:sz w:val="24"/>
          <w:szCs w:val="24"/>
        </w:rPr>
        <w:t xml:space="preserve">durdurulduğunda </w:t>
      </w:r>
      <w:r>
        <w:rPr>
          <w:rFonts w:ascii="Times New Roman" w:hAnsi="Times New Roman" w:cs="Times New Roman"/>
          <w:sz w:val="24"/>
          <w:szCs w:val="24"/>
        </w:rPr>
        <w:t xml:space="preserve">hissi ve fiziki </w:t>
      </w:r>
      <w:r w:rsidR="007D0D03" w:rsidRPr="007B2B05">
        <w:rPr>
          <w:rFonts w:ascii="Times New Roman" w:hAnsi="Times New Roman" w:cs="Times New Roman"/>
          <w:sz w:val="24"/>
          <w:szCs w:val="24"/>
        </w:rPr>
        <w:t>yoksunluk belirtileri</w:t>
      </w:r>
    </w:p>
    <w:p w14:paraId="1B27793F" w14:textId="77777777" w:rsidR="007D0D03" w:rsidRPr="007B2B05" w:rsidRDefault="009D5B6C" w:rsidP="00A540A2">
      <w:pPr>
        <w:pStyle w:val="ListeParagraf"/>
        <w:numPr>
          <w:ilvl w:val="0"/>
          <w:numId w:val="28"/>
        </w:numPr>
        <w:spacing w:after="120" w:line="36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N</w:t>
      </w:r>
      <w:r w:rsidR="00483D28">
        <w:rPr>
          <w:rFonts w:ascii="Times New Roman" w:hAnsi="Times New Roman" w:cs="Times New Roman"/>
          <w:sz w:val="24"/>
          <w:szCs w:val="24"/>
        </w:rPr>
        <w:t>üksetme</w:t>
      </w:r>
      <w:r>
        <w:rPr>
          <w:rFonts w:ascii="Times New Roman" w:hAnsi="Times New Roman" w:cs="Times New Roman"/>
          <w:sz w:val="24"/>
          <w:szCs w:val="24"/>
        </w:rPr>
        <w:t xml:space="preserve"> ve çatışma</w:t>
      </w:r>
      <w:r w:rsidR="00483D28">
        <w:rPr>
          <w:rFonts w:ascii="Times New Roman" w:hAnsi="Times New Roman" w:cs="Times New Roman"/>
          <w:sz w:val="24"/>
          <w:szCs w:val="24"/>
        </w:rPr>
        <w:t xml:space="preserve">, yani </w:t>
      </w:r>
      <w:r w:rsidR="007D0D03" w:rsidRPr="007B2B05">
        <w:rPr>
          <w:rFonts w:ascii="Times New Roman" w:hAnsi="Times New Roman" w:cs="Times New Roman"/>
          <w:sz w:val="24"/>
          <w:szCs w:val="24"/>
        </w:rPr>
        <w:t>yoksunluk evresinde</w:t>
      </w:r>
      <w:r w:rsidR="00483D28">
        <w:rPr>
          <w:rFonts w:ascii="Times New Roman" w:hAnsi="Times New Roman" w:cs="Times New Roman"/>
          <w:sz w:val="24"/>
          <w:szCs w:val="24"/>
        </w:rPr>
        <w:t xml:space="preserve">n sonra hızlıca </w:t>
      </w:r>
      <w:r w:rsidR="007D0D03" w:rsidRPr="007B2B05">
        <w:rPr>
          <w:rFonts w:ascii="Times New Roman" w:hAnsi="Times New Roman" w:cs="Times New Roman"/>
          <w:sz w:val="24"/>
          <w:szCs w:val="24"/>
        </w:rPr>
        <w:t xml:space="preserve">aşırı kullanım </w:t>
      </w:r>
      <w:r w:rsidR="00483D28">
        <w:rPr>
          <w:rFonts w:ascii="Times New Roman" w:hAnsi="Times New Roman" w:cs="Times New Roman"/>
          <w:sz w:val="24"/>
          <w:szCs w:val="24"/>
        </w:rPr>
        <w:t xml:space="preserve">seviyesine geçme </w:t>
      </w:r>
      <w:r w:rsidR="008F0A6E" w:rsidRPr="007B2B05">
        <w:rPr>
          <w:rFonts w:ascii="Times New Roman" w:hAnsi="Times New Roman" w:cs="Times New Roman"/>
          <w:sz w:val="24"/>
          <w:szCs w:val="24"/>
        </w:rPr>
        <w:t>(53</w:t>
      </w:r>
      <w:r w:rsidR="007D0D03" w:rsidRPr="007B2B05">
        <w:rPr>
          <w:rFonts w:ascii="Times New Roman" w:hAnsi="Times New Roman" w:cs="Times New Roman"/>
          <w:sz w:val="24"/>
          <w:szCs w:val="24"/>
        </w:rPr>
        <w:t>).</w:t>
      </w:r>
    </w:p>
    <w:p w14:paraId="546330F7" w14:textId="77777777" w:rsidR="002C3377" w:rsidRDefault="002C3377" w:rsidP="0082541D">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Çocukları teknolojik gelişm</w:t>
      </w:r>
      <w:r w:rsidR="00483D28">
        <w:rPr>
          <w:rFonts w:ascii="Times New Roman" w:hAnsi="Times New Roman" w:cs="Times New Roman"/>
          <w:sz w:val="24"/>
          <w:szCs w:val="24"/>
        </w:rPr>
        <w:t xml:space="preserve">elerden uzak tutmak mümkün olmamakta, bunun bir sonucu olarak çocuklar </w:t>
      </w:r>
      <w:r>
        <w:rPr>
          <w:rFonts w:ascii="Times New Roman" w:hAnsi="Times New Roman" w:cs="Times New Roman"/>
          <w:sz w:val="24"/>
          <w:szCs w:val="24"/>
        </w:rPr>
        <w:t>sosyal medyada çeşitli risk f</w:t>
      </w:r>
      <w:r w:rsidR="00483D28">
        <w:rPr>
          <w:rFonts w:ascii="Times New Roman" w:hAnsi="Times New Roman" w:cs="Times New Roman"/>
          <w:sz w:val="24"/>
          <w:szCs w:val="24"/>
        </w:rPr>
        <w:t xml:space="preserve">aktörleri ile karşı karşıya kalmaktadırlar. </w:t>
      </w:r>
      <w:r w:rsidR="00F11DBD">
        <w:rPr>
          <w:rFonts w:ascii="Times New Roman" w:hAnsi="Times New Roman" w:cs="Times New Roman"/>
          <w:sz w:val="24"/>
          <w:szCs w:val="24"/>
        </w:rPr>
        <w:t xml:space="preserve">Bu risk faktörleri; </w:t>
      </w:r>
      <w:r>
        <w:rPr>
          <w:rFonts w:ascii="Times New Roman" w:hAnsi="Times New Roman" w:cs="Times New Roman"/>
          <w:sz w:val="24"/>
          <w:szCs w:val="24"/>
        </w:rPr>
        <w:t>çocukların yaşına uygun olmayan reklamlar, uygun olmayan içerikler</w:t>
      </w:r>
      <w:r w:rsidR="00F11DBD">
        <w:rPr>
          <w:rFonts w:ascii="Times New Roman" w:hAnsi="Times New Roman" w:cs="Times New Roman"/>
          <w:sz w:val="24"/>
          <w:szCs w:val="24"/>
        </w:rPr>
        <w:t xml:space="preserve"> ve </w:t>
      </w:r>
      <w:r>
        <w:rPr>
          <w:rFonts w:ascii="Times New Roman" w:hAnsi="Times New Roman" w:cs="Times New Roman"/>
          <w:sz w:val="24"/>
          <w:szCs w:val="24"/>
        </w:rPr>
        <w:t>çocukların gizlilik konularında yeterli</w:t>
      </w:r>
      <w:r w:rsidR="008F0A6E">
        <w:rPr>
          <w:rFonts w:ascii="Times New Roman" w:hAnsi="Times New Roman" w:cs="Times New Roman"/>
          <w:sz w:val="24"/>
          <w:szCs w:val="24"/>
        </w:rPr>
        <w:t xml:space="preserve"> bilgiye sahip olmamalarıdır (54</w:t>
      </w:r>
      <w:r>
        <w:rPr>
          <w:rFonts w:ascii="Times New Roman" w:hAnsi="Times New Roman" w:cs="Times New Roman"/>
          <w:sz w:val="24"/>
          <w:szCs w:val="24"/>
        </w:rPr>
        <w:t xml:space="preserve">). </w:t>
      </w:r>
    </w:p>
    <w:p w14:paraId="7C5A4DB7" w14:textId="77777777" w:rsidR="002C3377" w:rsidRPr="002C3377" w:rsidRDefault="00F11DBD" w:rsidP="002C3377">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Günümüzde bireyler </w:t>
      </w:r>
      <w:r w:rsidR="002C3377">
        <w:rPr>
          <w:rFonts w:ascii="Times New Roman" w:hAnsi="Times New Roman" w:cs="Times New Roman"/>
          <w:sz w:val="24"/>
          <w:szCs w:val="24"/>
        </w:rPr>
        <w:t>sosyal medyada</w:t>
      </w:r>
      <w:r>
        <w:rPr>
          <w:rFonts w:ascii="Times New Roman" w:hAnsi="Times New Roman" w:cs="Times New Roman"/>
          <w:sz w:val="24"/>
          <w:szCs w:val="24"/>
        </w:rPr>
        <w:t xml:space="preserve"> gerçekleşen olayları takip edememeye yönelik korku ve endişe </w:t>
      </w:r>
      <w:r w:rsidR="005F2183">
        <w:rPr>
          <w:rFonts w:ascii="Times New Roman" w:hAnsi="Times New Roman" w:cs="Times New Roman"/>
          <w:sz w:val="24"/>
          <w:szCs w:val="24"/>
        </w:rPr>
        <w:t>duymaktadırlar.</w:t>
      </w:r>
      <w:r w:rsidR="002C3DF8">
        <w:rPr>
          <w:rFonts w:ascii="Times New Roman" w:hAnsi="Times New Roman" w:cs="Times New Roman"/>
          <w:sz w:val="24"/>
          <w:szCs w:val="24"/>
        </w:rPr>
        <w:t xml:space="preserve"> </w:t>
      </w:r>
      <w:r w:rsidR="005F2183">
        <w:rPr>
          <w:rFonts w:ascii="Times New Roman" w:hAnsi="Times New Roman" w:cs="Times New Roman"/>
          <w:sz w:val="24"/>
          <w:szCs w:val="24"/>
        </w:rPr>
        <w:t>Bu durum</w:t>
      </w:r>
      <w:r w:rsidR="002C3377" w:rsidRPr="002C3377">
        <w:rPr>
          <w:rFonts w:ascii="Times New Roman" w:hAnsi="Times New Roman" w:cs="Times New Roman"/>
          <w:sz w:val="24"/>
          <w:szCs w:val="24"/>
        </w:rPr>
        <w:t xml:space="preserve"> “gelişmeleri kaçırma korkusu” (</w:t>
      </w:r>
      <w:proofErr w:type="spellStart"/>
      <w:r w:rsidR="002C3377" w:rsidRPr="002C3377">
        <w:rPr>
          <w:rFonts w:ascii="Times New Roman" w:hAnsi="Times New Roman" w:cs="Times New Roman"/>
          <w:sz w:val="24"/>
          <w:szCs w:val="24"/>
        </w:rPr>
        <w:t>Fear</w:t>
      </w:r>
      <w:proofErr w:type="spellEnd"/>
      <w:r w:rsidR="002C3377" w:rsidRPr="002C3377">
        <w:rPr>
          <w:rFonts w:ascii="Times New Roman" w:hAnsi="Times New Roman" w:cs="Times New Roman"/>
          <w:sz w:val="24"/>
          <w:szCs w:val="24"/>
        </w:rPr>
        <w:t xml:space="preserve"> of </w:t>
      </w:r>
      <w:proofErr w:type="spellStart"/>
      <w:r w:rsidR="002C3377" w:rsidRPr="002C3377">
        <w:rPr>
          <w:rFonts w:ascii="Times New Roman" w:hAnsi="Times New Roman" w:cs="Times New Roman"/>
          <w:sz w:val="24"/>
          <w:szCs w:val="24"/>
        </w:rPr>
        <w:t>MissingOut</w:t>
      </w:r>
      <w:proofErr w:type="spellEnd"/>
      <w:r w:rsidR="002C3377" w:rsidRPr="002C3377">
        <w:rPr>
          <w:rFonts w:ascii="Times New Roman" w:hAnsi="Times New Roman" w:cs="Times New Roman"/>
          <w:sz w:val="24"/>
          <w:szCs w:val="24"/>
        </w:rPr>
        <w:t>- FOMO)</w:t>
      </w:r>
      <w:r>
        <w:rPr>
          <w:rFonts w:ascii="Times New Roman" w:hAnsi="Times New Roman" w:cs="Times New Roman"/>
          <w:sz w:val="24"/>
          <w:szCs w:val="24"/>
        </w:rPr>
        <w:t xml:space="preserve"> olarak ifade edilmektedir. Birçok psikiyatrist </w:t>
      </w:r>
      <w:proofErr w:type="spellStart"/>
      <w:r>
        <w:rPr>
          <w:rFonts w:ascii="Times New Roman" w:hAnsi="Times New Roman" w:cs="Times New Roman"/>
          <w:sz w:val="24"/>
          <w:szCs w:val="24"/>
        </w:rPr>
        <w:t>FOMO’n</w:t>
      </w:r>
      <w:r w:rsidR="005F2183">
        <w:rPr>
          <w:rFonts w:ascii="Times New Roman" w:hAnsi="Times New Roman" w:cs="Times New Roman"/>
          <w:sz w:val="24"/>
          <w:szCs w:val="24"/>
        </w:rPr>
        <w:t>un</w:t>
      </w:r>
      <w:proofErr w:type="spellEnd"/>
      <w:r w:rsidR="005F2183">
        <w:rPr>
          <w:rFonts w:ascii="Times New Roman" w:hAnsi="Times New Roman" w:cs="Times New Roman"/>
          <w:sz w:val="24"/>
          <w:szCs w:val="24"/>
        </w:rPr>
        <w:t xml:space="preserve"> sosyal medy</w:t>
      </w:r>
      <w:r>
        <w:rPr>
          <w:rFonts w:ascii="Times New Roman" w:hAnsi="Times New Roman" w:cs="Times New Roman"/>
          <w:sz w:val="24"/>
          <w:szCs w:val="24"/>
        </w:rPr>
        <w:t>a kullanımıyla doğrudan ilişkili olduğunu belirtmektedir. D</w:t>
      </w:r>
      <w:r w:rsidR="005F2183">
        <w:rPr>
          <w:rFonts w:ascii="Times New Roman" w:hAnsi="Times New Roman" w:cs="Times New Roman"/>
          <w:sz w:val="24"/>
          <w:szCs w:val="24"/>
        </w:rPr>
        <w:t>evamlı</w:t>
      </w:r>
      <w:r>
        <w:rPr>
          <w:rFonts w:ascii="Times New Roman" w:hAnsi="Times New Roman" w:cs="Times New Roman"/>
          <w:sz w:val="24"/>
          <w:szCs w:val="24"/>
        </w:rPr>
        <w:t xml:space="preserve"> sosyal paylaşım sitelerindeki </w:t>
      </w:r>
      <w:r w:rsidR="005F2183">
        <w:rPr>
          <w:rFonts w:ascii="Times New Roman" w:hAnsi="Times New Roman" w:cs="Times New Roman"/>
          <w:sz w:val="24"/>
          <w:szCs w:val="24"/>
        </w:rPr>
        <w:t xml:space="preserve">durumları </w:t>
      </w:r>
      <w:r>
        <w:rPr>
          <w:rFonts w:ascii="Times New Roman" w:hAnsi="Times New Roman" w:cs="Times New Roman"/>
          <w:sz w:val="24"/>
          <w:szCs w:val="24"/>
        </w:rPr>
        <w:t xml:space="preserve">takip </w:t>
      </w:r>
      <w:r w:rsidR="002C3377" w:rsidRPr="002C3377">
        <w:rPr>
          <w:rFonts w:ascii="Times New Roman" w:hAnsi="Times New Roman" w:cs="Times New Roman"/>
          <w:sz w:val="24"/>
          <w:szCs w:val="24"/>
        </w:rPr>
        <w:t>etme</w:t>
      </w:r>
      <w:r>
        <w:rPr>
          <w:rFonts w:ascii="Times New Roman" w:hAnsi="Times New Roman" w:cs="Times New Roman"/>
          <w:sz w:val="24"/>
          <w:szCs w:val="24"/>
        </w:rPr>
        <w:t>yi isteme</w:t>
      </w:r>
      <w:r w:rsidR="002C3377" w:rsidRPr="002C3377">
        <w:rPr>
          <w:rFonts w:ascii="Times New Roman" w:hAnsi="Times New Roman" w:cs="Times New Roman"/>
          <w:sz w:val="24"/>
          <w:szCs w:val="24"/>
        </w:rPr>
        <w:t xml:space="preserve">, sürekli olarak sosyal medyaya bağlı </w:t>
      </w:r>
      <w:r>
        <w:rPr>
          <w:rFonts w:ascii="Times New Roman" w:hAnsi="Times New Roman" w:cs="Times New Roman"/>
          <w:sz w:val="24"/>
          <w:szCs w:val="24"/>
        </w:rPr>
        <w:t>bulunma</w:t>
      </w:r>
      <w:r w:rsidR="00CD17D5">
        <w:rPr>
          <w:rFonts w:ascii="Times New Roman" w:hAnsi="Times New Roman" w:cs="Times New Roman"/>
          <w:sz w:val="24"/>
          <w:szCs w:val="24"/>
        </w:rPr>
        <w:t xml:space="preserve"> </w:t>
      </w:r>
      <w:r>
        <w:rPr>
          <w:rFonts w:ascii="Times New Roman" w:hAnsi="Times New Roman" w:cs="Times New Roman"/>
          <w:sz w:val="24"/>
          <w:szCs w:val="24"/>
        </w:rPr>
        <w:t>belirtilen durumun meydana</w:t>
      </w:r>
      <w:r w:rsidR="002C3377" w:rsidRPr="002C3377">
        <w:rPr>
          <w:rFonts w:ascii="Times New Roman" w:hAnsi="Times New Roman" w:cs="Times New Roman"/>
          <w:sz w:val="24"/>
          <w:szCs w:val="24"/>
        </w:rPr>
        <w:t xml:space="preserve"> çıkmasın</w:t>
      </w:r>
      <w:r>
        <w:rPr>
          <w:rFonts w:ascii="Times New Roman" w:hAnsi="Times New Roman" w:cs="Times New Roman"/>
          <w:sz w:val="24"/>
          <w:szCs w:val="24"/>
        </w:rPr>
        <w:t>d</w:t>
      </w:r>
      <w:r w:rsidR="002C3377" w:rsidRPr="002C3377">
        <w:rPr>
          <w:rFonts w:ascii="Times New Roman" w:hAnsi="Times New Roman" w:cs="Times New Roman"/>
          <w:sz w:val="24"/>
          <w:szCs w:val="24"/>
        </w:rPr>
        <w:t>a etkili ol</w:t>
      </w:r>
      <w:r>
        <w:rPr>
          <w:rFonts w:ascii="Times New Roman" w:hAnsi="Times New Roman" w:cs="Times New Roman"/>
          <w:sz w:val="24"/>
          <w:szCs w:val="24"/>
        </w:rPr>
        <w:t xml:space="preserve">abilmektedir </w:t>
      </w:r>
      <w:r w:rsidR="008F0A6E">
        <w:rPr>
          <w:rFonts w:ascii="Times New Roman" w:hAnsi="Times New Roman" w:cs="Times New Roman"/>
          <w:sz w:val="24"/>
          <w:szCs w:val="24"/>
        </w:rPr>
        <w:t>(55</w:t>
      </w:r>
      <w:r w:rsidR="005F2183">
        <w:rPr>
          <w:rFonts w:ascii="Times New Roman" w:hAnsi="Times New Roman" w:cs="Times New Roman"/>
          <w:sz w:val="24"/>
          <w:szCs w:val="24"/>
        </w:rPr>
        <w:t>).</w:t>
      </w:r>
    </w:p>
    <w:p w14:paraId="2F646B74" w14:textId="77777777" w:rsidR="00664C3E" w:rsidRPr="00923174" w:rsidRDefault="00664C3E" w:rsidP="00802F01">
      <w:pPr>
        <w:pStyle w:val="Balk2"/>
        <w:ind w:firstLine="0"/>
      </w:pPr>
      <w:bookmarkStart w:id="26" w:name="_Toc94004370"/>
      <w:r w:rsidRPr="00923174">
        <w:t>2.5.Dijital Bağımlılıkla İlgili Araştırmalar</w:t>
      </w:r>
      <w:bookmarkEnd w:id="26"/>
    </w:p>
    <w:p w14:paraId="3A7B124A" w14:textId="77777777" w:rsidR="00664C3E" w:rsidRPr="00923174" w:rsidRDefault="00F740E6" w:rsidP="00923174">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Gültekin ve Aydemir </w:t>
      </w:r>
      <w:r w:rsidR="00664C3E" w:rsidRPr="00923174">
        <w:rPr>
          <w:rFonts w:ascii="Times New Roman" w:hAnsi="Times New Roman" w:cs="Times New Roman"/>
          <w:sz w:val="24"/>
        </w:rPr>
        <w:t>“İlkokul ve Ortaokul Son Sınıf Öğrencilerinin İ</w:t>
      </w:r>
      <w:r w:rsidR="00EF55C0">
        <w:rPr>
          <w:rFonts w:ascii="Times New Roman" w:hAnsi="Times New Roman" w:cs="Times New Roman"/>
          <w:sz w:val="24"/>
        </w:rPr>
        <w:t xml:space="preserve">nternet Bağımlılık Düzeylerinin </w:t>
      </w:r>
      <w:r w:rsidR="00664C3E" w:rsidRPr="00923174">
        <w:rPr>
          <w:rFonts w:ascii="Times New Roman" w:hAnsi="Times New Roman" w:cs="Times New Roman"/>
          <w:sz w:val="24"/>
        </w:rPr>
        <w:t xml:space="preserve">İncelenmesi (Adıyaman İli Örneği)” adlı araştırmasında, araştırmaya </w:t>
      </w:r>
      <w:r w:rsidR="00EF55C0">
        <w:rPr>
          <w:rFonts w:ascii="Times New Roman" w:hAnsi="Times New Roman" w:cs="Times New Roman"/>
          <w:sz w:val="24"/>
        </w:rPr>
        <w:t>ka</w:t>
      </w:r>
      <w:r w:rsidR="00CD17D5">
        <w:rPr>
          <w:rFonts w:ascii="Times New Roman" w:hAnsi="Times New Roman" w:cs="Times New Roman"/>
          <w:sz w:val="24"/>
        </w:rPr>
        <w:t>tı</w:t>
      </w:r>
      <w:r w:rsidR="00EF55C0">
        <w:rPr>
          <w:rFonts w:ascii="Times New Roman" w:hAnsi="Times New Roman" w:cs="Times New Roman"/>
          <w:sz w:val="24"/>
        </w:rPr>
        <w:t>lanların %9.</w:t>
      </w:r>
      <w:r w:rsidR="00664C3E" w:rsidRPr="00923174">
        <w:rPr>
          <w:rFonts w:ascii="Times New Roman" w:hAnsi="Times New Roman" w:cs="Times New Roman"/>
          <w:sz w:val="24"/>
        </w:rPr>
        <w:t xml:space="preserve">7’sinin bağımlı olduğu, bağımlılık oranının erkek öğrencilerde yaygın olduğu, bağımlılığın okul kademesine göre değişiklik göstermediği, </w:t>
      </w:r>
      <w:r w:rsidR="00664C3E" w:rsidRPr="00923174">
        <w:rPr>
          <w:rFonts w:ascii="Times New Roman" w:hAnsi="Times New Roman" w:cs="Times New Roman"/>
          <w:sz w:val="24"/>
        </w:rPr>
        <w:lastRenderedPageBreak/>
        <w:t>ebeveyn eğitim ve ebeveynin meslek durumu bağımlılığı etkilemediği, orta gelire sahip öğrencilerin bağımlılık ortalamasının yüksek olduğu, herhangi bir spor ve müzik dalı ile ilgilenen çocukların bağımlılık puanın</w:t>
      </w:r>
      <w:r w:rsidR="002C3DF8">
        <w:rPr>
          <w:rFonts w:ascii="Times New Roman" w:hAnsi="Times New Roman" w:cs="Times New Roman"/>
          <w:sz w:val="24"/>
        </w:rPr>
        <w:t>ın</w:t>
      </w:r>
      <w:r w:rsidR="00664C3E" w:rsidRPr="00923174">
        <w:rPr>
          <w:rFonts w:ascii="Times New Roman" w:hAnsi="Times New Roman" w:cs="Times New Roman"/>
          <w:sz w:val="24"/>
        </w:rPr>
        <w:t xml:space="preserve"> d</w:t>
      </w:r>
      <w:r w:rsidR="009A28A5">
        <w:rPr>
          <w:rFonts w:ascii="Times New Roman" w:hAnsi="Times New Roman" w:cs="Times New Roman"/>
          <w:sz w:val="24"/>
        </w:rPr>
        <w:t>üşük olduğu ifade ed</w:t>
      </w:r>
      <w:r w:rsidR="008F0A6E">
        <w:rPr>
          <w:rFonts w:ascii="Times New Roman" w:hAnsi="Times New Roman" w:cs="Times New Roman"/>
          <w:sz w:val="24"/>
        </w:rPr>
        <w:t>ilmiştir (56</w:t>
      </w:r>
      <w:r w:rsidR="00241D0B">
        <w:rPr>
          <w:rFonts w:ascii="Times New Roman" w:hAnsi="Times New Roman" w:cs="Times New Roman"/>
          <w:sz w:val="24"/>
        </w:rPr>
        <w:t>)</w:t>
      </w:r>
      <w:r w:rsidR="00664C3E" w:rsidRPr="00923174">
        <w:rPr>
          <w:rFonts w:ascii="Times New Roman" w:hAnsi="Times New Roman" w:cs="Times New Roman"/>
          <w:sz w:val="24"/>
        </w:rPr>
        <w:t>.</w:t>
      </w:r>
    </w:p>
    <w:p w14:paraId="1E796FDC" w14:textId="77777777" w:rsidR="00664C3E" w:rsidRPr="00923174" w:rsidRDefault="00F740E6" w:rsidP="00923174">
      <w:pPr>
        <w:spacing w:after="120" w:line="360" w:lineRule="auto"/>
        <w:ind w:firstLine="680"/>
        <w:jc w:val="both"/>
        <w:rPr>
          <w:rFonts w:ascii="Times New Roman" w:hAnsi="Times New Roman" w:cs="Times New Roman"/>
          <w:sz w:val="24"/>
        </w:rPr>
      </w:pPr>
      <w:proofErr w:type="spellStart"/>
      <w:r>
        <w:rPr>
          <w:rFonts w:ascii="Times New Roman" w:hAnsi="Times New Roman" w:cs="Times New Roman"/>
          <w:sz w:val="24"/>
        </w:rPr>
        <w:t>Kayri</w:t>
      </w:r>
      <w:proofErr w:type="spellEnd"/>
      <w:r>
        <w:rPr>
          <w:rFonts w:ascii="Times New Roman" w:hAnsi="Times New Roman" w:cs="Times New Roman"/>
          <w:sz w:val="24"/>
        </w:rPr>
        <w:t xml:space="preserve"> ve </w:t>
      </w:r>
      <w:proofErr w:type="spellStart"/>
      <w:r>
        <w:rPr>
          <w:rFonts w:ascii="Times New Roman" w:hAnsi="Times New Roman" w:cs="Times New Roman"/>
          <w:sz w:val="24"/>
        </w:rPr>
        <w:t>Günüç</w:t>
      </w:r>
      <w:proofErr w:type="spellEnd"/>
      <w:r w:rsidR="00CD17D5">
        <w:rPr>
          <w:rFonts w:ascii="Times New Roman" w:hAnsi="Times New Roman" w:cs="Times New Roman"/>
          <w:sz w:val="24"/>
        </w:rPr>
        <w:t xml:space="preserve"> </w:t>
      </w:r>
      <w:r w:rsidR="00664C3E" w:rsidRPr="00923174">
        <w:rPr>
          <w:rFonts w:ascii="Times New Roman" w:hAnsi="Times New Roman" w:cs="Times New Roman"/>
          <w:sz w:val="24"/>
        </w:rPr>
        <w:t>‘’Yüksek ve Düşük Sosyoekonomik Koşullara Sahip Öğrencilerin İnternet Bağımlılığı Açısından Karşılaştırmalı Olarak İncelenmesi’’ başlıklı çalışmasında</w:t>
      </w:r>
      <w:r w:rsidR="007777BD">
        <w:rPr>
          <w:rFonts w:ascii="Times New Roman" w:hAnsi="Times New Roman" w:cs="Times New Roman"/>
          <w:sz w:val="24"/>
        </w:rPr>
        <w:t>,</w:t>
      </w:r>
      <w:r w:rsidR="00664C3E" w:rsidRPr="00923174">
        <w:rPr>
          <w:rFonts w:ascii="Times New Roman" w:hAnsi="Times New Roman" w:cs="Times New Roman"/>
          <w:sz w:val="24"/>
        </w:rPr>
        <w:t xml:space="preserve"> yüksek </w:t>
      </w:r>
      <w:proofErr w:type="spellStart"/>
      <w:r w:rsidR="00664C3E" w:rsidRPr="00923174">
        <w:rPr>
          <w:rFonts w:ascii="Times New Roman" w:hAnsi="Times New Roman" w:cs="Times New Roman"/>
          <w:sz w:val="24"/>
        </w:rPr>
        <w:t>sosyo</w:t>
      </w:r>
      <w:proofErr w:type="spellEnd"/>
      <w:r w:rsidR="002C3DF8">
        <w:rPr>
          <w:rFonts w:ascii="Times New Roman" w:hAnsi="Times New Roman" w:cs="Times New Roman"/>
          <w:sz w:val="24"/>
        </w:rPr>
        <w:t>-</w:t>
      </w:r>
      <w:r w:rsidR="00664C3E" w:rsidRPr="00923174">
        <w:rPr>
          <w:rFonts w:ascii="Times New Roman" w:hAnsi="Times New Roman" w:cs="Times New Roman"/>
          <w:sz w:val="24"/>
        </w:rPr>
        <w:t>ekonomik koşullara sahip çocukların bağımlılık oranlarının yüksek old</w:t>
      </w:r>
      <w:r w:rsidR="008F0A6E">
        <w:rPr>
          <w:rFonts w:ascii="Times New Roman" w:hAnsi="Times New Roman" w:cs="Times New Roman"/>
          <w:sz w:val="24"/>
        </w:rPr>
        <w:t>uğu bulgularına ulaşılmıştır (57</w:t>
      </w:r>
      <w:r w:rsidR="00664C3E" w:rsidRPr="00923174">
        <w:rPr>
          <w:rFonts w:ascii="Times New Roman" w:hAnsi="Times New Roman" w:cs="Times New Roman"/>
          <w:sz w:val="24"/>
        </w:rPr>
        <w:t>).</w:t>
      </w:r>
    </w:p>
    <w:p w14:paraId="33C50FA2" w14:textId="77777777" w:rsidR="00664C3E" w:rsidRPr="00923174" w:rsidRDefault="00664C3E" w:rsidP="00923174">
      <w:pPr>
        <w:spacing w:after="120" w:line="360" w:lineRule="auto"/>
        <w:ind w:firstLine="680"/>
        <w:jc w:val="both"/>
        <w:rPr>
          <w:rFonts w:ascii="Times New Roman" w:hAnsi="Times New Roman" w:cs="Times New Roman"/>
          <w:sz w:val="24"/>
        </w:rPr>
      </w:pPr>
      <w:r w:rsidRPr="00923174">
        <w:rPr>
          <w:rFonts w:ascii="Times New Roman" w:hAnsi="Times New Roman" w:cs="Times New Roman"/>
          <w:sz w:val="24"/>
        </w:rPr>
        <w:t xml:space="preserve">Öner </w:t>
      </w:r>
      <w:r w:rsidR="00F740E6">
        <w:rPr>
          <w:rFonts w:ascii="Times New Roman" w:hAnsi="Times New Roman" w:cs="Times New Roman"/>
          <w:sz w:val="24"/>
        </w:rPr>
        <w:t xml:space="preserve">ve Çakır </w:t>
      </w:r>
      <w:r w:rsidRPr="00923174">
        <w:rPr>
          <w:rFonts w:ascii="Times New Roman" w:hAnsi="Times New Roman" w:cs="Times New Roman"/>
          <w:sz w:val="24"/>
        </w:rPr>
        <w:t>‘’Ortaokul Öğrencilerinin İnternet Bağımlılığı ve Sosyal Medya Kullanma Düzeyleri Arasındaki İlişkinin İncelenmesi’’ başlıklı araştırmasında</w:t>
      </w:r>
      <w:r w:rsidR="007777BD">
        <w:rPr>
          <w:rFonts w:ascii="Times New Roman" w:hAnsi="Times New Roman" w:cs="Times New Roman"/>
          <w:sz w:val="24"/>
        </w:rPr>
        <w:t>,</w:t>
      </w:r>
      <w:r w:rsidRPr="00923174">
        <w:rPr>
          <w:rFonts w:ascii="Times New Roman" w:hAnsi="Times New Roman" w:cs="Times New Roman"/>
          <w:sz w:val="24"/>
        </w:rPr>
        <w:t xml:space="preserve"> ortaokul öğrencilerinin %1.14’ünün bağımlı olduğu ve %23.01’inin de bağımlı olma riski ile karşı karşıya olduğunu ifade etmişlerdir. Ayrıca, internet bağımlılığının erkek öğrencilerde yüksek olduğu,</w:t>
      </w:r>
      <w:r w:rsidR="00EF55C0">
        <w:rPr>
          <w:rFonts w:ascii="Times New Roman" w:hAnsi="Times New Roman" w:cs="Times New Roman"/>
          <w:sz w:val="24"/>
        </w:rPr>
        <w:t xml:space="preserve"> sosyal medya bağımlılığının da </w:t>
      </w:r>
      <w:r w:rsidRPr="00923174">
        <w:rPr>
          <w:rFonts w:ascii="Times New Roman" w:hAnsi="Times New Roman" w:cs="Times New Roman"/>
          <w:sz w:val="24"/>
        </w:rPr>
        <w:t>k</w:t>
      </w:r>
      <w:r w:rsidR="00EF55C0">
        <w:rPr>
          <w:rFonts w:ascii="Times New Roman" w:hAnsi="Times New Roman" w:cs="Times New Roman"/>
          <w:sz w:val="24"/>
        </w:rPr>
        <w:t xml:space="preserve">ız öğrencilerde yüksek olduğu, </w:t>
      </w:r>
      <w:r w:rsidRPr="00923174">
        <w:rPr>
          <w:rFonts w:ascii="Times New Roman" w:hAnsi="Times New Roman" w:cs="Times New Roman"/>
          <w:sz w:val="24"/>
        </w:rPr>
        <w:t>sosyal medya kullanımı il</w:t>
      </w:r>
      <w:r w:rsidR="00EF55C0">
        <w:rPr>
          <w:rFonts w:ascii="Times New Roman" w:hAnsi="Times New Roman" w:cs="Times New Roman"/>
          <w:sz w:val="24"/>
        </w:rPr>
        <w:t xml:space="preserve">e internet bağımlılığı arasında </w:t>
      </w:r>
      <w:r w:rsidRPr="00923174">
        <w:rPr>
          <w:rFonts w:ascii="Times New Roman" w:hAnsi="Times New Roman" w:cs="Times New Roman"/>
          <w:sz w:val="24"/>
        </w:rPr>
        <w:t>bir ilişki old</w:t>
      </w:r>
      <w:r w:rsidR="008F0A6E">
        <w:rPr>
          <w:rFonts w:ascii="Times New Roman" w:hAnsi="Times New Roman" w:cs="Times New Roman"/>
          <w:sz w:val="24"/>
        </w:rPr>
        <w:t>uğu sonuçlarına ulaşılmıştır (58</w:t>
      </w:r>
      <w:r w:rsidRPr="00923174">
        <w:rPr>
          <w:rFonts w:ascii="Times New Roman" w:hAnsi="Times New Roman" w:cs="Times New Roman"/>
          <w:sz w:val="24"/>
        </w:rPr>
        <w:t>).</w:t>
      </w:r>
    </w:p>
    <w:p w14:paraId="29F582FC" w14:textId="77777777" w:rsidR="00664C3E" w:rsidRPr="00923174" w:rsidRDefault="00562182" w:rsidP="00923174">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Deniz ve Gürültü çalışmalarında, </w:t>
      </w:r>
      <w:r w:rsidR="00664C3E" w:rsidRPr="00923174">
        <w:rPr>
          <w:rFonts w:ascii="Times New Roman" w:hAnsi="Times New Roman" w:cs="Times New Roman"/>
          <w:sz w:val="24"/>
        </w:rPr>
        <w:t>lise öğrencilerine sosyal medya bağımlılık ölçeğini uygulamışlardır. Çalışmanın neticesinde</w:t>
      </w:r>
      <w:r w:rsidR="007777BD">
        <w:rPr>
          <w:rFonts w:ascii="Times New Roman" w:hAnsi="Times New Roman" w:cs="Times New Roman"/>
          <w:sz w:val="24"/>
        </w:rPr>
        <w:t xml:space="preserve">, </w:t>
      </w:r>
      <w:r w:rsidR="00664C3E" w:rsidRPr="00923174">
        <w:rPr>
          <w:rFonts w:ascii="Times New Roman" w:hAnsi="Times New Roman" w:cs="Times New Roman"/>
          <w:sz w:val="24"/>
        </w:rPr>
        <w:t>lise öğrencilerin orta düzeyde sosyal medya bağımlısı olduklarını ortaya koymuşlardır. Bunun yanında öğrencilerin sosyal medya bağımlılıklarının cinsiyet, okul türü, sınıf düzeyi,  ortalama internet kullanma vakti ve sosyal medya kullanım senesine göre farklılaşt</w:t>
      </w:r>
      <w:r w:rsidR="00A07EEF">
        <w:rPr>
          <w:rFonts w:ascii="Times New Roman" w:hAnsi="Times New Roman" w:cs="Times New Roman"/>
          <w:sz w:val="24"/>
        </w:rPr>
        <w:t>ığı bulgularına</w:t>
      </w:r>
      <w:r w:rsidR="008F0A6E">
        <w:rPr>
          <w:rFonts w:ascii="Times New Roman" w:hAnsi="Times New Roman" w:cs="Times New Roman"/>
          <w:sz w:val="24"/>
        </w:rPr>
        <w:t xml:space="preserve"> ulaşılmıştır (59</w:t>
      </w:r>
      <w:r w:rsidR="00664C3E" w:rsidRPr="00923174">
        <w:rPr>
          <w:rFonts w:ascii="Times New Roman" w:hAnsi="Times New Roman" w:cs="Times New Roman"/>
          <w:sz w:val="24"/>
        </w:rPr>
        <w:t>).</w:t>
      </w:r>
    </w:p>
    <w:p w14:paraId="4AAEBBD0" w14:textId="77777777" w:rsidR="00664C3E" w:rsidRPr="009A28A5" w:rsidRDefault="00F740E6" w:rsidP="009A28A5">
      <w:pPr>
        <w:spacing w:after="120" w:line="360" w:lineRule="auto"/>
        <w:ind w:firstLine="680"/>
        <w:jc w:val="both"/>
        <w:rPr>
          <w:rFonts w:ascii="Times New Roman" w:hAnsi="Times New Roman" w:cs="Times New Roman"/>
          <w:sz w:val="24"/>
          <w:szCs w:val="24"/>
        </w:rPr>
      </w:pPr>
      <w:proofErr w:type="spellStart"/>
      <w:r>
        <w:rPr>
          <w:rFonts w:ascii="Times New Roman" w:hAnsi="Times New Roman" w:cs="Times New Roman"/>
          <w:sz w:val="24"/>
        </w:rPr>
        <w:t>Horzum</w:t>
      </w:r>
      <w:r w:rsidR="00664C3E" w:rsidRPr="00923174">
        <w:rPr>
          <w:rFonts w:ascii="Times New Roman" w:hAnsi="Times New Roman" w:cs="Times New Roman"/>
          <w:sz w:val="24"/>
        </w:rPr>
        <w:t>“İlköğretim</w:t>
      </w:r>
      <w:proofErr w:type="spellEnd"/>
      <w:r w:rsidR="00664C3E" w:rsidRPr="00923174">
        <w:rPr>
          <w:rFonts w:ascii="Times New Roman" w:hAnsi="Times New Roman" w:cs="Times New Roman"/>
          <w:sz w:val="24"/>
        </w:rPr>
        <w:t xml:space="preserve"> Öğrencilerinin Bilgisayar Oyunu Bağımlılık Düzeylerinin Çeşitli Değişkenlere Gö</w:t>
      </w:r>
      <w:r w:rsidR="00664C3E" w:rsidRPr="00134461">
        <w:rPr>
          <w:rFonts w:ascii="Times New Roman" w:hAnsi="Times New Roman" w:cs="Times New Roman"/>
          <w:sz w:val="24"/>
          <w:szCs w:val="24"/>
        </w:rPr>
        <w:t xml:space="preserve">re İncelenmesi” </w:t>
      </w:r>
      <w:r w:rsidR="00664C3E">
        <w:rPr>
          <w:rFonts w:ascii="Times New Roman" w:hAnsi="Times New Roman" w:cs="Times New Roman"/>
          <w:sz w:val="24"/>
          <w:szCs w:val="24"/>
        </w:rPr>
        <w:t>adlı çalışmasında</w:t>
      </w:r>
      <w:r w:rsidR="007777BD">
        <w:rPr>
          <w:rFonts w:ascii="Times New Roman" w:hAnsi="Times New Roman" w:cs="Times New Roman"/>
          <w:sz w:val="24"/>
          <w:szCs w:val="24"/>
        </w:rPr>
        <w:t xml:space="preserve">, </w:t>
      </w:r>
      <w:r w:rsidR="00664C3E" w:rsidRPr="00134461">
        <w:rPr>
          <w:rFonts w:ascii="Times New Roman" w:hAnsi="Times New Roman" w:cs="Times New Roman"/>
          <w:sz w:val="24"/>
          <w:szCs w:val="24"/>
        </w:rPr>
        <w:t xml:space="preserve">ilköğretim öğrencilerinin bilgisayar oyunu bağımlılık </w:t>
      </w:r>
      <w:r w:rsidR="00664C3E">
        <w:rPr>
          <w:rFonts w:ascii="Times New Roman" w:hAnsi="Times New Roman" w:cs="Times New Roman"/>
          <w:sz w:val="24"/>
          <w:szCs w:val="24"/>
        </w:rPr>
        <w:t xml:space="preserve">seviyelerini, birçok </w:t>
      </w:r>
      <w:r w:rsidR="00664C3E" w:rsidRPr="00134461">
        <w:rPr>
          <w:rFonts w:ascii="Times New Roman" w:hAnsi="Times New Roman" w:cs="Times New Roman"/>
          <w:sz w:val="24"/>
          <w:szCs w:val="24"/>
        </w:rPr>
        <w:t xml:space="preserve">demografik </w:t>
      </w:r>
      <w:r w:rsidR="00664C3E">
        <w:rPr>
          <w:rFonts w:ascii="Times New Roman" w:hAnsi="Times New Roman" w:cs="Times New Roman"/>
          <w:sz w:val="24"/>
          <w:szCs w:val="24"/>
        </w:rPr>
        <w:t>bileşkenler kapsamında ve internet bağımlılığıyla</w:t>
      </w:r>
      <w:r w:rsidR="00CD17D5">
        <w:rPr>
          <w:rFonts w:ascii="Times New Roman" w:hAnsi="Times New Roman" w:cs="Times New Roman"/>
          <w:sz w:val="24"/>
          <w:szCs w:val="24"/>
        </w:rPr>
        <w:t xml:space="preserve"> </w:t>
      </w:r>
      <w:r w:rsidR="00664C3E">
        <w:rPr>
          <w:rFonts w:ascii="Times New Roman" w:hAnsi="Times New Roman" w:cs="Times New Roman"/>
          <w:sz w:val="24"/>
          <w:szCs w:val="24"/>
        </w:rPr>
        <w:t>bağlantısı</w:t>
      </w:r>
      <w:r w:rsidR="00CD17D5">
        <w:rPr>
          <w:rFonts w:ascii="Times New Roman" w:hAnsi="Times New Roman" w:cs="Times New Roman"/>
          <w:sz w:val="24"/>
          <w:szCs w:val="24"/>
        </w:rPr>
        <w:t xml:space="preserve"> </w:t>
      </w:r>
      <w:r w:rsidR="00664C3E" w:rsidRPr="00134461">
        <w:rPr>
          <w:rFonts w:ascii="Times New Roman" w:hAnsi="Times New Roman" w:cs="Times New Roman"/>
          <w:sz w:val="24"/>
          <w:szCs w:val="24"/>
        </w:rPr>
        <w:t>kaps</w:t>
      </w:r>
      <w:r w:rsidR="00664C3E">
        <w:rPr>
          <w:rFonts w:ascii="Times New Roman" w:hAnsi="Times New Roman" w:cs="Times New Roman"/>
          <w:sz w:val="24"/>
          <w:szCs w:val="24"/>
        </w:rPr>
        <w:t>amında incelemeyi amaçlamıştır.</w:t>
      </w:r>
      <w:r w:rsidR="00CD17D5">
        <w:rPr>
          <w:rFonts w:ascii="Times New Roman" w:hAnsi="Times New Roman" w:cs="Times New Roman"/>
          <w:sz w:val="24"/>
          <w:szCs w:val="24"/>
        </w:rPr>
        <w:t xml:space="preserve"> </w:t>
      </w:r>
      <w:r w:rsidR="00664C3E" w:rsidRPr="00EF55C0">
        <w:rPr>
          <w:rFonts w:ascii="Times New Roman" w:hAnsi="Times New Roman" w:cs="Times New Roman"/>
          <w:sz w:val="24"/>
        </w:rPr>
        <w:t>Çalışma sonucunda, erkek öğrencilerin bilgisayar oyunu ve internet bağımlılığı seviyelerinin</w:t>
      </w:r>
      <w:r w:rsidR="00CD17D5">
        <w:rPr>
          <w:rFonts w:ascii="Times New Roman" w:hAnsi="Times New Roman" w:cs="Times New Roman"/>
          <w:sz w:val="24"/>
        </w:rPr>
        <w:t xml:space="preserve"> </w:t>
      </w:r>
      <w:r w:rsidR="00664C3E" w:rsidRPr="00EF55C0">
        <w:rPr>
          <w:rFonts w:ascii="Times New Roman" w:hAnsi="Times New Roman" w:cs="Times New Roman"/>
          <w:sz w:val="24"/>
        </w:rPr>
        <w:t>kız öğrencilere kıyasla anlamlı seviyede değiştiğini ve erkek öğrencilerin bilgisayar oyunu ve internet bağımlılık seviyelerinin nispeten ileri düzeyde bulundu</w:t>
      </w:r>
      <w:r w:rsidR="00EF55C0">
        <w:rPr>
          <w:rFonts w:ascii="Times New Roman" w:hAnsi="Times New Roman" w:cs="Times New Roman"/>
          <w:sz w:val="24"/>
        </w:rPr>
        <w:t>ğu sonucu</w:t>
      </w:r>
      <w:r w:rsidR="000A7559">
        <w:rPr>
          <w:rFonts w:ascii="Times New Roman" w:hAnsi="Times New Roman" w:cs="Times New Roman"/>
          <w:sz w:val="24"/>
        </w:rPr>
        <w:t xml:space="preserve">na varılmıştır. </w:t>
      </w:r>
      <w:proofErr w:type="spellStart"/>
      <w:r w:rsidR="000A7559">
        <w:rPr>
          <w:rFonts w:ascii="Times New Roman" w:hAnsi="Times New Roman" w:cs="Times New Roman"/>
          <w:sz w:val="24"/>
        </w:rPr>
        <w:t>Horzum</w:t>
      </w:r>
      <w:proofErr w:type="spellEnd"/>
      <w:r w:rsidR="00CD17D5">
        <w:rPr>
          <w:rFonts w:ascii="Times New Roman" w:hAnsi="Times New Roman" w:cs="Times New Roman"/>
          <w:sz w:val="24"/>
        </w:rPr>
        <w:t xml:space="preserve"> </w:t>
      </w:r>
      <w:r w:rsidR="00664C3E" w:rsidRPr="00EF55C0">
        <w:rPr>
          <w:rFonts w:ascii="Times New Roman" w:hAnsi="Times New Roman" w:cs="Times New Roman"/>
          <w:sz w:val="24"/>
        </w:rPr>
        <w:t>çalışmasında bunun yanında, ilköğretim öğrencilerinin bilgisayar oyunu ve internet bağımlılığı oyun seviyelerinin sosyoekonomik faktörlere göre anlamlı biçimde değişim göstermed</w:t>
      </w:r>
      <w:r w:rsidR="008F0A6E">
        <w:rPr>
          <w:rFonts w:ascii="Times New Roman" w:hAnsi="Times New Roman" w:cs="Times New Roman"/>
          <w:sz w:val="24"/>
        </w:rPr>
        <w:t>iği bulgusuna ulaşmıştır (60</w:t>
      </w:r>
      <w:r w:rsidR="00664C3E" w:rsidRPr="00EF55C0">
        <w:rPr>
          <w:rFonts w:ascii="Times New Roman" w:hAnsi="Times New Roman" w:cs="Times New Roman"/>
          <w:sz w:val="24"/>
        </w:rPr>
        <w:t>).</w:t>
      </w:r>
    </w:p>
    <w:p w14:paraId="2C67F23B" w14:textId="77777777" w:rsidR="00664C3E" w:rsidRPr="00EF55C0" w:rsidRDefault="00664C3E" w:rsidP="00EF55C0">
      <w:pPr>
        <w:spacing w:after="120" w:line="360" w:lineRule="auto"/>
        <w:ind w:firstLine="680"/>
        <w:jc w:val="both"/>
        <w:rPr>
          <w:rFonts w:ascii="Times New Roman" w:hAnsi="Times New Roman" w:cs="Times New Roman"/>
          <w:sz w:val="24"/>
        </w:rPr>
      </w:pPr>
      <w:r w:rsidRPr="00EF55C0">
        <w:rPr>
          <w:rFonts w:ascii="Times New Roman" w:hAnsi="Times New Roman" w:cs="Times New Roman"/>
          <w:sz w:val="24"/>
        </w:rPr>
        <w:t>Dilci, Arslan ve E</w:t>
      </w:r>
      <w:r w:rsidR="000A7559">
        <w:rPr>
          <w:rFonts w:ascii="Times New Roman" w:hAnsi="Times New Roman" w:cs="Times New Roman"/>
          <w:sz w:val="24"/>
        </w:rPr>
        <w:t xml:space="preserve">rsoy </w:t>
      </w:r>
      <w:r w:rsidRPr="00EF55C0">
        <w:rPr>
          <w:rFonts w:ascii="Times New Roman" w:hAnsi="Times New Roman" w:cs="Times New Roman"/>
          <w:sz w:val="24"/>
        </w:rPr>
        <w:t>‘’0-12 Yaş Aralığındaki Çocukların Dijital Bağımlılık Düzeylerinin Çeşitli Değişkenlere Göre Belirlenmesi (Sivas İli Örneklemi)’’ adlı çalışmada</w:t>
      </w:r>
      <w:r w:rsidR="007777BD">
        <w:rPr>
          <w:rFonts w:ascii="Times New Roman" w:hAnsi="Times New Roman" w:cs="Times New Roman"/>
          <w:sz w:val="24"/>
        </w:rPr>
        <w:t>,</w:t>
      </w:r>
      <w:r w:rsidRPr="00EF55C0">
        <w:rPr>
          <w:rFonts w:ascii="Times New Roman" w:hAnsi="Times New Roman" w:cs="Times New Roman"/>
          <w:sz w:val="24"/>
        </w:rPr>
        <w:t xml:space="preserve"> anne ve babaların cinsiyeti, evli ve bekar olma durumları ve eğitim </w:t>
      </w:r>
      <w:r w:rsidRPr="00EF55C0">
        <w:rPr>
          <w:rFonts w:ascii="Times New Roman" w:hAnsi="Times New Roman" w:cs="Times New Roman"/>
          <w:sz w:val="24"/>
        </w:rPr>
        <w:lastRenderedPageBreak/>
        <w:t>seviyesine göre anlamlı bir fark bulunmazken çocukların yaş ve cinsiyet faktörlerine göre an</w:t>
      </w:r>
      <w:r w:rsidR="008F0A6E">
        <w:rPr>
          <w:rFonts w:ascii="Times New Roman" w:hAnsi="Times New Roman" w:cs="Times New Roman"/>
          <w:sz w:val="24"/>
        </w:rPr>
        <w:t>lamlı farklılık bulunmuştur (22</w:t>
      </w:r>
      <w:r w:rsidRPr="00EF55C0">
        <w:rPr>
          <w:rFonts w:ascii="Times New Roman" w:hAnsi="Times New Roman" w:cs="Times New Roman"/>
          <w:sz w:val="24"/>
        </w:rPr>
        <w:t>).</w:t>
      </w:r>
    </w:p>
    <w:p w14:paraId="2AC488D8" w14:textId="77777777" w:rsidR="00664C3E" w:rsidRPr="00EF55C0" w:rsidRDefault="000A7559" w:rsidP="00EF55C0">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Dursun ve Çapan </w:t>
      </w:r>
      <w:r w:rsidR="00664C3E" w:rsidRPr="00EF55C0">
        <w:rPr>
          <w:rFonts w:ascii="Times New Roman" w:hAnsi="Times New Roman" w:cs="Times New Roman"/>
          <w:sz w:val="24"/>
        </w:rPr>
        <w:t xml:space="preserve">‘’Ergenlerde Dijital Oyun Bağımlılığı ve Psikolojik İhtiyaçlar’’ adlı yapılan araştırma bulgularına göre erkek çocuklarının dijital bağımlılık düzeylerinin kız çocuklara göre daha </w:t>
      </w:r>
      <w:r w:rsidR="00802F01">
        <w:rPr>
          <w:rFonts w:ascii="Times New Roman" w:hAnsi="Times New Roman" w:cs="Times New Roman"/>
          <w:sz w:val="24"/>
        </w:rPr>
        <w:t>yüksek olduğu belirlenmişt</w:t>
      </w:r>
      <w:r w:rsidR="008F0A6E">
        <w:rPr>
          <w:rFonts w:ascii="Times New Roman" w:hAnsi="Times New Roman" w:cs="Times New Roman"/>
          <w:sz w:val="24"/>
        </w:rPr>
        <w:t>ir (61</w:t>
      </w:r>
      <w:r w:rsidR="00664C3E" w:rsidRPr="00EF55C0">
        <w:rPr>
          <w:rFonts w:ascii="Times New Roman" w:hAnsi="Times New Roman" w:cs="Times New Roman"/>
          <w:sz w:val="24"/>
        </w:rPr>
        <w:t>).</w:t>
      </w:r>
    </w:p>
    <w:p w14:paraId="50C27DEA" w14:textId="77777777" w:rsidR="00664C3E" w:rsidRPr="00EF55C0" w:rsidRDefault="005C5B47" w:rsidP="00EF55C0">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Altınok </w:t>
      </w:r>
      <w:r w:rsidR="00562182">
        <w:rPr>
          <w:rFonts w:ascii="Times New Roman" w:hAnsi="Times New Roman" w:cs="Times New Roman"/>
          <w:sz w:val="24"/>
        </w:rPr>
        <w:t xml:space="preserve">‘’Lise </w:t>
      </w:r>
      <w:r w:rsidR="00EF55C0">
        <w:rPr>
          <w:rFonts w:ascii="Times New Roman" w:hAnsi="Times New Roman" w:cs="Times New Roman"/>
          <w:sz w:val="24"/>
        </w:rPr>
        <w:t xml:space="preserve">Öğrencilerinin Dijital </w:t>
      </w:r>
      <w:r w:rsidR="00664C3E" w:rsidRPr="00EF55C0">
        <w:rPr>
          <w:rFonts w:ascii="Times New Roman" w:hAnsi="Times New Roman" w:cs="Times New Roman"/>
          <w:sz w:val="24"/>
        </w:rPr>
        <w:t>Bağımlılık ve Yaşam</w:t>
      </w:r>
      <w:r w:rsidR="00CD17D5">
        <w:rPr>
          <w:rFonts w:ascii="Times New Roman" w:hAnsi="Times New Roman" w:cs="Times New Roman"/>
          <w:sz w:val="24"/>
        </w:rPr>
        <w:t xml:space="preserve"> </w:t>
      </w:r>
      <w:r w:rsidR="00EF55C0">
        <w:rPr>
          <w:rFonts w:ascii="Times New Roman" w:hAnsi="Times New Roman" w:cs="Times New Roman"/>
          <w:sz w:val="24"/>
        </w:rPr>
        <w:t>Doyumunun İncelenmesi’’ adlı araştırmasında</w:t>
      </w:r>
      <w:r w:rsidR="007777BD">
        <w:rPr>
          <w:rFonts w:ascii="Times New Roman" w:hAnsi="Times New Roman" w:cs="Times New Roman"/>
          <w:sz w:val="24"/>
        </w:rPr>
        <w:t xml:space="preserve">, </w:t>
      </w:r>
      <w:r w:rsidR="00EF55C0">
        <w:rPr>
          <w:rFonts w:ascii="Times New Roman" w:hAnsi="Times New Roman" w:cs="Times New Roman"/>
          <w:sz w:val="24"/>
        </w:rPr>
        <w:t xml:space="preserve">erkek öğrencilerin dijital bağımlılık puanı </w:t>
      </w:r>
      <w:r w:rsidR="00664C3E" w:rsidRPr="00EF55C0">
        <w:rPr>
          <w:rFonts w:ascii="Times New Roman" w:hAnsi="Times New Roman" w:cs="Times New Roman"/>
          <w:sz w:val="24"/>
        </w:rPr>
        <w:t>kız öğrencilere nispeten ileri düzeyde bulunduğu</w:t>
      </w:r>
      <w:r>
        <w:rPr>
          <w:rFonts w:ascii="Times New Roman" w:hAnsi="Times New Roman" w:cs="Times New Roman"/>
          <w:sz w:val="24"/>
        </w:rPr>
        <w:t xml:space="preserve">, </w:t>
      </w:r>
      <w:r w:rsidR="00EF55C0">
        <w:rPr>
          <w:rFonts w:ascii="Times New Roman" w:hAnsi="Times New Roman" w:cs="Times New Roman"/>
          <w:sz w:val="24"/>
        </w:rPr>
        <w:t xml:space="preserve">sınıf düzeyi arttıkça </w:t>
      </w:r>
      <w:r w:rsidR="00664C3E" w:rsidRPr="00EF55C0">
        <w:rPr>
          <w:rFonts w:ascii="Times New Roman" w:hAnsi="Times New Roman" w:cs="Times New Roman"/>
          <w:sz w:val="24"/>
        </w:rPr>
        <w:t>dijital bağımlılık düzeyinin azaldığı, kar</w:t>
      </w:r>
      <w:r>
        <w:rPr>
          <w:rFonts w:ascii="Times New Roman" w:hAnsi="Times New Roman" w:cs="Times New Roman"/>
          <w:sz w:val="24"/>
        </w:rPr>
        <w:t xml:space="preserve">deş sayısı az olanların dijital </w:t>
      </w:r>
      <w:r w:rsidR="00664C3E" w:rsidRPr="00EF55C0">
        <w:rPr>
          <w:rFonts w:ascii="Times New Roman" w:hAnsi="Times New Roman" w:cs="Times New Roman"/>
          <w:sz w:val="24"/>
        </w:rPr>
        <w:t>bağımlılık puanının yüksek olduğu, kardeş sayısı fazla ol</w:t>
      </w:r>
      <w:r>
        <w:rPr>
          <w:rFonts w:ascii="Times New Roman" w:hAnsi="Times New Roman" w:cs="Times New Roman"/>
          <w:sz w:val="24"/>
        </w:rPr>
        <w:t xml:space="preserve">an öğrencilerin geleneksel oyun </w:t>
      </w:r>
      <w:r w:rsidR="00664C3E" w:rsidRPr="00EF55C0">
        <w:rPr>
          <w:rFonts w:ascii="Times New Roman" w:hAnsi="Times New Roman" w:cs="Times New Roman"/>
          <w:sz w:val="24"/>
        </w:rPr>
        <w:t>oynadıkları ve akademik başarı düzeyi arttıkça dijital bağımlılık düzeyinin azaldığı sonuçlarına ulaşılmıştır (4).</w:t>
      </w:r>
    </w:p>
    <w:p w14:paraId="506563BB" w14:textId="77777777" w:rsidR="00CC76A5" w:rsidRDefault="000A7559" w:rsidP="00EF55C0">
      <w:pPr>
        <w:spacing w:after="120" w:line="360" w:lineRule="auto"/>
        <w:ind w:firstLine="680"/>
        <w:jc w:val="both"/>
        <w:rPr>
          <w:rFonts w:ascii="Times New Roman" w:hAnsi="Times New Roman" w:cs="Times New Roman"/>
          <w:sz w:val="24"/>
        </w:rPr>
      </w:pPr>
      <w:r>
        <w:rPr>
          <w:rFonts w:ascii="Times New Roman" w:hAnsi="Times New Roman" w:cs="Times New Roman"/>
          <w:sz w:val="24"/>
        </w:rPr>
        <w:t xml:space="preserve">Arslan vd. </w:t>
      </w:r>
      <w:r w:rsidR="00664C3E" w:rsidRPr="00EF55C0">
        <w:rPr>
          <w:rFonts w:ascii="Times New Roman" w:hAnsi="Times New Roman" w:cs="Times New Roman"/>
          <w:sz w:val="24"/>
        </w:rPr>
        <w:t xml:space="preserve">lise ve üniversite öğrencilerinin dijital bağımlılık seviyelerinde anlamlı seviyede farklılaşıp farklılaşmadığını ortaya koymayı amaçlamışlardır. Yapılan çalışma neticesinde; oyun alt başlıklarında değişim anlamlı olduğu belirlenmiştir. Bu bağlamda lise öğrencilerinde üniversite öğrencilerinden ileri düzeyde oyun bağımlılığın olduğu sonucuna varılmıştır. Bunun yanı sıra sosyal medya ve günlük hayata etki konusu puanlarında anne eğitimi faktörüne bağlı anlamlı düzeyde değişmediği </w:t>
      </w:r>
      <w:r w:rsidR="00EF55C0">
        <w:rPr>
          <w:rFonts w:ascii="Times New Roman" w:hAnsi="Times New Roman" w:cs="Times New Roman"/>
          <w:sz w:val="24"/>
        </w:rPr>
        <w:t xml:space="preserve">ifade edilmiştir. Bu çerçevede </w:t>
      </w:r>
      <w:r w:rsidR="00664C3E" w:rsidRPr="00EF55C0">
        <w:rPr>
          <w:rFonts w:ascii="Times New Roman" w:hAnsi="Times New Roman" w:cs="Times New Roman"/>
          <w:sz w:val="24"/>
        </w:rPr>
        <w:t xml:space="preserve">lise ve üniversite öğrencilerinde anne eğitim seviyesi yükseldiğinde oyun bağımlılığı seviyesinin paralel şekilde yükseldiği ifade edilmiştir. </w:t>
      </w:r>
      <w:r w:rsidR="00EF55C0">
        <w:rPr>
          <w:rFonts w:ascii="Times New Roman" w:hAnsi="Times New Roman" w:cs="Times New Roman"/>
          <w:sz w:val="24"/>
        </w:rPr>
        <w:t>Fakat,</w:t>
      </w:r>
      <w:r w:rsidR="007777BD">
        <w:rPr>
          <w:rFonts w:ascii="Times New Roman" w:hAnsi="Times New Roman" w:cs="Times New Roman"/>
          <w:sz w:val="24"/>
        </w:rPr>
        <w:t xml:space="preserve"> lise ve </w:t>
      </w:r>
      <w:r w:rsidR="00664C3E" w:rsidRPr="00EF55C0">
        <w:rPr>
          <w:rFonts w:ascii="Times New Roman" w:hAnsi="Times New Roman" w:cs="Times New Roman"/>
          <w:sz w:val="24"/>
        </w:rPr>
        <w:t>üniversite öğrencilerinin dijital bağımlılık tüm alt boyutlarında puanlarının baba eğitim değişkenine göre anlamlı biçimde değişme</w:t>
      </w:r>
      <w:r w:rsidR="00BF4546">
        <w:rPr>
          <w:rFonts w:ascii="Times New Roman" w:hAnsi="Times New Roman" w:cs="Times New Roman"/>
          <w:sz w:val="24"/>
        </w:rPr>
        <w:t>diği bulgularına erişilmiştir(19</w:t>
      </w:r>
      <w:r w:rsidR="00664C3E" w:rsidRPr="00EF55C0">
        <w:rPr>
          <w:rFonts w:ascii="Times New Roman" w:hAnsi="Times New Roman" w:cs="Times New Roman"/>
          <w:sz w:val="24"/>
        </w:rPr>
        <w:t>).</w:t>
      </w:r>
    </w:p>
    <w:p w14:paraId="5CAFE216" w14:textId="77777777" w:rsidR="000661F6" w:rsidRDefault="007777BD" w:rsidP="000661F6">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Yayman ‘’E</w:t>
      </w:r>
      <w:r w:rsidRPr="000661F6">
        <w:rPr>
          <w:rFonts w:ascii="Times New Roman" w:hAnsi="Times New Roman" w:cs="Times New Roman"/>
          <w:sz w:val="24"/>
          <w:szCs w:val="24"/>
        </w:rPr>
        <w:t>rgenlerde Sosyal Medy</w:t>
      </w:r>
      <w:r w:rsidR="009D5B6C">
        <w:rPr>
          <w:rFonts w:ascii="Times New Roman" w:hAnsi="Times New Roman" w:cs="Times New Roman"/>
          <w:sz w:val="24"/>
          <w:szCs w:val="24"/>
        </w:rPr>
        <w:t>a Bağımlılığı Oyun Bağımlılığı v</w:t>
      </w:r>
      <w:r w:rsidRPr="000661F6">
        <w:rPr>
          <w:rFonts w:ascii="Times New Roman" w:hAnsi="Times New Roman" w:cs="Times New Roman"/>
          <w:sz w:val="24"/>
          <w:szCs w:val="24"/>
        </w:rPr>
        <w:t>e Aile İşlevleri Arasındaki İlişkinin İncelenmes</w:t>
      </w:r>
      <w:r>
        <w:rPr>
          <w:rFonts w:ascii="Times New Roman" w:hAnsi="Times New Roman" w:cs="Times New Roman"/>
          <w:sz w:val="24"/>
          <w:szCs w:val="24"/>
        </w:rPr>
        <w:t xml:space="preserve">i’’ isimli </w:t>
      </w:r>
      <w:r w:rsidR="000661F6">
        <w:rPr>
          <w:rFonts w:ascii="Times New Roman" w:hAnsi="Times New Roman" w:cs="Times New Roman"/>
          <w:sz w:val="24"/>
          <w:szCs w:val="24"/>
        </w:rPr>
        <w:t>bir çalışma gerçekleştir</w:t>
      </w:r>
      <w:r w:rsidR="000661F6" w:rsidRPr="000661F6">
        <w:rPr>
          <w:rFonts w:ascii="Times New Roman" w:hAnsi="Times New Roman" w:cs="Times New Roman"/>
          <w:sz w:val="24"/>
          <w:szCs w:val="24"/>
        </w:rPr>
        <w:t xml:space="preserve">miştir. </w:t>
      </w:r>
      <w:r>
        <w:rPr>
          <w:rFonts w:ascii="Times New Roman" w:hAnsi="Times New Roman" w:cs="Times New Roman"/>
          <w:sz w:val="24"/>
          <w:szCs w:val="24"/>
        </w:rPr>
        <w:t xml:space="preserve">Çalışmada </w:t>
      </w:r>
      <w:r w:rsidR="000661F6" w:rsidRPr="000661F6">
        <w:rPr>
          <w:rFonts w:ascii="Times New Roman" w:hAnsi="Times New Roman" w:cs="Times New Roman"/>
          <w:sz w:val="24"/>
          <w:szCs w:val="24"/>
        </w:rPr>
        <w:t>ergenlerdeki sosyal medya bağımlılığı, oyun b</w:t>
      </w:r>
      <w:r w:rsidR="009D5B6C">
        <w:rPr>
          <w:rFonts w:ascii="Times New Roman" w:hAnsi="Times New Roman" w:cs="Times New Roman"/>
          <w:sz w:val="24"/>
          <w:szCs w:val="24"/>
        </w:rPr>
        <w:t xml:space="preserve">ağımlılığı ve aile işlevlerinin yaş, cinsiyet </w:t>
      </w:r>
      <w:r w:rsidR="000661F6" w:rsidRPr="000661F6">
        <w:rPr>
          <w:rFonts w:ascii="Times New Roman" w:hAnsi="Times New Roman" w:cs="Times New Roman"/>
          <w:sz w:val="24"/>
          <w:szCs w:val="24"/>
        </w:rPr>
        <w:t xml:space="preserve">ve okul türüne göre farklılaşıp farklılaşmadığı incelenmiştir. </w:t>
      </w:r>
      <w:r w:rsidR="000661F6">
        <w:rPr>
          <w:rFonts w:ascii="Times New Roman" w:hAnsi="Times New Roman" w:cs="Times New Roman"/>
          <w:sz w:val="24"/>
          <w:szCs w:val="24"/>
        </w:rPr>
        <w:t>Yapılan çalışma s</w:t>
      </w:r>
      <w:r w:rsidR="009948EE">
        <w:rPr>
          <w:rFonts w:ascii="Times New Roman" w:hAnsi="Times New Roman" w:cs="Times New Roman"/>
          <w:sz w:val="24"/>
          <w:szCs w:val="24"/>
        </w:rPr>
        <w:t xml:space="preserve">onucunda, </w:t>
      </w:r>
      <w:r w:rsidR="000661F6" w:rsidRPr="000661F6">
        <w:rPr>
          <w:rFonts w:ascii="Times New Roman" w:hAnsi="Times New Roman" w:cs="Times New Roman"/>
          <w:sz w:val="24"/>
          <w:szCs w:val="24"/>
        </w:rPr>
        <w:t>cinsiyet bakımından ergenlerin sosyal medya bağımlılığı, oyun bağımlılığı ve aile işlevlerinin bazı alt boyutları arasında anlamlı bir farklılaşma olduğu görülmektedi</w:t>
      </w:r>
      <w:r w:rsidR="009948EE">
        <w:rPr>
          <w:rFonts w:ascii="Times New Roman" w:hAnsi="Times New Roman" w:cs="Times New Roman"/>
          <w:sz w:val="24"/>
          <w:szCs w:val="24"/>
        </w:rPr>
        <w:t xml:space="preserve">r. </w:t>
      </w:r>
      <w:r w:rsidR="000661F6" w:rsidRPr="000661F6">
        <w:rPr>
          <w:rFonts w:ascii="Times New Roman" w:hAnsi="Times New Roman" w:cs="Times New Roman"/>
          <w:sz w:val="24"/>
          <w:szCs w:val="24"/>
        </w:rPr>
        <w:t>Ergenlerde sosyal medya bağımlılığı, oyun bağımlılığı ve aile işlevleri arasın</w:t>
      </w:r>
      <w:r w:rsidR="009948EE">
        <w:rPr>
          <w:rFonts w:ascii="Times New Roman" w:hAnsi="Times New Roman" w:cs="Times New Roman"/>
          <w:sz w:val="24"/>
          <w:szCs w:val="24"/>
        </w:rPr>
        <w:t>daki ilişkilere bakıldığında</w:t>
      </w:r>
      <w:r w:rsidR="009D5B6C">
        <w:rPr>
          <w:rFonts w:ascii="Times New Roman" w:hAnsi="Times New Roman" w:cs="Times New Roman"/>
          <w:sz w:val="24"/>
          <w:szCs w:val="24"/>
        </w:rPr>
        <w:t xml:space="preserve">, ergenlerdeki sosyal medya ile </w:t>
      </w:r>
      <w:r w:rsidR="000661F6" w:rsidRPr="000661F6">
        <w:rPr>
          <w:rFonts w:ascii="Times New Roman" w:hAnsi="Times New Roman" w:cs="Times New Roman"/>
          <w:sz w:val="24"/>
          <w:szCs w:val="24"/>
        </w:rPr>
        <w:t>oyun bağımlılığı arasında pozitif</w:t>
      </w:r>
      <w:r w:rsidR="009D5B6C">
        <w:rPr>
          <w:rFonts w:ascii="Times New Roman" w:hAnsi="Times New Roman" w:cs="Times New Roman"/>
          <w:sz w:val="24"/>
          <w:szCs w:val="24"/>
        </w:rPr>
        <w:t xml:space="preserve"> yönlü</w:t>
      </w:r>
      <w:r w:rsidR="009948EE">
        <w:rPr>
          <w:rFonts w:ascii="Times New Roman" w:hAnsi="Times New Roman" w:cs="Times New Roman"/>
          <w:sz w:val="24"/>
          <w:szCs w:val="24"/>
        </w:rPr>
        <w:t xml:space="preserve"> bir ilişkinin olduğu</w:t>
      </w:r>
      <w:r w:rsidR="000661F6" w:rsidRPr="000661F6">
        <w:rPr>
          <w:rFonts w:ascii="Times New Roman" w:hAnsi="Times New Roman" w:cs="Times New Roman"/>
          <w:sz w:val="24"/>
          <w:szCs w:val="24"/>
        </w:rPr>
        <w:t>, hem sosyal medya hem de oyun bağımlılığı ile sağlıksız aile işlevleri arasında pozitif yönde anlamlı ilişki olduğu</w:t>
      </w:r>
      <w:r w:rsidR="009D5B6C">
        <w:rPr>
          <w:rFonts w:ascii="Times New Roman" w:hAnsi="Times New Roman" w:cs="Times New Roman"/>
          <w:sz w:val="24"/>
          <w:szCs w:val="24"/>
        </w:rPr>
        <w:t xml:space="preserve"> tespit edilmiştir. </w:t>
      </w:r>
      <w:r w:rsidR="009D5B6C">
        <w:rPr>
          <w:rFonts w:ascii="Times New Roman" w:hAnsi="Times New Roman" w:cs="Times New Roman"/>
          <w:sz w:val="24"/>
          <w:szCs w:val="24"/>
        </w:rPr>
        <w:lastRenderedPageBreak/>
        <w:t xml:space="preserve">Çalışmada, </w:t>
      </w:r>
      <w:r w:rsidR="000661F6" w:rsidRPr="000661F6">
        <w:rPr>
          <w:rFonts w:ascii="Times New Roman" w:hAnsi="Times New Roman" w:cs="Times New Roman"/>
          <w:sz w:val="24"/>
          <w:szCs w:val="24"/>
        </w:rPr>
        <w:t>ergenlerde sosyal medya bağımlılığı ve oyun bağımlılığının aile işlevlerini</w:t>
      </w:r>
      <w:r w:rsidR="009948EE">
        <w:rPr>
          <w:rFonts w:ascii="Times New Roman" w:hAnsi="Times New Roman" w:cs="Times New Roman"/>
          <w:sz w:val="24"/>
          <w:szCs w:val="24"/>
        </w:rPr>
        <w:t xml:space="preserve">n tüm alt boyutlarının anlamlı bir değişkeni </w:t>
      </w:r>
      <w:r w:rsidR="000661F6" w:rsidRPr="000661F6">
        <w:rPr>
          <w:rFonts w:ascii="Times New Roman" w:hAnsi="Times New Roman" w:cs="Times New Roman"/>
          <w:sz w:val="24"/>
          <w:szCs w:val="24"/>
        </w:rPr>
        <w:t>olduğu sonuc</w:t>
      </w:r>
      <w:r w:rsidR="008F0A6E">
        <w:rPr>
          <w:rFonts w:ascii="Times New Roman" w:hAnsi="Times New Roman" w:cs="Times New Roman"/>
          <w:sz w:val="24"/>
          <w:szCs w:val="24"/>
        </w:rPr>
        <w:t>una ulaşılmıştır (62</w:t>
      </w:r>
      <w:r w:rsidR="000661F6">
        <w:rPr>
          <w:rFonts w:ascii="Times New Roman" w:hAnsi="Times New Roman" w:cs="Times New Roman"/>
          <w:sz w:val="24"/>
          <w:szCs w:val="24"/>
        </w:rPr>
        <w:t>).</w:t>
      </w:r>
    </w:p>
    <w:p w14:paraId="62814812" w14:textId="77777777" w:rsidR="00CC37E3" w:rsidRPr="000661F6" w:rsidRDefault="00CC37E3" w:rsidP="000661F6">
      <w:pPr>
        <w:spacing w:after="120" w:line="360" w:lineRule="auto"/>
        <w:ind w:firstLine="680"/>
        <w:jc w:val="both"/>
        <w:rPr>
          <w:rFonts w:ascii="Times New Roman" w:hAnsi="Times New Roman" w:cs="Times New Roman"/>
          <w:sz w:val="24"/>
          <w:szCs w:val="24"/>
        </w:rPr>
      </w:pPr>
    </w:p>
    <w:p w14:paraId="14B6D1D4" w14:textId="77777777" w:rsidR="00A06D96" w:rsidRPr="000661F6" w:rsidRDefault="00A06D96" w:rsidP="000661F6">
      <w:pPr>
        <w:spacing w:after="120" w:line="360" w:lineRule="auto"/>
        <w:ind w:firstLine="680"/>
        <w:jc w:val="both"/>
        <w:rPr>
          <w:rFonts w:ascii="Times New Roman" w:hAnsi="Times New Roman" w:cs="Times New Roman"/>
          <w:sz w:val="24"/>
          <w:szCs w:val="24"/>
        </w:rPr>
      </w:pPr>
    </w:p>
    <w:p w14:paraId="449C6C16" w14:textId="77777777" w:rsidR="00A06D96" w:rsidRPr="000661F6" w:rsidRDefault="00A06D96" w:rsidP="000661F6">
      <w:pPr>
        <w:spacing w:line="360" w:lineRule="auto"/>
        <w:rPr>
          <w:rFonts w:ascii="Times New Roman" w:hAnsi="Times New Roman" w:cs="Times New Roman"/>
          <w:sz w:val="24"/>
          <w:szCs w:val="24"/>
        </w:rPr>
      </w:pPr>
      <w:r w:rsidRPr="000661F6">
        <w:rPr>
          <w:rFonts w:ascii="Times New Roman" w:hAnsi="Times New Roman" w:cs="Times New Roman"/>
          <w:sz w:val="24"/>
          <w:szCs w:val="24"/>
        </w:rPr>
        <w:br w:type="page"/>
      </w:r>
    </w:p>
    <w:p w14:paraId="3FEB5911" w14:textId="77777777" w:rsidR="001D4303" w:rsidRPr="00EF55C0" w:rsidRDefault="001D4303" w:rsidP="00EF55C0">
      <w:pPr>
        <w:pStyle w:val="Balk1"/>
        <w:rPr>
          <w:szCs w:val="28"/>
        </w:rPr>
      </w:pPr>
      <w:bookmarkStart w:id="27" w:name="_Toc94004371"/>
      <w:r w:rsidRPr="00EF55C0">
        <w:rPr>
          <w:rFonts w:cs="Times New Roman"/>
          <w:szCs w:val="28"/>
        </w:rPr>
        <w:lastRenderedPageBreak/>
        <w:t>3. MAT</w:t>
      </w:r>
      <w:r w:rsidRPr="00EF55C0">
        <w:rPr>
          <w:szCs w:val="28"/>
        </w:rPr>
        <w:t>ERYAL VE METO</w:t>
      </w:r>
      <w:r w:rsidR="00654C3B">
        <w:rPr>
          <w:szCs w:val="28"/>
        </w:rPr>
        <w:t>D</w:t>
      </w:r>
      <w:bookmarkEnd w:id="27"/>
    </w:p>
    <w:p w14:paraId="42C4A92F" w14:textId="77777777" w:rsidR="000D2E2F" w:rsidRDefault="000D2E2F" w:rsidP="00EF55C0">
      <w:pPr>
        <w:spacing w:after="120" w:line="360" w:lineRule="auto"/>
        <w:ind w:firstLine="680"/>
        <w:jc w:val="both"/>
        <w:rPr>
          <w:rFonts w:ascii="Times New Roman" w:hAnsi="Times New Roman" w:cs="Times New Roman"/>
          <w:sz w:val="24"/>
        </w:rPr>
      </w:pPr>
    </w:p>
    <w:p w14:paraId="0D9B38E8" w14:textId="77777777" w:rsidR="001D4303" w:rsidRPr="00EF55C0" w:rsidRDefault="001D4303" w:rsidP="00EF55C0">
      <w:pPr>
        <w:spacing w:after="120" w:line="360" w:lineRule="auto"/>
        <w:ind w:firstLine="680"/>
        <w:jc w:val="both"/>
        <w:rPr>
          <w:rFonts w:ascii="Times New Roman" w:hAnsi="Times New Roman" w:cs="Times New Roman"/>
          <w:sz w:val="24"/>
        </w:rPr>
      </w:pPr>
      <w:r w:rsidRPr="00EF55C0">
        <w:rPr>
          <w:rFonts w:ascii="Times New Roman" w:hAnsi="Times New Roman" w:cs="Times New Roman"/>
          <w:sz w:val="24"/>
        </w:rPr>
        <w:t xml:space="preserve">Dijital bağımlılığın öncülleri ve ardılları </w:t>
      </w:r>
      <w:r w:rsidR="005F797C">
        <w:rPr>
          <w:rFonts w:ascii="Times New Roman" w:hAnsi="Times New Roman" w:cs="Times New Roman"/>
          <w:sz w:val="24"/>
        </w:rPr>
        <w:t>ile ilgili</w:t>
      </w:r>
      <w:r w:rsidRPr="00EF55C0">
        <w:rPr>
          <w:rFonts w:ascii="Times New Roman" w:hAnsi="Times New Roman" w:cs="Times New Roman"/>
          <w:sz w:val="24"/>
        </w:rPr>
        <w:t xml:space="preserve"> yapılmış çalışmaların var olan durumları</w:t>
      </w:r>
      <w:r w:rsidR="005F797C">
        <w:rPr>
          <w:rFonts w:ascii="Times New Roman" w:hAnsi="Times New Roman" w:cs="Times New Roman"/>
          <w:sz w:val="24"/>
        </w:rPr>
        <w:t xml:space="preserve">nı daha geniş boyutlu incelemeyi </w:t>
      </w:r>
      <w:proofErr w:type="spellStart"/>
      <w:r w:rsidR="005F797C">
        <w:rPr>
          <w:rFonts w:ascii="Times New Roman" w:hAnsi="Times New Roman" w:cs="Times New Roman"/>
          <w:sz w:val="24"/>
        </w:rPr>
        <w:t>amçlayan</w:t>
      </w:r>
      <w:proofErr w:type="spellEnd"/>
      <w:r w:rsidRPr="00EF55C0">
        <w:rPr>
          <w:rFonts w:ascii="Times New Roman" w:hAnsi="Times New Roman" w:cs="Times New Roman"/>
          <w:sz w:val="24"/>
        </w:rPr>
        <w:t xml:space="preserve"> araştırmanın bu bölümünde</w:t>
      </w:r>
      <w:r w:rsidR="005F797C">
        <w:rPr>
          <w:rFonts w:ascii="Times New Roman" w:hAnsi="Times New Roman" w:cs="Times New Roman"/>
          <w:sz w:val="24"/>
        </w:rPr>
        <w:t>;</w:t>
      </w:r>
      <w:r w:rsidRPr="00EF55C0">
        <w:rPr>
          <w:rFonts w:ascii="Times New Roman" w:hAnsi="Times New Roman" w:cs="Times New Roman"/>
          <w:sz w:val="24"/>
        </w:rPr>
        <w:t xml:space="preserve"> araştırmanın modeli, </w:t>
      </w:r>
      <w:r w:rsidR="005F797C">
        <w:rPr>
          <w:rFonts w:ascii="Times New Roman" w:hAnsi="Times New Roman" w:cs="Times New Roman"/>
          <w:sz w:val="24"/>
        </w:rPr>
        <w:t>veri toplama süreci</w:t>
      </w:r>
      <w:r w:rsidR="00EF55C0">
        <w:rPr>
          <w:rFonts w:ascii="Times New Roman" w:hAnsi="Times New Roman" w:cs="Times New Roman"/>
          <w:sz w:val="24"/>
        </w:rPr>
        <w:t xml:space="preserve">, </w:t>
      </w:r>
      <w:r w:rsidR="005F797C">
        <w:rPr>
          <w:rFonts w:ascii="Times New Roman" w:hAnsi="Times New Roman" w:cs="Times New Roman"/>
          <w:sz w:val="24"/>
        </w:rPr>
        <w:t xml:space="preserve">dahil etme ve hariç tutma </w:t>
      </w:r>
      <w:proofErr w:type="spellStart"/>
      <w:r w:rsidR="005F797C">
        <w:rPr>
          <w:rFonts w:ascii="Times New Roman" w:hAnsi="Times New Roman" w:cs="Times New Roman"/>
          <w:sz w:val="24"/>
        </w:rPr>
        <w:t>kriteleri</w:t>
      </w:r>
      <w:proofErr w:type="spellEnd"/>
      <w:r w:rsidR="005F797C">
        <w:rPr>
          <w:rFonts w:ascii="Times New Roman" w:hAnsi="Times New Roman" w:cs="Times New Roman"/>
          <w:sz w:val="24"/>
        </w:rPr>
        <w:t xml:space="preserve"> çerçevesinde çalışmaya dahil edilecek araştırmaların belirlenmesi ve son olarak</w:t>
      </w:r>
      <w:r w:rsidRPr="00EF55C0">
        <w:rPr>
          <w:rFonts w:ascii="Times New Roman" w:hAnsi="Times New Roman" w:cs="Times New Roman"/>
          <w:sz w:val="24"/>
        </w:rPr>
        <w:t xml:space="preserve"> verilerin analiz sürecine ait kullanılan</w:t>
      </w:r>
      <w:r w:rsidR="005F797C">
        <w:rPr>
          <w:rFonts w:ascii="Times New Roman" w:hAnsi="Times New Roman" w:cs="Times New Roman"/>
          <w:sz w:val="24"/>
        </w:rPr>
        <w:t xml:space="preserve"> yöntemlere yönelik bilgilere yer verilmiştir.</w:t>
      </w:r>
    </w:p>
    <w:p w14:paraId="16E2E50A" w14:textId="77777777" w:rsidR="001D4303" w:rsidRPr="00EF55C0" w:rsidRDefault="001D4303" w:rsidP="00EF55C0">
      <w:pPr>
        <w:pStyle w:val="Balk2"/>
      </w:pPr>
      <w:bookmarkStart w:id="28" w:name="_Toc94004372"/>
      <w:r w:rsidRPr="00EF55C0">
        <w:t>3.1.Araştırmanın Modeli</w:t>
      </w:r>
      <w:bookmarkEnd w:id="28"/>
    </w:p>
    <w:p w14:paraId="1979726C" w14:textId="77777777" w:rsidR="00EF55C0" w:rsidRDefault="005E4EBD" w:rsidP="00EF55C0">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rPr>
        <w:t>Ç</w:t>
      </w:r>
      <w:r w:rsidR="001D4303" w:rsidRPr="00EF55C0">
        <w:rPr>
          <w:rFonts w:ascii="Times New Roman" w:hAnsi="Times New Roman" w:cs="Times New Roman"/>
          <w:sz w:val="24"/>
        </w:rPr>
        <w:t>ocuklarda dijital bağımlılığa etki eden faktörleri ve dijital bağımlılığın çocuklarda olumlu/olumsuz etkile</w:t>
      </w:r>
      <w:r>
        <w:rPr>
          <w:rFonts w:ascii="Times New Roman" w:hAnsi="Times New Roman" w:cs="Times New Roman"/>
          <w:sz w:val="24"/>
        </w:rPr>
        <w:t xml:space="preserve">rini derinlemesine incelemeyi konu edinen bu araştırmada; </w:t>
      </w:r>
      <w:r w:rsidR="001D4303" w:rsidRPr="00EF55C0">
        <w:rPr>
          <w:rFonts w:ascii="Times New Roman" w:hAnsi="Times New Roman" w:cs="Times New Roman"/>
          <w:sz w:val="24"/>
        </w:rPr>
        <w:t>bilimsel araştırma yöntemler</w:t>
      </w:r>
      <w:r w:rsidR="005F797C">
        <w:rPr>
          <w:rFonts w:ascii="Times New Roman" w:hAnsi="Times New Roman" w:cs="Times New Roman"/>
          <w:sz w:val="24"/>
        </w:rPr>
        <w:t>inden nitel araştırma yöntemi içerisinde yer alan</w:t>
      </w:r>
      <w:r w:rsidR="008F3810">
        <w:rPr>
          <w:rFonts w:ascii="Times New Roman" w:hAnsi="Times New Roman" w:cs="Times New Roman"/>
          <w:sz w:val="24"/>
        </w:rPr>
        <w:t xml:space="preserve"> </w:t>
      </w:r>
      <w:proofErr w:type="spellStart"/>
      <w:r w:rsidR="001D4303" w:rsidRPr="00EF55C0">
        <w:rPr>
          <w:rFonts w:ascii="Times New Roman" w:hAnsi="Times New Roman" w:cs="Times New Roman"/>
          <w:sz w:val="24"/>
        </w:rPr>
        <w:t>metasentez</w:t>
      </w:r>
      <w:proofErr w:type="spellEnd"/>
      <w:r w:rsidR="001D4303" w:rsidRPr="00EF55C0">
        <w:rPr>
          <w:rFonts w:ascii="Times New Roman" w:hAnsi="Times New Roman" w:cs="Times New Roman"/>
          <w:sz w:val="24"/>
        </w:rPr>
        <w:t xml:space="preserve"> modeli kullanılmıştır. Ülkemizde nitel çalışmaların</w:t>
      </w:r>
      <w:r w:rsidR="001D4303" w:rsidRPr="001D4303">
        <w:rPr>
          <w:rFonts w:ascii="Times New Roman" w:hAnsi="Times New Roman" w:cs="Times New Roman"/>
          <w:sz w:val="24"/>
          <w:szCs w:val="24"/>
        </w:rPr>
        <w:t xml:space="preserve"> sayısının artmasıyla paralel şekilde meta-sentez modeli çalışm</w:t>
      </w:r>
      <w:r w:rsidR="00AD354B">
        <w:rPr>
          <w:rFonts w:ascii="Times New Roman" w:hAnsi="Times New Roman" w:cs="Times New Roman"/>
          <w:sz w:val="24"/>
          <w:szCs w:val="24"/>
        </w:rPr>
        <w:t>aların sayısı da artmaktadır (63</w:t>
      </w:r>
      <w:r w:rsidR="001D4303" w:rsidRPr="001D4303">
        <w:rPr>
          <w:rFonts w:ascii="Times New Roman" w:hAnsi="Times New Roman" w:cs="Times New Roman"/>
          <w:sz w:val="24"/>
          <w:szCs w:val="24"/>
        </w:rPr>
        <w:t>).</w:t>
      </w:r>
    </w:p>
    <w:p w14:paraId="63275F24" w14:textId="77777777" w:rsidR="00EF55C0" w:rsidRDefault="00EF55C0" w:rsidP="00EF55C0">
      <w:pPr>
        <w:spacing w:after="120" w:line="360" w:lineRule="auto"/>
        <w:ind w:firstLine="680"/>
        <w:jc w:val="both"/>
        <w:rPr>
          <w:rFonts w:ascii="Times New Roman" w:hAnsi="Times New Roman" w:cs="Times New Roman"/>
          <w:sz w:val="24"/>
          <w:szCs w:val="24"/>
        </w:rPr>
      </w:pPr>
      <w:proofErr w:type="spellStart"/>
      <w:r>
        <w:rPr>
          <w:rFonts w:ascii="Times New Roman" w:hAnsi="Times New Roman" w:cs="Times New Roman"/>
          <w:sz w:val="24"/>
          <w:szCs w:val="24"/>
        </w:rPr>
        <w:t>Metasentez</w:t>
      </w:r>
      <w:proofErr w:type="spellEnd"/>
      <w:r>
        <w:rPr>
          <w:rFonts w:ascii="Times New Roman" w:hAnsi="Times New Roman" w:cs="Times New Roman"/>
          <w:sz w:val="24"/>
          <w:szCs w:val="24"/>
        </w:rPr>
        <w:t xml:space="preserve"> modeli ilk defa </w:t>
      </w:r>
      <w:proofErr w:type="spellStart"/>
      <w:r w:rsidR="001D4303" w:rsidRPr="001D4303">
        <w:rPr>
          <w:rFonts w:ascii="Times New Roman" w:hAnsi="Times New Roman" w:cs="Times New Roman"/>
          <w:sz w:val="24"/>
          <w:szCs w:val="24"/>
        </w:rPr>
        <w:t>Noblit</w:t>
      </w:r>
      <w:proofErr w:type="spellEnd"/>
      <w:r w:rsidR="001D4303" w:rsidRPr="001D4303">
        <w:rPr>
          <w:rFonts w:ascii="Times New Roman" w:hAnsi="Times New Roman" w:cs="Times New Roman"/>
          <w:sz w:val="24"/>
          <w:szCs w:val="24"/>
        </w:rPr>
        <w:t xml:space="preserve"> ve Hare tarafından eğitim bilimleri alanında yapıl</w:t>
      </w:r>
      <w:r>
        <w:rPr>
          <w:rFonts w:ascii="Times New Roman" w:hAnsi="Times New Roman" w:cs="Times New Roman"/>
          <w:sz w:val="24"/>
          <w:szCs w:val="24"/>
        </w:rPr>
        <w:t xml:space="preserve">an çalışmalarda kullanılmıştır. </w:t>
      </w:r>
      <w:proofErr w:type="spellStart"/>
      <w:r w:rsidR="001D4303" w:rsidRPr="001D4303">
        <w:rPr>
          <w:rFonts w:ascii="Times New Roman" w:hAnsi="Times New Roman" w:cs="Times New Roman"/>
          <w:sz w:val="24"/>
          <w:szCs w:val="24"/>
        </w:rPr>
        <w:t>Metasentez</w:t>
      </w:r>
      <w:proofErr w:type="spellEnd"/>
      <w:r w:rsidR="001D4303" w:rsidRPr="001D4303">
        <w:rPr>
          <w:rFonts w:ascii="Times New Roman" w:hAnsi="Times New Roman" w:cs="Times New Roman"/>
          <w:sz w:val="24"/>
          <w:szCs w:val="24"/>
        </w:rPr>
        <w:t xml:space="preserve"> modeli, araştırılan çalışmala</w:t>
      </w:r>
      <w:r>
        <w:rPr>
          <w:rFonts w:ascii="Times New Roman" w:hAnsi="Times New Roman" w:cs="Times New Roman"/>
          <w:sz w:val="24"/>
          <w:szCs w:val="24"/>
        </w:rPr>
        <w:t xml:space="preserve">rın sonuçlarını değerlendirmek </w:t>
      </w:r>
      <w:r w:rsidR="001D4303" w:rsidRPr="001D4303">
        <w:rPr>
          <w:rFonts w:ascii="Times New Roman" w:hAnsi="Times New Roman" w:cs="Times New Roman"/>
          <w:sz w:val="24"/>
          <w:szCs w:val="24"/>
        </w:rPr>
        <w:t>ve bulguların kıyaslanması, bütünleştirilmesi ve genelleme yapmak için yürütülen araştırmalardır. Belirtil</w:t>
      </w:r>
      <w:r>
        <w:rPr>
          <w:rFonts w:ascii="Times New Roman" w:hAnsi="Times New Roman" w:cs="Times New Roman"/>
          <w:sz w:val="24"/>
          <w:szCs w:val="24"/>
        </w:rPr>
        <w:t>en modelde</w:t>
      </w:r>
      <w:r w:rsidR="008F3810">
        <w:rPr>
          <w:rFonts w:ascii="Times New Roman" w:hAnsi="Times New Roman" w:cs="Times New Roman"/>
          <w:sz w:val="24"/>
          <w:szCs w:val="24"/>
        </w:rPr>
        <w:t>,</w:t>
      </w:r>
      <w:r>
        <w:rPr>
          <w:rFonts w:ascii="Times New Roman" w:hAnsi="Times New Roman" w:cs="Times New Roman"/>
          <w:sz w:val="24"/>
          <w:szCs w:val="24"/>
        </w:rPr>
        <w:t xml:space="preserve"> araştırılan konunun </w:t>
      </w:r>
      <w:r w:rsidR="001D4303" w:rsidRPr="001D4303">
        <w:rPr>
          <w:rFonts w:ascii="Times New Roman" w:hAnsi="Times New Roman" w:cs="Times New Roman"/>
          <w:sz w:val="24"/>
          <w:szCs w:val="24"/>
        </w:rPr>
        <w:t>genel bi</w:t>
      </w:r>
      <w:r>
        <w:rPr>
          <w:rFonts w:ascii="Times New Roman" w:hAnsi="Times New Roman" w:cs="Times New Roman"/>
          <w:sz w:val="24"/>
          <w:szCs w:val="24"/>
        </w:rPr>
        <w:t xml:space="preserve">r perspektifle detaylı biçimde </w:t>
      </w:r>
      <w:r w:rsidR="001D4303" w:rsidRPr="001D4303">
        <w:rPr>
          <w:rFonts w:ascii="Times New Roman" w:hAnsi="Times New Roman" w:cs="Times New Roman"/>
          <w:sz w:val="24"/>
          <w:szCs w:val="24"/>
        </w:rPr>
        <w:t>araştırılması v</w:t>
      </w:r>
      <w:r w:rsidR="008F3810">
        <w:rPr>
          <w:rFonts w:ascii="Times New Roman" w:hAnsi="Times New Roman" w:cs="Times New Roman"/>
          <w:sz w:val="24"/>
          <w:szCs w:val="24"/>
        </w:rPr>
        <w:t>e kavranmasına yardımcı olunması söz konusudur</w:t>
      </w:r>
      <w:r w:rsidR="00AD354B">
        <w:rPr>
          <w:rFonts w:ascii="Times New Roman" w:hAnsi="Times New Roman" w:cs="Times New Roman"/>
          <w:sz w:val="24"/>
          <w:szCs w:val="24"/>
        </w:rPr>
        <w:t>(64</w:t>
      </w:r>
      <w:r w:rsidR="001D4303" w:rsidRPr="001D4303">
        <w:rPr>
          <w:rFonts w:ascii="Times New Roman" w:hAnsi="Times New Roman" w:cs="Times New Roman"/>
          <w:sz w:val="24"/>
          <w:szCs w:val="24"/>
        </w:rPr>
        <w:t>).</w:t>
      </w:r>
    </w:p>
    <w:p w14:paraId="7879D3F9" w14:textId="77777777" w:rsidR="001D4303" w:rsidRPr="001D4303" w:rsidRDefault="001D4303" w:rsidP="00EF55C0">
      <w:pPr>
        <w:spacing w:after="120" w:line="360" w:lineRule="auto"/>
        <w:ind w:firstLine="680"/>
        <w:jc w:val="both"/>
        <w:rPr>
          <w:rFonts w:ascii="Times New Roman" w:hAnsi="Times New Roman" w:cs="Times New Roman"/>
          <w:sz w:val="24"/>
          <w:szCs w:val="24"/>
        </w:rPr>
      </w:pPr>
      <w:proofErr w:type="spellStart"/>
      <w:r w:rsidRPr="001D4303">
        <w:rPr>
          <w:rFonts w:ascii="Times New Roman" w:hAnsi="Times New Roman" w:cs="Times New Roman"/>
          <w:sz w:val="24"/>
          <w:szCs w:val="24"/>
        </w:rPr>
        <w:t>Metasentez</w:t>
      </w:r>
      <w:proofErr w:type="spellEnd"/>
      <w:r w:rsidRPr="001D4303">
        <w:rPr>
          <w:rFonts w:ascii="Times New Roman" w:hAnsi="Times New Roman" w:cs="Times New Roman"/>
          <w:sz w:val="24"/>
          <w:szCs w:val="24"/>
        </w:rPr>
        <w:t xml:space="preserve"> modeli; daha öncesinde yapılmış nitel çalışmaların </w:t>
      </w:r>
      <w:r w:rsidR="00CC76A5">
        <w:rPr>
          <w:rFonts w:ascii="Times New Roman" w:hAnsi="Times New Roman" w:cs="Times New Roman"/>
          <w:sz w:val="24"/>
          <w:szCs w:val="24"/>
        </w:rPr>
        <w:t xml:space="preserve">veya nicel araştırmaların bulgu ve sonuçlarının </w:t>
      </w:r>
      <w:r w:rsidRPr="001D4303">
        <w:rPr>
          <w:rFonts w:ascii="Times New Roman" w:hAnsi="Times New Roman" w:cs="Times New Roman"/>
          <w:sz w:val="24"/>
          <w:szCs w:val="24"/>
        </w:rPr>
        <w:t>taranıp bulguların bir araya getirildiği, yorumlandığı, sentezlendiği ve derinlemesine analiz edildiği bir yöntemdir. Meta-</w:t>
      </w:r>
      <w:r w:rsidR="001946D5">
        <w:rPr>
          <w:rFonts w:ascii="Times New Roman" w:hAnsi="Times New Roman" w:cs="Times New Roman"/>
          <w:sz w:val="24"/>
          <w:szCs w:val="24"/>
        </w:rPr>
        <w:t>sentez</w:t>
      </w:r>
      <w:r w:rsidR="008F3810">
        <w:rPr>
          <w:rFonts w:ascii="Times New Roman" w:hAnsi="Times New Roman" w:cs="Times New Roman"/>
          <w:sz w:val="24"/>
          <w:szCs w:val="24"/>
        </w:rPr>
        <w:t xml:space="preserve"> model</w:t>
      </w:r>
      <w:r w:rsidRPr="001D4303">
        <w:rPr>
          <w:rFonts w:ascii="Times New Roman" w:hAnsi="Times New Roman" w:cs="Times New Roman"/>
          <w:sz w:val="24"/>
          <w:szCs w:val="24"/>
        </w:rPr>
        <w:t>de konu belirlenerek, derinlemesine ele alınarak incelenir ve çalış</w:t>
      </w:r>
      <w:r w:rsidR="00281622">
        <w:rPr>
          <w:rFonts w:ascii="Times New Roman" w:hAnsi="Times New Roman" w:cs="Times New Roman"/>
          <w:sz w:val="24"/>
          <w:szCs w:val="24"/>
        </w:rPr>
        <w:t xml:space="preserve">malar ilişkilendirilir. </w:t>
      </w:r>
      <w:proofErr w:type="spellStart"/>
      <w:r w:rsidR="00281622">
        <w:rPr>
          <w:rFonts w:ascii="Times New Roman" w:hAnsi="Times New Roman" w:cs="Times New Roman"/>
          <w:sz w:val="24"/>
          <w:szCs w:val="24"/>
        </w:rPr>
        <w:t>Metasen</w:t>
      </w:r>
      <w:r w:rsidRPr="001D4303">
        <w:rPr>
          <w:rFonts w:ascii="Times New Roman" w:hAnsi="Times New Roman" w:cs="Times New Roman"/>
          <w:sz w:val="24"/>
          <w:szCs w:val="24"/>
        </w:rPr>
        <w:t>t</w:t>
      </w:r>
      <w:r w:rsidR="00CC76A5">
        <w:rPr>
          <w:rFonts w:ascii="Times New Roman" w:hAnsi="Times New Roman" w:cs="Times New Roman"/>
          <w:sz w:val="24"/>
          <w:szCs w:val="24"/>
        </w:rPr>
        <w:t>e</w:t>
      </w:r>
      <w:r w:rsidR="008F3810">
        <w:rPr>
          <w:rFonts w:ascii="Times New Roman" w:hAnsi="Times New Roman" w:cs="Times New Roman"/>
          <w:sz w:val="24"/>
          <w:szCs w:val="24"/>
        </w:rPr>
        <w:t>z</w:t>
      </w:r>
      <w:proofErr w:type="spellEnd"/>
      <w:r w:rsidR="008F3810">
        <w:rPr>
          <w:rFonts w:ascii="Times New Roman" w:hAnsi="Times New Roman" w:cs="Times New Roman"/>
          <w:sz w:val="24"/>
          <w:szCs w:val="24"/>
        </w:rPr>
        <w:t xml:space="preserve"> modeli araştırmaları</w:t>
      </w:r>
      <w:r w:rsidRPr="001D4303">
        <w:rPr>
          <w:rFonts w:ascii="Times New Roman" w:hAnsi="Times New Roman" w:cs="Times New Roman"/>
          <w:sz w:val="24"/>
          <w:szCs w:val="24"/>
        </w:rPr>
        <w:t xml:space="preserve"> farklı açılardan yorumlama imkanı sunmaktadır. </w:t>
      </w:r>
      <w:r w:rsidR="005F797C">
        <w:rPr>
          <w:rFonts w:ascii="Times New Roman" w:hAnsi="Times New Roman" w:cs="Times New Roman"/>
          <w:sz w:val="24"/>
          <w:szCs w:val="24"/>
        </w:rPr>
        <w:t xml:space="preserve">Bu kapsamda araştırmada daha önce dijital bağımlılık üzerine yapılan araştırmaların sonuçları bir araya getirilerek bütüncül bir bakış açısıyla yeniden </w:t>
      </w:r>
      <w:proofErr w:type="spellStart"/>
      <w:r w:rsidR="005F797C">
        <w:rPr>
          <w:rFonts w:ascii="Times New Roman" w:hAnsi="Times New Roman" w:cs="Times New Roman"/>
          <w:sz w:val="24"/>
          <w:szCs w:val="24"/>
        </w:rPr>
        <w:t>youmlanarak</w:t>
      </w:r>
      <w:proofErr w:type="spellEnd"/>
      <w:r w:rsidR="005F797C">
        <w:rPr>
          <w:rFonts w:ascii="Times New Roman" w:hAnsi="Times New Roman" w:cs="Times New Roman"/>
          <w:sz w:val="24"/>
          <w:szCs w:val="24"/>
        </w:rPr>
        <w:t xml:space="preserve"> sentezler ortaya konmuştur. </w:t>
      </w:r>
    </w:p>
    <w:p w14:paraId="74C5E6DF" w14:textId="77777777" w:rsidR="00EF55C0" w:rsidRPr="00EF55C0" w:rsidRDefault="00CC76A5" w:rsidP="00EF55C0">
      <w:pPr>
        <w:pStyle w:val="Balk2"/>
      </w:pPr>
      <w:r>
        <w:t>3.2.</w:t>
      </w:r>
      <w:bookmarkStart w:id="29" w:name="_Toc94004373"/>
      <w:r>
        <w:t>Veri</w:t>
      </w:r>
      <w:r w:rsidR="001D4303" w:rsidRPr="00EF55C0">
        <w:t xml:space="preserve"> To</w:t>
      </w:r>
      <w:r>
        <w:t>pla</w:t>
      </w:r>
      <w:r w:rsidR="001D4303" w:rsidRPr="00EF55C0">
        <w:t>ma Süreci</w:t>
      </w:r>
      <w:bookmarkEnd w:id="29"/>
    </w:p>
    <w:p w14:paraId="6736FD1C" w14:textId="77777777" w:rsidR="001D4303" w:rsidRPr="0028277D" w:rsidRDefault="00CC76A5" w:rsidP="0028277D">
      <w:pPr>
        <w:spacing w:after="120" w:line="360" w:lineRule="auto"/>
        <w:ind w:firstLine="680"/>
        <w:jc w:val="both"/>
        <w:rPr>
          <w:rFonts w:ascii="Times New Roman" w:hAnsi="Times New Roman" w:cs="Times New Roman"/>
          <w:sz w:val="24"/>
          <w:szCs w:val="24"/>
        </w:rPr>
      </w:pPr>
      <w:r w:rsidRPr="0028277D">
        <w:rPr>
          <w:rFonts w:ascii="Times New Roman" w:hAnsi="Times New Roman" w:cs="Times New Roman"/>
          <w:sz w:val="24"/>
          <w:szCs w:val="24"/>
        </w:rPr>
        <w:t>Araştırmada veri toplama süreci bir dizi aşama dikkate alınarak gerçekleştirilmiştir. Bu aşamalara aşağıda yer verilmiştir.</w:t>
      </w:r>
    </w:p>
    <w:p w14:paraId="4398FE01" w14:textId="77777777" w:rsidR="001D4303" w:rsidRPr="00CC76A5" w:rsidRDefault="001D4303" w:rsidP="00A06D96">
      <w:pPr>
        <w:pStyle w:val="ListeParagraf"/>
        <w:numPr>
          <w:ilvl w:val="0"/>
          <w:numId w:val="7"/>
        </w:numPr>
        <w:spacing w:after="120" w:line="360" w:lineRule="auto"/>
        <w:ind w:left="1105" w:hanging="425"/>
        <w:contextualSpacing w:val="0"/>
        <w:jc w:val="both"/>
        <w:rPr>
          <w:rFonts w:ascii="Times New Roman" w:hAnsi="Times New Roman" w:cs="Times New Roman"/>
          <w:sz w:val="24"/>
          <w:szCs w:val="24"/>
        </w:rPr>
      </w:pPr>
      <w:r w:rsidRPr="00CC76A5">
        <w:rPr>
          <w:rFonts w:ascii="Times New Roman" w:hAnsi="Times New Roman" w:cs="Times New Roman"/>
          <w:sz w:val="24"/>
          <w:szCs w:val="24"/>
        </w:rPr>
        <w:lastRenderedPageBreak/>
        <w:t xml:space="preserve">Araştırma için bir çerçeve oluşturulması ve sorunun tanımlanması </w:t>
      </w:r>
    </w:p>
    <w:p w14:paraId="5F55363E" w14:textId="77777777" w:rsidR="001D4303" w:rsidRPr="00CC76A5" w:rsidRDefault="001D4303" w:rsidP="00A06D96">
      <w:pPr>
        <w:pStyle w:val="ListeParagraf"/>
        <w:numPr>
          <w:ilvl w:val="0"/>
          <w:numId w:val="7"/>
        </w:numPr>
        <w:spacing w:after="120" w:line="360" w:lineRule="auto"/>
        <w:ind w:left="1105" w:hanging="425"/>
        <w:contextualSpacing w:val="0"/>
        <w:jc w:val="both"/>
        <w:rPr>
          <w:rFonts w:ascii="Times New Roman" w:hAnsi="Times New Roman" w:cs="Times New Roman"/>
          <w:sz w:val="24"/>
          <w:szCs w:val="24"/>
        </w:rPr>
      </w:pPr>
      <w:r w:rsidRPr="00CC76A5">
        <w:rPr>
          <w:rFonts w:ascii="Times New Roman" w:hAnsi="Times New Roman" w:cs="Times New Roman"/>
          <w:sz w:val="24"/>
          <w:szCs w:val="24"/>
        </w:rPr>
        <w:t>Araştırmanın problemi ile ilgili çalışmaların bulunarak toparlanması</w:t>
      </w:r>
    </w:p>
    <w:p w14:paraId="630EC61B" w14:textId="77777777" w:rsidR="001D4303" w:rsidRPr="00CC76A5" w:rsidRDefault="001D4303" w:rsidP="00A06D96">
      <w:pPr>
        <w:pStyle w:val="ListeParagraf"/>
        <w:numPr>
          <w:ilvl w:val="0"/>
          <w:numId w:val="7"/>
        </w:numPr>
        <w:spacing w:after="120" w:line="360" w:lineRule="auto"/>
        <w:ind w:left="1105" w:hanging="425"/>
        <w:contextualSpacing w:val="0"/>
        <w:jc w:val="both"/>
        <w:rPr>
          <w:rFonts w:ascii="Times New Roman" w:hAnsi="Times New Roman" w:cs="Times New Roman"/>
          <w:sz w:val="24"/>
          <w:szCs w:val="24"/>
        </w:rPr>
      </w:pPr>
      <w:r w:rsidRPr="00CC76A5">
        <w:rPr>
          <w:rFonts w:ascii="Times New Roman" w:hAnsi="Times New Roman" w:cs="Times New Roman"/>
          <w:sz w:val="24"/>
          <w:szCs w:val="24"/>
        </w:rPr>
        <w:t>İncelenen araştırmaların bulgularının ve sonuçlarının değerlendirilmesi</w:t>
      </w:r>
    </w:p>
    <w:p w14:paraId="48D2F4FE" w14:textId="77777777" w:rsidR="001D4303" w:rsidRPr="00CC76A5" w:rsidRDefault="001D4303" w:rsidP="00A06D96">
      <w:pPr>
        <w:pStyle w:val="ListeParagraf"/>
        <w:numPr>
          <w:ilvl w:val="0"/>
          <w:numId w:val="7"/>
        </w:numPr>
        <w:spacing w:after="120" w:line="360" w:lineRule="auto"/>
        <w:ind w:left="1105" w:hanging="425"/>
        <w:contextualSpacing w:val="0"/>
        <w:jc w:val="both"/>
        <w:rPr>
          <w:rFonts w:ascii="Times New Roman" w:hAnsi="Times New Roman" w:cs="Times New Roman"/>
          <w:sz w:val="24"/>
          <w:szCs w:val="24"/>
        </w:rPr>
      </w:pPr>
      <w:r w:rsidRPr="00CC76A5">
        <w:rPr>
          <w:rFonts w:ascii="Times New Roman" w:hAnsi="Times New Roman" w:cs="Times New Roman"/>
          <w:sz w:val="24"/>
          <w:szCs w:val="24"/>
        </w:rPr>
        <w:t>İncelenen araştırmaların tek tek belirli temalar çerçevesinde elde edilen bulgular ışığında sentezlenerek yorumlanması</w:t>
      </w:r>
    </w:p>
    <w:p w14:paraId="600D7F6D" w14:textId="77777777" w:rsidR="001D4303" w:rsidRPr="00CC76A5" w:rsidRDefault="001D4303" w:rsidP="00A06D96">
      <w:pPr>
        <w:pStyle w:val="ListeParagraf"/>
        <w:numPr>
          <w:ilvl w:val="0"/>
          <w:numId w:val="7"/>
        </w:numPr>
        <w:spacing w:after="120" w:line="360" w:lineRule="auto"/>
        <w:ind w:left="1105" w:hanging="425"/>
        <w:contextualSpacing w:val="0"/>
        <w:jc w:val="both"/>
        <w:rPr>
          <w:rFonts w:ascii="Times New Roman" w:hAnsi="Times New Roman" w:cs="Times New Roman"/>
          <w:sz w:val="24"/>
          <w:szCs w:val="24"/>
        </w:rPr>
      </w:pPr>
      <w:r w:rsidRPr="00CC76A5">
        <w:rPr>
          <w:rFonts w:ascii="Times New Roman" w:hAnsi="Times New Roman" w:cs="Times New Roman"/>
          <w:sz w:val="24"/>
          <w:szCs w:val="24"/>
        </w:rPr>
        <w:t>Araştırma sonuçlarından e</w:t>
      </w:r>
      <w:r w:rsidR="00AC5090">
        <w:rPr>
          <w:rFonts w:ascii="Times New Roman" w:hAnsi="Times New Roman" w:cs="Times New Roman"/>
          <w:sz w:val="24"/>
          <w:szCs w:val="24"/>
        </w:rPr>
        <w:t xml:space="preserve">lde edilen verilerin ayrıntılı </w:t>
      </w:r>
      <w:r w:rsidRPr="00CC76A5">
        <w:rPr>
          <w:rFonts w:ascii="Times New Roman" w:hAnsi="Times New Roman" w:cs="Times New Roman"/>
          <w:sz w:val="24"/>
          <w:szCs w:val="24"/>
        </w:rPr>
        <w:t>şek</w:t>
      </w:r>
      <w:r w:rsidR="002A511A">
        <w:rPr>
          <w:rFonts w:ascii="Times New Roman" w:hAnsi="Times New Roman" w:cs="Times New Roman"/>
          <w:sz w:val="24"/>
          <w:szCs w:val="24"/>
        </w:rPr>
        <w:t>i</w:t>
      </w:r>
      <w:r w:rsidR="00AD354B">
        <w:rPr>
          <w:rFonts w:ascii="Times New Roman" w:hAnsi="Times New Roman" w:cs="Times New Roman"/>
          <w:sz w:val="24"/>
          <w:szCs w:val="24"/>
        </w:rPr>
        <w:t>lde rapor haline getirilmesi(65</w:t>
      </w:r>
      <w:r w:rsidRPr="00CC76A5">
        <w:rPr>
          <w:rFonts w:ascii="Times New Roman" w:hAnsi="Times New Roman" w:cs="Times New Roman"/>
          <w:sz w:val="24"/>
          <w:szCs w:val="24"/>
        </w:rPr>
        <w:t>).</w:t>
      </w:r>
    </w:p>
    <w:p w14:paraId="00DE598F" w14:textId="77777777" w:rsidR="001C52D5" w:rsidRDefault="0000628F" w:rsidP="001C52D5">
      <w:pPr>
        <w:spacing w:line="360" w:lineRule="auto"/>
        <w:jc w:val="both"/>
      </w:pPr>
      <w:r>
        <w:rPr>
          <w:rFonts w:ascii="Times New Roman" w:hAnsi="Times New Roman" w:cs="Times New Roman"/>
          <w:noProof/>
          <w:sz w:val="24"/>
          <w:szCs w:val="24"/>
          <w:lang w:eastAsia="tr-TR"/>
        </w:rPr>
        <w:drawing>
          <wp:inline distT="0" distB="0" distL="0" distR="0" wp14:anchorId="1B390402" wp14:editId="755B831C">
            <wp:extent cx="5399405" cy="3562350"/>
            <wp:effectExtent l="19050" t="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D1E7812" w14:textId="77777777" w:rsidR="00181E0E" w:rsidRPr="00A06D96" w:rsidRDefault="00214CD4" w:rsidP="001A6363">
      <w:pPr>
        <w:pStyle w:val="EKL"/>
        <w:rPr>
          <w:b w:val="0"/>
        </w:rPr>
      </w:pPr>
      <w:bookmarkStart w:id="30" w:name="_Toc94004524"/>
      <w:r w:rsidRPr="001A6363">
        <w:t xml:space="preserve">Şekil 3.1. </w:t>
      </w:r>
      <w:r w:rsidRPr="00A06D96">
        <w:rPr>
          <w:b w:val="0"/>
        </w:rPr>
        <w:t>Meta-sentez araştırmasının işlem basamakları</w:t>
      </w:r>
      <w:bookmarkEnd w:id="30"/>
    </w:p>
    <w:p w14:paraId="44F1426D" w14:textId="77777777" w:rsidR="00316BDA" w:rsidRDefault="00316BDA" w:rsidP="00B43A65">
      <w:pPr>
        <w:spacing w:after="120" w:line="360" w:lineRule="auto"/>
        <w:ind w:firstLine="680"/>
        <w:jc w:val="both"/>
        <w:rPr>
          <w:rFonts w:ascii="Times New Roman" w:hAnsi="Times New Roman" w:cs="Times New Roman"/>
          <w:sz w:val="24"/>
          <w:szCs w:val="24"/>
        </w:rPr>
      </w:pPr>
      <w:proofErr w:type="spellStart"/>
      <w:r>
        <w:rPr>
          <w:rFonts w:ascii="Times New Roman" w:hAnsi="Times New Roman" w:cs="Times New Roman"/>
          <w:sz w:val="24"/>
          <w:szCs w:val="24"/>
        </w:rPr>
        <w:t>Metasentez</w:t>
      </w:r>
      <w:proofErr w:type="spellEnd"/>
      <w:r>
        <w:rPr>
          <w:rFonts w:ascii="Times New Roman" w:hAnsi="Times New Roman" w:cs="Times New Roman"/>
          <w:sz w:val="24"/>
          <w:szCs w:val="24"/>
        </w:rPr>
        <w:t xml:space="preserve"> modelinde yukarıdaki genel adımlar izlenmekle birlikte önemli bir aşamayı da literatür taraması ve araştırmaya dahil edilecek çalışmaların belirlenmesi oluşturmaktadır. Literatür taramasından çalışmaya dahil edilecek ni</w:t>
      </w:r>
      <w:r w:rsidR="00281622">
        <w:rPr>
          <w:rFonts w:ascii="Times New Roman" w:hAnsi="Times New Roman" w:cs="Times New Roman"/>
          <w:sz w:val="24"/>
          <w:szCs w:val="24"/>
        </w:rPr>
        <w:t>hai araştırmaların belirlenmesin</w:t>
      </w:r>
      <w:r>
        <w:rPr>
          <w:rFonts w:ascii="Times New Roman" w:hAnsi="Times New Roman" w:cs="Times New Roman"/>
          <w:sz w:val="24"/>
          <w:szCs w:val="24"/>
        </w:rPr>
        <w:t>e</w:t>
      </w:r>
      <w:r w:rsidR="00AA2333">
        <w:rPr>
          <w:rFonts w:ascii="Times New Roman" w:hAnsi="Times New Roman" w:cs="Times New Roman"/>
          <w:sz w:val="24"/>
          <w:szCs w:val="24"/>
        </w:rPr>
        <w:t xml:space="preserve"> kadar işlem adımları Şekil 3.</w:t>
      </w:r>
      <w:r>
        <w:rPr>
          <w:rFonts w:ascii="Times New Roman" w:hAnsi="Times New Roman" w:cs="Times New Roman"/>
          <w:sz w:val="24"/>
          <w:szCs w:val="24"/>
        </w:rPr>
        <w:t xml:space="preserve">2’de sunulmuştur. </w:t>
      </w:r>
    </w:p>
    <w:p w14:paraId="768E2696" w14:textId="77777777" w:rsidR="00287871" w:rsidRDefault="00287871" w:rsidP="00B43A65">
      <w:pPr>
        <w:spacing w:after="120" w:line="360" w:lineRule="auto"/>
        <w:ind w:firstLine="680"/>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52C1C6D3" wp14:editId="6EF57E04">
            <wp:extent cx="4438672" cy="7639050"/>
            <wp:effectExtent l="0" t="0" r="0" b="0"/>
            <wp:docPr id="4" name="Resim 3" descr="C:\Users\acer\Desktop\11a482e6-82d4-4e63-afd7-a86bb666f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11a482e6-82d4-4e63-afd7-a86bb666f728.jpg"/>
                    <pic:cNvPicPr>
                      <a:picLocks noChangeAspect="1" noChangeArrowheads="1"/>
                    </pic:cNvPicPr>
                  </pic:nvPicPr>
                  <pic:blipFill>
                    <a:blip r:embed="rId20"/>
                    <a:srcRect/>
                    <a:stretch>
                      <a:fillRect/>
                    </a:stretch>
                  </pic:blipFill>
                  <pic:spPr bwMode="auto">
                    <a:xfrm>
                      <a:off x="0" y="0"/>
                      <a:ext cx="4448996" cy="7656818"/>
                    </a:xfrm>
                    <a:prstGeom prst="rect">
                      <a:avLst/>
                    </a:prstGeom>
                    <a:noFill/>
                    <a:ln w="9525">
                      <a:noFill/>
                      <a:miter lim="800000"/>
                      <a:headEnd/>
                      <a:tailEnd/>
                    </a:ln>
                  </pic:spPr>
                </pic:pic>
              </a:graphicData>
            </a:graphic>
          </wp:inline>
        </w:drawing>
      </w:r>
    </w:p>
    <w:p w14:paraId="466B4446" w14:textId="77777777" w:rsidR="00316BDA" w:rsidRDefault="00316BDA" w:rsidP="00B43A65">
      <w:pPr>
        <w:spacing w:after="120" w:line="360" w:lineRule="auto"/>
        <w:ind w:firstLine="680"/>
        <w:jc w:val="both"/>
        <w:rPr>
          <w:rFonts w:ascii="Times New Roman" w:hAnsi="Times New Roman" w:cs="Times New Roman"/>
          <w:sz w:val="24"/>
          <w:szCs w:val="24"/>
        </w:rPr>
      </w:pPr>
    </w:p>
    <w:p w14:paraId="1C270DF8" w14:textId="77777777" w:rsidR="00AA2333" w:rsidRPr="00A06D96" w:rsidRDefault="00AA2333" w:rsidP="00AA2333">
      <w:pPr>
        <w:pStyle w:val="EKL"/>
        <w:rPr>
          <w:b w:val="0"/>
        </w:rPr>
      </w:pPr>
      <w:bookmarkStart w:id="31" w:name="_Toc94004525"/>
      <w:r>
        <w:t>Şekil 3.2</w:t>
      </w:r>
      <w:r w:rsidRPr="001A6363">
        <w:t xml:space="preserve">. </w:t>
      </w:r>
      <w:r w:rsidRPr="00A06D96">
        <w:rPr>
          <w:b w:val="0"/>
        </w:rPr>
        <w:t>Araştırmaların çalışma sürecine dahil edilme süreci</w:t>
      </w:r>
      <w:bookmarkEnd w:id="31"/>
    </w:p>
    <w:p w14:paraId="214FA316" w14:textId="77777777" w:rsidR="00316BDA" w:rsidRDefault="00CC76A5" w:rsidP="00AA233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Araştırmaya dahil edilecek ç</w:t>
      </w:r>
      <w:r w:rsidR="001D4303" w:rsidRPr="007B707E">
        <w:rPr>
          <w:rFonts w:ascii="Times New Roman" w:hAnsi="Times New Roman" w:cs="Times New Roman"/>
          <w:sz w:val="24"/>
          <w:szCs w:val="24"/>
        </w:rPr>
        <w:t>alışmalara</w:t>
      </w:r>
      <w:r w:rsidR="00316BDA">
        <w:rPr>
          <w:rFonts w:ascii="Times New Roman" w:hAnsi="Times New Roman" w:cs="Times New Roman"/>
          <w:sz w:val="24"/>
          <w:szCs w:val="24"/>
        </w:rPr>
        <w:t xml:space="preserve"> karar vermek amacıyla ilk olarak literatür taraması yapılmıştır. İlgili çalışmalara ulaşmak amacıyla Y</w:t>
      </w:r>
      <w:r w:rsidR="001D4303" w:rsidRPr="007B707E">
        <w:rPr>
          <w:rFonts w:ascii="Times New Roman" w:hAnsi="Times New Roman" w:cs="Times New Roman"/>
          <w:sz w:val="24"/>
          <w:szCs w:val="24"/>
        </w:rPr>
        <w:t xml:space="preserve">ükseköğretim Kurumu Ulusal Tez Merkezi, Google Akademik ve </w:t>
      </w:r>
      <w:proofErr w:type="spellStart"/>
      <w:r w:rsidR="001D4303" w:rsidRPr="007B707E">
        <w:rPr>
          <w:rFonts w:ascii="Times New Roman" w:hAnsi="Times New Roman" w:cs="Times New Roman"/>
          <w:sz w:val="24"/>
          <w:szCs w:val="24"/>
        </w:rPr>
        <w:t>DergiPark</w:t>
      </w:r>
      <w:proofErr w:type="spellEnd"/>
      <w:r w:rsidR="001D4303" w:rsidRPr="007B707E">
        <w:rPr>
          <w:rFonts w:ascii="Times New Roman" w:hAnsi="Times New Roman" w:cs="Times New Roman"/>
          <w:sz w:val="24"/>
          <w:szCs w:val="24"/>
        </w:rPr>
        <w:t xml:space="preserve"> Akademik veri tabanları kullanılarak ulaşılmıştır. Verileri toplama aşamasında anahtar kelimeler kullanılarak araştırma yapılmıştır. Literatür incelenirken çalışmalarda konuyla ilişkili genelde ‘’İnternet Bağımlılığı’’, </w:t>
      </w:r>
      <w:r w:rsidR="00DB03F3">
        <w:rPr>
          <w:rFonts w:ascii="Times New Roman" w:hAnsi="Times New Roman" w:cs="Times New Roman"/>
          <w:sz w:val="24"/>
          <w:szCs w:val="24"/>
        </w:rPr>
        <w:t xml:space="preserve">‘’Akıllı Telefon Bağımlılığı’’, </w:t>
      </w:r>
      <w:r w:rsidR="001D4303" w:rsidRPr="007B707E">
        <w:rPr>
          <w:rFonts w:ascii="Times New Roman" w:hAnsi="Times New Roman" w:cs="Times New Roman"/>
          <w:sz w:val="24"/>
          <w:szCs w:val="24"/>
        </w:rPr>
        <w:t>‘’Televizyon Bağımlılığı’’, ‘’Sosyal Medya Bağımlılığı’’, ‘’Dijital Bağımlılık’’ ve “Dijital Oyun Bağımlılığı” anahtar kelimeler</w:t>
      </w:r>
      <w:r w:rsidR="00316BDA">
        <w:rPr>
          <w:rFonts w:ascii="Times New Roman" w:hAnsi="Times New Roman" w:cs="Times New Roman"/>
          <w:sz w:val="24"/>
          <w:szCs w:val="24"/>
        </w:rPr>
        <w:t>i</w:t>
      </w:r>
      <w:r w:rsidR="001D4303" w:rsidRPr="007B707E">
        <w:rPr>
          <w:rFonts w:ascii="Times New Roman" w:hAnsi="Times New Roman" w:cs="Times New Roman"/>
          <w:sz w:val="24"/>
          <w:szCs w:val="24"/>
        </w:rPr>
        <w:t xml:space="preserve"> kul</w:t>
      </w:r>
      <w:r w:rsidR="00C5257A">
        <w:rPr>
          <w:rFonts w:ascii="Times New Roman" w:hAnsi="Times New Roman" w:cs="Times New Roman"/>
          <w:sz w:val="24"/>
          <w:szCs w:val="24"/>
        </w:rPr>
        <w:t>lanılmıştır. 230 yüksek lisans-</w:t>
      </w:r>
      <w:r w:rsidR="001D4303" w:rsidRPr="007B707E">
        <w:rPr>
          <w:rFonts w:ascii="Times New Roman" w:hAnsi="Times New Roman" w:cs="Times New Roman"/>
          <w:sz w:val="24"/>
          <w:szCs w:val="24"/>
        </w:rPr>
        <w:t xml:space="preserve">doktora tezi ve 249 makale olmak üzere toplam 479 çalışmaya ulaşılmıştır. </w:t>
      </w:r>
    </w:p>
    <w:p w14:paraId="07303B1E" w14:textId="77777777" w:rsidR="00B43A65" w:rsidRPr="002873C6" w:rsidRDefault="002B4C11" w:rsidP="002873C6">
      <w:pPr>
        <w:pStyle w:val="Balk2"/>
      </w:pPr>
      <w:r w:rsidRPr="002873C6">
        <w:t>3.2.1.</w:t>
      </w:r>
      <w:bookmarkStart w:id="32" w:name="_Toc94004374"/>
      <w:r w:rsidRPr="002873C6">
        <w:t>Araştırmaya Dahil Edilen Çalışmalar</w:t>
      </w:r>
      <w:bookmarkEnd w:id="32"/>
    </w:p>
    <w:p w14:paraId="6058A33F" w14:textId="77777777" w:rsidR="00F405E7" w:rsidRDefault="00B1175D" w:rsidP="00F405E7">
      <w:pPr>
        <w:spacing w:after="120" w:line="360" w:lineRule="auto"/>
        <w:ind w:firstLine="680"/>
        <w:jc w:val="both"/>
        <w:rPr>
          <w:rFonts w:ascii="Times New Roman" w:hAnsi="Times New Roman" w:cs="Times New Roman"/>
          <w:sz w:val="24"/>
          <w:szCs w:val="24"/>
        </w:rPr>
      </w:pPr>
      <w:proofErr w:type="spellStart"/>
      <w:r>
        <w:rPr>
          <w:rFonts w:ascii="Times New Roman" w:hAnsi="Times New Roman" w:cs="Times New Roman"/>
          <w:sz w:val="24"/>
          <w:szCs w:val="24"/>
        </w:rPr>
        <w:t>Meta</w:t>
      </w:r>
      <w:r w:rsidR="00F405E7" w:rsidRPr="00F405E7">
        <w:rPr>
          <w:rFonts w:ascii="Times New Roman" w:hAnsi="Times New Roman" w:cs="Times New Roman"/>
          <w:sz w:val="24"/>
          <w:szCs w:val="24"/>
        </w:rPr>
        <w:t>sentez</w:t>
      </w:r>
      <w:proofErr w:type="spellEnd"/>
      <w:r w:rsidR="00F405E7" w:rsidRPr="00F405E7">
        <w:rPr>
          <w:rFonts w:ascii="Times New Roman" w:hAnsi="Times New Roman" w:cs="Times New Roman"/>
          <w:sz w:val="24"/>
          <w:szCs w:val="24"/>
        </w:rPr>
        <w:t xml:space="preserve"> araştırmalarında</w:t>
      </w:r>
      <w:r>
        <w:rPr>
          <w:rFonts w:ascii="Times New Roman" w:hAnsi="Times New Roman" w:cs="Times New Roman"/>
          <w:sz w:val="24"/>
          <w:szCs w:val="24"/>
        </w:rPr>
        <w:t xml:space="preserve"> bazı araştırmacılar dört-</w:t>
      </w:r>
      <w:r w:rsidR="00F405E7" w:rsidRPr="00F405E7">
        <w:rPr>
          <w:rFonts w:ascii="Times New Roman" w:hAnsi="Times New Roman" w:cs="Times New Roman"/>
          <w:sz w:val="24"/>
          <w:szCs w:val="24"/>
        </w:rPr>
        <w:t>beş çalışmanın yeterli olacağını,</w:t>
      </w:r>
      <w:r>
        <w:rPr>
          <w:rFonts w:ascii="Times New Roman" w:hAnsi="Times New Roman" w:cs="Times New Roman"/>
          <w:sz w:val="24"/>
          <w:szCs w:val="24"/>
        </w:rPr>
        <w:t xml:space="preserve"> bazı araştırmacılar</w:t>
      </w:r>
      <w:r w:rsidR="00F405E7" w:rsidRPr="00F405E7">
        <w:rPr>
          <w:rFonts w:ascii="Times New Roman" w:hAnsi="Times New Roman" w:cs="Times New Roman"/>
          <w:sz w:val="24"/>
          <w:szCs w:val="24"/>
        </w:rPr>
        <w:t xml:space="preserve"> ise araştırma için daha geniş</w:t>
      </w:r>
      <w:r w:rsidR="008F3810">
        <w:rPr>
          <w:rFonts w:ascii="Times New Roman" w:hAnsi="Times New Roman" w:cs="Times New Roman"/>
          <w:sz w:val="24"/>
          <w:szCs w:val="24"/>
        </w:rPr>
        <w:t xml:space="preserve"> </w:t>
      </w:r>
      <w:r w:rsidR="00F405E7" w:rsidRPr="00F405E7">
        <w:rPr>
          <w:rFonts w:ascii="Times New Roman" w:hAnsi="Times New Roman" w:cs="Times New Roman"/>
          <w:sz w:val="24"/>
          <w:szCs w:val="24"/>
        </w:rPr>
        <w:t xml:space="preserve">örnekleme </w:t>
      </w:r>
      <w:r>
        <w:rPr>
          <w:rFonts w:ascii="Times New Roman" w:hAnsi="Times New Roman" w:cs="Times New Roman"/>
          <w:sz w:val="24"/>
          <w:szCs w:val="24"/>
        </w:rPr>
        <w:t xml:space="preserve">gereksinim </w:t>
      </w:r>
      <w:r w:rsidR="00F405E7" w:rsidRPr="00F405E7">
        <w:rPr>
          <w:rFonts w:ascii="Times New Roman" w:hAnsi="Times New Roman" w:cs="Times New Roman"/>
          <w:sz w:val="24"/>
          <w:szCs w:val="24"/>
        </w:rPr>
        <w:t>du</w:t>
      </w:r>
      <w:r>
        <w:rPr>
          <w:rFonts w:ascii="Times New Roman" w:hAnsi="Times New Roman" w:cs="Times New Roman"/>
          <w:sz w:val="24"/>
          <w:szCs w:val="24"/>
        </w:rPr>
        <w:t>yulabileceğini belirtmişlerdir</w:t>
      </w:r>
      <w:r w:rsidR="00D6516B">
        <w:rPr>
          <w:rFonts w:ascii="Times New Roman" w:hAnsi="Times New Roman" w:cs="Times New Roman"/>
          <w:sz w:val="24"/>
          <w:szCs w:val="24"/>
        </w:rPr>
        <w:t xml:space="preserve"> (66).</w:t>
      </w:r>
    </w:p>
    <w:p w14:paraId="437B8E50" w14:textId="77777777" w:rsidR="001D4303" w:rsidRPr="002873C6" w:rsidRDefault="00CC76A5" w:rsidP="00F405E7">
      <w:pPr>
        <w:spacing w:after="120" w:line="360" w:lineRule="auto"/>
        <w:ind w:firstLine="680"/>
        <w:jc w:val="both"/>
        <w:rPr>
          <w:rFonts w:ascii="Times New Roman" w:hAnsi="Times New Roman" w:cs="Times New Roman"/>
          <w:sz w:val="24"/>
          <w:szCs w:val="24"/>
        </w:rPr>
      </w:pPr>
      <w:r w:rsidRPr="002873C6">
        <w:rPr>
          <w:rFonts w:ascii="Times New Roman" w:hAnsi="Times New Roman" w:cs="Times New Roman"/>
          <w:sz w:val="24"/>
          <w:szCs w:val="24"/>
        </w:rPr>
        <w:t xml:space="preserve">Taramalar sonucu elde edilen araştırmaların hangilerinin </w:t>
      </w:r>
      <w:proofErr w:type="spellStart"/>
      <w:r w:rsidRPr="002873C6">
        <w:rPr>
          <w:rFonts w:ascii="Times New Roman" w:hAnsi="Times New Roman" w:cs="Times New Roman"/>
          <w:sz w:val="24"/>
          <w:szCs w:val="24"/>
        </w:rPr>
        <w:t>metasenteze</w:t>
      </w:r>
      <w:proofErr w:type="spellEnd"/>
      <w:r w:rsidR="008F3810">
        <w:rPr>
          <w:rFonts w:ascii="Times New Roman" w:hAnsi="Times New Roman" w:cs="Times New Roman"/>
          <w:sz w:val="24"/>
          <w:szCs w:val="24"/>
        </w:rPr>
        <w:t xml:space="preserve"> </w:t>
      </w:r>
      <w:r w:rsidRPr="002873C6">
        <w:rPr>
          <w:rFonts w:ascii="Times New Roman" w:hAnsi="Times New Roman" w:cs="Times New Roman"/>
          <w:sz w:val="24"/>
          <w:szCs w:val="24"/>
        </w:rPr>
        <w:t>dahil edileceğine karar vermek amacıyla araştırmacı tarafından da</w:t>
      </w:r>
      <w:r w:rsidR="00DB03F3" w:rsidRPr="002873C6">
        <w:rPr>
          <w:rFonts w:ascii="Times New Roman" w:hAnsi="Times New Roman" w:cs="Times New Roman"/>
          <w:sz w:val="24"/>
          <w:szCs w:val="24"/>
        </w:rPr>
        <w:t>h</w:t>
      </w:r>
      <w:r w:rsidRPr="002873C6">
        <w:rPr>
          <w:rFonts w:ascii="Times New Roman" w:hAnsi="Times New Roman" w:cs="Times New Roman"/>
          <w:sz w:val="24"/>
          <w:szCs w:val="24"/>
        </w:rPr>
        <w:t xml:space="preserve">il etme ve hariç tutma kriterleri belirlenmiştir.  Dahil etme kriterleri aşağıda yer almaktadır. </w:t>
      </w:r>
    </w:p>
    <w:p w14:paraId="760F7883" w14:textId="77777777" w:rsidR="002873C6" w:rsidRPr="009A28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9A28A5">
        <w:rPr>
          <w:rFonts w:ascii="Times New Roman" w:hAnsi="Times New Roman" w:cs="Times New Roman"/>
          <w:sz w:val="24"/>
          <w:szCs w:val="24"/>
        </w:rPr>
        <w:t xml:space="preserve">Çalışmaların Türkiye </w:t>
      </w:r>
      <w:r w:rsidR="00CC76A5" w:rsidRPr="009A28A5">
        <w:rPr>
          <w:rFonts w:ascii="Times New Roman" w:hAnsi="Times New Roman" w:cs="Times New Roman"/>
          <w:sz w:val="24"/>
          <w:szCs w:val="24"/>
        </w:rPr>
        <w:t>örnekleminde yapılmış olması</w:t>
      </w:r>
      <w:r w:rsidRPr="009A28A5">
        <w:rPr>
          <w:rFonts w:ascii="Times New Roman" w:hAnsi="Times New Roman" w:cs="Times New Roman"/>
          <w:sz w:val="24"/>
          <w:szCs w:val="24"/>
        </w:rPr>
        <w:t>,</w:t>
      </w:r>
    </w:p>
    <w:p w14:paraId="4A8F378B" w14:textId="77777777" w:rsidR="002873C6" w:rsidRPr="009A28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9A28A5">
        <w:rPr>
          <w:rFonts w:ascii="Times New Roman" w:hAnsi="Times New Roman" w:cs="Times New Roman"/>
          <w:sz w:val="24"/>
          <w:szCs w:val="24"/>
        </w:rPr>
        <w:t xml:space="preserve">Çalışmaların tam metnine </w:t>
      </w:r>
      <w:r w:rsidR="00CC76A5" w:rsidRPr="009A28A5">
        <w:rPr>
          <w:rFonts w:ascii="Times New Roman" w:hAnsi="Times New Roman" w:cs="Times New Roman"/>
          <w:sz w:val="24"/>
          <w:szCs w:val="24"/>
        </w:rPr>
        <w:t>ulaşılabilir olması,</w:t>
      </w:r>
    </w:p>
    <w:p w14:paraId="7352B65F" w14:textId="77777777" w:rsidR="002873C6" w:rsidRPr="009A28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9A28A5">
        <w:rPr>
          <w:rFonts w:ascii="Times New Roman" w:hAnsi="Times New Roman" w:cs="Times New Roman"/>
          <w:sz w:val="24"/>
          <w:szCs w:val="24"/>
        </w:rPr>
        <w:t>Çalışmaların dilinin Türkçe olması</w:t>
      </w:r>
      <w:r w:rsidR="00CC76A5" w:rsidRPr="009A28A5">
        <w:rPr>
          <w:rFonts w:ascii="Times New Roman" w:hAnsi="Times New Roman" w:cs="Times New Roman"/>
          <w:sz w:val="24"/>
          <w:szCs w:val="24"/>
        </w:rPr>
        <w:t>,</w:t>
      </w:r>
    </w:p>
    <w:p w14:paraId="472B4369" w14:textId="77777777" w:rsidR="001D4303" w:rsidRPr="009A28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9A28A5">
        <w:rPr>
          <w:rFonts w:ascii="Times New Roman" w:hAnsi="Times New Roman" w:cs="Times New Roman"/>
          <w:sz w:val="24"/>
          <w:szCs w:val="24"/>
        </w:rPr>
        <w:t xml:space="preserve">Çalışmaların 2016-2021 yılları arasında </w:t>
      </w:r>
      <w:r w:rsidR="00CC76A5" w:rsidRPr="009A28A5">
        <w:rPr>
          <w:rFonts w:ascii="Times New Roman" w:hAnsi="Times New Roman" w:cs="Times New Roman"/>
          <w:sz w:val="24"/>
          <w:szCs w:val="24"/>
        </w:rPr>
        <w:t xml:space="preserve">yapılmış </w:t>
      </w:r>
      <w:r w:rsidRPr="009A28A5">
        <w:rPr>
          <w:rFonts w:ascii="Times New Roman" w:hAnsi="Times New Roman" w:cs="Times New Roman"/>
          <w:sz w:val="24"/>
          <w:szCs w:val="24"/>
        </w:rPr>
        <w:t>olması,</w:t>
      </w:r>
    </w:p>
    <w:p w14:paraId="61C5F85F" w14:textId="77777777" w:rsidR="001D4303" w:rsidRPr="001D4303" w:rsidRDefault="00CC76A5" w:rsidP="00A06D96">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Araştırmada hariç tutulacak çalışmalara ilişkin de bir takım kriterler belirlenmiştir. Bu </w:t>
      </w:r>
      <w:proofErr w:type="spellStart"/>
      <w:r>
        <w:rPr>
          <w:rFonts w:ascii="Times New Roman" w:hAnsi="Times New Roman" w:cs="Times New Roman"/>
          <w:sz w:val="24"/>
          <w:szCs w:val="24"/>
        </w:rPr>
        <w:t>kriteler</w:t>
      </w:r>
      <w:proofErr w:type="spellEnd"/>
      <w:r>
        <w:rPr>
          <w:rFonts w:ascii="Times New Roman" w:hAnsi="Times New Roman" w:cs="Times New Roman"/>
          <w:sz w:val="24"/>
          <w:szCs w:val="24"/>
        </w:rPr>
        <w:t xml:space="preserve"> aşağıda yer almaktadır:</w:t>
      </w:r>
    </w:p>
    <w:p w14:paraId="02D63D91" w14:textId="77777777" w:rsidR="001D4303" w:rsidRPr="00CC76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CC76A5">
        <w:rPr>
          <w:rFonts w:ascii="Times New Roman" w:hAnsi="Times New Roman" w:cs="Times New Roman"/>
          <w:sz w:val="24"/>
          <w:szCs w:val="24"/>
        </w:rPr>
        <w:t xml:space="preserve">Tam metinine ulaşılamayan araştırmalar, </w:t>
      </w:r>
    </w:p>
    <w:p w14:paraId="70048A1D" w14:textId="77777777" w:rsidR="001D4303" w:rsidRPr="00CC76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CC76A5">
        <w:rPr>
          <w:rFonts w:ascii="Times New Roman" w:hAnsi="Times New Roman" w:cs="Times New Roman"/>
          <w:sz w:val="24"/>
          <w:szCs w:val="24"/>
        </w:rPr>
        <w:t>Erişim engeli olan araştırmalar,</w:t>
      </w:r>
    </w:p>
    <w:p w14:paraId="79335B57" w14:textId="77777777" w:rsidR="001D4303" w:rsidRPr="00CC76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CC76A5">
        <w:rPr>
          <w:rFonts w:ascii="Times New Roman" w:hAnsi="Times New Roman" w:cs="Times New Roman"/>
          <w:sz w:val="24"/>
          <w:szCs w:val="24"/>
        </w:rPr>
        <w:t>Dili İngilizce olan araştırmalar,</w:t>
      </w:r>
    </w:p>
    <w:p w14:paraId="42442399" w14:textId="77777777" w:rsidR="001D4303" w:rsidRPr="00CC76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CC76A5">
        <w:rPr>
          <w:rFonts w:ascii="Times New Roman" w:hAnsi="Times New Roman" w:cs="Times New Roman"/>
          <w:sz w:val="24"/>
          <w:szCs w:val="24"/>
        </w:rPr>
        <w:t>Engel türü içermesi,</w:t>
      </w:r>
    </w:p>
    <w:p w14:paraId="4B167C53" w14:textId="77777777" w:rsidR="001D4303" w:rsidRPr="00CC76A5"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CC76A5">
        <w:rPr>
          <w:rFonts w:ascii="Times New Roman" w:hAnsi="Times New Roman" w:cs="Times New Roman"/>
          <w:sz w:val="24"/>
          <w:szCs w:val="24"/>
        </w:rPr>
        <w:t>Konu ile bağlantısı olmayan çalışmalar,</w:t>
      </w:r>
    </w:p>
    <w:p w14:paraId="38AC4A87" w14:textId="77777777" w:rsidR="001D4303" w:rsidRDefault="001D4303" w:rsidP="00A06D96">
      <w:pPr>
        <w:pStyle w:val="ListeParagraf"/>
        <w:numPr>
          <w:ilvl w:val="0"/>
          <w:numId w:val="18"/>
        </w:numPr>
        <w:spacing w:after="120" w:line="360" w:lineRule="auto"/>
        <w:ind w:left="1134" w:hanging="454"/>
        <w:contextualSpacing w:val="0"/>
        <w:jc w:val="both"/>
        <w:rPr>
          <w:rFonts w:ascii="Times New Roman" w:hAnsi="Times New Roman" w:cs="Times New Roman"/>
          <w:sz w:val="24"/>
          <w:szCs w:val="24"/>
        </w:rPr>
      </w:pPr>
      <w:r w:rsidRPr="00CC76A5">
        <w:rPr>
          <w:rFonts w:ascii="Times New Roman" w:hAnsi="Times New Roman" w:cs="Times New Roman"/>
          <w:sz w:val="24"/>
          <w:szCs w:val="24"/>
        </w:rPr>
        <w:t>Reşit olan bireylere yönelik yapılan araştırmalar,</w:t>
      </w:r>
    </w:p>
    <w:p w14:paraId="44B3F6BB" w14:textId="77777777" w:rsidR="00316BDA" w:rsidRPr="00316BDA" w:rsidRDefault="00316BDA" w:rsidP="00316BDA">
      <w:pPr>
        <w:spacing w:after="120" w:line="360" w:lineRule="auto"/>
        <w:ind w:firstLine="680"/>
        <w:jc w:val="both"/>
        <w:rPr>
          <w:rFonts w:ascii="Times New Roman" w:hAnsi="Times New Roman" w:cs="Times New Roman"/>
          <w:sz w:val="24"/>
          <w:szCs w:val="24"/>
        </w:rPr>
      </w:pPr>
      <w:r w:rsidRPr="007B707E">
        <w:rPr>
          <w:rFonts w:ascii="Times New Roman" w:hAnsi="Times New Roman" w:cs="Times New Roman"/>
          <w:sz w:val="24"/>
          <w:szCs w:val="24"/>
        </w:rPr>
        <w:lastRenderedPageBreak/>
        <w:t>Tekrarlanan çalışmalar, tam metnine ulaşılamayan, metin dili İngilizce olan, yaş aralığı çalışmamızı kapsamayan, konu ile alakası olmayan, engelli çocukları kapsayan, yazar tarafından erişime kısıtlanan ve ölçek geliştirme çalışmaları araştırma dışında bırakılmıştır. Bu meta-sentez araştırma, 2016 – 2021 yılları arasında</w:t>
      </w:r>
      <w:r w:rsidR="008F3810">
        <w:rPr>
          <w:rFonts w:ascii="Times New Roman" w:hAnsi="Times New Roman" w:cs="Times New Roman"/>
          <w:sz w:val="24"/>
          <w:szCs w:val="24"/>
        </w:rPr>
        <w:t xml:space="preserve"> </w:t>
      </w:r>
      <w:r w:rsidRPr="007B707E">
        <w:rPr>
          <w:rFonts w:ascii="Times New Roman" w:hAnsi="Times New Roman" w:cs="Times New Roman"/>
          <w:sz w:val="24"/>
          <w:szCs w:val="24"/>
        </w:rPr>
        <w:t xml:space="preserve">178 tez ve 80 makale olmak üzere toplam 258 araştırma üzerinden yapılmıştır. </w:t>
      </w:r>
      <w:r>
        <w:rPr>
          <w:rFonts w:ascii="Times New Roman" w:hAnsi="Times New Roman" w:cs="Times New Roman"/>
          <w:sz w:val="24"/>
          <w:szCs w:val="24"/>
        </w:rPr>
        <w:t>Literatür taraması 31.10.2021 tarihinde tamamlanmıştır</w:t>
      </w:r>
    </w:p>
    <w:p w14:paraId="470D4E08" w14:textId="77777777" w:rsidR="001D4303" w:rsidRPr="008963D5" w:rsidRDefault="001D4303" w:rsidP="008963D5">
      <w:pPr>
        <w:pStyle w:val="Balk2"/>
      </w:pPr>
      <w:bookmarkStart w:id="33" w:name="_Toc94004375"/>
      <w:r w:rsidRPr="008963D5">
        <w:t>3.3.</w:t>
      </w:r>
      <w:r w:rsidR="0028277D">
        <w:t xml:space="preserve">Verilerin </w:t>
      </w:r>
      <w:r w:rsidR="00E07C3B">
        <w:t>Kodlanması</w:t>
      </w:r>
      <w:r w:rsidR="0028277D">
        <w:t xml:space="preserve"> ve Analizi</w:t>
      </w:r>
      <w:bookmarkEnd w:id="33"/>
    </w:p>
    <w:p w14:paraId="64776A89" w14:textId="77777777" w:rsidR="002B4C11" w:rsidRDefault="00943CAC" w:rsidP="00E07C3B">
      <w:pPr>
        <w:spacing w:after="120" w:line="360" w:lineRule="auto"/>
        <w:ind w:firstLine="680"/>
        <w:jc w:val="both"/>
        <w:rPr>
          <w:rFonts w:ascii="Times New Roman" w:hAnsi="Times New Roman" w:cs="Times New Roman"/>
          <w:sz w:val="24"/>
          <w:szCs w:val="24"/>
        </w:rPr>
      </w:pPr>
      <w:r w:rsidRPr="00341D57">
        <w:rPr>
          <w:rFonts w:ascii="Times New Roman" w:hAnsi="Times New Roman" w:cs="Times New Roman"/>
          <w:sz w:val="24"/>
          <w:szCs w:val="24"/>
        </w:rPr>
        <w:t>Araşt</w:t>
      </w:r>
      <w:r w:rsidR="005E4EBD">
        <w:rPr>
          <w:rFonts w:ascii="Times New Roman" w:hAnsi="Times New Roman" w:cs="Times New Roman"/>
          <w:sz w:val="24"/>
          <w:szCs w:val="24"/>
        </w:rPr>
        <w:t>ırmaya dahil edilen çalışmaları</w:t>
      </w:r>
      <w:r w:rsidRPr="00341D57">
        <w:rPr>
          <w:rFonts w:ascii="Times New Roman" w:hAnsi="Times New Roman" w:cs="Times New Roman"/>
          <w:sz w:val="24"/>
          <w:szCs w:val="24"/>
        </w:rPr>
        <w:t xml:space="preserve"> değerlendirmek amacıyla araştırmacılar tarafından </w:t>
      </w:r>
      <w:proofErr w:type="spellStart"/>
      <w:r w:rsidR="00A313AB" w:rsidRPr="00341D57">
        <w:rPr>
          <w:rFonts w:ascii="Times New Roman" w:hAnsi="Times New Roman" w:cs="Times New Roman"/>
          <w:sz w:val="24"/>
          <w:szCs w:val="24"/>
        </w:rPr>
        <w:t>excel</w:t>
      </w:r>
      <w:proofErr w:type="spellEnd"/>
      <w:r w:rsidR="00A313AB" w:rsidRPr="00341D57">
        <w:rPr>
          <w:rFonts w:ascii="Times New Roman" w:hAnsi="Times New Roman" w:cs="Times New Roman"/>
          <w:sz w:val="24"/>
          <w:szCs w:val="24"/>
        </w:rPr>
        <w:t xml:space="preserve"> dosyasından </w:t>
      </w:r>
      <w:r w:rsidRPr="00341D57">
        <w:rPr>
          <w:rFonts w:ascii="Times New Roman" w:hAnsi="Times New Roman" w:cs="Times New Roman"/>
          <w:sz w:val="24"/>
          <w:szCs w:val="24"/>
        </w:rPr>
        <w:t xml:space="preserve">bir </w:t>
      </w:r>
      <w:proofErr w:type="spellStart"/>
      <w:r w:rsidRPr="00341D57">
        <w:rPr>
          <w:rFonts w:ascii="Times New Roman" w:hAnsi="Times New Roman" w:cs="Times New Roman"/>
          <w:sz w:val="24"/>
          <w:szCs w:val="24"/>
        </w:rPr>
        <w:t>coodbook</w:t>
      </w:r>
      <w:proofErr w:type="spellEnd"/>
      <w:r w:rsidR="00D6516B">
        <w:rPr>
          <w:rFonts w:ascii="Times New Roman" w:hAnsi="Times New Roman" w:cs="Times New Roman"/>
          <w:sz w:val="24"/>
          <w:szCs w:val="24"/>
        </w:rPr>
        <w:t xml:space="preserve"> hazırlanmıştır. Bu </w:t>
      </w:r>
      <w:proofErr w:type="spellStart"/>
      <w:r w:rsidR="00D6516B">
        <w:rPr>
          <w:rFonts w:ascii="Times New Roman" w:hAnsi="Times New Roman" w:cs="Times New Roman"/>
          <w:sz w:val="24"/>
          <w:szCs w:val="24"/>
        </w:rPr>
        <w:t>coodbook</w:t>
      </w:r>
      <w:r w:rsidR="00A313AB" w:rsidRPr="00341D57">
        <w:rPr>
          <w:rFonts w:ascii="Times New Roman" w:hAnsi="Times New Roman" w:cs="Times New Roman"/>
          <w:sz w:val="24"/>
          <w:szCs w:val="24"/>
        </w:rPr>
        <w:t>un</w:t>
      </w:r>
      <w:proofErr w:type="spellEnd"/>
      <w:r w:rsidR="00A313AB" w:rsidRPr="00341D57">
        <w:rPr>
          <w:rFonts w:ascii="Times New Roman" w:hAnsi="Times New Roman" w:cs="Times New Roman"/>
          <w:sz w:val="24"/>
          <w:szCs w:val="24"/>
        </w:rPr>
        <w:t xml:space="preserve"> içerisinde yazar adı, yayın yılı, yayın türü, bağımlılık türü, ilişkili değişken, yöntem, okul kademesi, örneklem türü, kullanılan ölçek, ölçek ismi, öncül, ardıl, korelasyo</w:t>
      </w:r>
      <w:r w:rsidR="00385C58" w:rsidRPr="00341D57">
        <w:rPr>
          <w:rFonts w:ascii="Times New Roman" w:hAnsi="Times New Roman" w:cs="Times New Roman"/>
          <w:sz w:val="24"/>
          <w:szCs w:val="24"/>
        </w:rPr>
        <w:t>n analizi, açıklama ve öneri başlıklarına</w:t>
      </w:r>
      <w:r w:rsidR="00A313AB" w:rsidRPr="00341D57">
        <w:rPr>
          <w:rFonts w:ascii="Times New Roman" w:hAnsi="Times New Roman" w:cs="Times New Roman"/>
          <w:sz w:val="24"/>
          <w:szCs w:val="24"/>
        </w:rPr>
        <w:t xml:space="preserve"> ilişkin sütunlar açılmış ve her bir araştırma tek tek incelenere</w:t>
      </w:r>
      <w:r w:rsidR="00D6516B">
        <w:rPr>
          <w:rFonts w:ascii="Times New Roman" w:hAnsi="Times New Roman" w:cs="Times New Roman"/>
          <w:sz w:val="24"/>
          <w:szCs w:val="24"/>
        </w:rPr>
        <w:t xml:space="preserve">k elde edilen bilgiler </w:t>
      </w:r>
      <w:proofErr w:type="spellStart"/>
      <w:r w:rsidR="00D6516B">
        <w:rPr>
          <w:rFonts w:ascii="Times New Roman" w:hAnsi="Times New Roman" w:cs="Times New Roman"/>
          <w:sz w:val="24"/>
          <w:szCs w:val="24"/>
        </w:rPr>
        <w:t>coodbook</w:t>
      </w:r>
      <w:r w:rsidR="00A313AB" w:rsidRPr="00341D57">
        <w:rPr>
          <w:rFonts w:ascii="Times New Roman" w:hAnsi="Times New Roman" w:cs="Times New Roman"/>
          <w:sz w:val="24"/>
          <w:szCs w:val="24"/>
        </w:rPr>
        <w:t>a</w:t>
      </w:r>
      <w:proofErr w:type="spellEnd"/>
      <w:r w:rsidR="008F3810">
        <w:rPr>
          <w:rFonts w:ascii="Times New Roman" w:hAnsi="Times New Roman" w:cs="Times New Roman"/>
          <w:sz w:val="24"/>
          <w:szCs w:val="24"/>
        </w:rPr>
        <w:t xml:space="preserve"> </w:t>
      </w:r>
      <w:proofErr w:type="spellStart"/>
      <w:r w:rsidR="00A313AB" w:rsidRPr="00341D57">
        <w:rPr>
          <w:rFonts w:ascii="Times New Roman" w:hAnsi="Times New Roman" w:cs="Times New Roman"/>
          <w:sz w:val="24"/>
          <w:szCs w:val="24"/>
        </w:rPr>
        <w:t>işlenmişitr</w:t>
      </w:r>
      <w:proofErr w:type="spellEnd"/>
      <w:r w:rsidR="00A313AB" w:rsidRPr="00341D57">
        <w:rPr>
          <w:rFonts w:ascii="Times New Roman" w:hAnsi="Times New Roman" w:cs="Times New Roman"/>
          <w:sz w:val="24"/>
          <w:szCs w:val="24"/>
        </w:rPr>
        <w:t xml:space="preserve">. Araştırmaya </w:t>
      </w:r>
      <w:r w:rsidR="00385C58" w:rsidRPr="00341D57">
        <w:rPr>
          <w:rFonts w:ascii="Times New Roman" w:hAnsi="Times New Roman" w:cs="Times New Roman"/>
          <w:sz w:val="24"/>
          <w:szCs w:val="24"/>
        </w:rPr>
        <w:t xml:space="preserve">dahil edilen tüm çalışmaların incelenip </w:t>
      </w:r>
      <w:proofErr w:type="spellStart"/>
      <w:r w:rsidR="00385C58" w:rsidRPr="00341D57">
        <w:rPr>
          <w:rFonts w:ascii="Times New Roman" w:hAnsi="Times New Roman" w:cs="Times New Roman"/>
          <w:sz w:val="24"/>
          <w:szCs w:val="24"/>
        </w:rPr>
        <w:t>coodbooka</w:t>
      </w:r>
      <w:proofErr w:type="spellEnd"/>
      <w:r w:rsidR="00385C58" w:rsidRPr="00341D57">
        <w:rPr>
          <w:rFonts w:ascii="Times New Roman" w:hAnsi="Times New Roman" w:cs="Times New Roman"/>
          <w:sz w:val="24"/>
          <w:szCs w:val="24"/>
        </w:rPr>
        <w:t xml:space="preserve"> girilmesinden sonra verilerin analizine geçilmiştir. Bu kapsamda ilk olarak araştırmanın birinci pr</w:t>
      </w:r>
      <w:r w:rsidR="00D6516B">
        <w:rPr>
          <w:rFonts w:ascii="Times New Roman" w:hAnsi="Times New Roman" w:cs="Times New Roman"/>
          <w:sz w:val="24"/>
          <w:szCs w:val="24"/>
        </w:rPr>
        <w:t xml:space="preserve">oblemine dayalı olarak </w:t>
      </w:r>
      <w:proofErr w:type="spellStart"/>
      <w:r w:rsidR="00D6516B">
        <w:rPr>
          <w:rFonts w:ascii="Times New Roman" w:hAnsi="Times New Roman" w:cs="Times New Roman"/>
          <w:sz w:val="24"/>
          <w:szCs w:val="24"/>
        </w:rPr>
        <w:t>coodbook</w:t>
      </w:r>
      <w:r w:rsidR="00385C58" w:rsidRPr="00341D57">
        <w:rPr>
          <w:rFonts w:ascii="Times New Roman" w:hAnsi="Times New Roman" w:cs="Times New Roman"/>
          <w:sz w:val="24"/>
          <w:szCs w:val="24"/>
        </w:rPr>
        <w:t>ta</w:t>
      </w:r>
      <w:proofErr w:type="spellEnd"/>
      <w:r w:rsidR="00385C58" w:rsidRPr="00341D57">
        <w:rPr>
          <w:rFonts w:ascii="Times New Roman" w:hAnsi="Times New Roman" w:cs="Times New Roman"/>
          <w:sz w:val="24"/>
          <w:szCs w:val="24"/>
        </w:rPr>
        <w:t xml:space="preserve"> yer alan </w:t>
      </w:r>
      <w:proofErr w:type="spellStart"/>
      <w:r w:rsidR="00385C58" w:rsidRPr="00341D57">
        <w:rPr>
          <w:rFonts w:ascii="Times New Roman" w:hAnsi="Times New Roman" w:cs="Times New Roman"/>
          <w:sz w:val="24"/>
          <w:szCs w:val="24"/>
        </w:rPr>
        <w:t>araştımaların</w:t>
      </w:r>
      <w:proofErr w:type="spellEnd"/>
      <w:r w:rsidR="008F3810">
        <w:rPr>
          <w:rFonts w:ascii="Times New Roman" w:hAnsi="Times New Roman" w:cs="Times New Roman"/>
          <w:sz w:val="24"/>
          <w:szCs w:val="24"/>
        </w:rPr>
        <w:t xml:space="preserve"> </w:t>
      </w:r>
      <w:r w:rsidR="00FE6479" w:rsidRPr="00341D57">
        <w:rPr>
          <w:rFonts w:ascii="Times New Roman" w:hAnsi="Times New Roman" w:cs="Times New Roman"/>
          <w:sz w:val="24"/>
          <w:szCs w:val="24"/>
        </w:rPr>
        <w:t xml:space="preserve">yayın yılına, yayın türüne, ele alınan bağımlılık türüne, yöntemine, yapıldığı okul türüne, örneklem sayısına, kullanılan ölçeğe göre dağılımı </w:t>
      </w:r>
      <w:r w:rsidR="00341D57">
        <w:rPr>
          <w:rFonts w:ascii="Times New Roman" w:hAnsi="Times New Roman" w:cs="Times New Roman"/>
          <w:sz w:val="24"/>
          <w:szCs w:val="24"/>
        </w:rPr>
        <w:t>gibi kategoriler frekans analizi yardımıyla analiz edilmiş ve şekiller halinde sunulmuştur.</w:t>
      </w:r>
    </w:p>
    <w:p w14:paraId="543EFD9C" w14:textId="77777777" w:rsidR="001D4303" w:rsidRPr="002B4C11" w:rsidRDefault="001D4303" w:rsidP="002B4C11">
      <w:pPr>
        <w:pStyle w:val="Balk2"/>
        <w:rPr>
          <w:szCs w:val="24"/>
        </w:rPr>
      </w:pPr>
      <w:bookmarkStart w:id="34" w:name="_Toc94004376"/>
      <w:r w:rsidRPr="002B4C11">
        <w:t>3.</w:t>
      </w:r>
      <w:r w:rsidR="00E07C3B">
        <w:t>4.Geçerlik ve Güvenirlik</w:t>
      </w:r>
      <w:bookmarkEnd w:id="34"/>
    </w:p>
    <w:p w14:paraId="0F941C79" w14:textId="77777777" w:rsidR="001246C6" w:rsidRDefault="001246C6" w:rsidP="00A540A2">
      <w:pPr>
        <w:spacing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Yapılan çalışmalarda belli oranda geçerlik ve güvenirlik sağlanması gerekmektedir. </w:t>
      </w:r>
      <w:r w:rsidR="00371985">
        <w:rPr>
          <w:rFonts w:ascii="Times New Roman" w:hAnsi="Times New Roman" w:cs="Times New Roman"/>
          <w:sz w:val="24"/>
          <w:szCs w:val="24"/>
        </w:rPr>
        <w:t xml:space="preserve">Geçerliğin önemli ölçütleri; yapılan geçerlik çalışmaları sonucu ulaşılan </w:t>
      </w:r>
      <w:r w:rsidRPr="00C11A94">
        <w:rPr>
          <w:rFonts w:ascii="Times New Roman" w:hAnsi="Times New Roman" w:cs="Times New Roman"/>
          <w:sz w:val="24"/>
          <w:szCs w:val="24"/>
        </w:rPr>
        <w:t xml:space="preserve">bulguların rapor edilmesi ve </w:t>
      </w:r>
      <w:r w:rsidR="00371985">
        <w:rPr>
          <w:rFonts w:ascii="Times New Roman" w:hAnsi="Times New Roman" w:cs="Times New Roman"/>
          <w:sz w:val="24"/>
          <w:szCs w:val="24"/>
        </w:rPr>
        <w:t xml:space="preserve">bu bulgulara araştırmacı tarafından nasıl ulaştığına dair ayrıntılı </w:t>
      </w:r>
      <w:r w:rsidR="000B738B">
        <w:rPr>
          <w:rFonts w:ascii="Times New Roman" w:hAnsi="Times New Roman" w:cs="Times New Roman"/>
          <w:sz w:val="24"/>
          <w:szCs w:val="24"/>
        </w:rPr>
        <w:t xml:space="preserve">bilgi verilmesi </w:t>
      </w:r>
      <w:r w:rsidR="00371985">
        <w:rPr>
          <w:rFonts w:ascii="Times New Roman" w:hAnsi="Times New Roman" w:cs="Times New Roman"/>
          <w:sz w:val="24"/>
          <w:szCs w:val="24"/>
        </w:rPr>
        <w:t>şeklinde ifade edilebi</w:t>
      </w:r>
      <w:r w:rsidR="000B738B">
        <w:rPr>
          <w:rFonts w:ascii="Times New Roman" w:hAnsi="Times New Roman" w:cs="Times New Roman"/>
          <w:sz w:val="24"/>
          <w:szCs w:val="24"/>
        </w:rPr>
        <w:t>l</w:t>
      </w:r>
      <w:r w:rsidR="00371985">
        <w:rPr>
          <w:rFonts w:ascii="Times New Roman" w:hAnsi="Times New Roman" w:cs="Times New Roman"/>
          <w:sz w:val="24"/>
          <w:szCs w:val="24"/>
        </w:rPr>
        <w:t>ir.</w:t>
      </w:r>
      <w:r w:rsidR="009100DD">
        <w:rPr>
          <w:rFonts w:ascii="Times New Roman" w:hAnsi="Times New Roman" w:cs="Times New Roman"/>
          <w:sz w:val="24"/>
          <w:szCs w:val="24"/>
        </w:rPr>
        <w:t xml:space="preserve"> </w:t>
      </w:r>
      <w:r w:rsidR="00193BC9">
        <w:rPr>
          <w:rFonts w:ascii="Times New Roman" w:hAnsi="Times New Roman" w:cs="Times New Roman"/>
          <w:sz w:val="24"/>
          <w:szCs w:val="24"/>
        </w:rPr>
        <w:t>Geçerlik; yorumlama geçerliği, teorik geçer</w:t>
      </w:r>
      <w:r w:rsidR="000B738B">
        <w:rPr>
          <w:rFonts w:ascii="Times New Roman" w:hAnsi="Times New Roman" w:cs="Times New Roman"/>
          <w:sz w:val="24"/>
          <w:szCs w:val="24"/>
        </w:rPr>
        <w:t>l</w:t>
      </w:r>
      <w:r w:rsidR="00193BC9">
        <w:rPr>
          <w:rFonts w:ascii="Times New Roman" w:hAnsi="Times New Roman" w:cs="Times New Roman"/>
          <w:sz w:val="24"/>
          <w:szCs w:val="24"/>
        </w:rPr>
        <w:t xml:space="preserve">ik ve </w:t>
      </w:r>
      <w:proofErr w:type="spellStart"/>
      <w:r w:rsidR="00193BC9">
        <w:rPr>
          <w:rFonts w:ascii="Times New Roman" w:hAnsi="Times New Roman" w:cs="Times New Roman"/>
          <w:sz w:val="24"/>
          <w:szCs w:val="24"/>
        </w:rPr>
        <w:t>betimsel</w:t>
      </w:r>
      <w:proofErr w:type="spellEnd"/>
      <w:r w:rsidR="00193BC9">
        <w:rPr>
          <w:rFonts w:ascii="Times New Roman" w:hAnsi="Times New Roman" w:cs="Times New Roman"/>
          <w:sz w:val="24"/>
          <w:szCs w:val="24"/>
        </w:rPr>
        <w:t xml:space="preserve"> geçerlik şeklinde ele alınmaktadır. </w:t>
      </w:r>
      <w:proofErr w:type="spellStart"/>
      <w:r w:rsidR="009C269A" w:rsidRPr="009C269A">
        <w:rPr>
          <w:rFonts w:ascii="Times New Roman" w:hAnsi="Times New Roman" w:cs="Times New Roman"/>
          <w:sz w:val="24"/>
          <w:szCs w:val="24"/>
        </w:rPr>
        <w:t>Betimsel</w:t>
      </w:r>
      <w:proofErr w:type="spellEnd"/>
      <w:r w:rsidR="009C269A" w:rsidRPr="009C269A">
        <w:rPr>
          <w:rFonts w:ascii="Times New Roman" w:hAnsi="Times New Roman" w:cs="Times New Roman"/>
          <w:sz w:val="24"/>
          <w:szCs w:val="24"/>
        </w:rPr>
        <w:t xml:space="preserve"> geçerlik</w:t>
      </w:r>
      <w:r w:rsidR="00371985">
        <w:rPr>
          <w:rFonts w:ascii="Times New Roman" w:hAnsi="Times New Roman" w:cs="Times New Roman"/>
          <w:sz w:val="24"/>
          <w:szCs w:val="24"/>
        </w:rPr>
        <w:t>;</w:t>
      </w:r>
      <w:r w:rsidR="009C269A" w:rsidRPr="009C269A">
        <w:rPr>
          <w:rFonts w:ascii="Times New Roman" w:hAnsi="Times New Roman" w:cs="Times New Roman"/>
          <w:sz w:val="24"/>
          <w:szCs w:val="24"/>
        </w:rPr>
        <w:t xml:space="preserve"> belirli bir </w:t>
      </w:r>
      <w:r w:rsidR="00DF6E23" w:rsidRPr="009C269A">
        <w:rPr>
          <w:rFonts w:ascii="Times New Roman" w:hAnsi="Times New Roman" w:cs="Times New Roman"/>
          <w:sz w:val="24"/>
          <w:szCs w:val="24"/>
        </w:rPr>
        <w:t>durumun</w:t>
      </w:r>
      <w:r w:rsidR="00DF6E23">
        <w:rPr>
          <w:rFonts w:ascii="Times New Roman" w:hAnsi="Times New Roman" w:cs="Times New Roman"/>
          <w:sz w:val="24"/>
          <w:szCs w:val="24"/>
        </w:rPr>
        <w:t>, olgunun</w:t>
      </w:r>
      <w:r w:rsidR="00371985">
        <w:rPr>
          <w:rFonts w:ascii="Times New Roman" w:hAnsi="Times New Roman" w:cs="Times New Roman"/>
          <w:sz w:val="24"/>
          <w:szCs w:val="24"/>
        </w:rPr>
        <w:t xml:space="preserve"> veya </w:t>
      </w:r>
      <w:r w:rsidR="009C269A" w:rsidRPr="009C269A">
        <w:rPr>
          <w:rFonts w:ascii="Times New Roman" w:hAnsi="Times New Roman" w:cs="Times New Roman"/>
          <w:sz w:val="24"/>
          <w:szCs w:val="24"/>
        </w:rPr>
        <w:t>grubu</w:t>
      </w:r>
      <w:r w:rsidR="00371985">
        <w:rPr>
          <w:rFonts w:ascii="Times New Roman" w:hAnsi="Times New Roman" w:cs="Times New Roman"/>
          <w:sz w:val="24"/>
          <w:szCs w:val="24"/>
        </w:rPr>
        <w:t xml:space="preserve">n doğru olarak betimlenmesi olarak ifade edilebilir. </w:t>
      </w:r>
      <w:proofErr w:type="spellStart"/>
      <w:r w:rsidR="00081E90">
        <w:rPr>
          <w:rFonts w:ascii="Times New Roman" w:hAnsi="Times New Roman" w:cs="Times New Roman"/>
          <w:sz w:val="24"/>
          <w:szCs w:val="24"/>
        </w:rPr>
        <w:t>Betimsel</w:t>
      </w:r>
      <w:proofErr w:type="spellEnd"/>
      <w:r w:rsidR="00081E90">
        <w:rPr>
          <w:rFonts w:ascii="Times New Roman" w:hAnsi="Times New Roman" w:cs="Times New Roman"/>
          <w:sz w:val="24"/>
          <w:szCs w:val="24"/>
        </w:rPr>
        <w:t xml:space="preserve"> geçerliğe </w:t>
      </w:r>
      <w:r w:rsidR="00420665">
        <w:rPr>
          <w:rFonts w:ascii="Times New Roman" w:hAnsi="Times New Roman" w:cs="Times New Roman"/>
          <w:sz w:val="24"/>
          <w:szCs w:val="24"/>
        </w:rPr>
        <w:t xml:space="preserve">erişebilmenin </w:t>
      </w:r>
      <w:r w:rsidR="009C269A" w:rsidRPr="009C269A">
        <w:rPr>
          <w:rFonts w:ascii="Times New Roman" w:hAnsi="Times New Roman" w:cs="Times New Roman"/>
          <w:sz w:val="24"/>
          <w:szCs w:val="24"/>
        </w:rPr>
        <w:t>yollarından biri</w:t>
      </w:r>
      <w:r w:rsidR="00081E90">
        <w:rPr>
          <w:rFonts w:ascii="Times New Roman" w:hAnsi="Times New Roman" w:cs="Times New Roman"/>
          <w:sz w:val="24"/>
          <w:szCs w:val="24"/>
        </w:rPr>
        <w:t xml:space="preserve">si </w:t>
      </w:r>
      <w:r w:rsidR="009C269A" w:rsidRPr="009C269A">
        <w:rPr>
          <w:rFonts w:ascii="Times New Roman" w:hAnsi="Times New Roman" w:cs="Times New Roman"/>
          <w:sz w:val="24"/>
          <w:szCs w:val="24"/>
        </w:rPr>
        <w:t xml:space="preserve">araştırmacı çeşitlemesidir. </w:t>
      </w:r>
      <w:r w:rsidR="00081E90">
        <w:rPr>
          <w:rFonts w:ascii="Times New Roman" w:hAnsi="Times New Roman" w:cs="Times New Roman"/>
          <w:sz w:val="24"/>
          <w:szCs w:val="24"/>
        </w:rPr>
        <w:t>Araştırmacı çeşitlemesi a</w:t>
      </w:r>
      <w:r w:rsidR="009C269A" w:rsidRPr="009C269A">
        <w:rPr>
          <w:rFonts w:ascii="Times New Roman" w:hAnsi="Times New Roman" w:cs="Times New Roman"/>
          <w:sz w:val="24"/>
          <w:szCs w:val="24"/>
        </w:rPr>
        <w:t xml:space="preserve">lan yazında </w:t>
      </w:r>
      <w:proofErr w:type="spellStart"/>
      <w:r w:rsidR="009C269A" w:rsidRPr="009C269A">
        <w:rPr>
          <w:rFonts w:ascii="Times New Roman" w:hAnsi="Times New Roman" w:cs="Times New Roman"/>
          <w:sz w:val="24"/>
          <w:szCs w:val="24"/>
        </w:rPr>
        <w:t>üçgenleme</w:t>
      </w:r>
      <w:proofErr w:type="spellEnd"/>
      <w:r w:rsidR="009C269A" w:rsidRPr="009C269A">
        <w:rPr>
          <w:rFonts w:ascii="Times New Roman" w:hAnsi="Times New Roman" w:cs="Times New Roman"/>
          <w:sz w:val="24"/>
          <w:szCs w:val="24"/>
        </w:rPr>
        <w:t xml:space="preserve"> türlerinden</w:t>
      </w:r>
      <w:r w:rsidR="00420665">
        <w:rPr>
          <w:rFonts w:ascii="Times New Roman" w:hAnsi="Times New Roman" w:cs="Times New Roman"/>
          <w:sz w:val="24"/>
          <w:szCs w:val="24"/>
        </w:rPr>
        <w:t xml:space="preserve"> birisi olarak karşımıza çıkmaktadır. </w:t>
      </w:r>
      <w:proofErr w:type="spellStart"/>
      <w:r w:rsidR="009C269A" w:rsidRPr="009C269A">
        <w:rPr>
          <w:rFonts w:ascii="Times New Roman" w:hAnsi="Times New Roman" w:cs="Times New Roman"/>
          <w:sz w:val="24"/>
          <w:szCs w:val="24"/>
        </w:rPr>
        <w:t>Üçgenleme</w:t>
      </w:r>
      <w:proofErr w:type="spellEnd"/>
      <w:r w:rsidR="00081E90">
        <w:rPr>
          <w:rFonts w:ascii="Times New Roman" w:hAnsi="Times New Roman" w:cs="Times New Roman"/>
          <w:sz w:val="24"/>
          <w:szCs w:val="24"/>
        </w:rPr>
        <w:t xml:space="preserve"> türü</w:t>
      </w:r>
      <w:r w:rsidR="00420665">
        <w:rPr>
          <w:rFonts w:ascii="Times New Roman" w:hAnsi="Times New Roman" w:cs="Times New Roman"/>
          <w:sz w:val="24"/>
          <w:szCs w:val="24"/>
        </w:rPr>
        <w:t>nün pek çok</w:t>
      </w:r>
      <w:r w:rsidR="000B738B">
        <w:rPr>
          <w:rFonts w:ascii="Times New Roman" w:hAnsi="Times New Roman" w:cs="Times New Roman"/>
          <w:sz w:val="24"/>
          <w:szCs w:val="24"/>
        </w:rPr>
        <w:t xml:space="preserve"> türleri bulunmaktadır. Bunlar; </w:t>
      </w:r>
      <w:r w:rsidR="00292B55">
        <w:rPr>
          <w:rFonts w:ascii="Times New Roman" w:hAnsi="Times New Roman" w:cs="Times New Roman"/>
          <w:sz w:val="24"/>
          <w:szCs w:val="24"/>
        </w:rPr>
        <w:t xml:space="preserve">kuramları </w:t>
      </w:r>
      <w:proofErr w:type="spellStart"/>
      <w:r w:rsidR="00292B55">
        <w:rPr>
          <w:rFonts w:ascii="Times New Roman" w:hAnsi="Times New Roman" w:cs="Times New Roman"/>
          <w:sz w:val="24"/>
          <w:szCs w:val="24"/>
        </w:rPr>
        <w:t>üçgenleme</w:t>
      </w:r>
      <w:proofErr w:type="spellEnd"/>
      <w:r w:rsidR="00292B55">
        <w:rPr>
          <w:rFonts w:ascii="Times New Roman" w:hAnsi="Times New Roman" w:cs="Times New Roman"/>
          <w:sz w:val="24"/>
          <w:szCs w:val="24"/>
        </w:rPr>
        <w:t xml:space="preserve">, kaynakları </w:t>
      </w:r>
      <w:proofErr w:type="spellStart"/>
      <w:r w:rsidR="00292B55">
        <w:rPr>
          <w:rFonts w:ascii="Times New Roman" w:hAnsi="Times New Roman" w:cs="Times New Roman"/>
          <w:sz w:val="24"/>
          <w:szCs w:val="24"/>
        </w:rPr>
        <w:t>üçgenleme</w:t>
      </w:r>
      <w:proofErr w:type="spellEnd"/>
      <w:r w:rsidR="009100DD">
        <w:rPr>
          <w:rFonts w:ascii="Times New Roman" w:hAnsi="Times New Roman" w:cs="Times New Roman"/>
          <w:sz w:val="24"/>
          <w:szCs w:val="24"/>
        </w:rPr>
        <w:t xml:space="preserve"> </w:t>
      </w:r>
      <w:r w:rsidR="00420665">
        <w:rPr>
          <w:rFonts w:ascii="Times New Roman" w:hAnsi="Times New Roman" w:cs="Times New Roman"/>
          <w:sz w:val="24"/>
          <w:szCs w:val="24"/>
        </w:rPr>
        <w:t xml:space="preserve">ve </w:t>
      </w:r>
      <w:proofErr w:type="spellStart"/>
      <w:r w:rsidR="009C269A" w:rsidRPr="009C269A">
        <w:rPr>
          <w:rFonts w:ascii="Times New Roman" w:hAnsi="Times New Roman" w:cs="Times New Roman"/>
          <w:sz w:val="24"/>
          <w:szCs w:val="24"/>
        </w:rPr>
        <w:t>üçgenleme</w:t>
      </w:r>
      <w:proofErr w:type="spellEnd"/>
      <w:r w:rsidR="009100DD">
        <w:rPr>
          <w:rFonts w:ascii="Times New Roman" w:hAnsi="Times New Roman" w:cs="Times New Roman"/>
          <w:sz w:val="24"/>
          <w:szCs w:val="24"/>
        </w:rPr>
        <w:t xml:space="preserve"> </w:t>
      </w:r>
      <w:r w:rsidR="00F901C0">
        <w:rPr>
          <w:rFonts w:ascii="Times New Roman" w:hAnsi="Times New Roman" w:cs="Times New Roman"/>
          <w:sz w:val="24"/>
          <w:szCs w:val="24"/>
        </w:rPr>
        <w:t xml:space="preserve">çeşidi analizci </w:t>
      </w:r>
      <w:proofErr w:type="spellStart"/>
      <w:r w:rsidR="00F901C0">
        <w:rPr>
          <w:rFonts w:ascii="Times New Roman" w:hAnsi="Times New Roman" w:cs="Times New Roman"/>
          <w:sz w:val="24"/>
          <w:szCs w:val="24"/>
        </w:rPr>
        <w:t>üçgenlemesidir</w:t>
      </w:r>
      <w:proofErr w:type="spellEnd"/>
      <w:r w:rsidR="00F901C0">
        <w:rPr>
          <w:rFonts w:ascii="Times New Roman" w:hAnsi="Times New Roman" w:cs="Times New Roman"/>
          <w:sz w:val="24"/>
          <w:szCs w:val="24"/>
        </w:rPr>
        <w:t xml:space="preserve"> (66).</w:t>
      </w:r>
    </w:p>
    <w:p w14:paraId="4014F66B" w14:textId="77777777" w:rsidR="000B738B" w:rsidRDefault="001246C6" w:rsidP="00A540A2">
      <w:pPr>
        <w:spacing w:line="360" w:lineRule="auto"/>
        <w:ind w:firstLine="680"/>
        <w:jc w:val="both"/>
        <w:rPr>
          <w:rFonts w:ascii="Times New Roman" w:hAnsi="Times New Roman" w:cs="Times New Roman"/>
          <w:sz w:val="24"/>
          <w:szCs w:val="24"/>
        </w:rPr>
      </w:pPr>
      <w:r w:rsidRPr="00C11A94">
        <w:rPr>
          <w:rFonts w:ascii="Times New Roman" w:hAnsi="Times New Roman" w:cs="Times New Roman"/>
          <w:sz w:val="24"/>
          <w:szCs w:val="24"/>
        </w:rPr>
        <w:t xml:space="preserve">Bu </w:t>
      </w:r>
      <w:proofErr w:type="spellStart"/>
      <w:r w:rsidR="00990B57">
        <w:rPr>
          <w:rFonts w:ascii="Times New Roman" w:hAnsi="Times New Roman" w:cs="Times New Roman"/>
          <w:sz w:val="24"/>
          <w:szCs w:val="24"/>
        </w:rPr>
        <w:t>metasentez</w:t>
      </w:r>
      <w:proofErr w:type="spellEnd"/>
      <w:r w:rsidR="00990B57">
        <w:rPr>
          <w:rFonts w:ascii="Times New Roman" w:hAnsi="Times New Roman" w:cs="Times New Roman"/>
          <w:sz w:val="24"/>
          <w:szCs w:val="24"/>
        </w:rPr>
        <w:t xml:space="preserve"> araştırm</w:t>
      </w:r>
      <w:r w:rsidRPr="00C11A94">
        <w:rPr>
          <w:rFonts w:ascii="Times New Roman" w:hAnsi="Times New Roman" w:cs="Times New Roman"/>
          <w:sz w:val="24"/>
          <w:szCs w:val="24"/>
        </w:rPr>
        <w:t>a</w:t>
      </w:r>
      <w:r w:rsidR="00990B57">
        <w:rPr>
          <w:rFonts w:ascii="Times New Roman" w:hAnsi="Times New Roman" w:cs="Times New Roman"/>
          <w:sz w:val="24"/>
          <w:szCs w:val="24"/>
        </w:rPr>
        <w:t xml:space="preserve">da literatür taraması, konu ile </w:t>
      </w:r>
      <w:r w:rsidRPr="00C11A94">
        <w:rPr>
          <w:rFonts w:ascii="Times New Roman" w:hAnsi="Times New Roman" w:cs="Times New Roman"/>
          <w:sz w:val="24"/>
          <w:szCs w:val="24"/>
        </w:rPr>
        <w:t>ilgili çalışmaların</w:t>
      </w:r>
      <w:r w:rsidR="009100DD">
        <w:rPr>
          <w:rFonts w:ascii="Times New Roman" w:hAnsi="Times New Roman" w:cs="Times New Roman"/>
          <w:sz w:val="24"/>
          <w:szCs w:val="24"/>
        </w:rPr>
        <w:t xml:space="preserve"> </w:t>
      </w:r>
      <w:r w:rsidR="00990B57">
        <w:rPr>
          <w:rFonts w:ascii="Times New Roman" w:hAnsi="Times New Roman" w:cs="Times New Roman"/>
          <w:sz w:val="24"/>
          <w:szCs w:val="24"/>
        </w:rPr>
        <w:t>be</w:t>
      </w:r>
      <w:r w:rsidR="009100DD">
        <w:rPr>
          <w:rFonts w:ascii="Times New Roman" w:hAnsi="Times New Roman" w:cs="Times New Roman"/>
          <w:sz w:val="24"/>
          <w:szCs w:val="24"/>
        </w:rPr>
        <w:t>l</w:t>
      </w:r>
      <w:r w:rsidR="00990B57">
        <w:rPr>
          <w:rFonts w:ascii="Times New Roman" w:hAnsi="Times New Roman" w:cs="Times New Roman"/>
          <w:sz w:val="24"/>
          <w:szCs w:val="24"/>
        </w:rPr>
        <w:t xml:space="preserve">irlenmesi ve seçilmesi, çalışma ile </w:t>
      </w:r>
      <w:r w:rsidR="00B96556">
        <w:rPr>
          <w:rFonts w:ascii="Times New Roman" w:hAnsi="Times New Roman" w:cs="Times New Roman"/>
          <w:sz w:val="24"/>
          <w:szCs w:val="24"/>
        </w:rPr>
        <w:t xml:space="preserve">ilgili temaların oluşturulması, belirlenen </w:t>
      </w:r>
      <w:r w:rsidRPr="00C11A94">
        <w:rPr>
          <w:rFonts w:ascii="Times New Roman" w:hAnsi="Times New Roman" w:cs="Times New Roman"/>
          <w:sz w:val="24"/>
          <w:szCs w:val="24"/>
        </w:rPr>
        <w:t>çalışmaların aynı te</w:t>
      </w:r>
      <w:r w:rsidR="00B96556">
        <w:rPr>
          <w:rFonts w:ascii="Times New Roman" w:hAnsi="Times New Roman" w:cs="Times New Roman"/>
          <w:sz w:val="24"/>
          <w:szCs w:val="24"/>
        </w:rPr>
        <w:t xml:space="preserve">malar altında sentezlenmesi ve </w:t>
      </w:r>
      <w:r w:rsidRPr="00C11A94">
        <w:rPr>
          <w:rFonts w:ascii="Times New Roman" w:hAnsi="Times New Roman" w:cs="Times New Roman"/>
          <w:sz w:val="24"/>
          <w:szCs w:val="24"/>
        </w:rPr>
        <w:t xml:space="preserve">raporlanması </w:t>
      </w:r>
      <w:r w:rsidR="00B96556">
        <w:rPr>
          <w:rFonts w:ascii="Times New Roman" w:hAnsi="Times New Roman" w:cs="Times New Roman"/>
          <w:sz w:val="24"/>
          <w:szCs w:val="24"/>
        </w:rPr>
        <w:t xml:space="preserve">ayrıntılı </w:t>
      </w:r>
      <w:r w:rsidRPr="00C11A94">
        <w:rPr>
          <w:rFonts w:ascii="Times New Roman" w:hAnsi="Times New Roman" w:cs="Times New Roman"/>
          <w:sz w:val="24"/>
          <w:szCs w:val="24"/>
        </w:rPr>
        <w:t>b</w:t>
      </w:r>
      <w:r w:rsidR="00990B57">
        <w:rPr>
          <w:rFonts w:ascii="Times New Roman" w:hAnsi="Times New Roman" w:cs="Times New Roman"/>
          <w:sz w:val="24"/>
          <w:szCs w:val="24"/>
        </w:rPr>
        <w:t xml:space="preserve">ir </w:t>
      </w:r>
      <w:r w:rsidR="00B96556">
        <w:rPr>
          <w:rFonts w:ascii="Times New Roman" w:hAnsi="Times New Roman" w:cs="Times New Roman"/>
          <w:sz w:val="24"/>
          <w:szCs w:val="24"/>
        </w:rPr>
        <w:t xml:space="preserve">biçimde </w:t>
      </w:r>
      <w:r w:rsidR="00990B57">
        <w:rPr>
          <w:rFonts w:ascii="Times New Roman" w:hAnsi="Times New Roman" w:cs="Times New Roman"/>
          <w:sz w:val="24"/>
          <w:szCs w:val="24"/>
        </w:rPr>
        <w:lastRenderedPageBreak/>
        <w:t xml:space="preserve">anlatılmıştır. </w:t>
      </w:r>
      <w:proofErr w:type="spellStart"/>
      <w:r w:rsidR="00990B57">
        <w:rPr>
          <w:rFonts w:ascii="Times New Roman" w:hAnsi="Times New Roman" w:cs="Times New Roman"/>
          <w:sz w:val="24"/>
          <w:szCs w:val="24"/>
        </w:rPr>
        <w:t>Metasentez</w:t>
      </w:r>
      <w:proofErr w:type="spellEnd"/>
      <w:r w:rsidR="00990B57">
        <w:rPr>
          <w:rFonts w:ascii="Times New Roman" w:hAnsi="Times New Roman" w:cs="Times New Roman"/>
          <w:sz w:val="24"/>
          <w:szCs w:val="24"/>
        </w:rPr>
        <w:t xml:space="preserve"> araştırmasının</w:t>
      </w:r>
      <w:r w:rsidRPr="00C11A94">
        <w:rPr>
          <w:rFonts w:ascii="Times New Roman" w:hAnsi="Times New Roman" w:cs="Times New Roman"/>
          <w:sz w:val="24"/>
          <w:szCs w:val="24"/>
        </w:rPr>
        <w:t xml:space="preserve"> amacı ve araştırma</w:t>
      </w:r>
      <w:r w:rsidR="00990B57">
        <w:rPr>
          <w:rFonts w:ascii="Times New Roman" w:hAnsi="Times New Roman" w:cs="Times New Roman"/>
          <w:sz w:val="24"/>
          <w:szCs w:val="24"/>
        </w:rPr>
        <w:t xml:space="preserve">ya yönelik sorular </w:t>
      </w:r>
      <w:r w:rsidRPr="00C11A94">
        <w:rPr>
          <w:rFonts w:ascii="Times New Roman" w:hAnsi="Times New Roman" w:cs="Times New Roman"/>
          <w:sz w:val="24"/>
          <w:szCs w:val="24"/>
        </w:rPr>
        <w:t xml:space="preserve">net bir </w:t>
      </w:r>
      <w:r w:rsidR="00990B57">
        <w:rPr>
          <w:rFonts w:ascii="Times New Roman" w:hAnsi="Times New Roman" w:cs="Times New Roman"/>
          <w:sz w:val="24"/>
          <w:szCs w:val="24"/>
        </w:rPr>
        <w:t xml:space="preserve">biçimde </w:t>
      </w:r>
      <w:r w:rsidRPr="00C11A94">
        <w:rPr>
          <w:rFonts w:ascii="Times New Roman" w:hAnsi="Times New Roman" w:cs="Times New Roman"/>
          <w:sz w:val="24"/>
          <w:szCs w:val="24"/>
        </w:rPr>
        <w:t xml:space="preserve">ifade </w:t>
      </w:r>
      <w:r w:rsidR="00990B57">
        <w:rPr>
          <w:rFonts w:ascii="Times New Roman" w:hAnsi="Times New Roman" w:cs="Times New Roman"/>
          <w:sz w:val="24"/>
          <w:szCs w:val="24"/>
        </w:rPr>
        <w:t>edilmiştir. Tema</w:t>
      </w:r>
      <w:r w:rsidR="00B96556">
        <w:rPr>
          <w:rFonts w:ascii="Times New Roman" w:hAnsi="Times New Roman" w:cs="Times New Roman"/>
          <w:sz w:val="24"/>
          <w:szCs w:val="24"/>
        </w:rPr>
        <w:t xml:space="preserve">lar belirlenerek tablo şeklinde tek tek </w:t>
      </w:r>
      <w:r w:rsidR="00990B57">
        <w:rPr>
          <w:rFonts w:ascii="Times New Roman" w:hAnsi="Times New Roman" w:cs="Times New Roman"/>
          <w:sz w:val="24"/>
          <w:szCs w:val="24"/>
        </w:rPr>
        <w:t>gösterilmiştir. Yapılan ara</w:t>
      </w:r>
      <w:r w:rsidRPr="00C11A94">
        <w:rPr>
          <w:rFonts w:ascii="Times New Roman" w:hAnsi="Times New Roman" w:cs="Times New Roman"/>
          <w:sz w:val="24"/>
          <w:szCs w:val="24"/>
        </w:rPr>
        <w:t xml:space="preserve">ştırmalarda geçerliğin sağlanması güvenirlik </w:t>
      </w:r>
      <w:r w:rsidR="00B96556">
        <w:rPr>
          <w:rFonts w:ascii="Times New Roman" w:hAnsi="Times New Roman" w:cs="Times New Roman"/>
          <w:sz w:val="24"/>
          <w:szCs w:val="24"/>
        </w:rPr>
        <w:t xml:space="preserve">açısından da önem arz etmektedir. </w:t>
      </w:r>
      <w:r w:rsidRPr="00C11A94">
        <w:rPr>
          <w:rFonts w:ascii="Times New Roman" w:hAnsi="Times New Roman" w:cs="Times New Roman"/>
          <w:sz w:val="24"/>
          <w:szCs w:val="24"/>
        </w:rPr>
        <w:t xml:space="preserve">Araştırma </w:t>
      </w:r>
      <w:r w:rsidR="00990B57">
        <w:rPr>
          <w:rFonts w:ascii="Times New Roman" w:hAnsi="Times New Roman" w:cs="Times New Roman"/>
          <w:sz w:val="24"/>
          <w:szCs w:val="24"/>
        </w:rPr>
        <w:t>dahilinde incelemeye alınan çalışm</w:t>
      </w:r>
      <w:r w:rsidR="000B738B">
        <w:rPr>
          <w:rFonts w:ascii="Times New Roman" w:hAnsi="Times New Roman" w:cs="Times New Roman"/>
          <w:sz w:val="24"/>
          <w:szCs w:val="24"/>
        </w:rPr>
        <w:t xml:space="preserve">alara ait kodların belirlenerek </w:t>
      </w:r>
      <w:r w:rsidR="00990B57">
        <w:rPr>
          <w:rFonts w:ascii="Times New Roman" w:hAnsi="Times New Roman" w:cs="Times New Roman"/>
          <w:sz w:val="24"/>
          <w:szCs w:val="24"/>
        </w:rPr>
        <w:t xml:space="preserve">hataların en aza </w:t>
      </w:r>
      <w:r w:rsidR="000B738B">
        <w:rPr>
          <w:rFonts w:ascii="Times New Roman" w:hAnsi="Times New Roman" w:cs="Times New Roman"/>
          <w:sz w:val="24"/>
          <w:szCs w:val="24"/>
        </w:rPr>
        <w:t>düşürülmesi i</w:t>
      </w:r>
      <w:r w:rsidR="00990B57">
        <w:rPr>
          <w:rFonts w:ascii="Times New Roman" w:hAnsi="Times New Roman" w:cs="Times New Roman"/>
          <w:sz w:val="24"/>
          <w:szCs w:val="24"/>
        </w:rPr>
        <w:t xml:space="preserve">çin </w:t>
      </w:r>
      <w:r w:rsidR="000B738B">
        <w:rPr>
          <w:rFonts w:ascii="Times New Roman" w:hAnsi="Times New Roman" w:cs="Times New Roman"/>
          <w:sz w:val="24"/>
          <w:szCs w:val="24"/>
        </w:rPr>
        <w:t xml:space="preserve">bu kodlar </w:t>
      </w:r>
      <w:r w:rsidR="00990B57">
        <w:rPr>
          <w:rFonts w:ascii="Times New Roman" w:hAnsi="Times New Roman" w:cs="Times New Roman"/>
          <w:sz w:val="24"/>
          <w:szCs w:val="24"/>
        </w:rPr>
        <w:t xml:space="preserve">uzun süre </w:t>
      </w:r>
      <w:r w:rsidRPr="00C11A94">
        <w:rPr>
          <w:rFonts w:ascii="Times New Roman" w:hAnsi="Times New Roman" w:cs="Times New Roman"/>
          <w:sz w:val="24"/>
          <w:szCs w:val="24"/>
        </w:rPr>
        <w:t xml:space="preserve">incelenmiş ve </w:t>
      </w:r>
      <w:r w:rsidR="000B738B">
        <w:rPr>
          <w:rFonts w:ascii="Times New Roman" w:hAnsi="Times New Roman" w:cs="Times New Roman"/>
          <w:sz w:val="24"/>
          <w:szCs w:val="24"/>
        </w:rPr>
        <w:t xml:space="preserve">ulaşılan bilgiler </w:t>
      </w:r>
      <w:proofErr w:type="spellStart"/>
      <w:r w:rsidR="000B738B">
        <w:rPr>
          <w:rFonts w:ascii="Times New Roman" w:hAnsi="Times New Roman" w:cs="Times New Roman"/>
          <w:sz w:val="24"/>
          <w:szCs w:val="24"/>
        </w:rPr>
        <w:t>excel</w:t>
      </w:r>
      <w:proofErr w:type="spellEnd"/>
      <w:r w:rsidR="000B738B">
        <w:rPr>
          <w:rFonts w:ascii="Times New Roman" w:hAnsi="Times New Roman" w:cs="Times New Roman"/>
          <w:sz w:val="24"/>
          <w:szCs w:val="24"/>
        </w:rPr>
        <w:t xml:space="preserve"> tablosuna aktarılmıştır.</w:t>
      </w:r>
    </w:p>
    <w:p w14:paraId="7F3E4401" w14:textId="77777777" w:rsidR="007C6D17" w:rsidRDefault="00444382" w:rsidP="00A540A2">
      <w:pPr>
        <w:spacing w:line="360" w:lineRule="auto"/>
        <w:ind w:firstLine="680"/>
        <w:jc w:val="both"/>
        <w:rPr>
          <w:rFonts w:ascii="Times New Roman" w:hAnsi="Times New Roman" w:cs="Times New Roman"/>
          <w:sz w:val="24"/>
          <w:szCs w:val="24"/>
        </w:rPr>
      </w:pPr>
      <w:proofErr w:type="spellStart"/>
      <w:r>
        <w:rPr>
          <w:rFonts w:ascii="Times New Roman" w:hAnsi="Times New Roman" w:cs="Times New Roman"/>
          <w:sz w:val="24"/>
          <w:szCs w:val="24"/>
        </w:rPr>
        <w:t>Metasentez</w:t>
      </w:r>
      <w:proofErr w:type="spellEnd"/>
      <w:r>
        <w:rPr>
          <w:rFonts w:ascii="Times New Roman" w:hAnsi="Times New Roman" w:cs="Times New Roman"/>
          <w:sz w:val="24"/>
          <w:szCs w:val="24"/>
        </w:rPr>
        <w:t xml:space="preserve"> araştırmalara</w:t>
      </w:r>
      <w:r w:rsidR="00DF6E23">
        <w:rPr>
          <w:rFonts w:ascii="Times New Roman" w:hAnsi="Times New Roman" w:cs="Times New Roman"/>
          <w:sz w:val="24"/>
          <w:szCs w:val="24"/>
        </w:rPr>
        <w:t xml:space="preserve"> yönelik yapılan incelemeler sonucunda</w:t>
      </w:r>
      <w:r>
        <w:rPr>
          <w:rFonts w:ascii="Times New Roman" w:hAnsi="Times New Roman" w:cs="Times New Roman"/>
          <w:sz w:val="24"/>
          <w:szCs w:val="24"/>
        </w:rPr>
        <w:t>,</w:t>
      </w:r>
      <w:r w:rsidR="009100DD">
        <w:rPr>
          <w:rFonts w:ascii="Times New Roman" w:hAnsi="Times New Roman" w:cs="Times New Roman"/>
          <w:sz w:val="24"/>
          <w:szCs w:val="24"/>
        </w:rPr>
        <w:t xml:space="preserve"> </w:t>
      </w:r>
      <w:r w:rsidR="009C269A" w:rsidRPr="009C269A">
        <w:rPr>
          <w:rFonts w:ascii="Times New Roman" w:hAnsi="Times New Roman" w:cs="Times New Roman"/>
          <w:sz w:val="24"/>
          <w:szCs w:val="24"/>
        </w:rPr>
        <w:t>araştırma</w:t>
      </w:r>
      <w:r w:rsidR="00DF6E23">
        <w:rPr>
          <w:rFonts w:ascii="Times New Roman" w:hAnsi="Times New Roman" w:cs="Times New Roman"/>
          <w:sz w:val="24"/>
          <w:szCs w:val="24"/>
        </w:rPr>
        <w:t>nın</w:t>
      </w:r>
      <w:r w:rsidR="009C269A" w:rsidRPr="009C269A">
        <w:rPr>
          <w:rFonts w:ascii="Times New Roman" w:hAnsi="Times New Roman" w:cs="Times New Roman"/>
          <w:sz w:val="24"/>
          <w:szCs w:val="24"/>
        </w:rPr>
        <w:t xml:space="preserve"> bütünlüğünü </w:t>
      </w:r>
      <w:r w:rsidR="00DF6E23">
        <w:rPr>
          <w:rFonts w:ascii="Times New Roman" w:hAnsi="Times New Roman" w:cs="Times New Roman"/>
          <w:sz w:val="24"/>
          <w:szCs w:val="24"/>
        </w:rPr>
        <w:t>devam</w:t>
      </w:r>
      <w:r w:rsidR="00CC43C7">
        <w:rPr>
          <w:rFonts w:ascii="Times New Roman" w:hAnsi="Times New Roman" w:cs="Times New Roman"/>
          <w:sz w:val="24"/>
          <w:szCs w:val="24"/>
        </w:rPr>
        <w:t xml:space="preserve"> ettirmenin bir anahtarı olarak</w:t>
      </w:r>
      <w:r w:rsidR="008F3810">
        <w:rPr>
          <w:rFonts w:ascii="Times New Roman" w:hAnsi="Times New Roman" w:cs="Times New Roman"/>
          <w:sz w:val="24"/>
          <w:szCs w:val="24"/>
        </w:rPr>
        <w:t xml:space="preserve"> </w:t>
      </w:r>
      <w:r w:rsidR="00DF6E23" w:rsidRPr="009C269A">
        <w:rPr>
          <w:rFonts w:ascii="Times New Roman" w:hAnsi="Times New Roman" w:cs="Times New Roman"/>
          <w:sz w:val="24"/>
          <w:szCs w:val="24"/>
        </w:rPr>
        <w:t xml:space="preserve">bütüncül </w:t>
      </w:r>
      <w:r w:rsidR="009C269A" w:rsidRPr="009C269A">
        <w:rPr>
          <w:rFonts w:ascii="Times New Roman" w:hAnsi="Times New Roman" w:cs="Times New Roman"/>
          <w:sz w:val="24"/>
          <w:szCs w:val="24"/>
        </w:rPr>
        <w:t xml:space="preserve">ve </w:t>
      </w:r>
      <w:r w:rsidR="00DF6E23" w:rsidRPr="009C269A">
        <w:rPr>
          <w:rFonts w:ascii="Times New Roman" w:hAnsi="Times New Roman" w:cs="Times New Roman"/>
          <w:sz w:val="24"/>
          <w:szCs w:val="24"/>
        </w:rPr>
        <w:t>tarafsız</w:t>
      </w:r>
      <w:r w:rsidR="00785A94">
        <w:rPr>
          <w:rFonts w:ascii="Times New Roman" w:hAnsi="Times New Roman" w:cs="Times New Roman"/>
          <w:sz w:val="24"/>
          <w:szCs w:val="24"/>
        </w:rPr>
        <w:t xml:space="preserve"> biçimde</w:t>
      </w:r>
      <w:r w:rsidR="008F3810">
        <w:rPr>
          <w:rFonts w:ascii="Times New Roman" w:hAnsi="Times New Roman" w:cs="Times New Roman"/>
          <w:sz w:val="24"/>
          <w:szCs w:val="24"/>
        </w:rPr>
        <w:t xml:space="preserve"> </w:t>
      </w:r>
      <w:r w:rsidR="009C269A" w:rsidRPr="009C269A">
        <w:rPr>
          <w:rFonts w:ascii="Times New Roman" w:hAnsi="Times New Roman" w:cs="Times New Roman"/>
          <w:sz w:val="24"/>
          <w:szCs w:val="24"/>
        </w:rPr>
        <w:t>veri örneklem</w:t>
      </w:r>
      <w:r>
        <w:rPr>
          <w:rFonts w:ascii="Times New Roman" w:hAnsi="Times New Roman" w:cs="Times New Roman"/>
          <w:sz w:val="24"/>
          <w:szCs w:val="24"/>
        </w:rPr>
        <w:t xml:space="preserve">ek, analiz yapmak ve yeterli motivasyonu sağlamak </w:t>
      </w:r>
      <w:r w:rsidR="00C11A94">
        <w:rPr>
          <w:rFonts w:ascii="Times New Roman" w:hAnsi="Times New Roman" w:cs="Times New Roman"/>
          <w:sz w:val="24"/>
          <w:szCs w:val="24"/>
        </w:rPr>
        <w:t xml:space="preserve">için </w:t>
      </w:r>
      <w:r w:rsidR="009C269A" w:rsidRPr="009C269A">
        <w:rPr>
          <w:rFonts w:ascii="Times New Roman" w:hAnsi="Times New Roman" w:cs="Times New Roman"/>
          <w:sz w:val="24"/>
          <w:szCs w:val="24"/>
        </w:rPr>
        <w:t>bir</w:t>
      </w:r>
      <w:r w:rsidR="00785A94">
        <w:rPr>
          <w:rFonts w:ascii="Times New Roman" w:hAnsi="Times New Roman" w:cs="Times New Roman"/>
          <w:sz w:val="24"/>
          <w:szCs w:val="24"/>
        </w:rPr>
        <w:t>den çok</w:t>
      </w:r>
      <w:r w:rsidR="009C269A" w:rsidRPr="009C269A">
        <w:rPr>
          <w:rFonts w:ascii="Times New Roman" w:hAnsi="Times New Roman" w:cs="Times New Roman"/>
          <w:sz w:val="24"/>
          <w:szCs w:val="24"/>
        </w:rPr>
        <w:t xml:space="preserve"> yazar</w:t>
      </w:r>
      <w:r w:rsidR="00785A94">
        <w:rPr>
          <w:rFonts w:ascii="Times New Roman" w:hAnsi="Times New Roman" w:cs="Times New Roman"/>
          <w:sz w:val="24"/>
          <w:szCs w:val="24"/>
        </w:rPr>
        <w:t xml:space="preserve">ın birlikte </w:t>
      </w:r>
      <w:r w:rsidR="00C11A94">
        <w:rPr>
          <w:rFonts w:ascii="Times New Roman" w:hAnsi="Times New Roman" w:cs="Times New Roman"/>
          <w:sz w:val="24"/>
          <w:szCs w:val="24"/>
        </w:rPr>
        <w:t xml:space="preserve">çalışması gerektiği ifade edilmiştir. </w:t>
      </w:r>
      <w:r w:rsidR="00785A94">
        <w:rPr>
          <w:rFonts w:ascii="Times New Roman" w:hAnsi="Times New Roman" w:cs="Times New Roman"/>
          <w:sz w:val="24"/>
          <w:szCs w:val="24"/>
        </w:rPr>
        <w:t xml:space="preserve">Birden çok </w:t>
      </w:r>
      <w:r w:rsidR="009C269A" w:rsidRPr="009C269A">
        <w:rPr>
          <w:rFonts w:ascii="Times New Roman" w:hAnsi="Times New Roman" w:cs="Times New Roman"/>
          <w:sz w:val="24"/>
          <w:szCs w:val="24"/>
        </w:rPr>
        <w:t>araştırmacının veri analiz</w:t>
      </w:r>
      <w:r w:rsidR="00785A94">
        <w:rPr>
          <w:rFonts w:ascii="Times New Roman" w:hAnsi="Times New Roman" w:cs="Times New Roman"/>
          <w:sz w:val="24"/>
          <w:szCs w:val="24"/>
        </w:rPr>
        <w:t xml:space="preserve">inde bir arada </w:t>
      </w:r>
      <w:r w:rsidR="009C269A" w:rsidRPr="009C269A">
        <w:rPr>
          <w:rFonts w:ascii="Times New Roman" w:hAnsi="Times New Roman" w:cs="Times New Roman"/>
          <w:sz w:val="24"/>
          <w:szCs w:val="24"/>
        </w:rPr>
        <w:t xml:space="preserve">çalıştığı durumlarda, kodlama güvenirliğine </w:t>
      </w:r>
      <w:r w:rsidR="00785A94">
        <w:rPr>
          <w:rFonts w:ascii="Times New Roman" w:hAnsi="Times New Roman" w:cs="Times New Roman"/>
          <w:sz w:val="24"/>
          <w:szCs w:val="24"/>
        </w:rPr>
        <w:t xml:space="preserve">yönelik </w:t>
      </w:r>
      <w:r w:rsidR="009C269A" w:rsidRPr="009C269A">
        <w:rPr>
          <w:rFonts w:ascii="Times New Roman" w:hAnsi="Times New Roman" w:cs="Times New Roman"/>
          <w:sz w:val="24"/>
          <w:szCs w:val="24"/>
        </w:rPr>
        <w:t xml:space="preserve">bir çalışma yapmak gereklidir. Bu tür </w:t>
      </w:r>
      <w:r w:rsidR="00DF6E23">
        <w:rPr>
          <w:rFonts w:ascii="Times New Roman" w:hAnsi="Times New Roman" w:cs="Times New Roman"/>
          <w:sz w:val="24"/>
          <w:szCs w:val="24"/>
        </w:rPr>
        <w:t xml:space="preserve">araştırmalarda </w:t>
      </w:r>
      <w:r w:rsidR="009C269A" w:rsidRPr="009C269A">
        <w:rPr>
          <w:rFonts w:ascii="Times New Roman" w:hAnsi="Times New Roman" w:cs="Times New Roman"/>
          <w:sz w:val="24"/>
          <w:szCs w:val="24"/>
        </w:rPr>
        <w:t xml:space="preserve">en az %70 </w:t>
      </w:r>
      <w:r w:rsidR="00DF6E23">
        <w:rPr>
          <w:rFonts w:ascii="Times New Roman" w:hAnsi="Times New Roman" w:cs="Times New Roman"/>
          <w:sz w:val="24"/>
          <w:szCs w:val="24"/>
        </w:rPr>
        <w:t xml:space="preserve">seviyesinde </w:t>
      </w:r>
      <w:r w:rsidR="009C269A" w:rsidRPr="009C269A">
        <w:rPr>
          <w:rFonts w:ascii="Times New Roman" w:hAnsi="Times New Roman" w:cs="Times New Roman"/>
          <w:sz w:val="24"/>
          <w:szCs w:val="24"/>
        </w:rPr>
        <w:t xml:space="preserve">bir güvenirlik yüzdesine </w:t>
      </w:r>
      <w:r w:rsidR="00785A94">
        <w:rPr>
          <w:rFonts w:ascii="Times New Roman" w:hAnsi="Times New Roman" w:cs="Times New Roman"/>
          <w:sz w:val="24"/>
          <w:szCs w:val="24"/>
        </w:rPr>
        <w:t xml:space="preserve">erişmek </w:t>
      </w:r>
      <w:r w:rsidR="009C269A" w:rsidRPr="009C269A">
        <w:rPr>
          <w:rFonts w:ascii="Times New Roman" w:hAnsi="Times New Roman" w:cs="Times New Roman"/>
          <w:sz w:val="24"/>
          <w:szCs w:val="24"/>
        </w:rPr>
        <w:t xml:space="preserve">gerekmektedir. </w:t>
      </w:r>
      <w:r w:rsidR="00785A94">
        <w:rPr>
          <w:rFonts w:ascii="Times New Roman" w:hAnsi="Times New Roman" w:cs="Times New Roman"/>
          <w:sz w:val="24"/>
          <w:szCs w:val="24"/>
        </w:rPr>
        <w:t>Bazı görüşler ise güvenirlik oranının %</w:t>
      </w:r>
      <w:r w:rsidR="00F901C0">
        <w:rPr>
          <w:rFonts w:ascii="Times New Roman" w:hAnsi="Times New Roman" w:cs="Times New Roman"/>
          <w:sz w:val="24"/>
          <w:szCs w:val="24"/>
        </w:rPr>
        <w:t xml:space="preserve"> 83 olması gerektiği yönündedir (66).</w:t>
      </w:r>
    </w:p>
    <w:p w14:paraId="12C3D21A" w14:textId="77777777" w:rsidR="007C6D17" w:rsidRDefault="00C11A94" w:rsidP="007C6D17">
      <w:pPr>
        <w:spacing w:line="360" w:lineRule="auto"/>
        <w:ind w:firstLine="708"/>
        <w:jc w:val="both"/>
        <w:rPr>
          <w:rFonts w:ascii="Times New Roman" w:hAnsi="Times New Roman" w:cs="Times New Roman"/>
          <w:sz w:val="24"/>
          <w:szCs w:val="24"/>
        </w:rPr>
      </w:pPr>
      <w:r w:rsidRPr="00C11A94">
        <w:rPr>
          <w:rFonts w:ascii="Times New Roman" w:hAnsi="Times New Roman" w:cs="Times New Roman"/>
          <w:sz w:val="24"/>
          <w:szCs w:val="24"/>
        </w:rPr>
        <w:t>Güve</w:t>
      </w:r>
      <w:r w:rsidR="000A0367">
        <w:rPr>
          <w:rFonts w:ascii="Times New Roman" w:hAnsi="Times New Roman" w:cs="Times New Roman"/>
          <w:sz w:val="24"/>
          <w:szCs w:val="24"/>
        </w:rPr>
        <w:t xml:space="preserve">nirlik, yapılan araştırmaların bulgularının tekrardan </w:t>
      </w:r>
      <w:r w:rsidRPr="00C11A94">
        <w:rPr>
          <w:rFonts w:ascii="Times New Roman" w:hAnsi="Times New Roman" w:cs="Times New Roman"/>
          <w:sz w:val="24"/>
          <w:szCs w:val="24"/>
        </w:rPr>
        <w:t xml:space="preserve">üretilip üretilememesi ile </w:t>
      </w:r>
      <w:r w:rsidR="005B72B3">
        <w:rPr>
          <w:rFonts w:ascii="Times New Roman" w:hAnsi="Times New Roman" w:cs="Times New Roman"/>
          <w:sz w:val="24"/>
          <w:szCs w:val="24"/>
        </w:rPr>
        <w:t xml:space="preserve">ilişkilidir. </w:t>
      </w:r>
      <w:r w:rsidRPr="00C11A94">
        <w:rPr>
          <w:rFonts w:ascii="Times New Roman" w:hAnsi="Times New Roman" w:cs="Times New Roman"/>
          <w:sz w:val="24"/>
          <w:szCs w:val="24"/>
        </w:rPr>
        <w:t xml:space="preserve">Bu </w:t>
      </w:r>
      <w:proofErr w:type="spellStart"/>
      <w:r w:rsidR="00CC43C7">
        <w:rPr>
          <w:rFonts w:ascii="Times New Roman" w:hAnsi="Times New Roman" w:cs="Times New Roman"/>
          <w:sz w:val="24"/>
          <w:szCs w:val="24"/>
        </w:rPr>
        <w:t>metasentez</w:t>
      </w:r>
      <w:proofErr w:type="spellEnd"/>
      <w:r w:rsidR="00CC43C7">
        <w:rPr>
          <w:rFonts w:ascii="Times New Roman" w:hAnsi="Times New Roman" w:cs="Times New Roman"/>
          <w:sz w:val="24"/>
          <w:szCs w:val="24"/>
        </w:rPr>
        <w:t xml:space="preserve"> araştırma</w:t>
      </w:r>
      <w:r w:rsidR="000A0367">
        <w:rPr>
          <w:rFonts w:ascii="Times New Roman" w:hAnsi="Times New Roman" w:cs="Times New Roman"/>
          <w:sz w:val="24"/>
          <w:szCs w:val="24"/>
        </w:rPr>
        <w:t>da</w:t>
      </w:r>
      <w:r w:rsidR="00CC43C7">
        <w:rPr>
          <w:rFonts w:ascii="Times New Roman" w:hAnsi="Times New Roman" w:cs="Times New Roman"/>
          <w:sz w:val="24"/>
          <w:szCs w:val="24"/>
        </w:rPr>
        <w:t>,</w:t>
      </w:r>
      <w:r w:rsidR="000A0367">
        <w:rPr>
          <w:rFonts w:ascii="Times New Roman" w:hAnsi="Times New Roman" w:cs="Times New Roman"/>
          <w:sz w:val="24"/>
          <w:szCs w:val="24"/>
        </w:rPr>
        <w:t xml:space="preserve"> güvenirlik bakımından verilerin kaynağı açık bir şekilde tanımlanmış, ayrıntılı bir şekilde analiz yöntemleri </w:t>
      </w:r>
      <w:r w:rsidRPr="00C11A94">
        <w:rPr>
          <w:rFonts w:ascii="Times New Roman" w:hAnsi="Times New Roman" w:cs="Times New Roman"/>
          <w:sz w:val="24"/>
          <w:szCs w:val="24"/>
        </w:rPr>
        <w:t>i</w:t>
      </w:r>
      <w:r w:rsidR="005923D5">
        <w:rPr>
          <w:rFonts w:ascii="Times New Roman" w:hAnsi="Times New Roman" w:cs="Times New Roman"/>
          <w:sz w:val="24"/>
          <w:szCs w:val="24"/>
        </w:rPr>
        <w:t>fade edilmiş ve oluşturulan temaların ortaya çıkışı açıklanmıştır (</w:t>
      </w:r>
      <w:r w:rsidR="00AA2333" w:rsidRPr="00C11A94">
        <w:rPr>
          <w:rFonts w:ascii="Times New Roman" w:hAnsi="Times New Roman" w:cs="Times New Roman"/>
          <w:sz w:val="24"/>
          <w:szCs w:val="24"/>
        </w:rPr>
        <w:t>66)</w:t>
      </w:r>
      <w:r w:rsidR="005923D5">
        <w:rPr>
          <w:rFonts w:ascii="Times New Roman" w:hAnsi="Times New Roman" w:cs="Times New Roman"/>
          <w:sz w:val="24"/>
          <w:szCs w:val="24"/>
        </w:rPr>
        <w:t xml:space="preserve">. </w:t>
      </w:r>
      <w:bookmarkStart w:id="35" w:name="_Toc94004377"/>
    </w:p>
    <w:p w14:paraId="7D5FED1C" w14:textId="77777777" w:rsidR="007C6D17" w:rsidRDefault="007C6D17">
      <w:pPr>
        <w:rPr>
          <w:rFonts w:ascii="Times New Roman" w:hAnsi="Times New Roman" w:cs="Times New Roman"/>
          <w:sz w:val="24"/>
          <w:szCs w:val="24"/>
        </w:rPr>
      </w:pPr>
      <w:r>
        <w:rPr>
          <w:rFonts w:ascii="Times New Roman" w:hAnsi="Times New Roman" w:cs="Times New Roman"/>
          <w:sz w:val="24"/>
          <w:szCs w:val="24"/>
        </w:rPr>
        <w:br w:type="page"/>
      </w:r>
    </w:p>
    <w:p w14:paraId="641837D1" w14:textId="77777777" w:rsidR="00EC36D7" w:rsidRPr="00F63A3B" w:rsidRDefault="006944C1" w:rsidP="00F63A3B">
      <w:pPr>
        <w:pStyle w:val="Balk1"/>
        <w:rPr>
          <w:rFonts w:cs="Times New Roman"/>
          <w:sz w:val="24"/>
          <w:szCs w:val="24"/>
        </w:rPr>
      </w:pPr>
      <w:r>
        <w:lastRenderedPageBreak/>
        <w:t xml:space="preserve">4. </w:t>
      </w:r>
      <w:r w:rsidR="00EC36D7" w:rsidRPr="0041637E">
        <w:t>BULGULAR</w:t>
      </w:r>
      <w:bookmarkEnd w:id="35"/>
    </w:p>
    <w:p w14:paraId="10223574" w14:textId="77777777" w:rsidR="000D2E2F" w:rsidRDefault="000D2E2F" w:rsidP="00BC3A0C">
      <w:pPr>
        <w:spacing w:after="120" w:line="360" w:lineRule="auto"/>
        <w:ind w:firstLine="680"/>
        <w:jc w:val="both"/>
        <w:rPr>
          <w:rFonts w:ascii="Times New Roman" w:hAnsi="Times New Roman" w:cs="Times New Roman"/>
          <w:sz w:val="24"/>
          <w:szCs w:val="24"/>
        </w:rPr>
      </w:pPr>
    </w:p>
    <w:p w14:paraId="0B696588" w14:textId="77777777" w:rsidR="00EC36D7" w:rsidRPr="00BC3A0C" w:rsidRDefault="00EC36D7" w:rsidP="00BC3A0C">
      <w:pPr>
        <w:spacing w:after="120" w:line="360" w:lineRule="auto"/>
        <w:ind w:firstLine="680"/>
        <w:jc w:val="both"/>
        <w:rPr>
          <w:rFonts w:ascii="Times New Roman" w:hAnsi="Times New Roman" w:cs="Times New Roman"/>
          <w:sz w:val="24"/>
          <w:szCs w:val="24"/>
        </w:rPr>
      </w:pPr>
      <w:r w:rsidRPr="00BC3A0C">
        <w:rPr>
          <w:rFonts w:ascii="Times New Roman" w:hAnsi="Times New Roman" w:cs="Times New Roman"/>
          <w:sz w:val="24"/>
          <w:szCs w:val="24"/>
        </w:rPr>
        <w:t>Bu bölümde araştırma alt problemlerine ilişkin yapılan analiz sonucunda elde edilen bulgular tablolar ve şekillerle sunularak yorumlanmıştır.</w:t>
      </w:r>
    </w:p>
    <w:p w14:paraId="6568C355" w14:textId="77777777" w:rsidR="00EC36D7" w:rsidRPr="0028277D" w:rsidRDefault="00EC36D7" w:rsidP="00BC3A0C">
      <w:pPr>
        <w:spacing w:after="120" w:line="360" w:lineRule="auto"/>
        <w:ind w:firstLine="680"/>
        <w:jc w:val="both"/>
        <w:rPr>
          <w:rFonts w:ascii="Times New Roman" w:hAnsi="Times New Roman" w:cs="Times New Roman"/>
          <w:sz w:val="24"/>
          <w:szCs w:val="24"/>
        </w:rPr>
      </w:pPr>
      <w:r w:rsidRPr="00BC3A0C">
        <w:rPr>
          <w:rFonts w:ascii="Times New Roman" w:hAnsi="Times New Roman" w:cs="Times New Roman"/>
          <w:sz w:val="24"/>
          <w:szCs w:val="24"/>
        </w:rPr>
        <w:t>Araştırmanın birinci alt problemi dijital bağımlılık üzerine yapılan çalışmaların yayın yılına, yayın türüne, ele alınan bağımlılık türüne,</w:t>
      </w:r>
      <w:r w:rsidRPr="0028277D">
        <w:rPr>
          <w:rFonts w:ascii="Times New Roman" w:hAnsi="Times New Roman" w:cs="Times New Roman"/>
          <w:sz w:val="24"/>
          <w:szCs w:val="24"/>
        </w:rPr>
        <w:t xml:space="preserve"> yöntemine, yapıldığı okul türüne, örneklem sayısına, kullanılan ölçeğe göre dağılımı nasıldır? Şeklinde belirlenmişti. İlk olarak dijital bağımlılık üzerine yapılan araştırmaların yayın yılına göre dağılımı incele</w:t>
      </w:r>
      <w:r w:rsidR="001355B8">
        <w:rPr>
          <w:rFonts w:ascii="Times New Roman" w:hAnsi="Times New Roman" w:cs="Times New Roman"/>
          <w:sz w:val="24"/>
          <w:szCs w:val="24"/>
        </w:rPr>
        <w:t>nmiş olup elde edilen bulgular Ş</w:t>
      </w:r>
      <w:r w:rsidRPr="0028277D">
        <w:rPr>
          <w:rFonts w:ascii="Times New Roman" w:hAnsi="Times New Roman" w:cs="Times New Roman"/>
          <w:sz w:val="24"/>
          <w:szCs w:val="24"/>
        </w:rPr>
        <w:t xml:space="preserve">ekil </w:t>
      </w:r>
      <w:r w:rsidR="001355B8">
        <w:rPr>
          <w:rFonts w:ascii="Times New Roman" w:hAnsi="Times New Roman" w:cs="Times New Roman"/>
          <w:sz w:val="24"/>
          <w:szCs w:val="24"/>
        </w:rPr>
        <w:t>4.</w:t>
      </w:r>
      <w:r w:rsidRPr="0028277D">
        <w:rPr>
          <w:rFonts w:ascii="Times New Roman" w:hAnsi="Times New Roman" w:cs="Times New Roman"/>
          <w:sz w:val="24"/>
          <w:szCs w:val="24"/>
        </w:rPr>
        <w:t>1’de sunulmuştur.</w:t>
      </w:r>
    </w:p>
    <w:p w14:paraId="7F1A852B" w14:textId="77777777" w:rsidR="00EC36D7" w:rsidRDefault="00EC36D7" w:rsidP="00EC36D7">
      <w:pPr>
        <w:jc w:val="center"/>
        <w:rPr>
          <w:rFonts w:ascii="Times New Roman" w:hAnsi="Times New Roman" w:cs="Times New Roman"/>
          <w:sz w:val="24"/>
          <w:szCs w:val="24"/>
        </w:rPr>
      </w:pPr>
      <w:r w:rsidRPr="008E38DE">
        <w:rPr>
          <w:rFonts w:ascii="Times New Roman" w:hAnsi="Times New Roman" w:cs="Times New Roman"/>
          <w:noProof/>
          <w:sz w:val="24"/>
          <w:szCs w:val="24"/>
          <w:lang w:eastAsia="tr-TR"/>
        </w:rPr>
        <w:drawing>
          <wp:inline distT="0" distB="0" distL="0" distR="0" wp14:anchorId="5AF058D6" wp14:editId="518CED79">
            <wp:extent cx="4314825" cy="2514600"/>
            <wp:effectExtent l="0" t="0" r="9525" b="0"/>
            <wp:docPr id="78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73B50A" w14:textId="77777777" w:rsidR="00BC3A0C" w:rsidRPr="00A06D96" w:rsidRDefault="00BC3A0C" w:rsidP="00BC3A0C">
      <w:pPr>
        <w:pStyle w:val="EKL"/>
        <w:rPr>
          <w:b w:val="0"/>
        </w:rPr>
      </w:pPr>
      <w:bookmarkStart w:id="36" w:name="_Toc94004526"/>
      <w:r w:rsidRPr="00BC3A0C">
        <w:t xml:space="preserve">Şekil 4.1. </w:t>
      </w:r>
      <w:r w:rsidRPr="00A06D96">
        <w:rPr>
          <w:b w:val="0"/>
        </w:rPr>
        <w:t>Araştırmaların yayın yılına göre dağılımı</w:t>
      </w:r>
      <w:bookmarkEnd w:id="36"/>
    </w:p>
    <w:p w14:paraId="6CF50231" w14:textId="77777777" w:rsidR="00EC36D7" w:rsidRPr="00BC3A0C" w:rsidRDefault="00EC36D7" w:rsidP="00BC3A0C">
      <w:pPr>
        <w:spacing w:after="120" w:line="360" w:lineRule="auto"/>
        <w:ind w:firstLine="680"/>
        <w:jc w:val="both"/>
        <w:rPr>
          <w:rFonts w:ascii="Times New Roman" w:hAnsi="Times New Roman" w:cs="Times New Roman"/>
          <w:sz w:val="24"/>
          <w:szCs w:val="24"/>
        </w:rPr>
      </w:pPr>
      <w:r w:rsidRPr="00BC3A0C">
        <w:rPr>
          <w:rFonts w:ascii="Times New Roman" w:hAnsi="Times New Roman" w:cs="Times New Roman"/>
          <w:sz w:val="24"/>
          <w:szCs w:val="24"/>
        </w:rPr>
        <w:t xml:space="preserve">Şekil </w:t>
      </w:r>
      <w:r w:rsidR="001355B8">
        <w:rPr>
          <w:rFonts w:ascii="Times New Roman" w:hAnsi="Times New Roman" w:cs="Times New Roman"/>
          <w:sz w:val="24"/>
          <w:szCs w:val="24"/>
        </w:rPr>
        <w:t>4.</w:t>
      </w:r>
      <w:r w:rsidR="003B31D5">
        <w:rPr>
          <w:rFonts w:ascii="Times New Roman" w:hAnsi="Times New Roman" w:cs="Times New Roman"/>
          <w:sz w:val="24"/>
          <w:szCs w:val="24"/>
        </w:rPr>
        <w:t>1</w:t>
      </w:r>
      <w:r w:rsidR="009100DD">
        <w:rPr>
          <w:rFonts w:ascii="Times New Roman" w:hAnsi="Times New Roman" w:cs="Times New Roman"/>
          <w:sz w:val="24"/>
          <w:szCs w:val="24"/>
        </w:rPr>
        <w:t xml:space="preserve"> </w:t>
      </w:r>
      <w:r w:rsidRPr="00BC3A0C">
        <w:rPr>
          <w:rFonts w:ascii="Times New Roman" w:hAnsi="Times New Roman" w:cs="Times New Roman"/>
          <w:sz w:val="24"/>
          <w:szCs w:val="24"/>
        </w:rPr>
        <w:t>incelendiğinde 2016 yılında (N=17), 2017 yılında (N=22), 2018 yılında (N=41), 2019 yılında (N=71), 2020 yılında (N=34) araştırmanın yapıldığı görülmektedir. Dijital bağımlılık üzerine yapılan araştırmaların genel olarak 2016-2021 yılları arasında artış gösterdiği görülmektedir. Her ne kadar 2021 yılında yayın sayısı son üç yıla göre düşük seviyede olsa da bu durumun araştırma veri toplama sürecinin bu yıl içerinde sonlandırılmasından kaynaklandığı söylenebilir.</w:t>
      </w:r>
    </w:p>
    <w:p w14:paraId="0E620F89" w14:textId="77777777" w:rsidR="00EC36D7" w:rsidRPr="00BC3A0C" w:rsidRDefault="00EC36D7" w:rsidP="00BC3A0C">
      <w:pPr>
        <w:spacing w:after="120" w:line="360" w:lineRule="auto"/>
        <w:ind w:firstLine="680"/>
        <w:jc w:val="both"/>
        <w:rPr>
          <w:rFonts w:ascii="Times New Roman" w:hAnsi="Times New Roman" w:cs="Times New Roman"/>
          <w:sz w:val="24"/>
          <w:szCs w:val="24"/>
        </w:rPr>
      </w:pPr>
      <w:r w:rsidRPr="00BC3A0C">
        <w:rPr>
          <w:rFonts w:ascii="Times New Roman" w:hAnsi="Times New Roman" w:cs="Times New Roman"/>
          <w:sz w:val="24"/>
          <w:szCs w:val="24"/>
        </w:rPr>
        <w:t>Dijital bağımlılık üzerine yapılan araştırmaların yayın türüne göre dağılımı incele</w:t>
      </w:r>
      <w:r w:rsidR="00436577">
        <w:rPr>
          <w:rFonts w:ascii="Times New Roman" w:hAnsi="Times New Roman" w:cs="Times New Roman"/>
          <w:sz w:val="24"/>
          <w:szCs w:val="24"/>
        </w:rPr>
        <w:t>nmiş olup elde edilen bulgular Ş</w:t>
      </w:r>
      <w:r w:rsidRPr="00BC3A0C">
        <w:rPr>
          <w:rFonts w:ascii="Times New Roman" w:hAnsi="Times New Roman" w:cs="Times New Roman"/>
          <w:sz w:val="24"/>
          <w:szCs w:val="24"/>
        </w:rPr>
        <w:t xml:space="preserve">ekil </w:t>
      </w:r>
      <w:r w:rsidR="001355B8">
        <w:rPr>
          <w:rFonts w:ascii="Times New Roman" w:hAnsi="Times New Roman" w:cs="Times New Roman"/>
          <w:sz w:val="24"/>
          <w:szCs w:val="24"/>
        </w:rPr>
        <w:t>4.</w:t>
      </w:r>
      <w:r w:rsidRPr="00BC3A0C">
        <w:rPr>
          <w:rFonts w:ascii="Times New Roman" w:hAnsi="Times New Roman" w:cs="Times New Roman"/>
          <w:sz w:val="24"/>
          <w:szCs w:val="24"/>
        </w:rPr>
        <w:t>2’de sunulmuştur.</w:t>
      </w:r>
    </w:p>
    <w:p w14:paraId="62FAA673" w14:textId="77777777" w:rsidR="00EC36D7" w:rsidRDefault="00EC36D7" w:rsidP="00EC36D7">
      <w:pPr>
        <w:jc w:val="center"/>
        <w:rPr>
          <w:rFonts w:ascii="Times New Roman" w:hAnsi="Times New Roman" w:cs="Times New Roman"/>
          <w:sz w:val="24"/>
          <w:szCs w:val="24"/>
        </w:rPr>
      </w:pPr>
      <w:r w:rsidRPr="008E38DE">
        <w:rPr>
          <w:rFonts w:ascii="Times New Roman" w:hAnsi="Times New Roman" w:cs="Times New Roman"/>
          <w:noProof/>
          <w:sz w:val="24"/>
          <w:szCs w:val="24"/>
          <w:lang w:eastAsia="tr-TR"/>
        </w:rPr>
        <w:lastRenderedPageBreak/>
        <w:drawing>
          <wp:inline distT="0" distB="0" distL="0" distR="0" wp14:anchorId="267F0BBB" wp14:editId="72F1D76D">
            <wp:extent cx="4419600" cy="2695575"/>
            <wp:effectExtent l="0" t="0" r="0" b="9525"/>
            <wp:docPr id="78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D08602" w14:textId="77777777" w:rsidR="00BC3A0C" w:rsidRPr="00A06D96" w:rsidRDefault="00BC3A0C" w:rsidP="00BC3A0C">
      <w:pPr>
        <w:pStyle w:val="EKL"/>
        <w:rPr>
          <w:b w:val="0"/>
        </w:rPr>
      </w:pPr>
      <w:bookmarkStart w:id="37" w:name="_Toc94004527"/>
      <w:r w:rsidRPr="00BC3A0C">
        <w:t xml:space="preserve">Şekil 4.2. </w:t>
      </w:r>
      <w:r w:rsidRPr="00A06D96">
        <w:rPr>
          <w:b w:val="0"/>
        </w:rPr>
        <w:t>Araştırmaların yayın türüne göre dağılımı</w:t>
      </w:r>
      <w:bookmarkEnd w:id="37"/>
    </w:p>
    <w:p w14:paraId="0EB1DAB7" w14:textId="77777777" w:rsidR="00EC36D7" w:rsidRPr="00D11762" w:rsidRDefault="00EC36D7" w:rsidP="00D11762">
      <w:pPr>
        <w:spacing w:after="120" w:line="360" w:lineRule="auto"/>
        <w:ind w:firstLine="680"/>
        <w:jc w:val="both"/>
        <w:rPr>
          <w:rFonts w:ascii="Times New Roman" w:hAnsi="Times New Roman" w:cs="Times New Roman"/>
          <w:sz w:val="24"/>
          <w:szCs w:val="24"/>
        </w:rPr>
      </w:pPr>
      <w:r w:rsidRPr="00D11762">
        <w:rPr>
          <w:rFonts w:ascii="Times New Roman" w:hAnsi="Times New Roman" w:cs="Times New Roman"/>
          <w:sz w:val="24"/>
          <w:szCs w:val="24"/>
        </w:rPr>
        <w:t xml:space="preserve">Şekil </w:t>
      </w:r>
      <w:r w:rsidR="001355B8">
        <w:rPr>
          <w:rFonts w:ascii="Times New Roman" w:hAnsi="Times New Roman" w:cs="Times New Roman"/>
          <w:sz w:val="24"/>
          <w:szCs w:val="24"/>
        </w:rPr>
        <w:t>4.</w:t>
      </w:r>
      <w:r w:rsidRPr="00D11762">
        <w:rPr>
          <w:rFonts w:ascii="Times New Roman" w:hAnsi="Times New Roman" w:cs="Times New Roman"/>
          <w:sz w:val="24"/>
          <w:szCs w:val="24"/>
        </w:rPr>
        <w:t>2 incelendiğinde 2016-2020 yılları arasında yayınlanan makale sayısının (N=25), yüksek lisans tezi sayısının (N146) ve doktora tezi sayısının (N=32) olduğu görülmektedir. Dijital bağımlılık üzerine yapılan araştırmaların daha çok lisansüstü düzeyde olduğu ve yüksek lisans tezi ağırlıklı olduğu söylenebilir.</w:t>
      </w:r>
    </w:p>
    <w:p w14:paraId="582045BE" w14:textId="77777777" w:rsidR="00EC36D7" w:rsidRPr="00D11762" w:rsidRDefault="00EC36D7" w:rsidP="00D11762">
      <w:pPr>
        <w:spacing w:after="120" w:line="360" w:lineRule="auto"/>
        <w:ind w:firstLine="680"/>
        <w:jc w:val="both"/>
        <w:rPr>
          <w:rFonts w:ascii="Times New Roman" w:hAnsi="Times New Roman" w:cs="Times New Roman"/>
          <w:sz w:val="24"/>
          <w:szCs w:val="24"/>
        </w:rPr>
      </w:pPr>
      <w:r w:rsidRPr="00D11762">
        <w:rPr>
          <w:rFonts w:ascii="Times New Roman" w:hAnsi="Times New Roman" w:cs="Times New Roman"/>
          <w:sz w:val="24"/>
          <w:szCs w:val="24"/>
        </w:rPr>
        <w:t xml:space="preserve">Dijital bağımlılık üzerine yapılan araştırmalarda ele alınan bağımlılık türü incelenmiş </w:t>
      </w:r>
      <w:r w:rsidR="001355B8">
        <w:rPr>
          <w:rFonts w:ascii="Times New Roman" w:hAnsi="Times New Roman" w:cs="Times New Roman"/>
          <w:sz w:val="24"/>
          <w:szCs w:val="24"/>
        </w:rPr>
        <w:t>olup dağılıma ilişkin bulgular Ş</w:t>
      </w:r>
      <w:r w:rsidRPr="00D11762">
        <w:rPr>
          <w:rFonts w:ascii="Times New Roman" w:hAnsi="Times New Roman" w:cs="Times New Roman"/>
          <w:sz w:val="24"/>
          <w:szCs w:val="24"/>
        </w:rPr>
        <w:t xml:space="preserve">ekil </w:t>
      </w:r>
      <w:r w:rsidR="001355B8">
        <w:rPr>
          <w:rFonts w:ascii="Times New Roman" w:hAnsi="Times New Roman" w:cs="Times New Roman"/>
          <w:sz w:val="24"/>
          <w:szCs w:val="24"/>
        </w:rPr>
        <w:t>4.</w:t>
      </w:r>
      <w:r w:rsidRPr="00D11762">
        <w:rPr>
          <w:rFonts w:ascii="Times New Roman" w:hAnsi="Times New Roman" w:cs="Times New Roman"/>
          <w:sz w:val="24"/>
          <w:szCs w:val="24"/>
        </w:rPr>
        <w:t>3’de sunulmuştur.</w:t>
      </w:r>
    </w:p>
    <w:p w14:paraId="69206AC1" w14:textId="77777777" w:rsidR="00EC36D7" w:rsidRDefault="00EC36D7" w:rsidP="00A06D96">
      <w:pPr>
        <w:jc w:val="center"/>
        <w:rPr>
          <w:rFonts w:ascii="Times New Roman" w:hAnsi="Times New Roman" w:cs="Times New Roman"/>
          <w:sz w:val="24"/>
          <w:szCs w:val="24"/>
        </w:rPr>
      </w:pPr>
      <w:r w:rsidRPr="008E38DE">
        <w:rPr>
          <w:rFonts w:ascii="Times New Roman" w:hAnsi="Times New Roman" w:cs="Times New Roman"/>
          <w:noProof/>
          <w:sz w:val="24"/>
          <w:szCs w:val="24"/>
          <w:lang w:eastAsia="tr-TR"/>
        </w:rPr>
        <w:drawing>
          <wp:inline distT="0" distB="0" distL="0" distR="0" wp14:anchorId="42E27047" wp14:editId="03FA1B0E">
            <wp:extent cx="4476750" cy="2752725"/>
            <wp:effectExtent l="0" t="0" r="0" b="0"/>
            <wp:docPr id="78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AC5B10" w14:textId="77777777" w:rsidR="00D11762" w:rsidRPr="00A06D96" w:rsidRDefault="00D11762" w:rsidP="00D11762">
      <w:pPr>
        <w:pStyle w:val="EKL"/>
        <w:rPr>
          <w:b w:val="0"/>
        </w:rPr>
      </w:pPr>
      <w:bookmarkStart w:id="38" w:name="_Toc94004528"/>
      <w:r w:rsidRPr="00D11762">
        <w:t xml:space="preserve">Şekil 4.3. </w:t>
      </w:r>
      <w:r w:rsidRPr="00A06D96">
        <w:rPr>
          <w:b w:val="0"/>
        </w:rPr>
        <w:t>Araştırmaların bağımlılık türlerine göre dağılımı</w:t>
      </w:r>
      <w:bookmarkEnd w:id="38"/>
    </w:p>
    <w:p w14:paraId="3E2E2C56" w14:textId="77777777" w:rsidR="006944C1" w:rsidRDefault="006944C1" w:rsidP="005810F8">
      <w:pPr>
        <w:pStyle w:val="Default"/>
        <w:spacing w:after="120" w:line="360" w:lineRule="auto"/>
        <w:ind w:firstLine="680"/>
        <w:jc w:val="both"/>
        <w:rPr>
          <w:color w:val="auto"/>
        </w:rPr>
      </w:pPr>
    </w:p>
    <w:p w14:paraId="0C67A993" w14:textId="77777777" w:rsidR="00EC36D7" w:rsidRPr="00214CD4" w:rsidRDefault="00EC36D7" w:rsidP="005810F8">
      <w:pPr>
        <w:pStyle w:val="Default"/>
        <w:spacing w:after="120" w:line="360" w:lineRule="auto"/>
        <w:ind w:firstLine="680"/>
        <w:jc w:val="both"/>
        <w:rPr>
          <w:color w:val="auto"/>
        </w:rPr>
      </w:pPr>
      <w:r w:rsidRPr="00214CD4">
        <w:rPr>
          <w:color w:val="auto"/>
        </w:rPr>
        <w:lastRenderedPageBreak/>
        <w:t xml:space="preserve">Şekil </w:t>
      </w:r>
      <w:r w:rsidR="001355B8">
        <w:rPr>
          <w:color w:val="auto"/>
        </w:rPr>
        <w:t>4.</w:t>
      </w:r>
      <w:r w:rsidRPr="00214CD4">
        <w:rPr>
          <w:color w:val="auto"/>
        </w:rPr>
        <w:t>3</w:t>
      </w:r>
      <w:r w:rsidR="009100DD">
        <w:rPr>
          <w:color w:val="auto"/>
        </w:rPr>
        <w:t xml:space="preserve"> </w:t>
      </w:r>
      <w:r w:rsidRPr="00214CD4">
        <w:rPr>
          <w:color w:val="auto"/>
        </w:rPr>
        <w:t>incelendiğinde araştırmalarda e</w:t>
      </w:r>
      <w:r w:rsidR="00621870">
        <w:rPr>
          <w:color w:val="auto"/>
        </w:rPr>
        <w:t xml:space="preserve">le alınan bağımlılık türlerinin </w:t>
      </w:r>
      <w:r w:rsidR="00621870" w:rsidRPr="00214CD4">
        <w:rPr>
          <w:color w:val="auto"/>
        </w:rPr>
        <w:t>internet bağımlılığı (N=127)</w:t>
      </w:r>
      <w:r w:rsidR="00621870">
        <w:rPr>
          <w:color w:val="auto"/>
        </w:rPr>
        <w:t xml:space="preserve">, </w:t>
      </w:r>
      <w:r w:rsidR="00621870" w:rsidRPr="00214CD4">
        <w:rPr>
          <w:color w:val="auto"/>
        </w:rPr>
        <w:t>dijital oyun bağımlılığı (N=62)</w:t>
      </w:r>
      <w:r w:rsidR="00621870">
        <w:rPr>
          <w:color w:val="auto"/>
        </w:rPr>
        <w:t xml:space="preserve">, </w:t>
      </w:r>
      <w:r w:rsidRPr="00214CD4">
        <w:rPr>
          <w:color w:val="auto"/>
        </w:rPr>
        <w:t>akı</w:t>
      </w:r>
      <w:r w:rsidR="00621870">
        <w:rPr>
          <w:color w:val="auto"/>
        </w:rPr>
        <w:t xml:space="preserve">llı telefon bağımlılığı (N=38), </w:t>
      </w:r>
      <w:r w:rsidRPr="00214CD4">
        <w:rPr>
          <w:color w:val="auto"/>
        </w:rPr>
        <w:t>sosyal medya (N=23), televizyon (N=1) şeklinde olduğu görülmektedir. Araştırmalarda en çok internet bağımlılığı ele alınmıştır. Bu durumun çevrimiçi farklı ortamlarda bulunmanın doğrudan internetle olan ilişkisinden kaynaklandığı söylenebilir. En az ise televizyon bağımlılığı üzerine araştırmaların yapıldığı görülmektedir. Bu durum</w:t>
      </w:r>
      <w:r w:rsidR="008F3810">
        <w:rPr>
          <w:color w:val="auto"/>
        </w:rPr>
        <w:t>un</w:t>
      </w:r>
      <w:r w:rsidRPr="00214CD4">
        <w:rPr>
          <w:color w:val="auto"/>
        </w:rPr>
        <w:t xml:space="preserve"> son yıllarda birçok farklı teknolojik araçların ortaya çıkmasından ve bu araçların özellikleriyle diğer araçların yerini almasından ve kullanıcılara kolaylık sağlamasından kaynaklı olduğu söylenebilir. Dolayısıyla değişen teknolojiyle birlikte ele alınan bağımlılık türlerinin de değiştiği söylenebilir.</w:t>
      </w:r>
    </w:p>
    <w:p w14:paraId="7FE12711" w14:textId="77777777" w:rsidR="00EC36D7" w:rsidRDefault="00EC36D7" w:rsidP="00EC36D7">
      <w:pPr>
        <w:jc w:val="center"/>
        <w:rPr>
          <w:rFonts w:ascii="Times New Roman" w:hAnsi="Times New Roman" w:cs="Times New Roman"/>
          <w:sz w:val="24"/>
          <w:szCs w:val="24"/>
        </w:rPr>
      </w:pPr>
      <w:r w:rsidRPr="008E38DE">
        <w:rPr>
          <w:rFonts w:ascii="Times New Roman" w:hAnsi="Times New Roman" w:cs="Times New Roman"/>
          <w:noProof/>
          <w:sz w:val="24"/>
          <w:szCs w:val="24"/>
          <w:lang w:eastAsia="tr-TR"/>
        </w:rPr>
        <w:drawing>
          <wp:inline distT="0" distB="0" distL="0" distR="0" wp14:anchorId="2CEC9199" wp14:editId="0A9A6630">
            <wp:extent cx="4686300" cy="3209925"/>
            <wp:effectExtent l="0" t="0" r="0" b="0"/>
            <wp:docPr id="786"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A4BFFE" w14:textId="77777777" w:rsidR="00D11762" w:rsidRPr="00A06D96" w:rsidRDefault="00D11762" w:rsidP="00CE7872">
      <w:pPr>
        <w:pStyle w:val="EKL"/>
        <w:rPr>
          <w:b w:val="0"/>
        </w:rPr>
      </w:pPr>
      <w:bookmarkStart w:id="39" w:name="_Toc94004529"/>
      <w:r w:rsidRPr="00CE7872">
        <w:t xml:space="preserve">Şekil 4.4. </w:t>
      </w:r>
      <w:r w:rsidRPr="00A06D96">
        <w:rPr>
          <w:b w:val="0"/>
        </w:rPr>
        <w:t>Araştırma yöntemlerine göre dağılımı</w:t>
      </w:r>
      <w:bookmarkEnd w:id="39"/>
    </w:p>
    <w:p w14:paraId="7A66672F" w14:textId="77777777" w:rsidR="00EC36D7" w:rsidRPr="00CE7872" w:rsidRDefault="00EC36D7" w:rsidP="00CE7872">
      <w:pPr>
        <w:spacing w:after="120" w:line="360" w:lineRule="auto"/>
        <w:ind w:firstLine="680"/>
        <w:jc w:val="both"/>
        <w:rPr>
          <w:rFonts w:ascii="Times New Roman" w:hAnsi="Times New Roman" w:cs="Times New Roman"/>
          <w:sz w:val="24"/>
          <w:szCs w:val="24"/>
        </w:rPr>
      </w:pPr>
      <w:r w:rsidRPr="00CE7872">
        <w:rPr>
          <w:rFonts w:ascii="Times New Roman" w:hAnsi="Times New Roman" w:cs="Times New Roman"/>
          <w:sz w:val="24"/>
          <w:szCs w:val="24"/>
        </w:rPr>
        <w:t xml:space="preserve">Şekil </w:t>
      </w:r>
      <w:r w:rsidR="001355B8">
        <w:rPr>
          <w:rFonts w:ascii="Times New Roman" w:hAnsi="Times New Roman" w:cs="Times New Roman"/>
          <w:sz w:val="24"/>
          <w:szCs w:val="24"/>
        </w:rPr>
        <w:t>4.</w:t>
      </w:r>
      <w:r w:rsidRPr="00CE7872">
        <w:rPr>
          <w:rFonts w:ascii="Times New Roman" w:hAnsi="Times New Roman" w:cs="Times New Roman"/>
          <w:sz w:val="24"/>
          <w:szCs w:val="24"/>
        </w:rPr>
        <w:t>4</w:t>
      </w:r>
      <w:r w:rsidR="009100DD">
        <w:rPr>
          <w:rFonts w:ascii="Times New Roman" w:hAnsi="Times New Roman" w:cs="Times New Roman"/>
          <w:sz w:val="24"/>
          <w:szCs w:val="24"/>
        </w:rPr>
        <w:t xml:space="preserve"> </w:t>
      </w:r>
      <w:r w:rsidRPr="00CE7872">
        <w:rPr>
          <w:rFonts w:ascii="Times New Roman" w:hAnsi="Times New Roman" w:cs="Times New Roman"/>
          <w:sz w:val="24"/>
          <w:szCs w:val="24"/>
        </w:rPr>
        <w:t xml:space="preserve">incelendiğinde dijital bağımlılık üzerine yapılan araştırmaların dağılımının </w:t>
      </w:r>
      <w:proofErr w:type="spellStart"/>
      <w:r w:rsidRPr="00CE7872">
        <w:rPr>
          <w:rFonts w:ascii="Times New Roman" w:hAnsi="Times New Roman" w:cs="Times New Roman"/>
          <w:sz w:val="24"/>
          <w:szCs w:val="24"/>
        </w:rPr>
        <w:t>korelasyonel</w:t>
      </w:r>
      <w:proofErr w:type="spellEnd"/>
      <w:r w:rsidRPr="00CE7872">
        <w:rPr>
          <w:rFonts w:ascii="Times New Roman" w:hAnsi="Times New Roman" w:cs="Times New Roman"/>
          <w:sz w:val="24"/>
          <w:szCs w:val="24"/>
        </w:rPr>
        <w:t xml:space="preserve"> (N=126), </w:t>
      </w:r>
      <w:proofErr w:type="spellStart"/>
      <w:r w:rsidRPr="00CE7872">
        <w:rPr>
          <w:rFonts w:ascii="Times New Roman" w:hAnsi="Times New Roman" w:cs="Times New Roman"/>
          <w:sz w:val="24"/>
          <w:szCs w:val="24"/>
        </w:rPr>
        <w:t>betimsel</w:t>
      </w:r>
      <w:proofErr w:type="spellEnd"/>
      <w:r w:rsidRPr="00CE7872">
        <w:rPr>
          <w:rFonts w:ascii="Times New Roman" w:hAnsi="Times New Roman" w:cs="Times New Roman"/>
          <w:sz w:val="24"/>
          <w:szCs w:val="24"/>
        </w:rPr>
        <w:t xml:space="preserve">/tekil tarama (N=104), </w:t>
      </w:r>
      <w:proofErr w:type="spellStart"/>
      <w:r w:rsidRPr="00CE7872">
        <w:rPr>
          <w:rFonts w:ascii="Times New Roman" w:hAnsi="Times New Roman" w:cs="Times New Roman"/>
          <w:sz w:val="24"/>
          <w:szCs w:val="24"/>
        </w:rPr>
        <w:t>betimsel</w:t>
      </w:r>
      <w:proofErr w:type="spellEnd"/>
      <w:r w:rsidRPr="00CE7872">
        <w:rPr>
          <w:rFonts w:ascii="Times New Roman" w:hAnsi="Times New Roman" w:cs="Times New Roman"/>
          <w:sz w:val="24"/>
          <w:szCs w:val="24"/>
        </w:rPr>
        <w:t xml:space="preserve">/tekil tarama ve </w:t>
      </w:r>
      <w:proofErr w:type="spellStart"/>
      <w:r w:rsidRPr="00CE7872">
        <w:rPr>
          <w:rFonts w:ascii="Times New Roman" w:hAnsi="Times New Roman" w:cs="Times New Roman"/>
          <w:sz w:val="24"/>
          <w:szCs w:val="24"/>
        </w:rPr>
        <w:t>korelasyonel</w:t>
      </w:r>
      <w:proofErr w:type="spellEnd"/>
      <w:r w:rsidRPr="00CE7872">
        <w:rPr>
          <w:rFonts w:ascii="Times New Roman" w:hAnsi="Times New Roman" w:cs="Times New Roman"/>
          <w:sz w:val="24"/>
          <w:szCs w:val="24"/>
        </w:rPr>
        <w:t xml:space="preserve"> (N=8), karma (N=6), deneysel (N=3), </w:t>
      </w:r>
      <w:proofErr w:type="spellStart"/>
      <w:r w:rsidRPr="00CE7872">
        <w:rPr>
          <w:rFonts w:ascii="Times New Roman" w:hAnsi="Times New Roman" w:cs="Times New Roman"/>
          <w:sz w:val="24"/>
          <w:szCs w:val="24"/>
        </w:rPr>
        <w:t>nedensel</w:t>
      </w:r>
      <w:proofErr w:type="spellEnd"/>
      <w:r w:rsidRPr="00CE7872">
        <w:rPr>
          <w:rFonts w:ascii="Times New Roman" w:hAnsi="Times New Roman" w:cs="Times New Roman"/>
          <w:sz w:val="24"/>
          <w:szCs w:val="24"/>
        </w:rPr>
        <w:t xml:space="preserve"> karşılaştırma (N=2), </w:t>
      </w:r>
      <w:proofErr w:type="spellStart"/>
      <w:r w:rsidRPr="00CE7872">
        <w:rPr>
          <w:rFonts w:ascii="Times New Roman" w:hAnsi="Times New Roman" w:cs="Times New Roman"/>
          <w:sz w:val="24"/>
          <w:szCs w:val="24"/>
        </w:rPr>
        <w:t>betimsel</w:t>
      </w:r>
      <w:proofErr w:type="spellEnd"/>
      <w:r w:rsidRPr="00CE7872">
        <w:rPr>
          <w:rFonts w:ascii="Times New Roman" w:hAnsi="Times New Roman" w:cs="Times New Roman"/>
          <w:sz w:val="24"/>
          <w:szCs w:val="24"/>
        </w:rPr>
        <w:t xml:space="preserve">/tekil tarama, </w:t>
      </w:r>
      <w:proofErr w:type="spellStart"/>
      <w:r w:rsidRPr="00CE7872">
        <w:rPr>
          <w:rFonts w:ascii="Times New Roman" w:hAnsi="Times New Roman" w:cs="Times New Roman"/>
          <w:sz w:val="24"/>
          <w:szCs w:val="24"/>
        </w:rPr>
        <w:t>korelasyonel</w:t>
      </w:r>
      <w:proofErr w:type="spellEnd"/>
      <w:r w:rsidRPr="00CE7872">
        <w:rPr>
          <w:rFonts w:ascii="Times New Roman" w:hAnsi="Times New Roman" w:cs="Times New Roman"/>
          <w:sz w:val="24"/>
          <w:szCs w:val="24"/>
        </w:rPr>
        <w:t xml:space="preserve"> ve </w:t>
      </w:r>
      <w:proofErr w:type="spellStart"/>
      <w:r w:rsidRPr="00CE7872">
        <w:rPr>
          <w:rFonts w:ascii="Times New Roman" w:hAnsi="Times New Roman" w:cs="Times New Roman"/>
          <w:sz w:val="24"/>
          <w:szCs w:val="24"/>
        </w:rPr>
        <w:t>nedensel</w:t>
      </w:r>
      <w:proofErr w:type="spellEnd"/>
      <w:r w:rsidRPr="00CE7872">
        <w:rPr>
          <w:rFonts w:ascii="Times New Roman" w:hAnsi="Times New Roman" w:cs="Times New Roman"/>
          <w:sz w:val="24"/>
          <w:szCs w:val="24"/>
        </w:rPr>
        <w:t xml:space="preserve"> karşılaştırma (N=1), </w:t>
      </w:r>
      <w:proofErr w:type="spellStart"/>
      <w:r w:rsidRPr="00CE7872">
        <w:rPr>
          <w:rFonts w:ascii="Times New Roman" w:hAnsi="Times New Roman" w:cs="Times New Roman"/>
          <w:sz w:val="24"/>
          <w:szCs w:val="24"/>
        </w:rPr>
        <w:t>fenomenolojik</w:t>
      </w:r>
      <w:proofErr w:type="spellEnd"/>
      <w:r w:rsidRPr="00CE7872">
        <w:rPr>
          <w:rFonts w:ascii="Times New Roman" w:hAnsi="Times New Roman" w:cs="Times New Roman"/>
          <w:sz w:val="24"/>
          <w:szCs w:val="24"/>
        </w:rPr>
        <w:t xml:space="preserve"> (N=1), retrospektif (N=1), </w:t>
      </w:r>
      <w:proofErr w:type="spellStart"/>
      <w:r w:rsidRPr="00CE7872">
        <w:rPr>
          <w:rFonts w:ascii="Times New Roman" w:hAnsi="Times New Roman" w:cs="Times New Roman"/>
          <w:sz w:val="24"/>
          <w:szCs w:val="24"/>
        </w:rPr>
        <w:t>korelasyonel</w:t>
      </w:r>
      <w:proofErr w:type="spellEnd"/>
      <w:r w:rsidRPr="00CE7872">
        <w:rPr>
          <w:rFonts w:ascii="Times New Roman" w:hAnsi="Times New Roman" w:cs="Times New Roman"/>
          <w:sz w:val="24"/>
          <w:szCs w:val="24"/>
        </w:rPr>
        <w:t xml:space="preserve"> ve </w:t>
      </w:r>
      <w:proofErr w:type="spellStart"/>
      <w:r w:rsidRPr="00CE7872">
        <w:rPr>
          <w:rFonts w:ascii="Times New Roman" w:hAnsi="Times New Roman" w:cs="Times New Roman"/>
          <w:sz w:val="24"/>
          <w:szCs w:val="24"/>
        </w:rPr>
        <w:t>nedensel</w:t>
      </w:r>
      <w:proofErr w:type="spellEnd"/>
      <w:r w:rsidRPr="00CE7872">
        <w:rPr>
          <w:rFonts w:ascii="Times New Roman" w:hAnsi="Times New Roman" w:cs="Times New Roman"/>
          <w:sz w:val="24"/>
          <w:szCs w:val="24"/>
        </w:rPr>
        <w:t xml:space="preserve"> karşılaştırma (N=1) şeklinde olduğu görülmektedir. Dijital bağımlılık üzerine yapılan araştırmalarda daha çok </w:t>
      </w:r>
      <w:proofErr w:type="spellStart"/>
      <w:r w:rsidRPr="00CE7872">
        <w:rPr>
          <w:rFonts w:ascii="Times New Roman" w:hAnsi="Times New Roman" w:cs="Times New Roman"/>
          <w:sz w:val="24"/>
          <w:szCs w:val="24"/>
        </w:rPr>
        <w:t>korelasyonel</w:t>
      </w:r>
      <w:proofErr w:type="spellEnd"/>
      <w:r w:rsidRPr="00CE7872">
        <w:rPr>
          <w:rFonts w:ascii="Times New Roman" w:hAnsi="Times New Roman" w:cs="Times New Roman"/>
          <w:sz w:val="24"/>
          <w:szCs w:val="24"/>
        </w:rPr>
        <w:t xml:space="preserve"> araştırma yönteminin kullanıldığı görülmektedir. Bu durumun araştırmalarda daha çok dijital bağımlılığın farklı değişkenlerle ilişkisinin ele alınmasından kaynaklandığı söylenebilir. </w:t>
      </w:r>
      <w:proofErr w:type="spellStart"/>
      <w:r w:rsidRPr="00CE7872">
        <w:rPr>
          <w:rFonts w:ascii="Times New Roman" w:hAnsi="Times New Roman" w:cs="Times New Roman"/>
          <w:sz w:val="24"/>
          <w:szCs w:val="24"/>
        </w:rPr>
        <w:t>Korelasyonel</w:t>
      </w:r>
      <w:proofErr w:type="spellEnd"/>
      <w:r w:rsidRPr="00CE7872">
        <w:rPr>
          <w:rFonts w:ascii="Times New Roman" w:hAnsi="Times New Roman" w:cs="Times New Roman"/>
          <w:sz w:val="24"/>
          <w:szCs w:val="24"/>
        </w:rPr>
        <w:t xml:space="preserve"> yöntemden sonra en çok </w:t>
      </w:r>
      <w:r w:rsidRPr="00CE7872">
        <w:rPr>
          <w:rFonts w:ascii="Times New Roman" w:hAnsi="Times New Roman" w:cs="Times New Roman"/>
          <w:sz w:val="24"/>
          <w:szCs w:val="24"/>
        </w:rPr>
        <w:lastRenderedPageBreak/>
        <w:t>kullanılan araştırma yönteminin</w:t>
      </w:r>
      <w:r w:rsidR="008214CE">
        <w:rPr>
          <w:rFonts w:ascii="Times New Roman" w:hAnsi="Times New Roman" w:cs="Times New Roman"/>
          <w:sz w:val="24"/>
          <w:szCs w:val="24"/>
        </w:rPr>
        <w:t xml:space="preserve"> </w:t>
      </w:r>
      <w:proofErr w:type="spellStart"/>
      <w:r w:rsidRPr="00CE7872">
        <w:rPr>
          <w:rFonts w:ascii="Times New Roman" w:hAnsi="Times New Roman" w:cs="Times New Roman"/>
          <w:sz w:val="24"/>
          <w:szCs w:val="24"/>
        </w:rPr>
        <w:t>betimsel</w:t>
      </w:r>
      <w:proofErr w:type="spellEnd"/>
      <w:r w:rsidRPr="00CE7872">
        <w:rPr>
          <w:rFonts w:ascii="Times New Roman" w:hAnsi="Times New Roman" w:cs="Times New Roman"/>
          <w:sz w:val="24"/>
          <w:szCs w:val="24"/>
        </w:rPr>
        <w:t xml:space="preserve">/tekil tarama daha sonra ise farklı tarama modellerinin bir arada kullanıldığı araştırma yöntemlerinin izlediği görülmektedir. Araştırmada dikkat çeken bir bulgu da deneysel, karma ve nitel araştırma yöntemlerinin oldukça az kullanılmış olmasıdır. </w:t>
      </w:r>
    </w:p>
    <w:p w14:paraId="45917647" w14:textId="77777777" w:rsidR="00EC36D7" w:rsidRPr="00214CD4" w:rsidRDefault="00EC36D7" w:rsidP="00CE7872">
      <w:pPr>
        <w:spacing w:after="120" w:line="360" w:lineRule="auto"/>
        <w:ind w:firstLine="680"/>
        <w:jc w:val="both"/>
      </w:pPr>
      <w:r w:rsidRPr="00CE7872">
        <w:rPr>
          <w:rFonts w:ascii="Times New Roman" w:hAnsi="Times New Roman" w:cs="Times New Roman"/>
          <w:sz w:val="24"/>
          <w:szCs w:val="24"/>
        </w:rPr>
        <w:t>Dijital bağımlılık üzerine yapılan araştırmalar çalışmaların</w:t>
      </w:r>
      <w:r w:rsidRPr="00214CD4">
        <w:t xml:space="preserve"> yürütüldüğü okul </w:t>
      </w:r>
      <w:r w:rsidRPr="00CE7872">
        <w:rPr>
          <w:rFonts w:ascii="Times New Roman" w:hAnsi="Times New Roman" w:cs="Times New Roman"/>
          <w:sz w:val="24"/>
          <w:szCs w:val="24"/>
        </w:rPr>
        <w:t>türüne göre dağı</w:t>
      </w:r>
      <w:r w:rsidR="007E2674">
        <w:rPr>
          <w:rFonts w:ascii="Times New Roman" w:hAnsi="Times New Roman" w:cs="Times New Roman"/>
          <w:sz w:val="24"/>
          <w:szCs w:val="24"/>
        </w:rPr>
        <w:t>lımları incelenmiş ve bulgular Ş</w:t>
      </w:r>
      <w:r w:rsidRPr="00CE7872">
        <w:rPr>
          <w:rFonts w:ascii="Times New Roman" w:hAnsi="Times New Roman" w:cs="Times New Roman"/>
          <w:sz w:val="24"/>
          <w:szCs w:val="24"/>
        </w:rPr>
        <w:t xml:space="preserve">ekil </w:t>
      </w:r>
      <w:r w:rsidR="001355B8">
        <w:rPr>
          <w:rFonts w:ascii="Times New Roman" w:hAnsi="Times New Roman" w:cs="Times New Roman"/>
          <w:sz w:val="24"/>
          <w:szCs w:val="24"/>
        </w:rPr>
        <w:t>4.</w:t>
      </w:r>
      <w:r w:rsidRPr="00CE7872">
        <w:rPr>
          <w:rFonts w:ascii="Times New Roman" w:hAnsi="Times New Roman" w:cs="Times New Roman"/>
          <w:sz w:val="24"/>
          <w:szCs w:val="24"/>
        </w:rPr>
        <w:t>5’te sunulmuştur</w:t>
      </w:r>
      <w:r w:rsidRPr="00214CD4">
        <w:t>.</w:t>
      </w:r>
    </w:p>
    <w:p w14:paraId="78735389" w14:textId="77777777" w:rsidR="00EC36D7" w:rsidRDefault="00EC36D7" w:rsidP="00EC36D7">
      <w:pPr>
        <w:tabs>
          <w:tab w:val="left" w:pos="2655"/>
        </w:tabs>
        <w:jc w:val="center"/>
        <w:rPr>
          <w:rFonts w:ascii="Times New Roman" w:hAnsi="Times New Roman" w:cs="Times New Roman"/>
          <w:sz w:val="24"/>
          <w:szCs w:val="24"/>
        </w:rPr>
      </w:pPr>
      <w:r w:rsidRPr="008E38DE">
        <w:rPr>
          <w:rFonts w:ascii="Times New Roman" w:hAnsi="Times New Roman" w:cs="Times New Roman"/>
          <w:noProof/>
          <w:lang w:eastAsia="tr-TR"/>
        </w:rPr>
        <w:drawing>
          <wp:inline distT="0" distB="0" distL="0" distR="0" wp14:anchorId="604EFD7A" wp14:editId="515F1A72">
            <wp:extent cx="4610100" cy="3038475"/>
            <wp:effectExtent l="0" t="0" r="0" b="0"/>
            <wp:docPr id="787"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58B57D" w14:textId="77777777" w:rsidR="00CE7872" w:rsidRPr="00A06D96" w:rsidRDefault="00CE7872" w:rsidP="00CE7872">
      <w:pPr>
        <w:pStyle w:val="EKL"/>
        <w:rPr>
          <w:b w:val="0"/>
        </w:rPr>
      </w:pPr>
      <w:bookmarkStart w:id="40" w:name="_Toc94004530"/>
      <w:r w:rsidRPr="00CE7872">
        <w:t>Şekil 4.5.</w:t>
      </w:r>
      <w:r w:rsidRPr="00A06D96">
        <w:rPr>
          <w:b w:val="0"/>
        </w:rPr>
        <w:t>Araştırmaların okul türüne göre dağılımı</w:t>
      </w:r>
      <w:bookmarkEnd w:id="40"/>
    </w:p>
    <w:p w14:paraId="15376D08" w14:textId="77777777" w:rsidR="00EC36D7" w:rsidRPr="00714206" w:rsidRDefault="00EC36D7" w:rsidP="00714206">
      <w:pPr>
        <w:spacing w:after="120" w:line="360" w:lineRule="auto"/>
        <w:ind w:firstLine="680"/>
        <w:jc w:val="both"/>
        <w:rPr>
          <w:rFonts w:ascii="Times New Roman" w:hAnsi="Times New Roman" w:cs="Times New Roman"/>
          <w:sz w:val="24"/>
          <w:szCs w:val="24"/>
        </w:rPr>
      </w:pPr>
      <w:r w:rsidRPr="00714206">
        <w:rPr>
          <w:rFonts w:ascii="Times New Roman" w:hAnsi="Times New Roman" w:cs="Times New Roman"/>
          <w:sz w:val="24"/>
          <w:szCs w:val="24"/>
        </w:rPr>
        <w:t xml:space="preserve">Şekil </w:t>
      </w:r>
      <w:r w:rsidR="001355B8">
        <w:rPr>
          <w:rFonts w:ascii="Times New Roman" w:hAnsi="Times New Roman" w:cs="Times New Roman"/>
          <w:sz w:val="24"/>
          <w:szCs w:val="24"/>
        </w:rPr>
        <w:t>4.</w:t>
      </w:r>
      <w:r w:rsidRPr="00714206">
        <w:rPr>
          <w:rFonts w:ascii="Times New Roman" w:hAnsi="Times New Roman" w:cs="Times New Roman"/>
          <w:sz w:val="24"/>
          <w:szCs w:val="24"/>
        </w:rPr>
        <w:t>5</w:t>
      </w:r>
      <w:r w:rsidR="009100DD">
        <w:rPr>
          <w:rFonts w:ascii="Times New Roman" w:hAnsi="Times New Roman" w:cs="Times New Roman"/>
          <w:sz w:val="24"/>
          <w:szCs w:val="24"/>
        </w:rPr>
        <w:t xml:space="preserve"> </w:t>
      </w:r>
      <w:r w:rsidRPr="00714206">
        <w:rPr>
          <w:rFonts w:ascii="Times New Roman" w:hAnsi="Times New Roman" w:cs="Times New Roman"/>
          <w:sz w:val="24"/>
          <w:szCs w:val="24"/>
        </w:rPr>
        <w:t xml:space="preserve">incelendiğinde araştırmaların yapıldığı okul türüne göre dağılımlarının ilkokul ve ortaokul (N=4), ilkokul (N=7), lise ve ortaokul (N=18), ortaokul (N=61) ve lise (N=163) şeklinde olduğu görülmektedir. Okul kademesi arttıkça dijital bağımlılık üzerine yapılan araştırmaların da arttığı ve araştırmaların örneklem grubunu daha çok lise düzeyindeki öğrenciler oluşturduğu söylenebilir. </w:t>
      </w:r>
    </w:p>
    <w:p w14:paraId="0A5E7FAF" w14:textId="77777777" w:rsidR="00EC36D7" w:rsidRPr="00714206" w:rsidRDefault="00EC36D7" w:rsidP="00714206">
      <w:pPr>
        <w:spacing w:after="120" w:line="360" w:lineRule="auto"/>
        <w:ind w:firstLine="680"/>
        <w:jc w:val="both"/>
        <w:rPr>
          <w:rFonts w:ascii="Times New Roman" w:hAnsi="Times New Roman" w:cs="Times New Roman"/>
          <w:sz w:val="24"/>
          <w:szCs w:val="24"/>
        </w:rPr>
      </w:pPr>
      <w:r w:rsidRPr="00714206">
        <w:rPr>
          <w:rFonts w:ascii="Times New Roman" w:hAnsi="Times New Roman" w:cs="Times New Roman"/>
          <w:sz w:val="24"/>
          <w:szCs w:val="24"/>
        </w:rPr>
        <w:t>Dijital bağımlılık üzerine yapılan araştırmaların örneklem sayısı</w:t>
      </w:r>
      <w:r w:rsidR="007E2674">
        <w:rPr>
          <w:rFonts w:ascii="Times New Roman" w:hAnsi="Times New Roman" w:cs="Times New Roman"/>
          <w:sz w:val="24"/>
          <w:szCs w:val="24"/>
        </w:rPr>
        <w:t>na göre dağılımı incelenmiş ve Ş</w:t>
      </w:r>
      <w:r w:rsidRPr="00714206">
        <w:rPr>
          <w:rFonts w:ascii="Times New Roman" w:hAnsi="Times New Roman" w:cs="Times New Roman"/>
          <w:sz w:val="24"/>
          <w:szCs w:val="24"/>
        </w:rPr>
        <w:t xml:space="preserve">ekil </w:t>
      </w:r>
      <w:r w:rsidR="007E2674">
        <w:rPr>
          <w:rFonts w:ascii="Times New Roman" w:hAnsi="Times New Roman" w:cs="Times New Roman"/>
          <w:sz w:val="24"/>
          <w:szCs w:val="24"/>
        </w:rPr>
        <w:t>4.</w:t>
      </w:r>
      <w:r w:rsidRPr="00714206">
        <w:rPr>
          <w:rFonts w:ascii="Times New Roman" w:hAnsi="Times New Roman" w:cs="Times New Roman"/>
          <w:sz w:val="24"/>
          <w:szCs w:val="24"/>
        </w:rPr>
        <w:t>6’da sunulmuştur.</w:t>
      </w:r>
    </w:p>
    <w:p w14:paraId="665523C1" w14:textId="77777777" w:rsidR="00EC36D7" w:rsidRPr="008E38DE" w:rsidRDefault="00EC36D7" w:rsidP="00EC36D7">
      <w:pPr>
        <w:tabs>
          <w:tab w:val="left" w:pos="2655"/>
        </w:tabs>
        <w:jc w:val="both"/>
        <w:rPr>
          <w:rFonts w:ascii="Times New Roman" w:hAnsi="Times New Roman" w:cs="Times New Roman"/>
          <w:sz w:val="24"/>
          <w:szCs w:val="24"/>
        </w:rPr>
      </w:pPr>
    </w:p>
    <w:p w14:paraId="6B499261" w14:textId="77777777" w:rsidR="00EC36D7" w:rsidRDefault="00EC36D7" w:rsidP="00EC36D7">
      <w:pPr>
        <w:tabs>
          <w:tab w:val="left" w:pos="2655"/>
        </w:tabs>
        <w:jc w:val="center"/>
        <w:rPr>
          <w:rFonts w:ascii="Times New Roman" w:hAnsi="Times New Roman" w:cs="Times New Roman"/>
          <w:sz w:val="24"/>
          <w:szCs w:val="24"/>
        </w:rPr>
      </w:pPr>
      <w:r w:rsidRPr="008E38DE">
        <w:rPr>
          <w:rFonts w:ascii="Times New Roman" w:hAnsi="Times New Roman" w:cs="Times New Roman"/>
          <w:noProof/>
          <w:lang w:eastAsia="tr-TR"/>
        </w:rPr>
        <w:lastRenderedPageBreak/>
        <w:drawing>
          <wp:inline distT="0" distB="0" distL="0" distR="0" wp14:anchorId="48865B2F" wp14:editId="6564F6C2">
            <wp:extent cx="4352925" cy="2466975"/>
            <wp:effectExtent l="0" t="0" r="9525" b="9525"/>
            <wp:docPr id="788"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818954" w14:textId="77777777" w:rsidR="00714206" w:rsidRPr="00A06D96" w:rsidRDefault="00714206" w:rsidP="00714206">
      <w:pPr>
        <w:pStyle w:val="EKL"/>
        <w:rPr>
          <w:b w:val="0"/>
        </w:rPr>
      </w:pPr>
      <w:bookmarkStart w:id="41" w:name="_Toc94004531"/>
      <w:r w:rsidRPr="00714206">
        <w:t>Şekil 4.6.</w:t>
      </w:r>
      <w:r w:rsidRPr="00A06D96">
        <w:rPr>
          <w:b w:val="0"/>
        </w:rPr>
        <w:t>Araştırmaların örneklem sayısına göre dağılımı</w:t>
      </w:r>
      <w:bookmarkEnd w:id="41"/>
    </w:p>
    <w:p w14:paraId="047E1930" w14:textId="77777777" w:rsidR="00EC36D7" w:rsidRPr="00714206" w:rsidRDefault="007E2674" w:rsidP="00714206">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Şekil 4.6</w:t>
      </w:r>
      <w:r w:rsidR="00EC36D7" w:rsidRPr="00714206">
        <w:rPr>
          <w:rFonts w:ascii="Times New Roman" w:hAnsi="Times New Roman" w:cs="Times New Roman"/>
          <w:sz w:val="24"/>
          <w:szCs w:val="24"/>
        </w:rPr>
        <w:t xml:space="preserve"> incelendiğinde araştırmalarını örneklem sayısına göre dağılımının 1-250 arası (N=59), 251-500 arası (N=94), 501-750 arası (N=50), 751-1000 ara</w:t>
      </w:r>
      <w:r w:rsidR="00897BAA">
        <w:rPr>
          <w:rFonts w:ascii="Times New Roman" w:hAnsi="Times New Roman" w:cs="Times New Roman"/>
          <w:sz w:val="24"/>
          <w:szCs w:val="24"/>
        </w:rPr>
        <w:t xml:space="preserve">sı (N=26) ve 1001 ve üzeri ise </w:t>
      </w:r>
      <w:r w:rsidR="00EC36D7" w:rsidRPr="00714206">
        <w:rPr>
          <w:rFonts w:ascii="Times New Roman" w:hAnsi="Times New Roman" w:cs="Times New Roman"/>
          <w:sz w:val="24"/>
          <w:szCs w:val="24"/>
        </w:rPr>
        <w:t>(N=24) şeklinde olduğu görülmektedir. Genel olarak değerlendirildiğinde araştırmalarda daha çok nicel yöntemlerin kullanılmasının katılımcı sayısının az olduğu araştırma sayısını sınırladığı, yığılmaların daha çok 250-500 arasında olduğu ve son olarak büyük örneklem gruplarında araştırmaların az olduğu söylenebilir.</w:t>
      </w:r>
    </w:p>
    <w:p w14:paraId="7498E65B" w14:textId="77777777" w:rsidR="00EC36D7" w:rsidRPr="00714206" w:rsidRDefault="00EC36D7" w:rsidP="00714206">
      <w:pPr>
        <w:spacing w:after="120" w:line="360" w:lineRule="auto"/>
        <w:ind w:firstLine="680"/>
        <w:jc w:val="both"/>
        <w:rPr>
          <w:rFonts w:ascii="Times New Roman" w:hAnsi="Times New Roman" w:cs="Times New Roman"/>
          <w:sz w:val="24"/>
          <w:szCs w:val="24"/>
        </w:rPr>
      </w:pPr>
      <w:r w:rsidRPr="00714206">
        <w:rPr>
          <w:rFonts w:ascii="Times New Roman" w:hAnsi="Times New Roman" w:cs="Times New Roman"/>
          <w:sz w:val="24"/>
          <w:szCs w:val="24"/>
        </w:rPr>
        <w:t>Dijital bağımlılık üzerine yapılan araştırmalarda kullanılan ölçekler incelenmiş olup ölçeklere ilişkin dağılımlar ve bilgiler Tab</w:t>
      </w:r>
      <w:r w:rsidR="00714206">
        <w:rPr>
          <w:rFonts w:ascii="Times New Roman" w:hAnsi="Times New Roman" w:cs="Times New Roman"/>
          <w:sz w:val="24"/>
          <w:szCs w:val="24"/>
        </w:rPr>
        <w:t xml:space="preserve">lo </w:t>
      </w:r>
      <w:r w:rsidR="007E2674">
        <w:rPr>
          <w:rFonts w:ascii="Times New Roman" w:hAnsi="Times New Roman" w:cs="Times New Roman"/>
          <w:sz w:val="24"/>
          <w:szCs w:val="24"/>
        </w:rPr>
        <w:t>4.</w:t>
      </w:r>
      <w:r w:rsidR="00714206">
        <w:rPr>
          <w:rFonts w:ascii="Times New Roman" w:hAnsi="Times New Roman" w:cs="Times New Roman"/>
          <w:sz w:val="24"/>
          <w:szCs w:val="24"/>
        </w:rPr>
        <w:t>1</w:t>
      </w:r>
      <w:r w:rsidR="009141C7">
        <w:rPr>
          <w:rFonts w:ascii="Times New Roman" w:hAnsi="Times New Roman" w:cs="Times New Roman"/>
          <w:sz w:val="24"/>
          <w:szCs w:val="24"/>
        </w:rPr>
        <w:t>’</w:t>
      </w:r>
      <w:r w:rsidR="00714206">
        <w:rPr>
          <w:rFonts w:ascii="Times New Roman" w:hAnsi="Times New Roman" w:cs="Times New Roman"/>
          <w:sz w:val="24"/>
          <w:szCs w:val="24"/>
        </w:rPr>
        <w:t>de</w:t>
      </w:r>
      <w:r w:rsidR="009100DD">
        <w:rPr>
          <w:rFonts w:ascii="Times New Roman" w:hAnsi="Times New Roman" w:cs="Times New Roman"/>
          <w:sz w:val="24"/>
          <w:szCs w:val="24"/>
        </w:rPr>
        <w:t xml:space="preserve"> </w:t>
      </w:r>
      <w:r w:rsidRPr="00714206">
        <w:rPr>
          <w:rFonts w:ascii="Times New Roman" w:hAnsi="Times New Roman" w:cs="Times New Roman"/>
          <w:sz w:val="24"/>
          <w:szCs w:val="24"/>
        </w:rPr>
        <w:t xml:space="preserve">sunulmuştur. </w:t>
      </w:r>
    </w:p>
    <w:p w14:paraId="28CA24EF" w14:textId="77777777" w:rsidR="00A06D96" w:rsidRDefault="00A06D96">
      <w:pPr>
        <w:rPr>
          <w:rFonts w:ascii="Times New Roman" w:hAnsi="Times New Roman" w:cs="Times New Roman"/>
          <w:b/>
          <w:sz w:val="24"/>
          <w:szCs w:val="24"/>
        </w:rPr>
      </w:pPr>
      <w:bookmarkStart w:id="42" w:name="_Toc91530807"/>
      <w:r>
        <w:br w:type="page"/>
      </w:r>
    </w:p>
    <w:p w14:paraId="6DF7A064" w14:textId="77777777" w:rsidR="00EC36D7" w:rsidRPr="00A06D96" w:rsidRDefault="009141C7" w:rsidP="00C52C47">
      <w:pPr>
        <w:pStyle w:val="TABLO"/>
        <w:rPr>
          <w:b w:val="0"/>
        </w:rPr>
      </w:pPr>
      <w:bookmarkStart w:id="43" w:name="_Toc92813429"/>
      <w:r w:rsidRPr="00C52C47">
        <w:lastRenderedPageBreak/>
        <w:t xml:space="preserve">Tablo </w:t>
      </w:r>
      <w:r w:rsidR="00C52C47" w:rsidRPr="00C52C47">
        <w:t>4.</w:t>
      </w:r>
      <w:r w:rsidRPr="00C52C47">
        <w:t xml:space="preserve">1. </w:t>
      </w:r>
      <w:r w:rsidR="00EC36D7" w:rsidRPr="00A06D96">
        <w:rPr>
          <w:b w:val="0"/>
        </w:rPr>
        <w:t>Dijital bağımlılık üzerine yapılan araştırmalarda kullanılan ölçekler</w:t>
      </w:r>
      <w:bookmarkEnd w:id="42"/>
      <w:bookmarkEnd w:id="43"/>
    </w:p>
    <w:tbl>
      <w:tblPr>
        <w:tblW w:w="8364" w:type="dxa"/>
        <w:tblCellMar>
          <w:left w:w="70" w:type="dxa"/>
          <w:right w:w="70" w:type="dxa"/>
        </w:tblCellMar>
        <w:tblLook w:val="04A0" w:firstRow="1" w:lastRow="0" w:firstColumn="1" w:lastColumn="0" w:noHBand="0" w:noVBand="1"/>
      </w:tblPr>
      <w:tblGrid>
        <w:gridCol w:w="3261"/>
        <w:gridCol w:w="3827"/>
        <w:gridCol w:w="1276"/>
      </w:tblGrid>
      <w:tr w:rsidR="00EC36D7" w:rsidRPr="00A540A2" w14:paraId="16465032" w14:textId="77777777" w:rsidTr="00A540A2">
        <w:trPr>
          <w:trHeight w:val="255"/>
        </w:trPr>
        <w:tc>
          <w:tcPr>
            <w:tcW w:w="3261" w:type="dxa"/>
            <w:tcBorders>
              <w:top w:val="single" w:sz="4" w:space="0" w:color="auto"/>
              <w:bottom w:val="single" w:sz="4" w:space="0" w:color="auto"/>
            </w:tcBorders>
            <w:shd w:val="clear" w:color="auto" w:fill="auto"/>
            <w:noWrap/>
            <w:vAlign w:val="bottom"/>
            <w:hideMark/>
          </w:tcPr>
          <w:p w14:paraId="4FD105AD" w14:textId="77777777" w:rsidR="00EC36D7" w:rsidRPr="00A540A2" w:rsidRDefault="00EC36D7" w:rsidP="00621870">
            <w:pPr>
              <w:spacing w:after="120" w:line="360" w:lineRule="auto"/>
              <w:jc w:val="both"/>
              <w:rPr>
                <w:rFonts w:ascii="Times New Roman" w:hAnsi="Times New Roman" w:cs="Times New Roman"/>
                <w:sz w:val="20"/>
                <w:szCs w:val="20"/>
              </w:rPr>
            </w:pPr>
            <w:r w:rsidRPr="00A540A2">
              <w:rPr>
                <w:rFonts w:ascii="Times New Roman" w:hAnsi="Times New Roman" w:cs="Times New Roman"/>
                <w:sz w:val="20"/>
                <w:szCs w:val="20"/>
              </w:rPr>
              <w:t>Yazar</w:t>
            </w:r>
          </w:p>
        </w:tc>
        <w:tc>
          <w:tcPr>
            <w:tcW w:w="3827" w:type="dxa"/>
            <w:tcBorders>
              <w:top w:val="single" w:sz="4" w:space="0" w:color="auto"/>
              <w:bottom w:val="single" w:sz="4" w:space="0" w:color="auto"/>
            </w:tcBorders>
            <w:shd w:val="clear" w:color="auto" w:fill="auto"/>
            <w:noWrap/>
            <w:vAlign w:val="bottom"/>
            <w:hideMark/>
          </w:tcPr>
          <w:p w14:paraId="20D3A6AD" w14:textId="77777777" w:rsidR="00EC36D7" w:rsidRPr="00A540A2" w:rsidRDefault="00EC36D7" w:rsidP="00621870">
            <w:pPr>
              <w:spacing w:after="120" w:line="360" w:lineRule="auto"/>
              <w:jc w:val="both"/>
              <w:rPr>
                <w:rFonts w:ascii="Times New Roman" w:hAnsi="Times New Roman" w:cs="Times New Roman"/>
                <w:sz w:val="20"/>
                <w:szCs w:val="20"/>
              </w:rPr>
            </w:pPr>
            <w:r w:rsidRPr="00A540A2">
              <w:rPr>
                <w:rFonts w:ascii="Times New Roman" w:hAnsi="Times New Roman" w:cs="Times New Roman"/>
                <w:sz w:val="20"/>
                <w:szCs w:val="20"/>
              </w:rPr>
              <w:t>Ölçek ismi</w:t>
            </w:r>
          </w:p>
        </w:tc>
        <w:tc>
          <w:tcPr>
            <w:tcW w:w="1276" w:type="dxa"/>
            <w:tcBorders>
              <w:top w:val="single" w:sz="4" w:space="0" w:color="auto"/>
              <w:bottom w:val="single" w:sz="4" w:space="0" w:color="auto"/>
            </w:tcBorders>
            <w:shd w:val="clear" w:color="auto" w:fill="auto"/>
            <w:noWrap/>
            <w:vAlign w:val="bottom"/>
            <w:hideMark/>
          </w:tcPr>
          <w:p w14:paraId="72ADF2BE" w14:textId="77777777" w:rsidR="00EC36D7" w:rsidRPr="00A540A2" w:rsidRDefault="00EC36D7" w:rsidP="00714206">
            <w:pPr>
              <w:spacing w:after="120" w:line="360" w:lineRule="auto"/>
              <w:ind w:firstLine="680"/>
              <w:jc w:val="both"/>
              <w:rPr>
                <w:rFonts w:ascii="Times New Roman" w:hAnsi="Times New Roman" w:cs="Times New Roman"/>
                <w:sz w:val="20"/>
                <w:szCs w:val="20"/>
              </w:rPr>
            </w:pPr>
          </w:p>
        </w:tc>
      </w:tr>
      <w:tr w:rsidR="00EC36D7" w:rsidRPr="00A540A2" w14:paraId="05AE4788" w14:textId="77777777" w:rsidTr="00A540A2">
        <w:trPr>
          <w:trHeight w:val="255"/>
        </w:trPr>
        <w:tc>
          <w:tcPr>
            <w:tcW w:w="3261" w:type="dxa"/>
            <w:tcBorders>
              <w:top w:val="single" w:sz="4" w:space="0" w:color="auto"/>
            </w:tcBorders>
            <w:shd w:val="clear" w:color="auto" w:fill="auto"/>
            <w:noWrap/>
            <w:vAlign w:val="bottom"/>
            <w:hideMark/>
          </w:tcPr>
          <w:p w14:paraId="227F5AAB" w14:textId="77777777" w:rsidR="00EC36D7" w:rsidRPr="00A540A2" w:rsidRDefault="00EC36D7" w:rsidP="00621870">
            <w:pPr>
              <w:spacing w:after="120" w:line="360" w:lineRule="auto"/>
              <w:jc w:val="both"/>
              <w:rPr>
                <w:rFonts w:ascii="Times New Roman" w:hAnsi="Times New Roman" w:cs="Times New Roman"/>
                <w:sz w:val="20"/>
                <w:szCs w:val="20"/>
              </w:rPr>
            </w:pPr>
            <w:proofErr w:type="spellStart"/>
            <w:r w:rsidRPr="00A540A2">
              <w:rPr>
                <w:rFonts w:ascii="Times New Roman" w:hAnsi="Times New Roman" w:cs="Times New Roman"/>
                <w:sz w:val="20"/>
                <w:szCs w:val="20"/>
              </w:rPr>
              <w:t>Young</w:t>
            </w:r>
            <w:proofErr w:type="spellEnd"/>
            <w:r w:rsidRPr="00A540A2">
              <w:rPr>
                <w:rFonts w:ascii="Times New Roman" w:hAnsi="Times New Roman" w:cs="Times New Roman"/>
                <w:sz w:val="20"/>
                <w:szCs w:val="20"/>
              </w:rPr>
              <w:t xml:space="preserve"> (1996) </w:t>
            </w:r>
          </w:p>
        </w:tc>
        <w:tc>
          <w:tcPr>
            <w:tcW w:w="3827" w:type="dxa"/>
            <w:tcBorders>
              <w:top w:val="single" w:sz="4" w:space="0" w:color="auto"/>
            </w:tcBorders>
            <w:shd w:val="clear" w:color="auto" w:fill="auto"/>
            <w:noWrap/>
            <w:vAlign w:val="bottom"/>
            <w:hideMark/>
          </w:tcPr>
          <w:p w14:paraId="0AC6170F" w14:textId="77777777" w:rsidR="00EC36D7" w:rsidRPr="00A540A2" w:rsidRDefault="00EC36D7" w:rsidP="00621870">
            <w:pPr>
              <w:spacing w:after="120" w:line="360" w:lineRule="auto"/>
              <w:jc w:val="both"/>
              <w:rPr>
                <w:rFonts w:ascii="Times New Roman" w:hAnsi="Times New Roman" w:cs="Times New Roman"/>
                <w:sz w:val="20"/>
                <w:szCs w:val="20"/>
              </w:rPr>
            </w:pPr>
            <w:r w:rsidRPr="00A540A2">
              <w:rPr>
                <w:rFonts w:ascii="Times New Roman" w:hAnsi="Times New Roman" w:cs="Times New Roman"/>
                <w:sz w:val="20"/>
                <w:szCs w:val="20"/>
              </w:rPr>
              <w:t>İnternet Bağımlılık Ölçeği</w:t>
            </w:r>
          </w:p>
        </w:tc>
        <w:tc>
          <w:tcPr>
            <w:tcW w:w="1276" w:type="dxa"/>
            <w:tcBorders>
              <w:top w:val="single" w:sz="4" w:space="0" w:color="auto"/>
            </w:tcBorders>
            <w:shd w:val="clear" w:color="auto" w:fill="auto"/>
            <w:noWrap/>
            <w:vAlign w:val="bottom"/>
            <w:hideMark/>
          </w:tcPr>
          <w:p w14:paraId="6C6F521E" w14:textId="77777777" w:rsidR="00EC36D7" w:rsidRPr="00A540A2" w:rsidRDefault="009100DD" w:rsidP="009100DD">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C36D7" w:rsidRPr="00A540A2">
              <w:rPr>
                <w:rFonts w:ascii="Times New Roman" w:hAnsi="Times New Roman" w:cs="Times New Roman"/>
                <w:sz w:val="20"/>
                <w:szCs w:val="20"/>
              </w:rPr>
              <w:t>122</w:t>
            </w:r>
          </w:p>
        </w:tc>
      </w:tr>
      <w:tr w:rsidR="00EC36D7" w:rsidRPr="00A540A2" w14:paraId="7EAE68A7" w14:textId="77777777" w:rsidTr="00A540A2">
        <w:trPr>
          <w:trHeight w:val="255"/>
        </w:trPr>
        <w:tc>
          <w:tcPr>
            <w:tcW w:w="3261" w:type="dxa"/>
            <w:shd w:val="clear" w:color="auto" w:fill="auto"/>
            <w:noWrap/>
            <w:vAlign w:val="bottom"/>
            <w:hideMark/>
          </w:tcPr>
          <w:p w14:paraId="09FADEFD"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Lemmens</w:t>
            </w:r>
            <w:proofErr w:type="spellEnd"/>
            <w:r w:rsidRPr="00A540A2">
              <w:rPr>
                <w:rFonts w:ascii="Times New Roman" w:eastAsia="Times New Roman" w:hAnsi="Times New Roman" w:cs="Times New Roman"/>
                <w:color w:val="000000"/>
                <w:sz w:val="20"/>
                <w:szCs w:val="20"/>
                <w:lang w:eastAsia="tr-TR"/>
              </w:rPr>
              <w:t xml:space="preserve">, </w:t>
            </w:r>
            <w:proofErr w:type="spellStart"/>
            <w:r w:rsidRPr="00A540A2">
              <w:rPr>
                <w:rFonts w:ascii="Times New Roman" w:eastAsia="Times New Roman" w:hAnsi="Times New Roman" w:cs="Times New Roman"/>
                <w:color w:val="000000"/>
                <w:sz w:val="20"/>
                <w:szCs w:val="20"/>
                <w:lang w:eastAsia="tr-TR"/>
              </w:rPr>
              <w:t>Valkenburg</w:t>
            </w:r>
            <w:proofErr w:type="spellEnd"/>
            <w:r w:rsidRPr="00A540A2">
              <w:rPr>
                <w:rFonts w:ascii="Times New Roman" w:eastAsia="Times New Roman" w:hAnsi="Times New Roman" w:cs="Times New Roman"/>
                <w:color w:val="000000"/>
                <w:sz w:val="20"/>
                <w:szCs w:val="20"/>
                <w:lang w:eastAsia="tr-TR"/>
              </w:rPr>
              <w:t xml:space="preserve"> ve Peter (2009) </w:t>
            </w:r>
          </w:p>
        </w:tc>
        <w:tc>
          <w:tcPr>
            <w:tcW w:w="3827" w:type="dxa"/>
            <w:shd w:val="clear" w:color="auto" w:fill="auto"/>
            <w:noWrap/>
            <w:vAlign w:val="bottom"/>
            <w:hideMark/>
          </w:tcPr>
          <w:p w14:paraId="78493452"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Dijital oyun bağımlılığı ölçeği </w:t>
            </w:r>
          </w:p>
        </w:tc>
        <w:tc>
          <w:tcPr>
            <w:tcW w:w="1276" w:type="dxa"/>
            <w:shd w:val="clear" w:color="auto" w:fill="auto"/>
            <w:noWrap/>
            <w:vAlign w:val="bottom"/>
            <w:hideMark/>
          </w:tcPr>
          <w:p w14:paraId="2B6938A2"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27</w:t>
            </w:r>
          </w:p>
        </w:tc>
      </w:tr>
      <w:tr w:rsidR="00EC36D7" w:rsidRPr="00A540A2" w14:paraId="3B800563" w14:textId="77777777" w:rsidTr="00A540A2">
        <w:trPr>
          <w:trHeight w:val="255"/>
        </w:trPr>
        <w:tc>
          <w:tcPr>
            <w:tcW w:w="3261" w:type="dxa"/>
            <w:shd w:val="clear" w:color="auto" w:fill="auto"/>
            <w:noWrap/>
            <w:vAlign w:val="bottom"/>
            <w:hideMark/>
          </w:tcPr>
          <w:p w14:paraId="03F1CBA7"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Kwon</w:t>
            </w:r>
            <w:proofErr w:type="spellEnd"/>
            <w:r w:rsidRPr="00A540A2">
              <w:rPr>
                <w:rFonts w:ascii="Times New Roman" w:eastAsia="Times New Roman" w:hAnsi="Times New Roman" w:cs="Times New Roman"/>
                <w:color w:val="000000"/>
                <w:sz w:val="20"/>
                <w:szCs w:val="20"/>
                <w:lang w:eastAsia="tr-TR"/>
              </w:rPr>
              <w:t xml:space="preserve">, Kim, </w:t>
            </w:r>
            <w:proofErr w:type="spellStart"/>
            <w:r w:rsidRPr="00A540A2">
              <w:rPr>
                <w:rFonts w:ascii="Times New Roman" w:eastAsia="Times New Roman" w:hAnsi="Times New Roman" w:cs="Times New Roman"/>
                <w:color w:val="000000"/>
                <w:sz w:val="20"/>
                <w:szCs w:val="20"/>
                <w:lang w:eastAsia="tr-TR"/>
              </w:rPr>
              <w:t>Cho</w:t>
            </w:r>
            <w:proofErr w:type="spellEnd"/>
            <w:r w:rsidRPr="00A540A2">
              <w:rPr>
                <w:rFonts w:ascii="Times New Roman" w:eastAsia="Times New Roman" w:hAnsi="Times New Roman" w:cs="Times New Roman"/>
                <w:color w:val="000000"/>
                <w:sz w:val="20"/>
                <w:szCs w:val="20"/>
                <w:lang w:eastAsia="tr-TR"/>
              </w:rPr>
              <w:t xml:space="preserve"> ve </w:t>
            </w:r>
            <w:proofErr w:type="spellStart"/>
            <w:r w:rsidRPr="00A540A2">
              <w:rPr>
                <w:rFonts w:ascii="Times New Roman" w:eastAsia="Times New Roman" w:hAnsi="Times New Roman" w:cs="Times New Roman"/>
                <w:color w:val="000000"/>
                <w:sz w:val="20"/>
                <w:szCs w:val="20"/>
                <w:lang w:eastAsia="tr-TR"/>
              </w:rPr>
              <w:t>Yang</w:t>
            </w:r>
            <w:proofErr w:type="spellEnd"/>
            <w:r w:rsidRPr="00A540A2">
              <w:rPr>
                <w:rFonts w:ascii="Times New Roman" w:eastAsia="Times New Roman" w:hAnsi="Times New Roman" w:cs="Times New Roman"/>
                <w:color w:val="000000"/>
                <w:sz w:val="20"/>
                <w:szCs w:val="20"/>
                <w:lang w:eastAsia="tr-TR"/>
              </w:rPr>
              <w:t xml:space="preserve"> (2013) </w:t>
            </w:r>
          </w:p>
        </w:tc>
        <w:tc>
          <w:tcPr>
            <w:tcW w:w="3827" w:type="dxa"/>
            <w:shd w:val="clear" w:color="auto" w:fill="auto"/>
            <w:noWrap/>
            <w:vAlign w:val="bottom"/>
            <w:hideMark/>
          </w:tcPr>
          <w:p w14:paraId="6E1E783E"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Akıllı Telefon Bağımlılığı Ölçeği </w:t>
            </w:r>
          </w:p>
        </w:tc>
        <w:tc>
          <w:tcPr>
            <w:tcW w:w="1276" w:type="dxa"/>
            <w:shd w:val="clear" w:color="auto" w:fill="auto"/>
            <w:noWrap/>
            <w:vAlign w:val="bottom"/>
            <w:hideMark/>
          </w:tcPr>
          <w:p w14:paraId="21F7D3AB"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26</w:t>
            </w:r>
          </w:p>
        </w:tc>
      </w:tr>
      <w:tr w:rsidR="00EC36D7" w:rsidRPr="00A540A2" w14:paraId="63BC99BE" w14:textId="77777777" w:rsidTr="00A540A2">
        <w:trPr>
          <w:trHeight w:val="255"/>
        </w:trPr>
        <w:tc>
          <w:tcPr>
            <w:tcW w:w="3261" w:type="dxa"/>
            <w:shd w:val="clear" w:color="auto" w:fill="auto"/>
            <w:noWrap/>
            <w:vAlign w:val="bottom"/>
            <w:hideMark/>
          </w:tcPr>
          <w:p w14:paraId="395B7EA2"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Hazar ve Hazar(2017)</w:t>
            </w:r>
          </w:p>
        </w:tc>
        <w:tc>
          <w:tcPr>
            <w:tcW w:w="3827" w:type="dxa"/>
            <w:shd w:val="clear" w:color="auto" w:fill="auto"/>
            <w:noWrap/>
            <w:vAlign w:val="bottom"/>
            <w:hideMark/>
          </w:tcPr>
          <w:p w14:paraId="0615D443" w14:textId="77777777" w:rsidR="00EC36D7" w:rsidRPr="00A540A2" w:rsidRDefault="008214CE" w:rsidP="00736C0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Çocuklarda Dijital </w:t>
            </w:r>
            <w:r w:rsidR="00EC36D7" w:rsidRPr="00A540A2">
              <w:rPr>
                <w:rFonts w:ascii="Times New Roman" w:eastAsia="Times New Roman" w:hAnsi="Times New Roman" w:cs="Times New Roman"/>
                <w:color w:val="000000"/>
                <w:sz w:val="20"/>
                <w:szCs w:val="20"/>
                <w:lang w:eastAsia="tr-TR"/>
              </w:rPr>
              <w:t>Oyun Bağımlılığı Ölçeği</w:t>
            </w:r>
          </w:p>
        </w:tc>
        <w:tc>
          <w:tcPr>
            <w:tcW w:w="1276" w:type="dxa"/>
            <w:shd w:val="clear" w:color="auto" w:fill="auto"/>
            <w:noWrap/>
            <w:vAlign w:val="bottom"/>
            <w:hideMark/>
          </w:tcPr>
          <w:p w14:paraId="0E7CC5CA"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24</w:t>
            </w:r>
          </w:p>
        </w:tc>
      </w:tr>
      <w:tr w:rsidR="00EC36D7" w:rsidRPr="00A540A2" w14:paraId="2F6AB989" w14:textId="77777777" w:rsidTr="00A540A2">
        <w:trPr>
          <w:trHeight w:val="255"/>
        </w:trPr>
        <w:tc>
          <w:tcPr>
            <w:tcW w:w="3261" w:type="dxa"/>
            <w:shd w:val="clear" w:color="auto" w:fill="auto"/>
            <w:noWrap/>
            <w:vAlign w:val="bottom"/>
            <w:hideMark/>
          </w:tcPr>
          <w:p w14:paraId="5562F32D"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Tutgun</w:t>
            </w:r>
            <w:proofErr w:type="spellEnd"/>
            <w:r w:rsidRPr="00A540A2">
              <w:rPr>
                <w:rFonts w:ascii="Times New Roman" w:eastAsia="Times New Roman" w:hAnsi="Times New Roman" w:cs="Times New Roman"/>
                <w:color w:val="000000"/>
                <w:sz w:val="20"/>
                <w:szCs w:val="20"/>
                <w:lang w:eastAsia="tr-TR"/>
              </w:rPr>
              <w:t xml:space="preserve"> Ünal ve Deniz (2015)</w:t>
            </w:r>
          </w:p>
        </w:tc>
        <w:tc>
          <w:tcPr>
            <w:tcW w:w="3827" w:type="dxa"/>
            <w:shd w:val="clear" w:color="auto" w:fill="auto"/>
            <w:noWrap/>
            <w:vAlign w:val="bottom"/>
            <w:hideMark/>
          </w:tcPr>
          <w:p w14:paraId="5017E76E"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Sosyal Medya Bağımlılığı Ölçeği</w:t>
            </w:r>
          </w:p>
        </w:tc>
        <w:tc>
          <w:tcPr>
            <w:tcW w:w="1276" w:type="dxa"/>
            <w:shd w:val="clear" w:color="auto" w:fill="auto"/>
            <w:noWrap/>
            <w:vAlign w:val="bottom"/>
            <w:hideMark/>
          </w:tcPr>
          <w:p w14:paraId="401637E2"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9</w:t>
            </w:r>
          </w:p>
        </w:tc>
      </w:tr>
      <w:tr w:rsidR="00EC36D7" w:rsidRPr="00A540A2" w14:paraId="7A5964EC" w14:textId="77777777" w:rsidTr="00A540A2">
        <w:trPr>
          <w:trHeight w:val="255"/>
        </w:trPr>
        <w:tc>
          <w:tcPr>
            <w:tcW w:w="3261" w:type="dxa"/>
            <w:shd w:val="clear" w:color="auto" w:fill="auto"/>
            <w:noWrap/>
            <w:vAlign w:val="bottom"/>
            <w:hideMark/>
          </w:tcPr>
          <w:p w14:paraId="2C5C8DD8"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Lin ve arkadaşları (2014)</w:t>
            </w:r>
          </w:p>
        </w:tc>
        <w:tc>
          <w:tcPr>
            <w:tcW w:w="3827" w:type="dxa"/>
            <w:shd w:val="clear" w:color="auto" w:fill="auto"/>
            <w:noWrap/>
            <w:vAlign w:val="bottom"/>
            <w:hideMark/>
          </w:tcPr>
          <w:p w14:paraId="75BA5F79"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Akıllı Telefon Bağımlılığı Envanteri-Kısa Formu</w:t>
            </w:r>
          </w:p>
        </w:tc>
        <w:tc>
          <w:tcPr>
            <w:tcW w:w="1276" w:type="dxa"/>
            <w:shd w:val="clear" w:color="auto" w:fill="auto"/>
            <w:noWrap/>
            <w:vAlign w:val="bottom"/>
            <w:hideMark/>
          </w:tcPr>
          <w:p w14:paraId="09ED9427"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6</w:t>
            </w:r>
          </w:p>
        </w:tc>
      </w:tr>
      <w:tr w:rsidR="00EC36D7" w:rsidRPr="00A540A2" w14:paraId="686577FB" w14:textId="77777777" w:rsidTr="00A540A2">
        <w:trPr>
          <w:trHeight w:val="255"/>
        </w:trPr>
        <w:tc>
          <w:tcPr>
            <w:tcW w:w="3261" w:type="dxa"/>
            <w:shd w:val="clear" w:color="auto" w:fill="auto"/>
            <w:noWrap/>
            <w:vAlign w:val="bottom"/>
            <w:hideMark/>
          </w:tcPr>
          <w:p w14:paraId="528199E2"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Horzum</w:t>
            </w:r>
            <w:proofErr w:type="spellEnd"/>
            <w:r w:rsidRPr="00A540A2">
              <w:rPr>
                <w:rFonts w:ascii="Times New Roman" w:eastAsia="Times New Roman" w:hAnsi="Times New Roman" w:cs="Times New Roman"/>
                <w:color w:val="000000"/>
                <w:sz w:val="20"/>
                <w:szCs w:val="20"/>
                <w:lang w:eastAsia="tr-TR"/>
              </w:rPr>
              <w:t xml:space="preserve">, </w:t>
            </w:r>
            <w:proofErr w:type="spellStart"/>
            <w:r w:rsidRPr="00A540A2">
              <w:rPr>
                <w:rFonts w:ascii="Times New Roman" w:eastAsia="Times New Roman" w:hAnsi="Times New Roman" w:cs="Times New Roman"/>
                <w:color w:val="000000"/>
                <w:sz w:val="20"/>
                <w:szCs w:val="20"/>
                <w:lang w:eastAsia="tr-TR"/>
              </w:rPr>
              <w:t>Ayas</w:t>
            </w:r>
            <w:proofErr w:type="spellEnd"/>
            <w:r w:rsidRPr="00A540A2">
              <w:rPr>
                <w:rFonts w:ascii="Times New Roman" w:eastAsia="Times New Roman" w:hAnsi="Times New Roman" w:cs="Times New Roman"/>
                <w:color w:val="000000"/>
                <w:sz w:val="20"/>
                <w:szCs w:val="20"/>
                <w:lang w:eastAsia="tr-TR"/>
              </w:rPr>
              <w:t xml:space="preserve"> ve Çakır Balta (2008)</w:t>
            </w:r>
          </w:p>
        </w:tc>
        <w:tc>
          <w:tcPr>
            <w:tcW w:w="3827" w:type="dxa"/>
            <w:shd w:val="clear" w:color="auto" w:fill="auto"/>
            <w:noWrap/>
            <w:vAlign w:val="bottom"/>
            <w:hideMark/>
          </w:tcPr>
          <w:p w14:paraId="50F95F86"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Çocuklar için Bilgisayar Oyunu Bağımlılığı Ölçeği</w:t>
            </w:r>
          </w:p>
        </w:tc>
        <w:tc>
          <w:tcPr>
            <w:tcW w:w="1276" w:type="dxa"/>
            <w:shd w:val="clear" w:color="auto" w:fill="auto"/>
            <w:noWrap/>
            <w:vAlign w:val="bottom"/>
            <w:hideMark/>
          </w:tcPr>
          <w:p w14:paraId="09D26B27"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6</w:t>
            </w:r>
          </w:p>
        </w:tc>
      </w:tr>
      <w:tr w:rsidR="00EC36D7" w:rsidRPr="00A540A2" w14:paraId="63FE8216" w14:textId="77777777" w:rsidTr="00A540A2">
        <w:trPr>
          <w:trHeight w:val="255"/>
        </w:trPr>
        <w:tc>
          <w:tcPr>
            <w:tcW w:w="3261" w:type="dxa"/>
            <w:shd w:val="clear" w:color="auto" w:fill="auto"/>
            <w:noWrap/>
            <w:vAlign w:val="bottom"/>
            <w:hideMark/>
          </w:tcPr>
          <w:p w14:paraId="17B8B699"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Van den </w:t>
            </w:r>
            <w:proofErr w:type="spellStart"/>
            <w:r w:rsidRPr="00A540A2">
              <w:rPr>
                <w:rFonts w:ascii="Times New Roman" w:eastAsia="Times New Roman" w:hAnsi="Times New Roman" w:cs="Times New Roman"/>
                <w:color w:val="000000"/>
                <w:sz w:val="20"/>
                <w:szCs w:val="20"/>
                <w:lang w:eastAsia="tr-TR"/>
              </w:rPr>
              <w:t>Eijnden</w:t>
            </w:r>
            <w:proofErr w:type="spellEnd"/>
            <w:r w:rsidRPr="00A540A2">
              <w:rPr>
                <w:rFonts w:ascii="Times New Roman" w:eastAsia="Times New Roman" w:hAnsi="Times New Roman" w:cs="Times New Roman"/>
                <w:color w:val="000000"/>
                <w:sz w:val="20"/>
                <w:szCs w:val="20"/>
                <w:lang w:eastAsia="tr-TR"/>
              </w:rPr>
              <w:t xml:space="preserve">, </w:t>
            </w:r>
            <w:proofErr w:type="spellStart"/>
            <w:r w:rsidRPr="00A540A2">
              <w:rPr>
                <w:rFonts w:ascii="Times New Roman" w:eastAsia="Times New Roman" w:hAnsi="Times New Roman" w:cs="Times New Roman"/>
                <w:color w:val="000000"/>
                <w:sz w:val="20"/>
                <w:szCs w:val="20"/>
                <w:lang w:eastAsia="tr-TR"/>
              </w:rPr>
              <w:t>Lemmens</w:t>
            </w:r>
            <w:proofErr w:type="spellEnd"/>
            <w:r w:rsidRPr="00A540A2">
              <w:rPr>
                <w:rFonts w:ascii="Times New Roman" w:eastAsia="Times New Roman" w:hAnsi="Times New Roman" w:cs="Times New Roman"/>
                <w:color w:val="000000"/>
                <w:sz w:val="20"/>
                <w:szCs w:val="20"/>
                <w:lang w:eastAsia="tr-TR"/>
              </w:rPr>
              <w:t xml:space="preserve"> ve </w:t>
            </w:r>
            <w:proofErr w:type="spellStart"/>
            <w:r w:rsidRPr="00A540A2">
              <w:rPr>
                <w:rFonts w:ascii="Times New Roman" w:eastAsia="Times New Roman" w:hAnsi="Times New Roman" w:cs="Times New Roman"/>
                <w:color w:val="000000"/>
                <w:sz w:val="20"/>
                <w:szCs w:val="20"/>
                <w:lang w:eastAsia="tr-TR"/>
              </w:rPr>
              <w:t>Valkenburg</w:t>
            </w:r>
            <w:proofErr w:type="spellEnd"/>
            <w:r w:rsidRPr="00A540A2">
              <w:rPr>
                <w:rFonts w:ascii="Times New Roman" w:eastAsia="Times New Roman" w:hAnsi="Times New Roman" w:cs="Times New Roman"/>
                <w:color w:val="000000"/>
                <w:sz w:val="20"/>
                <w:szCs w:val="20"/>
                <w:lang w:eastAsia="tr-TR"/>
              </w:rPr>
              <w:t xml:space="preserve"> (2016) </w:t>
            </w:r>
          </w:p>
        </w:tc>
        <w:tc>
          <w:tcPr>
            <w:tcW w:w="3827" w:type="dxa"/>
            <w:shd w:val="clear" w:color="auto" w:fill="auto"/>
            <w:noWrap/>
            <w:vAlign w:val="bottom"/>
            <w:hideMark/>
          </w:tcPr>
          <w:p w14:paraId="2441B9F7"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Sosyal Medya Bağımlılığı Ölçeği</w:t>
            </w:r>
          </w:p>
        </w:tc>
        <w:tc>
          <w:tcPr>
            <w:tcW w:w="1276" w:type="dxa"/>
            <w:shd w:val="clear" w:color="auto" w:fill="auto"/>
            <w:noWrap/>
            <w:vAlign w:val="bottom"/>
            <w:hideMark/>
          </w:tcPr>
          <w:p w14:paraId="0887FCEB"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6</w:t>
            </w:r>
          </w:p>
        </w:tc>
      </w:tr>
      <w:tr w:rsidR="00EC36D7" w:rsidRPr="00A540A2" w14:paraId="26C2D636" w14:textId="77777777" w:rsidTr="00A540A2">
        <w:trPr>
          <w:trHeight w:val="255"/>
        </w:trPr>
        <w:tc>
          <w:tcPr>
            <w:tcW w:w="3261" w:type="dxa"/>
            <w:shd w:val="clear" w:color="auto" w:fill="auto"/>
            <w:noWrap/>
            <w:vAlign w:val="bottom"/>
            <w:hideMark/>
          </w:tcPr>
          <w:p w14:paraId="35D1611B"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Özgenel</w:t>
            </w:r>
            <w:proofErr w:type="spellEnd"/>
            <w:r w:rsidRPr="00A540A2">
              <w:rPr>
                <w:rFonts w:ascii="Times New Roman" w:eastAsia="Times New Roman" w:hAnsi="Times New Roman" w:cs="Times New Roman"/>
                <w:color w:val="000000"/>
                <w:sz w:val="20"/>
                <w:szCs w:val="20"/>
                <w:lang w:eastAsia="tr-TR"/>
              </w:rPr>
              <w:t>, Canpolat ve Ekşi (2019)</w:t>
            </w:r>
          </w:p>
        </w:tc>
        <w:tc>
          <w:tcPr>
            <w:tcW w:w="3827" w:type="dxa"/>
            <w:shd w:val="clear" w:color="auto" w:fill="auto"/>
            <w:noWrap/>
            <w:vAlign w:val="bottom"/>
            <w:hideMark/>
          </w:tcPr>
          <w:p w14:paraId="3C871DDA"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Ergenler için Sosyal Medya Bağımlılığı </w:t>
            </w:r>
            <w:proofErr w:type="spellStart"/>
            <w:r w:rsidRPr="00A540A2">
              <w:rPr>
                <w:rFonts w:ascii="Times New Roman" w:eastAsia="Times New Roman" w:hAnsi="Times New Roman" w:cs="Times New Roman"/>
                <w:color w:val="000000"/>
                <w:sz w:val="20"/>
                <w:szCs w:val="20"/>
                <w:lang w:eastAsia="tr-TR"/>
              </w:rPr>
              <w:t>Ölçeği</w:t>
            </w:r>
            <w:proofErr w:type="spellEnd"/>
          </w:p>
        </w:tc>
        <w:tc>
          <w:tcPr>
            <w:tcW w:w="1276" w:type="dxa"/>
            <w:shd w:val="clear" w:color="auto" w:fill="auto"/>
            <w:noWrap/>
            <w:vAlign w:val="bottom"/>
            <w:hideMark/>
          </w:tcPr>
          <w:p w14:paraId="26911441"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4</w:t>
            </w:r>
          </w:p>
        </w:tc>
      </w:tr>
      <w:tr w:rsidR="00EC36D7" w:rsidRPr="00A540A2" w14:paraId="643A40B8" w14:textId="77777777" w:rsidTr="00A540A2">
        <w:trPr>
          <w:trHeight w:val="255"/>
        </w:trPr>
        <w:tc>
          <w:tcPr>
            <w:tcW w:w="3261" w:type="dxa"/>
            <w:shd w:val="clear" w:color="auto" w:fill="auto"/>
            <w:noWrap/>
            <w:vAlign w:val="bottom"/>
            <w:hideMark/>
          </w:tcPr>
          <w:p w14:paraId="1BA08BDE"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Evren, Gürol, Karadağ ve Ögel ( 2012)</w:t>
            </w:r>
          </w:p>
        </w:tc>
        <w:tc>
          <w:tcPr>
            <w:tcW w:w="3827" w:type="dxa"/>
            <w:shd w:val="clear" w:color="auto" w:fill="auto"/>
            <w:noWrap/>
            <w:vAlign w:val="bottom"/>
            <w:hideMark/>
          </w:tcPr>
          <w:p w14:paraId="79228A9A"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Bağımlılık Profil İndeksi-İnternet Formu </w:t>
            </w:r>
          </w:p>
        </w:tc>
        <w:tc>
          <w:tcPr>
            <w:tcW w:w="1276" w:type="dxa"/>
            <w:shd w:val="clear" w:color="auto" w:fill="auto"/>
            <w:noWrap/>
            <w:vAlign w:val="bottom"/>
            <w:hideMark/>
          </w:tcPr>
          <w:p w14:paraId="3D2C36AC"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3</w:t>
            </w:r>
          </w:p>
        </w:tc>
      </w:tr>
      <w:tr w:rsidR="00EC36D7" w:rsidRPr="00A540A2" w14:paraId="72EF8144" w14:textId="77777777" w:rsidTr="00A540A2">
        <w:trPr>
          <w:trHeight w:val="255"/>
        </w:trPr>
        <w:tc>
          <w:tcPr>
            <w:tcW w:w="3261" w:type="dxa"/>
            <w:shd w:val="clear" w:color="auto" w:fill="auto"/>
            <w:noWrap/>
            <w:vAlign w:val="bottom"/>
            <w:hideMark/>
          </w:tcPr>
          <w:p w14:paraId="29D1C3B0"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Akın ve diğerleri (2014) </w:t>
            </w:r>
          </w:p>
        </w:tc>
        <w:tc>
          <w:tcPr>
            <w:tcW w:w="3827" w:type="dxa"/>
            <w:shd w:val="clear" w:color="auto" w:fill="auto"/>
            <w:noWrap/>
            <w:vAlign w:val="bottom"/>
            <w:hideMark/>
          </w:tcPr>
          <w:p w14:paraId="6F4CFF8A"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Ergenler İçin Akıllı Telefon Bağımlılık Ölçeği</w:t>
            </w:r>
          </w:p>
        </w:tc>
        <w:tc>
          <w:tcPr>
            <w:tcW w:w="1276" w:type="dxa"/>
            <w:shd w:val="clear" w:color="auto" w:fill="auto"/>
            <w:noWrap/>
            <w:vAlign w:val="bottom"/>
            <w:hideMark/>
          </w:tcPr>
          <w:p w14:paraId="77F451B5"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3</w:t>
            </w:r>
          </w:p>
        </w:tc>
      </w:tr>
      <w:tr w:rsidR="00EC36D7" w:rsidRPr="00A540A2" w14:paraId="504C723F" w14:textId="77777777" w:rsidTr="00A540A2">
        <w:trPr>
          <w:trHeight w:val="255"/>
        </w:trPr>
        <w:tc>
          <w:tcPr>
            <w:tcW w:w="3261" w:type="dxa"/>
            <w:shd w:val="clear" w:color="auto" w:fill="auto"/>
            <w:noWrap/>
            <w:vAlign w:val="bottom"/>
            <w:hideMark/>
          </w:tcPr>
          <w:p w14:paraId="693EF8EC"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Taş (2017) </w:t>
            </w:r>
          </w:p>
        </w:tc>
        <w:tc>
          <w:tcPr>
            <w:tcW w:w="3827" w:type="dxa"/>
            <w:shd w:val="clear" w:color="auto" w:fill="auto"/>
            <w:noWrap/>
            <w:vAlign w:val="bottom"/>
            <w:hideMark/>
          </w:tcPr>
          <w:p w14:paraId="2FE0733E"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Sosyal Medya Bağımlılık Ölçeği</w:t>
            </w:r>
          </w:p>
        </w:tc>
        <w:tc>
          <w:tcPr>
            <w:tcW w:w="1276" w:type="dxa"/>
            <w:shd w:val="clear" w:color="auto" w:fill="auto"/>
            <w:noWrap/>
            <w:vAlign w:val="bottom"/>
            <w:hideMark/>
          </w:tcPr>
          <w:p w14:paraId="50B1CE84"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3</w:t>
            </w:r>
          </w:p>
        </w:tc>
      </w:tr>
      <w:tr w:rsidR="00EC36D7" w:rsidRPr="00A540A2" w14:paraId="6F56871F" w14:textId="77777777" w:rsidTr="00A540A2">
        <w:trPr>
          <w:trHeight w:val="255"/>
        </w:trPr>
        <w:tc>
          <w:tcPr>
            <w:tcW w:w="3261" w:type="dxa"/>
            <w:shd w:val="clear" w:color="auto" w:fill="auto"/>
            <w:noWrap/>
            <w:vAlign w:val="bottom"/>
            <w:hideMark/>
          </w:tcPr>
          <w:p w14:paraId="1FC7C1FE"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Eşgi</w:t>
            </w:r>
            <w:proofErr w:type="spellEnd"/>
            <w:r w:rsidRPr="00A540A2">
              <w:rPr>
                <w:rFonts w:ascii="Times New Roman" w:eastAsia="Times New Roman" w:hAnsi="Times New Roman" w:cs="Times New Roman"/>
                <w:color w:val="000000"/>
                <w:sz w:val="20"/>
                <w:szCs w:val="20"/>
                <w:lang w:eastAsia="tr-TR"/>
              </w:rPr>
              <w:t xml:space="preserve"> (2014) </w:t>
            </w:r>
          </w:p>
        </w:tc>
        <w:tc>
          <w:tcPr>
            <w:tcW w:w="3827" w:type="dxa"/>
            <w:shd w:val="clear" w:color="auto" w:fill="auto"/>
            <w:noWrap/>
            <w:vAlign w:val="bottom"/>
            <w:hideMark/>
          </w:tcPr>
          <w:p w14:paraId="4D69DE5A"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Aile Çocuk İnternet Bağımlılık Ölçeği</w:t>
            </w:r>
          </w:p>
        </w:tc>
        <w:tc>
          <w:tcPr>
            <w:tcW w:w="1276" w:type="dxa"/>
            <w:shd w:val="clear" w:color="auto" w:fill="auto"/>
            <w:noWrap/>
            <w:vAlign w:val="bottom"/>
            <w:hideMark/>
          </w:tcPr>
          <w:p w14:paraId="7183FB8F"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1480B026" w14:textId="77777777" w:rsidTr="00A540A2">
        <w:trPr>
          <w:trHeight w:val="255"/>
        </w:trPr>
        <w:tc>
          <w:tcPr>
            <w:tcW w:w="3261" w:type="dxa"/>
            <w:shd w:val="clear" w:color="auto" w:fill="auto"/>
            <w:noWrap/>
            <w:vAlign w:val="bottom"/>
            <w:hideMark/>
          </w:tcPr>
          <w:p w14:paraId="658A98EF"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Şahin, Keskin ve Yurdagül (2019)</w:t>
            </w:r>
          </w:p>
        </w:tc>
        <w:tc>
          <w:tcPr>
            <w:tcW w:w="3827" w:type="dxa"/>
            <w:shd w:val="clear" w:color="auto" w:fill="auto"/>
            <w:noWrap/>
            <w:vAlign w:val="bottom"/>
            <w:hideMark/>
          </w:tcPr>
          <w:p w14:paraId="1119FF97"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Çocuklar İçin Dijital Oyun Bağımlılığı Ölçeği</w:t>
            </w:r>
          </w:p>
        </w:tc>
        <w:tc>
          <w:tcPr>
            <w:tcW w:w="1276" w:type="dxa"/>
            <w:shd w:val="clear" w:color="auto" w:fill="auto"/>
            <w:noWrap/>
            <w:vAlign w:val="bottom"/>
            <w:hideMark/>
          </w:tcPr>
          <w:p w14:paraId="2D6EF383"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2F200678" w14:textId="77777777" w:rsidTr="00A540A2">
        <w:trPr>
          <w:trHeight w:val="255"/>
        </w:trPr>
        <w:tc>
          <w:tcPr>
            <w:tcW w:w="3261" w:type="dxa"/>
            <w:shd w:val="clear" w:color="auto" w:fill="auto"/>
            <w:noWrap/>
            <w:vAlign w:val="bottom"/>
            <w:hideMark/>
          </w:tcPr>
          <w:p w14:paraId="27F26731"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Ayaz, Çakır ve </w:t>
            </w:r>
            <w:proofErr w:type="spellStart"/>
            <w:r w:rsidRPr="00A540A2">
              <w:rPr>
                <w:rFonts w:ascii="Times New Roman" w:eastAsia="Times New Roman" w:hAnsi="Times New Roman" w:cs="Times New Roman"/>
                <w:color w:val="000000"/>
                <w:sz w:val="20"/>
                <w:szCs w:val="20"/>
                <w:lang w:eastAsia="tr-TR"/>
              </w:rPr>
              <w:t>Horzum</w:t>
            </w:r>
            <w:proofErr w:type="spellEnd"/>
            <w:r w:rsidRPr="00A540A2">
              <w:rPr>
                <w:rFonts w:ascii="Times New Roman" w:eastAsia="Times New Roman" w:hAnsi="Times New Roman" w:cs="Times New Roman"/>
                <w:color w:val="000000"/>
                <w:sz w:val="20"/>
                <w:szCs w:val="20"/>
                <w:lang w:eastAsia="tr-TR"/>
              </w:rPr>
              <w:t>(2001)</w:t>
            </w:r>
          </w:p>
        </w:tc>
        <w:tc>
          <w:tcPr>
            <w:tcW w:w="3827" w:type="dxa"/>
            <w:shd w:val="clear" w:color="auto" w:fill="auto"/>
            <w:noWrap/>
            <w:vAlign w:val="bottom"/>
            <w:hideMark/>
          </w:tcPr>
          <w:p w14:paraId="196D7DEC"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Ergenler için bilgisayar bağımlılığı ölçeği</w:t>
            </w:r>
          </w:p>
        </w:tc>
        <w:tc>
          <w:tcPr>
            <w:tcW w:w="1276" w:type="dxa"/>
            <w:shd w:val="clear" w:color="auto" w:fill="auto"/>
            <w:noWrap/>
            <w:vAlign w:val="bottom"/>
            <w:hideMark/>
          </w:tcPr>
          <w:p w14:paraId="18848647"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28C7B4CE" w14:textId="77777777" w:rsidTr="00A540A2">
        <w:trPr>
          <w:trHeight w:val="255"/>
        </w:trPr>
        <w:tc>
          <w:tcPr>
            <w:tcW w:w="3261" w:type="dxa"/>
            <w:shd w:val="clear" w:color="auto" w:fill="auto"/>
            <w:noWrap/>
            <w:vAlign w:val="bottom"/>
            <w:hideMark/>
          </w:tcPr>
          <w:p w14:paraId="7AA4F7AA"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Anlı ve Taş (2018) </w:t>
            </w:r>
          </w:p>
        </w:tc>
        <w:tc>
          <w:tcPr>
            <w:tcW w:w="3827" w:type="dxa"/>
            <w:shd w:val="clear" w:color="auto" w:fill="auto"/>
            <w:noWrap/>
            <w:vAlign w:val="bottom"/>
            <w:hideMark/>
          </w:tcPr>
          <w:p w14:paraId="25BE3F4D"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Ergenler için oyun bağımlılığı ölçeği</w:t>
            </w:r>
          </w:p>
        </w:tc>
        <w:tc>
          <w:tcPr>
            <w:tcW w:w="1276" w:type="dxa"/>
            <w:shd w:val="clear" w:color="auto" w:fill="auto"/>
            <w:noWrap/>
            <w:vAlign w:val="bottom"/>
            <w:hideMark/>
          </w:tcPr>
          <w:p w14:paraId="0E8F4145"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13D1EC7E" w14:textId="77777777" w:rsidTr="00A540A2">
        <w:trPr>
          <w:trHeight w:val="255"/>
        </w:trPr>
        <w:tc>
          <w:tcPr>
            <w:tcW w:w="3261" w:type="dxa"/>
            <w:shd w:val="clear" w:color="auto" w:fill="auto"/>
            <w:noWrap/>
            <w:vAlign w:val="bottom"/>
            <w:hideMark/>
          </w:tcPr>
          <w:p w14:paraId="10701A48"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Köseliören</w:t>
            </w:r>
            <w:proofErr w:type="spellEnd"/>
            <w:r w:rsidRPr="00A540A2">
              <w:rPr>
                <w:rFonts w:ascii="Times New Roman" w:eastAsia="Times New Roman" w:hAnsi="Times New Roman" w:cs="Times New Roman"/>
                <w:color w:val="000000"/>
                <w:sz w:val="20"/>
                <w:szCs w:val="20"/>
                <w:lang w:eastAsia="tr-TR"/>
              </w:rPr>
              <w:t xml:space="preserve"> (2017) </w:t>
            </w:r>
          </w:p>
        </w:tc>
        <w:tc>
          <w:tcPr>
            <w:tcW w:w="3827" w:type="dxa"/>
            <w:shd w:val="clear" w:color="auto" w:fill="auto"/>
            <w:noWrap/>
            <w:vAlign w:val="bottom"/>
            <w:hideMark/>
          </w:tcPr>
          <w:p w14:paraId="37ACEEA9"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Ortaöğretim Öğrencilerinin Online Oyun Bağımlılığı Ölçeği</w:t>
            </w:r>
          </w:p>
        </w:tc>
        <w:tc>
          <w:tcPr>
            <w:tcW w:w="1276" w:type="dxa"/>
            <w:shd w:val="clear" w:color="auto" w:fill="auto"/>
            <w:noWrap/>
            <w:vAlign w:val="bottom"/>
            <w:hideMark/>
          </w:tcPr>
          <w:p w14:paraId="004C8D35"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0EC7B56F" w14:textId="77777777" w:rsidTr="00A540A2">
        <w:trPr>
          <w:trHeight w:val="255"/>
        </w:trPr>
        <w:tc>
          <w:tcPr>
            <w:tcW w:w="3261" w:type="dxa"/>
            <w:shd w:val="clear" w:color="auto" w:fill="auto"/>
            <w:noWrap/>
            <w:vAlign w:val="bottom"/>
            <w:hideMark/>
          </w:tcPr>
          <w:p w14:paraId="776A6720"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Dinç ve </w:t>
            </w:r>
            <w:proofErr w:type="spellStart"/>
            <w:r w:rsidRPr="00A540A2">
              <w:rPr>
                <w:rFonts w:ascii="Times New Roman" w:eastAsia="Times New Roman" w:hAnsi="Times New Roman" w:cs="Times New Roman"/>
                <w:color w:val="000000"/>
                <w:sz w:val="20"/>
                <w:szCs w:val="20"/>
                <w:lang w:eastAsia="tr-TR"/>
              </w:rPr>
              <w:t>Otrar</w:t>
            </w:r>
            <w:proofErr w:type="spellEnd"/>
            <w:r w:rsidRPr="00A540A2">
              <w:rPr>
                <w:rFonts w:ascii="Times New Roman" w:eastAsia="Times New Roman" w:hAnsi="Times New Roman" w:cs="Times New Roman"/>
                <w:color w:val="000000"/>
                <w:sz w:val="20"/>
                <w:szCs w:val="20"/>
                <w:lang w:eastAsia="tr-TR"/>
              </w:rPr>
              <w:t>(2015)</w:t>
            </w:r>
          </w:p>
        </w:tc>
        <w:tc>
          <w:tcPr>
            <w:tcW w:w="3827" w:type="dxa"/>
            <w:shd w:val="clear" w:color="auto" w:fill="auto"/>
            <w:noWrap/>
            <w:vAlign w:val="bottom"/>
            <w:hideMark/>
          </w:tcPr>
          <w:p w14:paraId="48033E87"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Özgül İnternet Bağımlılığı Ölçeği </w:t>
            </w:r>
          </w:p>
        </w:tc>
        <w:tc>
          <w:tcPr>
            <w:tcW w:w="1276" w:type="dxa"/>
            <w:shd w:val="clear" w:color="auto" w:fill="auto"/>
            <w:noWrap/>
            <w:vAlign w:val="bottom"/>
            <w:hideMark/>
          </w:tcPr>
          <w:p w14:paraId="3F828F7E"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3DE79674" w14:textId="77777777" w:rsidTr="00A540A2">
        <w:trPr>
          <w:trHeight w:val="255"/>
        </w:trPr>
        <w:tc>
          <w:tcPr>
            <w:tcW w:w="3261" w:type="dxa"/>
            <w:shd w:val="clear" w:color="auto" w:fill="auto"/>
            <w:noWrap/>
            <w:vAlign w:val="bottom"/>
            <w:hideMark/>
          </w:tcPr>
          <w:p w14:paraId="1E8822F1"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Yılmaz(2017) </w:t>
            </w:r>
          </w:p>
        </w:tc>
        <w:tc>
          <w:tcPr>
            <w:tcW w:w="3827" w:type="dxa"/>
            <w:shd w:val="clear" w:color="auto" w:fill="auto"/>
            <w:noWrap/>
            <w:vAlign w:val="bottom"/>
            <w:hideMark/>
          </w:tcPr>
          <w:p w14:paraId="67B13331"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Problemli Cep Telefonu Kullanımı Ölçeği </w:t>
            </w:r>
          </w:p>
        </w:tc>
        <w:tc>
          <w:tcPr>
            <w:tcW w:w="1276" w:type="dxa"/>
            <w:shd w:val="clear" w:color="auto" w:fill="auto"/>
            <w:noWrap/>
            <w:vAlign w:val="bottom"/>
            <w:hideMark/>
          </w:tcPr>
          <w:p w14:paraId="1405CF1F"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158EBCD8" w14:textId="77777777" w:rsidTr="00A540A2">
        <w:trPr>
          <w:trHeight w:val="255"/>
        </w:trPr>
        <w:tc>
          <w:tcPr>
            <w:tcW w:w="3261" w:type="dxa"/>
            <w:shd w:val="clear" w:color="auto" w:fill="auto"/>
            <w:noWrap/>
            <w:vAlign w:val="bottom"/>
            <w:hideMark/>
          </w:tcPr>
          <w:p w14:paraId="7883B0D6"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Fırat ve Barut (2018) </w:t>
            </w:r>
          </w:p>
        </w:tc>
        <w:tc>
          <w:tcPr>
            <w:tcW w:w="3827" w:type="dxa"/>
            <w:shd w:val="clear" w:color="auto" w:fill="auto"/>
            <w:noWrap/>
            <w:vAlign w:val="bottom"/>
            <w:hideMark/>
          </w:tcPr>
          <w:p w14:paraId="6F23F3A1" w14:textId="77777777" w:rsidR="00EC36D7" w:rsidRPr="00A540A2" w:rsidRDefault="008214CE" w:rsidP="00736C0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Sosyal </w:t>
            </w:r>
            <w:r w:rsidR="00EC36D7" w:rsidRPr="00A540A2">
              <w:rPr>
                <w:rFonts w:ascii="Times New Roman" w:eastAsia="Times New Roman" w:hAnsi="Times New Roman" w:cs="Times New Roman"/>
                <w:color w:val="000000"/>
                <w:sz w:val="20"/>
                <w:szCs w:val="20"/>
                <w:lang w:eastAsia="tr-TR"/>
              </w:rPr>
              <w:t xml:space="preserve">Medya Bağımlılığı Ölçeği </w:t>
            </w:r>
          </w:p>
        </w:tc>
        <w:tc>
          <w:tcPr>
            <w:tcW w:w="1276" w:type="dxa"/>
            <w:shd w:val="clear" w:color="auto" w:fill="auto"/>
            <w:noWrap/>
            <w:vAlign w:val="bottom"/>
            <w:hideMark/>
          </w:tcPr>
          <w:p w14:paraId="51466B49"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r w:rsidR="00EC36D7" w:rsidRPr="00A540A2" w14:paraId="54CB52BF" w14:textId="77777777" w:rsidTr="00A540A2">
        <w:trPr>
          <w:trHeight w:val="255"/>
        </w:trPr>
        <w:tc>
          <w:tcPr>
            <w:tcW w:w="3261" w:type="dxa"/>
            <w:tcBorders>
              <w:bottom w:val="single" w:sz="4" w:space="0" w:color="auto"/>
            </w:tcBorders>
            <w:shd w:val="clear" w:color="auto" w:fill="auto"/>
            <w:noWrap/>
            <w:vAlign w:val="bottom"/>
            <w:hideMark/>
          </w:tcPr>
          <w:p w14:paraId="1FEF5E79"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proofErr w:type="spellStart"/>
            <w:r w:rsidRPr="00A540A2">
              <w:rPr>
                <w:rFonts w:ascii="Times New Roman" w:eastAsia="Times New Roman" w:hAnsi="Times New Roman" w:cs="Times New Roman"/>
                <w:color w:val="000000"/>
                <w:sz w:val="20"/>
                <w:szCs w:val="20"/>
                <w:lang w:eastAsia="tr-TR"/>
              </w:rPr>
              <w:t>Balantekin</w:t>
            </w:r>
            <w:proofErr w:type="spellEnd"/>
            <w:r w:rsidRPr="00A540A2">
              <w:rPr>
                <w:rFonts w:ascii="Times New Roman" w:eastAsia="Times New Roman" w:hAnsi="Times New Roman" w:cs="Times New Roman"/>
                <w:color w:val="000000"/>
                <w:sz w:val="20"/>
                <w:szCs w:val="20"/>
                <w:lang w:eastAsia="tr-TR"/>
              </w:rPr>
              <w:t xml:space="preserve"> (2009) </w:t>
            </w:r>
          </w:p>
        </w:tc>
        <w:tc>
          <w:tcPr>
            <w:tcW w:w="3827" w:type="dxa"/>
            <w:tcBorders>
              <w:bottom w:val="single" w:sz="4" w:space="0" w:color="auto"/>
            </w:tcBorders>
            <w:shd w:val="clear" w:color="auto" w:fill="auto"/>
            <w:noWrap/>
            <w:vAlign w:val="bottom"/>
            <w:hideMark/>
          </w:tcPr>
          <w:p w14:paraId="3D07FDAE" w14:textId="77777777" w:rsidR="00EC36D7" w:rsidRPr="00A540A2" w:rsidRDefault="00EC36D7" w:rsidP="00736C06">
            <w:pPr>
              <w:spacing w:after="0" w:line="240" w:lineRule="auto"/>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 xml:space="preserve">Televizyona bağımlılık ölçeği </w:t>
            </w:r>
          </w:p>
        </w:tc>
        <w:tc>
          <w:tcPr>
            <w:tcW w:w="1276" w:type="dxa"/>
            <w:tcBorders>
              <w:bottom w:val="single" w:sz="4" w:space="0" w:color="auto"/>
            </w:tcBorders>
            <w:shd w:val="clear" w:color="auto" w:fill="auto"/>
            <w:noWrap/>
            <w:vAlign w:val="bottom"/>
            <w:hideMark/>
          </w:tcPr>
          <w:p w14:paraId="769BDF1D" w14:textId="77777777" w:rsidR="00EC36D7" w:rsidRPr="00A540A2" w:rsidRDefault="00EC36D7" w:rsidP="00E07C3B">
            <w:pPr>
              <w:spacing w:after="0" w:line="240" w:lineRule="auto"/>
              <w:jc w:val="center"/>
              <w:rPr>
                <w:rFonts w:ascii="Times New Roman" w:eastAsia="Times New Roman" w:hAnsi="Times New Roman" w:cs="Times New Roman"/>
                <w:color w:val="000000"/>
                <w:sz w:val="20"/>
                <w:szCs w:val="20"/>
                <w:lang w:eastAsia="tr-TR"/>
              </w:rPr>
            </w:pPr>
            <w:r w:rsidRPr="00A540A2">
              <w:rPr>
                <w:rFonts w:ascii="Times New Roman" w:eastAsia="Times New Roman" w:hAnsi="Times New Roman" w:cs="Times New Roman"/>
                <w:color w:val="000000"/>
                <w:sz w:val="20"/>
                <w:szCs w:val="20"/>
                <w:lang w:eastAsia="tr-TR"/>
              </w:rPr>
              <w:t>1</w:t>
            </w:r>
          </w:p>
        </w:tc>
      </w:tr>
    </w:tbl>
    <w:p w14:paraId="173242EE" w14:textId="77777777" w:rsidR="00EC36D7" w:rsidRPr="008E38DE" w:rsidRDefault="00EC36D7" w:rsidP="00EC36D7">
      <w:pPr>
        <w:jc w:val="both"/>
        <w:rPr>
          <w:rFonts w:ascii="Times New Roman" w:hAnsi="Times New Roman" w:cs="Times New Roman"/>
          <w:sz w:val="24"/>
          <w:szCs w:val="24"/>
        </w:rPr>
      </w:pPr>
    </w:p>
    <w:p w14:paraId="7E3E5A42" w14:textId="32A2327E" w:rsidR="00B31781" w:rsidRDefault="00B31781" w:rsidP="00B31781">
      <w:pPr>
        <w:spacing w:after="120" w:line="360" w:lineRule="auto"/>
        <w:ind w:firstLine="680"/>
        <w:jc w:val="both"/>
        <w:rPr>
          <w:rFonts w:ascii="Times New Roman" w:hAnsi="Times New Roman" w:cs="Times New Roman"/>
          <w:sz w:val="24"/>
          <w:szCs w:val="24"/>
        </w:rPr>
      </w:pPr>
      <w:r w:rsidRPr="00B31781">
        <w:rPr>
          <w:rFonts w:ascii="Times New Roman" w:hAnsi="Times New Roman" w:cs="Times New Roman"/>
          <w:sz w:val="24"/>
          <w:szCs w:val="24"/>
        </w:rPr>
        <w:t xml:space="preserve">Tablo </w:t>
      </w:r>
      <w:r w:rsidR="007E2674">
        <w:rPr>
          <w:rFonts w:ascii="Times New Roman" w:hAnsi="Times New Roman" w:cs="Times New Roman"/>
          <w:sz w:val="24"/>
          <w:szCs w:val="24"/>
        </w:rPr>
        <w:t>4.</w:t>
      </w:r>
      <w:r w:rsidR="00897BAA">
        <w:rPr>
          <w:rFonts w:ascii="Times New Roman" w:hAnsi="Times New Roman" w:cs="Times New Roman"/>
          <w:sz w:val="24"/>
          <w:szCs w:val="24"/>
        </w:rPr>
        <w:t>1</w:t>
      </w:r>
      <w:r w:rsidR="009100DD">
        <w:rPr>
          <w:rFonts w:ascii="Times New Roman" w:hAnsi="Times New Roman" w:cs="Times New Roman"/>
          <w:sz w:val="24"/>
          <w:szCs w:val="24"/>
        </w:rPr>
        <w:t xml:space="preserve"> </w:t>
      </w:r>
      <w:r w:rsidR="00EC36D7" w:rsidRPr="00B31781">
        <w:rPr>
          <w:rFonts w:ascii="Times New Roman" w:hAnsi="Times New Roman" w:cs="Times New Roman"/>
          <w:sz w:val="24"/>
          <w:szCs w:val="24"/>
        </w:rPr>
        <w:t xml:space="preserve">incelendiğinde araştırmalarda daha çok </w:t>
      </w:r>
      <w:proofErr w:type="spellStart"/>
      <w:r w:rsidR="00EC36D7" w:rsidRPr="00B31781">
        <w:rPr>
          <w:rFonts w:ascii="Times New Roman" w:hAnsi="Times New Roman" w:cs="Times New Roman"/>
          <w:sz w:val="24"/>
          <w:szCs w:val="24"/>
        </w:rPr>
        <w:t>Young</w:t>
      </w:r>
      <w:proofErr w:type="spellEnd"/>
      <w:r w:rsidR="00EC36D7" w:rsidRPr="00B31781">
        <w:rPr>
          <w:rFonts w:ascii="Times New Roman" w:hAnsi="Times New Roman" w:cs="Times New Roman"/>
          <w:sz w:val="24"/>
          <w:szCs w:val="24"/>
        </w:rPr>
        <w:t xml:space="preserve"> tarafından geliştirilen İnternet Bağımlılığı </w:t>
      </w:r>
      <w:proofErr w:type="spellStart"/>
      <w:r w:rsidR="00EC36D7" w:rsidRPr="00B31781">
        <w:rPr>
          <w:rFonts w:ascii="Times New Roman" w:hAnsi="Times New Roman" w:cs="Times New Roman"/>
          <w:sz w:val="24"/>
          <w:szCs w:val="24"/>
        </w:rPr>
        <w:t>Ölçeği’nin</w:t>
      </w:r>
      <w:proofErr w:type="spellEnd"/>
      <w:r w:rsidR="00EC36D7" w:rsidRPr="00B31781">
        <w:rPr>
          <w:rFonts w:ascii="Times New Roman" w:hAnsi="Times New Roman" w:cs="Times New Roman"/>
          <w:sz w:val="24"/>
          <w:szCs w:val="24"/>
        </w:rPr>
        <w:t xml:space="preserve"> kullanıldığı görülmektedir. Daha sonra sırasıyla </w:t>
      </w:r>
      <w:proofErr w:type="spellStart"/>
      <w:r w:rsidR="00EC36D7" w:rsidRPr="00B31781">
        <w:rPr>
          <w:rFonts w:ascii="Times New Roman" w:hAnsi="Times New Roman" w:cs="Times New Roman"/>
          <w:sz w:val="24"/>
          <w:szCs w:val="24"/>
        </w:rPr>
        <w:t>Lemmens</w:t>
      </w:r>
      <w:proofErr w:type="spellEnd"/>
      <w:r w:rsidR="00EC36D7" w:rsidRPr="00B31781">
        <w:rPr>
          <w:rFonts w:ascii="Times New Roman" w:hAnsi="Times New Roman" w:cs="Times New Roman"/>
          <w:sz w:val="24"/>
          <w:szCs w:val="24"/>
        </w:rPr>
        <w:t xml:space="preserve">, </w:t>
      </w:r>
      <w:proofErr w:type="spellStart"/>
      <w:r w:rsidR="00EC36D7" w:rsidRPr="00B31781">
        <w:rPr>
          <w:rFonts w:ascii="Times New Roman" w:hAnsi="Times New Roman" w:cs="Times New Roman"/>
          <w:sz w:val="24"/>
          <w:szCs w:val="24"/>
        </w:rPr>
        <w:t>Valkenburg</w:t>
      </w:r>
      <w:proofErr w:type="spellEnd"/>
      <w:r w:rsidR="00EC36D7" w:rsidRPr="00B31781">
        <w:rPr>
          <w:rFonts w:ascii="Times New Roman" w:hAnsi="Times New Roman" w:cs="Times New Roman"/>
          <w:sz w:val="24"/>
          <w:szCs w:val="24"/>
        </w:rPr>
        <w:t xml:space="preserve"> ve Peter tarafından geliştirilen Dijital oyun bağımlılığı ölçeği, </w:t>
      </w:r>
      <w:proofErr w:type="spellStart"/>
      <w:r w:rsidR="00EC36D7" w:rsidRPr="00B31781">
        <w:rPr>
          <w:rFonts w:ascii="Times New Roman" w:hAnsi="Times New Roman" w:cs="Times New Roman"/>
          <w:sz w:val="24"/>
          <w:szCs w:val="24"/>
        </w:rPr>
        <w:t>Kwon</w:t>
      </w:r>
      <w:proofErr w:type="spellEnd"/>
      <w:r w:rsidR="00EC36D7" w:rsidRPr="00B31781">
        <w:rPr>
          <w:rFonts w:ascii="Times New Roman" w:hAnsi="Times New Roman" w:cs="Times New Roman"/>
          <w:sz w:val="24"/>
          <w:szCs w:val="24"/>
        </w:rPr>
        <w:t xml:space="preserve">, Kim, </w:t>
      </w:r>
      <w:proofErr w:type="spellStart"/>
      <w:r w:rsidR="00EC36D7" w:rsidRPr="00B31781">
        <w:rPr>
          <w:rFonts w:ascii="Times New Roman" w:hAnsi="Times New Roman" w:cs="Times New Roman"/>
          <w:sz w:val="24"/>
          <w:szCs w:val="24"/>
        </w:rPr>
        <w:t>Cho</w:t>
      </w:r>
      <w:proofErr w:type="spellEnd"/>
      <w:r w:rsidR="00EC36D7" w:rsidRPr="00B31781">
        <w:rPr>
          <w:rFonts w:ascii="Times New Roman" w:hAnsi="Times New Roman" w:cs="Times New Roman"/>
          <w:sz w:val="24"/>
          <w:szCs w:val="24"/>
        </w:rPr>
        <w:t xml:space="preserve"> ve </w:t>
      </w:r>
      <w:proofErr w:type="spellStart"/>
      <w:r w:rsidR="00EC36D7" w:rsidRPr="00B31781">
        <w:rPr>
          <w:rFonts w:ascii="Times New Roman" w:hAnsi="Times New Roman" w:cs="Times New Roman"/>
          <w:sz w:val="24"/>
          <w:szCs w:val="24"/>
        </w:rPr>
        <w:t>Yang</w:t>
      </w:r>
      <w:proofErr w:type="spellEnd"/>
      <w:r w:rsidR="00EC36D7" w:rsidRPr="00B31781">
        <w:rPr>
          <w:rFonts w:ascii="Times New Roman" w:hAnsi="Times New Roman" w:cs="Times New Roman"/>
          <w:sz w:val="24"/>
          <w:szCs w:val="24"/>
        </w:rPr>
        <w:t xml:space="preserve"> tarafından geliştirilen Akıllı Telefon Bağımlılığı Ölçeği ve Hazar ve Hazar</w:t>
      </w:r>
      <w:r w:rsidR="00417548">
        <w:rPr>
          <w:rFonts w:ascii="Times New Roman" w:hAnsi="Times New Roman" w:cs="Times New Roman"/>
          <w:sz w:val="24"/>
          <w:szCs w:val="24"/>
        </w:rPr>
        <w:t xml:space="preserve"> </w:t>
      </w:r>
      <w:r w:rsidR="00EC36D7" w:rsidRPr="00B31781">
        <w:rPr>
          <w:rFonts w:ascii="Times New Roman" w:hAnsi="Times New Roman" w:cs="Times New Roman"/>
          <w:sz w:val="24"/>
          <w:szCs w:val="24"/>
        </w:rPr>
        <w:t xml:space="preserve">tarafından geliştirilen Çocuklarda Dijital Oyun Bağımlılığı </w:t>
      </w:r>
      <w:proofErr w:type="spellStart"/>
      <w:r w:rsidR="00EC36D7" w:rsidRPr="00B31781">
        <w:rPr>
          <w:rFonts w:ascii="Times New Roman" w:hAnsi="Times New Roman" w:cs="Times New Roman"/>
          <w:sz w:val="24"/>
          <w:szCs w:val="24"/>
        </w:rPr>
        <w:t>Ölçeği’nin</w:t>
      </w:r>
      <w:proofErr w:type="spellEnd"/>
      <w:r w:rsidR="00EC36D7" w:rsidRPr="00B31781">
        <w:rPr>
          <w:rFonts w:ascii="Times New Roman" w:hAnsi="Times New Roman" w:cs="Times New Roman"/>
          <w:sz w:val="24"/>
          <w:szCs w:val="24"/>
        </w:rPr>
        <w:t xml:space="preserve"> kullanıldığı görülmektedir.</w:t>
      </w:r>
    </w:p>
    <w:p w14:paraId="39197FDA" w14:textId="77777777" w:rsidR="00EC36D7" w:rsidRPr="00B31781" w:rsidRDefault="00EC36D7" w:rsidP="00B31781">
      <w:pPr>
        <w:spacing w:after="120" w:line="360" w:lineRule="auto"/>
        <w:ind w:firstLine="680"/>
        <w:jc w:val="both"/>
        <w:rPr>
          <w:rFonts w:ascii="Times New Roman" w:hAnsi="Times New Roman" w:cs="Times New Roman"/>
          <w:sz w:val="24"/>
          <w:szCs w:val="24"/>
        </w:rPr>
      </w:pPr>
      <w:r w:rsidRPr="00B31781">
        <w:rPr>
          <w:rFonts w:ascii="Times New Roman" w:hAnsi="Times New Roman" w:cs="Times New Roman"/>
          <w:sz w:val="24"/>
          <w:szCs w:val="24"/>
        </w:rPr>
        <w:t>Araştırmanın diğer bir alt problemi dijital bağımlılığın öncüllerine ilişkindi</w:t>
      </w:r>
      <w:r w:rsidR="008214CE">
        <w:rPr>
          <w:rFonts w:ascii="Times New Roman" w:hAnsi="Times New Roman" w:cs="Times New Roman"/>
          <w:sz w:val="24"/>
          <w:szCs w:val="24"/>
        </w:rPr>
        <w:t>r</w:t>
      </w:r>
      <w:r w:rsidRPr="00B31781">
        <w:rPr>
          <w:rFonts w:ascii="Times New Roman" w:hAnsi="Times New Roman" w:cs="Times New Roman"/>
          <w:sz w:val="24"/>
          <w:szCs w:val="24"/>
        </w:rPr>
        <w:t>. Araştırma kapsamında farklı çalışmalardan elde edilen değişkenler tekrar sentezlenerek öncüllere yönelik temalar oluşturulmuştur. Bu temalar altında ilişkili değişkenl</w:t>
      </w:r>
      <w:r w:rsidR="00B31781">
        <w:rPr>
          <w:rFonts w:ascii="Times New Roman" w:hAnsi="Times New Roman" w:cs="Times New Roman"/>
          <w:sz w:val="24"/>
          <w:szCs w:val="24"/>
        </w:rPr>
        <w:t xml:space="preserve">er bir araya getirilerek Şekil </w:t>
      </w:r>
      <w:r w:rsidR="007E2674">
        <w:rPr>
          <w:rFonts w:ascii="Times New Roman" w:hAnsi="Times New Roman" w:cs="Times New Roman"/>
          <w:sz w:val="24"/>
          <w:szCs w:val="24"/>
        </w:rPr>
        <w:t>4.</w:t>
      </w:r>
      <w:r w:rsidR="00B31781">
        <w:rPr>
          <w:rFonts w:ascii="Times New Roman" w:hAnsi="Times New Roman" w:cs="Times New Roman"/>
          <w:sz w:val="24"/>
          <w:szCs w:val="24"/>
        </w:rPr>
        <w:t>7’</w:t>
      </w:r>
      <w:r w:rsidRPr="00B31781">
        <w:rPr>
          <w:rFonts w:ascii="Times New Roman" w:hAnsi="Times New Roman" w:cs="Times New Roman"/>
          <w:sz w:val="24"/>
          <w:szCs w:val="24"/>
        </w:rPr>
        <w:t xml:space="preserve">de sunulmuştur. </w:t>
      </w:r>
    </w:p>
    <w:p w14:paraId="224A9B00" w14:textId="77777777" w:rsidR="00EC36D7" w:rsidRPr="008E38DE" w:rsidRDefault="00EC36D7" w:rsidP="00A06D96">
      <w:pPr>
        <w:spacing w:after="0" w:line="360" w:lineRule="auto"/>
        <w:jc w:val="both"/>
        <w:rPr>
          <w:rFonts w:ascii="Times New Roman" w:eastAsia="Times New Roman" w:hAnsi="Times New Roman" w:cs="Times New Roman"/>
          <w:color w:val="000000"/>
          <w:sz w:val="24"/>
          <w:szCs w:val="24"/>
          <w:lang w:eastAsia="tr-TR"/>
        </w:rPr>
      </w:pPr>
      <w:r w:rsidRPr="008E38DE">
        <w:rPr>
          <w:rFonts w:ascii="Times New Roman" w:eastAsia="Times New Roman" w:hAnsi="Times New Roman" w:cs="Times New Roman"/>
          <w:noProof/>
          <w:color w:val="000000"/>
          <w:sz w:val="24"/>
          <w:szCs w:val="24"/>
          <w:lang w:eastAsia="tr-TR"/>
        </w:rPr>
        <w:lastRenderedPageBreak/>
        <w:drawing>
          <wp:inline distT="0" distB="0" distL="0" distR="0" wp14:anchorId="6D5B64C3" wp14:editId="66358972">
            <wp:extent cx="5340697" cy="6791325"/>
            <wp:effectExtent l="0" t="0" r="0" b="0"/>
            <wp:docPr id="789" name="Resim 8" descr="C:\Users\user\Downloads\ÖNCÜ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ÖNCÜLL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57082" cy="6812161"/>
                    </a:xfrm>
                    <a:prstGeom prst="rect">
                      <a:avLst/>
                    </a:prstGeom>
                    <a:noFill/>
                    <a:ln>
                      <a:noFill/>
                    </a:ln>
                  </pic:spPr>
                </pic:pic>
              </a:graphicData>
            </a:graphic>
          </wp:inline>
        </w:drawing>
      </w:r>
    </w:p>
    <w:p w14:paraId="23290972" w14:textId="77777777" w:rsidR="00D52819" w:rsidRPr="00A06D96" w:rsidRDefault="00D52819" w:rsidP="00D52819">
      <w:pPr>
        <w:pStyle w:val="EKL"/>
        <w:rPr>
          <w:b w:val="0"/>
          <w:lang w:eastAsia="tr-TR"/>
        </w:rPr>
      </w:pPr>
      <w:bookmarkStart w:id="44" w:name="_Toc94004532"/>
      <w:r w:rsidRPr="00D52819">
        <w:rPr>
          <w:lang w:eastAsia="tr-TR"/>
        </w:rPr>
        <w:t>Şekil 4.7.</w:t>
      </w:r>
      <w:r w:rsidR="00EC36D7" w:rsidRPr="00A06D96">
        <w:rPr>
          <w:b w:val="0"/>
          <w:lang w:eastAsia="tr-TR"/>
        </w:rPr>
        <w:t>Dijital bağımlılığın öncülleri</w:t>
      </w:r>
      <w:bookmarkEnd w:id="44"/>
    </w:p>
    <w:p w14:paraId="785C27F6" w14:textId="77777777" w:rsidR="00A06D96" w:rsidRDefault="00EC36D7" w:rsidP="00A06D96">
      <w:pPr>
        <w:spacing w:after="120" w:line="360" w:lineRule="auto"/>
        <w:ind w:firstLine="680"/>
        <w:jc w:val="both"/>
        <w:rPr>
          <w:rFonts w:ascii="Times New Roman" w:hAnsi="Times New Roman" w:cs="Times New Roman"/>
          <w:sz w:val="24"/>
          <w:szCs w:val="24"/>
        </w:rPr>
      </w:pPr>
      <w:r w:rsidRPr="00D52819">
        <w:rPr>
          <w:rFonts w:ascii="Times New Roman" w:hAnsi="Times New Roman" w:cs="Times New Roman"/>
          <w:sz w:val="24"/>
          <w:szCs w:val="24"/>
        </w:rPr>
        <w:t>Dijital bağımlılığın öncülleri 11 tema altında bir araya getirilmiştir. Bu temalar; aile, çevre, diğer bağımlılıklar, dijital cihazlar, ev ortamı, sosyal ağ, okul değişkenleri, kullanım amacı/şekli ve kişisel faktörlerdir. Temalar dijital bağımlılığa yol açabilecek değişkenleri içermektedir. Temalar ve bunlar altında yer alan değişkenler aşağıda tablolar halinde sunularak ayrıntılı şekilde açıklanmıştır.</w:t>
      </w:r>
    </w:p>
    <w:p w14:paraId="02760880" w14:textId="77777777" w:rsidR="00EC36D7" w:rsidRPr="00A06D96" w:rsidRDefault="00EC36D7" w:rsidP="00A06D96">
      <w:pPr>
        <w:spacing w:after="120" w:line="360" w:lineRule="auto"/>
        <w:ind w:firstLine="680"/>
        <w:jc w:val="both"/>
        <w:rPr>
          <w:rFonts w:ascii="Times New Roman" w:hAnsi="Times New Roman" w:cs="Times New Roman"/>
          <w:sz w:val="24"/>
          <w:szCs w:val="24"/>
        </w:rPr>
      </w:pPr>
      <w:r w:rsidRPr="002B4C11">
        <w:rPr>
          <w:rFonts w:ascii="Times New Roman" w:hAnsi="Times New Roman" w:cs="Times New Roman"/>
          <w:b/>
          <w:sz w:val="24"/>
          <w:szCs w:val="24"/>
        </w:rPr>
        <w:lastRenderedPageBreak/>
        <w:t>Aile faktörü</w:t>
      </w:r>
    </w:p>
    <w:p w14:paraId="0530BAFE" w14:textId="77777777" w:rsidR="00EC36D7" w:rsidRPr="00D52819" w:rsidRDefault="00EC36D7" w:rsidP="00D52819">
      <w:pPr>
        <w:spacing w:after="120" w:line="360" w:lineRule="auto"/>
        <w:ind w:firstLine="680"/>
        <w:jc w:val="both"/>
        <w:rPr>
          <w:rFonts w:ascii="Times New Roman" w:hAnsi="Times New Roman" w:cs="Times New Roman"/>
          <w:sz w:val="24"/>
          <w:szCs w:val="24"/>
        </w:rPr>
      </w:pPr>
      <w:r w:rsidRPr="00D52819">
        <w:rPr>
          <w:rFonts w:ascii="Times New Roman" w:hAnsi="Times New Roman" w:cs="Times New Roman"/>
          <w:sz w:val="24"/>
          <w:szCs w:val="24"/>
        </w:rPr>
        <w:t xml:space="preserve">Dijital bağımlılığın </w:t>
      </w:r>
      <w:proofErr w:type="spellStart"/>
      <w:r w:rsidRPr="00D52819">
        <w:rPr>
          <w:rFonts w:ascii="Times New Roman" w:hAnsi="Times New Roman" w:cs="Times New Roman"/>
          <w:sz w:val="24"/>
          <w:szCs w:val="24"/>
        </w:rPr>
        <w:t>öncüllleri</w:t>
      </w:r>
      <w:proofErr w:type="spellEnd"/>
      <w:r w:rsidRPr="00D52819">
        <w:rPr>
          <w:rFonts w:ascii="Times New Roman" w:hAnsi="Times New Roman" w:cs="Times New Roman"/>
          <w:sz w:val="24"/>
          <w:szCs w:val="24"/>
        </w:rPr>
        <w:t xml:space="preserve"> arasında yer alan aile faktörü, içerisinde birçok değişkeni barındırmaktadır. Bu değişkenlere ilişkin araştırma sonuçlarınd</w:t>
      </w:r>
      <w:r w:rsidR="007E2674">
        <w:rPr>
          <w:rFonts w:ascii="Times New Roman" w:hAnsi="Times New Roman" w:cs="Times New Roman"/>
          <w:sz w:val="24"/>
          <w:szCs w:val="24"/>
        </w:rPr>
        <w:t>an elde edilen bulgular T</w:t>
      </w:r>
      <w:r w:rsidR="00D52819" w:rsidRPr="00D52819">
        <w:rPr>
          <w:rFonts w:ascii="Times New Roman" w:hAnsi="Times New Roman" w:cs="Times New Roman"/>
          <w:sz w:val="24"/>
          <w:szCs w:val="24"/>
        </w:rPr>
        <w:t xml:space="preserve">ablo </w:t>
      </w:r>
      <w:r w:rsidR="007E2674">
        <w:rPr>
          <w:rFonts w:ascii="Times New Roman" w:hAnsi="Times New Roman" w:cs="Times New Roman"/>
          <w:sz w:val="24"/>
          <w:szCs w:val="24"/>
        </w:rPr>
        <w:t>4.</w:t>
      </w:r>
      <w:r w:rsidR="00D52819" w:rsidRPr="00D52819">
        <w:rPr>
          <w:rFonts w:ascii="Times New Roman" w:hAnsi="Times New Roman" w:cs="Times New Roman"/>
          <w:sz w:val="24"/>
          <w:szCs w:val="24"/>
        </w:rPr>
        <w:t>2’</w:t>
      </w:r>
      <w:r w:rsidRPr="00D52819">
        <w:rPr>
          <w:rFonts w:ascii="Times New Roman" w:hAnsi="Times New Roman" w:cs="Times New Roman"/>
          <w:sz w:val="24"/>
          <w:szCs w:val="24"/>
        </w:rPr>
        <w:t>de sunulmuştur.</w:t>
      </w:r>
    </w:p>
    <w:p w14:paraId="3982675C" w14:textId="77777777" w:rsidR="00EC36D7" w:rsidRPr="00A06D96" w:rsidRDefault="00D52819" w:rsidP="00C52C47">
      <w:pPr>
        <w:pStyle w:val="TABLO"/>
        <w:rPr>
          <w:b w:val="0"/>
        </w:rPr>
      </w:pPr>
      <w:bookmarkStart w:id="45" w:name="_Toc91530808"/>
      <w:bookmarkStart w:id="46" w:name="_Toc92813430"/>
      <w:r w:rsidRPr="00C52C47">
        <w:t>Tablo</w:t>
      </w:r>
      <w:r w:rsidR="00C52C47" w:rsidRPr="00C52C47">
        <w:t>4.</w:t>
      </w:r>
      <w:r w:rsidRPr="00C52C47">
        <w:t xml:space="preserve">2. </w:t>
      </w:r>
      <w:r w:rsidR="00EC36D7" w:rsidRPr="00A06D96">
        <w:rPr>
          <w:b w:val="0"/>
        </w:rPr>
        <w:t>Dijital bağımlılığı etkileyen aile faktörüyle ilişkili değişkenler</w:t>
      </w:r>
      <w:bookmarkEnd w:id="45"/>
      <w:bookmarkEnd w:id="46"/>
    </w:p>
    <w:tbl>
      <w:tblPr>
        <w:tblW w:w="8575" w:type="dxa"/>
        <w:tblCellMar>
          <w:left w:w="70" w:type="dxa"/>
          <w:right w:w="70" w:type="dxa"/>
        </w:tblCellMar>
        <w:tblLook w:val="04A0" w:firstRow="1" w:lastRow="0" w:firstColumn="1" w:lastColumn="0" w:noHBand="0" w:noVBand="1"/>
      </w:tblPr>
      <w:tblGrid>
        <w:gridCol w:w="1854"/>
        <w:gridCol w:w="4595"/>
        <w:gridCol w:w="1276"/>
        <w:gridCol w:w="850"/>
      </w:tblGrid>
      <w:tr w:rsidR="00EC36D7" w:rsidRPr="008E38DE" w14:paraId="2CA280AE" w14:textId="77777777" w:rsidTr="00A06D96">
        <w:trPr>
          <w:trHeight w:val="285"/>
        </w:trPr>
        <w:tc>
          <w:tcPr>
            <w:tcW w:w="1854" w:type="dxa"/>
            <w:vMerge w:val="restart"/>
            <w:tcBorders>
              <w:top w:val="single" w:sz="4" w:space="0" w:color="auto"/>
            </w:tcBorders>
            <w:shd w:val="clear" w:color="auto" w:fill="auto"/>
            <w:noWrap/>
            <w:vAlign w:val="center"/>
            <w:hideMark/>
          </w:tcPr>
          <w:p w14:paraId="5AC41106" w14:textId="77777777" w:rsidR="00EC36D7" w:rsidRPr="001A6363" w:rsidRDefault="003C622A" w:rsidP="00736C0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Alt temalar</w:t>
            </w:r>
          </w:p>
        </w:tc>
        <w:tc>
          <w:tcPr>
            <w:tcW w:w="4595" w:type="dxa"/>
            <w:tcBorders>
              <w:top w:val="single" w:sz="4" w:space="0" w:color="auto"/>
              <w:bottom w:val="single" w:sz="4" w:space="0" w:color="auto"/>
            </w:tcBorders>
          </w:tcPr>
          <w:p w14:paraId="2ECDF137"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p>
        </w:tc>
        <w:tc>
          <w:tcPr>
            <w:tcW w:w="2126" w:type="dxa"/>
            <w:gridSpan w:val="2"/>
            <w:tcBorders>
              <w:top w:val="single" w:sz="4" w:space="0" w:color="auto"/>
              <w:bottom w:val="single" w:sz="4" w:space="0" w:color="auto"/>
            </w:tcBorders>
            <w:shd w:val="clear" w:color="auto" w:fill="auto"/>
            <w:noWrap/>
            <w:vAlign w:val="bottom"/>
          </w:tcPr>
          <w:p w14:paraId="2DABA33F" w14:textId="77777777" w:rsidR="00EC36D7" w:rsidRPr="001A6363" w:rsidRDefault="00EC36D7" w:rsidP="00A06D9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Anlamlı ilişki/ etki</w:t>
            </w:r>
          </w:p>
        </w:tc>
      </w:tr>
      <w:tr w:rsidR="00EC36D7" w:rsidRPr="008E38DE" w14:paraId="3C129A1C" w14:textId="77777777" w:rsidTr="00A06D96">
        <w:trPr>
          <w:trHeight w:val="285"/>
        </w:trPr>
        <w:tc>
          <w:tcPr>
            <w:tcW w:w="1854" w:type="dxa"/>
            <w:vMerge/>
            <w:tcBorders>
              <w:bottom w:val="single" w:sz="4" w:space="0" w:color="auto"/>
            </w:tcBorders>
            <w:shd w:val="clear" w:color="auto" w:fill="auto"/>
            <w:noWrap/>
            <w:vAlign w:val="bottom"/>
          </w:tcPr>
          <w:p w14:paraId="712F500D" w14:textId="77777777" w:rsidR="00EC36D7" w:rsidRPr="001A6363" w:rsidRDefault="00EC36D7" w:rsidP="00736C06">
            <w:pPr>
              <w:spacing w:after="0" w:line="240" w:lineRule="auto"/>
              <w:rPr>
                <w:rFonts w:ascii="Times New Roman" w:eastAsia="Times New Roman" w:hAnsi="Times New Roman" w:cs="Times New Roman"/>
                <w:b/>
                <w:bCs/>
                <w:color w:val="000000"/>
                <w:sz w:val="24"/>
                <w:szCs w:val="24"/>
                <w:lang w:eastAsia="tr-TR"/>
              </w:rPr>
            </w:pPr>
          </w:p>
        </w:tc>
        <w:tc>
          <w:tcPr>
            <w:tcW w:w="4595" w:type="dxa"/>
            <w:tcBorders>
              <w:top w:val="single" w:sz="4" w:space="0" w:color="auto"/>
              <w:bottom w:val="single" w:sz="4" w:space="0" w:color="auto"/>
            </w:tcBorders>
          </w:tcPr>
          <w:p w14:paraId="3F1EEF72" w14:textId="77777777" w:rsidR="00EC36D7" w:rsidRPr="001A6363" w:rsidRDefault="003C622A" w:rsidP="003C622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Değişken</w:t>
            </w:r>
          </w:p>
        </w:tc>
        <w:tc>
          <w:tcPr>
            <w:tcW w:w="1276" w:type="dxa"/>
            <w:tcBorders>
              <w:top w:val="single" w:sz="4" w:space="0" w:color="auto"/>
              <w:bottom w:val="single" w:sz="4" w:space="0" w:color="auto"/>
            </w:tcBorders>
            <w:shd w:val="clear" w:color="auto" w:fill="auto"/>
            <w:noWrap/>
            <w:vAlign w:val="bottom"/>
          </w:tcPr>
          <w:p w14:paraId="20D4B179"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Var</w:t>
            </w:r>
          </w:p>
          <w:p w14:paraId="1AA92642" w14:textId="77777777" w:rsidR="00EC36D7" w:rsidRPr="001A6363" w:rsidRDefault="000C4F78" w:rsidP="00736C06">
            <w:pPr>
              <w:spacing w:after="0" w:line="240" w:lineRule="auto"/>
              <w:jc w:val="center"/>
              <w:rPr>
                <w:rFonts w:ascii="Times New Roman" w:eastAsia="Times New Roman" w:hAnsi="Times New Roman" w:cs="Times New Roman"/>
                <w:b/>
                <w:bCs/>
                <w:i/>
                <w:color w:val="000000"/>
                <w:sz w:val="24"/>
                <w:szCs w:val="24"/>
                <w:lang w:eastAsia="tr-TR"/>
              </w:rPr>
            </w:pPr>
            <w:r>
              <w:rPr>
                <w:rFonts w:ascii="Times New Roman" w:eastAsia="Times New Roman" w:hAnsi="Times New Roman" w:cs="Times New Roman"/>
                <w:b/>
                <w:bCs/>
                <w:i/>
                <w:color w:val="000000"/>
                <w:sz w:val="24"/>
                <w:szCs w:val="24"/>
                <w:lang w:eastAsia="tr-TR"/>
              </w:rPr>
              <w:t>f</w:t>
            </w:r>
          </w:p>
        </w:tc>
        <w:tc>
          <w:tcPr>
            <w:tcW w:w="850" w:type="dxa"/>
            <w:tcBorders>
              <w:top w:val="single" w:sz="4" w:space="0" w:color="auto"/>
              <w:bottom w:val="single" w:sz="4" w:space="0" w:color="auto"/>
            </w:tcBorders>
            <w:shd w:val="clear" w:color="auto" w:fill="auto"/>
            <w:noWrap/>
            <w:vAlign w:val="bottom"/>
          </w:tcPr>
          <w:p w14:paraId="662D6766"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Yok</w:t>
            </w:r>
          </w:p>
          <w:p w14:paraId="76E4A172" w14:textId="77777777" w:rsidR="00EC36D7" w:rsidRPr="001A6363" w:rsidRDefault="00E736C8" w:rsidP="00736C06">
            <w:pPr>
              <w:spacing w:after="0" w:line="240" w:lineRule="auto"/>
              <w:jc w:val="center"/>
              <w:rPr>
                <w:rFonts w:ascii="Times New Roman" w:eastAsia="Times New Roman" w:hAnsi="Times New Roman" w:cs="Times New Roman"/>
                <w:b/>
                <w:bCs/>
                <w:i/>
                <w:color w:val="000000"/>
                <w:sz w:val="24"/>
                <w:szCs w:val="24"/>
                <w:lang w:eastAsia="tr-TR"/>
              </w:rPr>
            </w:pPr>
            <w:r w:rsidRPr="001A6363">
              <w:rPr>
                <w:rFonts w:ascii="Times New Roman" w:eastAsia="Times New Roman" w:hAnsi="Times New Roman" w:cs="Times New Roman"/>
                <w:b/>
                <w:bCs/>
                <w:i/>
                <w:color w:val="000000"/>
                <w:sz w:val="24"/>
                <w:szCs w:val="24"/>
                <w:lang w:eastAsia="tr-TR"/>
              </w:rPr>
              <w:t>F</w:t>
            </w:r>
          </w:p>
        </w:tc>
      </w:tr>
      <w:tr w:rsidR="00EC36D7" w:rsidRPr="00C52C47" w14:paraId="3230B34B" w14:textId="77777777" w:rsidTr="00A06D96">
        <w:trPr>
          <w:trHeight w:val="285"/>
        </w:trPr>
        <w:tc>
          <w:tcPr>
            <w:tcW w:w="1854" w:type="dxa"/>
            <w:vMerge w:val="restart"/>
            <w:tcBorders>
              <w:top w:val="single" w:sz="4" w:space="0" w:color="auto"/>
            </w:tcBorders>
            <w:shd w:val="clear" w:color="auto" w:fill="auto"/>
            <w:noWrap/>
            <w:vAlign w:val="center"/>
          </w:tcPr>
          <w:p w14:paraId="30AEFC37"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Aile içi ilişkiler</w:t>
            </w:r>
          </w:p>
        </w:tc>
        <w:tc>
          <w:tcPr>
            <w:tcW w:w="4595" w:type="dxa"/>
            <w:tcBorders>
              <w:top w:val="single" w:sz="4" w:space="0" w:color="auto"/>
            </w:tcBorders>
            <w:vAlign w:val="bottom"/>
          </w:tcPr>
          <w:p w14:paraId="440E8DDE"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Aile içi iletişim</w:t>
            </w:r>
          </w:p>
        </w:tc>
        <w:tc>
          <w:tcPr>
            <w:tcW w:w="1276" w:type="dxa"/>
            <w:tcBorders>
              <w:top w:val="single" w:sz="4" w:space="0" w:color="auto"/>
            </w:tcBorders>
            <w:shd w:val="clear" w:color="auto" w:fill="auto"/>
            <w:noWrap/>
            <w:vAlign w:val="bottom"/>
            <w:hideMark/>
          </w:tcPr>
          <w:p w14:paraId="7D6546DA"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3</w:t>
            </w:r>
          </w:p>
        </w:tc>
        <w:tc>
          <w:tcPr>
            <w:tcW w:w="850" w:type="dxa"/>
            <w:tcBorders>
              <w:top w:val="single" w:sz="4" w:space="0" w:color="auto"/>
            </w:tcBorders>
            <w:shd w:val="clear" w:color="auto" w:fill="auto"/>
            <w:noWrap/>
            <w:vAlign w:val="bottom"/>
            <w:hideMark/>
          </w:tcPr>
          <w:p w14:paraId="315C04CB"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0</w:t>
            </w:r>
          </w:p>
        </w:tc>
      </w:tr>
      <w:tr w:rsidR="00EC36D7" w:rsidRPr="00C52C47" w14:paraId="1527F8BC" w14:textId="77777777" w:rsidTr="00A06D96">
        <w:trPr>
          <w:trHeight w:val="285"/>
        </w:trPr>
        <w:tc>
          <w:tcPr>
            <w:tcW w:w="1854" w:type="dxa"/>
            <w:vMerge/>
            <w:shd w:val="clear" w:color="auto" w:fill="auto"/>
            <w:noWrap/>
            <w:vAlign w:val="center"/>
          </w:tcPr>
          <w:p w14:paraId="115B0C08"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vAlign w:val="bottom"/>
          </w:tcPr>
          <w:p w14:paraId="6CE942D4"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Aile ile ilişki</w:t>
            </w:r>
          </w:p>
        </w:tc>
        <w:tc>
          <w:tcPr>
            <w:tcW w:w="1276" w:type="dxa"/>
            <w:shd w:val="clear" w:color="auto" w:fill="auto"/>
            <w:noWrap/>
            <w:vAlign w:val="bottom"/>
            <w:hideMark/>
          </w:tcPr>
          <w:p w14:paraId="4BB5BA7F"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10</w:t>
            </w:r>
          </w:p>
        </w:tc>
        <w:tc>
          <w:tcPr>
            <w:tcW w:w="850" w:type="dxa"/>
            <w:shd w:val="clear" w:color="auto" w:fill="auto"/>
            <w:noWrap/>
            <w:vAlign w:val="bottom"/>
            <w:hideMark/>
          </w:tcPr>
          <w:p w14:paraId="15C0812B"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6</w:t>
            </w:r>
          </w:p>
        </w:tc>
      </w:tr>
      <w:tr w:rsidR="00EC36D7" w:rsidRPr="00C52C47" w14:paraId="40FF96D8" w14:textId="77777777" w:rsidTr="00A06D96">
        <w:trPr>
          <w:trHeight w:val="285"/>
        </w:trPr>
        <w:tc>
          <w:tcPr>
            <w:tcW w:w="1854" w:type="dxa"/>
            <w:vMerge/>
            <w:shd w:val="clear" w:color="auto" w:fill="auto"/>
            <w:noWrap/>
            <w:vAlign w:val="center"/>
          </w:tcPr>
          <w:p w14:paraId="397DFAEC"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vAlign w:val="bottom"/>
          </w:tcPr>
          <w:p w14:paraId="310FF32C"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Anne baba birliktelik durumu</w:t>
            </w:r>
          </w:p>
        </w:tc>
        <w:tc>
          <w:tcPr>
            <w:tcW w:w="1276" w:type="dxa"/>
            <w:shd w:val="clear" w:color="auto" w:fill="auto"/>
            <w:noWrap/>
            <w:vAlign w:val="bottom"/>
          </w:tcPr>
          <w:p w14:paraId="4BF0A4BE"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7</w:t>
            </w:r>
          </w:p>
        </w:tc>
        <w:tc>
          <w:tcPr>
            <w:tcW w:w="850" w:type="dxa"/>
            <w:shd w:val="clear" w:color="auto" w:fill="auto"/>
            <w:noWrap/>
            <w:vAlign w:val="bottom"/>
          </w:tcPr>
          <w:p w14:paraId="69ECEAFB"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23</w:t>
            </w:r>
          </w:p>
        </w:tc>
      </w:tr>
      <w:tr w:rsidR="00EC36D7" w:rsidRPr="00C52C47" w14:paraId="7DCF6C52" w14:textId="77777777" w:rsidTr="00A06D96">
        <w:trPr>
          <w:trHeight w:val="285"/>
        </w:trPr>
        <w:tc>
          <w:tcPr>
            <w:tcW w:w="1854" w:type="dxa"/>
            <w:vMerge/>
            <w:shd w:val="clear" w:color="auto" w:fill="auto"/>
            <w:noWrap/>
            <w:vAlign w:val="center"/>
          </w:tcPr>
          <w:p w14:paraId="284AB962"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vAlign w:val="bottom"/>
          </w:tcPr>
          <w:p w14:paraId="55B6A111"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Anne baba ile yaşama</w:t>
            </w:r>
          </w:p>
        </w:tc>
        <w:tc>
          <w:tcPr>
            <w:tcW w:w="1276" w:type="dxa"/>
            <w:shd w:val="clear" w:color="auto" w:fill="auto"/>
            <w:noWrap/>
            <w:vAlign w:val="bottom"/>
          </w:tcPr>
          <w:p w14:paraId="5A4DF96B"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2</w:t>
            </w:r>
          </w:p>
        </w:tc>
        <w:tc>
          <w:tcPr>
            <w:tcW w:w="850" w:type="dxa"/>
            <w:shd w:val="clear" w:color="auto" w:fill="auto"/>
            <w:noWrap/>
            <w:vAlign w:val="bottom"/>
          </w:tcPr>
          <w:p w14:paraId="7C665B74"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5</w:t>
            </w:r>
          </w:p>
        </w:tc>
      </w:tr>
      <w:tr w:rsidR="00EC36D7" w:rsidRPr="00C52C47" w14:paraId="1FFD50F2" w14:textId="77777777" w:rsidTr="00A06D96">
        <w:trPr>
          <w:trHeight w:val="285"/>
        </w:trPr>
        <w:tc>
          <w:tcPr>
            <w:tcW w:w="1854" w:type="dxa"/>
            <w:vMerge/>
            <w:tcBorders>
              <w:bottom w:val="single" w:sz="4" w:space="0" w:color="auto"/>
            </w:tcBorders>
            <w:shd w:val="clear" w:color="auto" w:fill="auto"/>
            <w:noWrap/>
            <w:vAlign w:val="center"/>
          </w:tcPr>
          <w:p w14:paraId="197B774F"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tcBorders>
              <w:bottom w:val="single" w:sz="4" w:space="0" w:color="auto"/>
            </w:tcBorders>
            <w:vAlign w:val="bottom"/>
          </w:tcPr>
          <w:p w14:paraId="309CCC5F"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Yaşanılan sorunları aile ile paylaşıp paylaşma</w:t>
            </w:r>
          </w:p>
        </w:tc>
        <w:tc>
          <w:tcPr>
            <w:tcW w:w="1276" w:type="dxa"/>
            <w:tcBorders>
              <w:bottom w:val="single" w:sz="4" w:space="0" w:color="auto"/>
            </w:tcBorders>
            <w:shd w:val="clear" w:color="auto" w:fill="auto"/>
            <w:noWrap/>
            <w:vAlign w:val="bottom"/>
          </w:tcPr>
          <w:p w14:paraId="0A59149C"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c>
          <w:tcPr>
            <w:tcW w:w="850" w:type="dxa"/>
            <w:tcBorders>
              <w:bottom w:val="single" w:sz="4" w:space="0" w:color="auto"/>
            </w:tcBorders>
            <w:shd w:val="clear" w:color="auto" w:fill="auto"/>
            <w:noWrap/>
            <w:vAlign w:val="bottom"/>
          </w:tcPr>
          <w:p w14:paraId="16784BB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0</w:t>
            </w:r>
          </w:p>
        </w:tc>
      </w:tr>
      <w:tr w:rsidR="00EC36D7" w:rsidRPr="00C52C47" w14:paraId="697BEA50" w14:textId="77777777" w:rsidTr="00A06D96">
        <w:trPr>
          <w:trHeight w:val="285"/>
        </w:trPr>
        <w:tc>
          <w:tcPr>
            <w:tcW w:w="1854" w:type="dxa"/>
            <w:vMerge w:val="restart"/>
            <w:tcBorders>
              <w:top w:val="single" w:sz="4" w:space="0" w:color="auto"/>
            </w:tcBorders>
            <w:shd w:val="clear" w:color="auto" w:fill="auto"/>
            <w:noWrap/>
            <w:vAlign w:val="center"/>
          </w:tcPr>
          <w:p w14:paraId="541726DC"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 xml:space="preserve">Ailenin </w:t>
            </w:r>
            <w:proofErr w:type="spellStart"/>
            <w:r w:rsidRPr="001A6363">
              <w:rPr>
                <w:rFonts w:ascii="Times New Roman" w:eastAsia="Times New Roman" w:hAnsi="Times New Roman" w:cs="Times New Roman"/>
                <w:color w:val="000000"/>
                <w:sz w:val="24"/>
                <w:szCs w:val="24"/>
                <w:lang w:eastAsia="tr-TR"/>
              </w:rPr>
              <w:t>sosyo</w:t>
            </w:r>
            <w:proofErr w:type="spellEnd"/>
            <w:r w:rsidRPr="001A6363">
              <w:rPr>
                <w:rFonts w:ascii="Times New Roman" w:eastAsia="Times New Roman" w:hAnsi="Times New Roman" w:cs="Times New Roman"/>
                <w:color w:val="000000"/>
                <w:sz w:val="24"/>
                <w:szCs w:val="24"/>
                <w:lang w:eastAsia="tr-TR"/>
              </w:rPr>
              <w:t xml:space="preserve"> ekonomik durumu</w:t>
            </w:r>
          </w:p>
        </w:tc>
        <w:tc>
          <w:tcPr>
            <w:tcW w:w="4595" w:type="dxa"/>
            <w:tcBorders>
              <w:top w:val="single" w:sz="4" w:space="0" w:color="auto"/>
            </w:tcBorders>
            <w:vAlign w:val="bottom"/>
          </w:tcPr>
          <w:p w14:paraId="173AA2B0"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Ailenin aylık geliri</w:t>
            </w:r>
          </w:p>
        </w:tc>
        <w:tc>
          <w:tcPr>
            <w:tcW w:w="1276" w:type="dxa"/>
            <w:tcBorders>
              <w:top w:val="single" w:sz="4" w:space="0" w:color="auto"/>
            </w:tcBorders>
            <w:shd w:val="clear" w:color="auto" w:fill="auto"/>
            <w:noWrap/>
            <w:vAlign w:val="bottom"/>
          </w:tcPr>
          <w:p w14:paraId="3F7FE878"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30</w:t>
            </w:r>
          </w:p>
        </w:tc>
        <w:tc>
          <w:tcPr>
            <w:tcW w:w="850" w:type="dxa"/>
            <w:tcBorders>
              <w:top w:val="single" w:sz="4" w:space="0" w:color="auto"/>
            </w:tcBorders>
            <w:shd w:val="clear" w:color="auto" w:fill="auto"/>
            <w:noWrap/>
            <w:vAlign w:val="bottom"/>
          </w:tcPr>
          <w:p w14:paraId="290615B8"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70</w:t>
            </w:r>
          </w:p>
        </w:tc>
      </w:tr>
      <w:tr w:rsidR="00EC36D7" w:rsidRPr="00C52C47" w14:paraId="5EA7C82D" w14:textId="77777777" w:rsidTr="00A06D96">
        <w:trPr>
          <w:trHeight w:val="285"/>
        </w:trPr>
        <w:tc>
          <w:tcPr>
            <w:tcW w:w="1854" w:type="dxa"/>
            <w:vMerge/>
            <w:shd w:val="clear" w:color="auto" w:fill="auto"/>
            <w:noWrap/>
            <w:vAlign w:val="bottom"/>
          </w:tcPr>
          <w:p w14:paraId="51D90149"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vAlign w:val="bottom"/>
          </w:tcPr>
          <w:p w14:paraId="0D1341E3"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Anne eğitim düzeyi</w:t>
            </w:r>
          </w:p>
        </w:tc>
        <w:tc>
          <w:tcPr>
            <w:tcW w:w="1276" w:type="dxa"/>
            <w:shd w:val="clear" w:color="auto" w:fill="auto"/>
            <w:noWrap/>
            <w:vAlign w:val="bottom"/>
          </w:tcPr>
          <w:p w14:paraId="36D35850"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28</w:t>
            </w:r>
          </w:p>
        </w:tc>
        <w:tc>
          <w:tcPr>
            <w:tcW w:w="850" w:type="dxa"/>
            <w:shd w:val="clear" w:color="auto" w:fill="auto"/>
            <w:noWrap/>
            <w:vAlign w:val="bottom"/>
          </w:tcPr>
          <w:p w14:paraId="64EFCD67"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65</w:t>
            </w:r>
          </w:p>
        </w:tc>
      </w:tr>
      <w:tr w:rsidR="00EC36D7" w:rsidRPr="00C52C47" w14:paraId="53BDE9DD" w14:textId="77777777" w:rsidTr="00A06D96">
        <w:trPr>
          <w:trHeight w:val="285"/>
        </w:trPr>
        <w:tc>
          <w:tcPr>
            <w:tcW w:w="1854" w:type="dxa"/>
            <w:vMerge/>
            <w:shd w:val="clear" w:color="auto" w:fill="auto"/>
            <w:noWrap/>
            <w:vAlign w:val="bottom"/>
          </w:tcPr>
          <w:p w14:paraId="65B7456E"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vAlign w:val="bottom"/>
          </w:tcPr>
          <w:p w14:paraId="42EF7A0F"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Annenin çalışma durumu</w:t>
            </w:r>
          </w:p>
        </w:tc>
        <w:tc>
          <w:tcPr>
            <w:tcW w:w="1276" w:type="dxa"/>
            <w:shd w:val="clear" w:color="auto" w:fill="auto"/>
            <w:noWrap/>
            <w:vAlign w:val="bottom"/>
          </w:tcPr>
          <w:p w14:paraId="782A56E8"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5</w:t>
            </w:r>
          </w:p>
        </w:tc>
        <w:tc>
          <w:tcPr>
            <w:tcW w:w="850" w:type="dxa"/>
            <w:shd w:val="clear" w:color="auto" w:fill="auto"/>
            <w:noWrap/>
            <w:vAlign w:val="bottom"/>
          </w:tcPr>
          <w:p w14:paraId="0B54EABC"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8</w:t>
            </w:r>
          </w:p>
        </w:tc>
      </w:tr>
      <w:tr w:rsidR="00EC36D7" w:rsidRPr="00C52C47" w14:paraId="1BAB9B35" w14:textId="77777777" w:rsidTr="00A06D96">
        <w:trPr>
          <w:trHeight w:val="285"/>
        </w:trPr>
        <w:tc>
          <w:tcPr>
            <w:tcW w:w="1854" w:type="dxa"/>
            <w:vMerge/>
            <w:tcBorders>
              <w:bottom w:val="single" w:sz="4" w:space="0" w:color="auto"/>
            </w:tcBorders>
            <w:shd w:val="clear" w:color="auto" w:fill="auto"/>
            <w:noWrap/>
            <w:vAlign w:val="bottom"/>
          </w:tcPr>
          <w:p w14:paraId="37C1ACA3"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4595" w:type="dxa"/>
            <w:tcBorders>
              <w:bottom w:val="single" w:sz="4" w:space="0" w:color="auto"/>
            </w:tcBorders>
            <w:vAlign w:val="bottom"/>
          </w:tcPr>
          <w:p w14:paraId="1C08AB87"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Baba eğitim düzeyi</w:t>
            </w:r>
          </w:p>
        </w:tc>
        <w:tc>
          <w:tcPr>
            <w:tcW w:w="1276" w:type="dxa"/>
            <w:tcBorders>
              <w:bottom w:val="single" w:sz="4" w:space="0" w:color="auto"/>
            </w:tcBorders>
            <w:shd w:val="clear" w:color="auto" w:fill="auto"/>
            <w:noWrap/>
            <w:vAlign w:val="bottom"/>
          </w:tcPr>
          <w:p w14:paraId="13A92A5E"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26</w:t>
            </w:r>
          </w:p>
        </w:tc>
        <w:tc>
          <w:tcPr>
            <w:tcW w:w="850" w:type="dxa"/>
            <w:tcBorders>
              <w:bottom w:val="single" w:sz="4" w:space="0" w:color="auto"/>
            </w:tcBorders>
            <w:shd w:val="clear" w:color="auto" w:fill="auto"/>
            <w:noWrap/>
            <w:vAlign w:val="bottom"/>
          </w:tcPr>
          <w:p w14:paraId="5BCB2732"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72</w:t>
            </w:r>
          </w:p>
        </w:tc>
      </w:tr>
      <w:tr w:rsidR="00EC36D7" w:rsidRPr="00C52C47" w14:paraId="0E9F65B4" w14:textId="77777777" w:rsidTr="00A06D96">
        <w:trPr>
          <w:trHeight w:val="285"/>
        </w:trPr>
        <w:tc>
          <w:tcPr>
            <w:tcW w:w="6449" w:type="dxa"/>
            <w:gridSpan w:val="2"/>
            <w:tcBorders>
              <w:top w:val="single" w:sz="4" w:space="0" w:color="auto"/>
            </w:tcBorders>
            <w:shd w:val="clear" w:color="auto" w:fill="auto"/>
            <w:noWrap/>
            <w:vAlign w:val="bottom"/>
          </w:tcPr>
          <w:p w14:paraId="216E0544" w14:textId="77777777" w:rsidR="00EC36D7" w:rsidRPr="001A6363" w:rsidRDefault="00EC36D7" w:rsidP="003C622A">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Dijital ebeveyn farkındalığı</w:t>
            </w:r>
          </w:p>
        </w:tc>
        <w:tc>
          <w:tcPr>
            <w:tcW w:w="1276" w:type="dxa"/>
            <w:tcBorders>
              <w:top w:val="single" w:sz="4" w:space="0" w:color="auto"/>
            </w:tcBorders>
            <w:shd w:val="clear" w:color="auto" w:fill="auto"/>
            <w:noWrap/>
            <w:vAlign w:val="bottom"/>
          </w:tcPr>
          <w:p w14:paraId="14CCC059"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13</w:t>
            </w:r>
          </w:p>
        </w:tc>
        <w:tc>
          <w:tcPr>
            <w:tcW w:w="850" w:type="dxa"/>
            <w:tcBorders>
              <w:top w:val="single" w:sz="4" w:space="0" w:color="auto"/>
            </w:tcBorders>
            <w:shd w:val="clear" w:color="auto" w:fill="auto"/>
            <w:noWrap/>
            <w:vAlign w:val="bottom"/>
          </w:tcPr>
          <w:p w14:paraId="0DFBC41E"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7</w:t>
            </w:r>
          </w:p>
        </w:tc>
      </w:tr>
      <w:tr w:rsidR="00EC36D7" w:rsidRPr="00C52C47" w14:paraId="72FFF0C0" w14:textId="77777777" w:rsidTr="00A06D96">
        <w:trPr>
          <w:trHeight w:val="285"/>
        </w:trPr>
        <w:tc>
          <w:tcPr>
            <w:tcW w:w="6449" w:type="dxa"/>
            <w:gridSpan w:val="2"/>
            <w:shd w:val="clear" w:color="auto" w:fill="auto"/>
            <w:noWrap/>
            <w:vAlign w:val="bottom"/>
          </w:tcPr>
          <w:p w14:paraId="140D63B7" w14:textId="77777777" w:rsidR="00EC36D7" w:rsidRPr="001A6363" w:rsidRDefault="00EC36D7" w:rsidP="003C622A">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Aile tipi</w:t>
            </w:r>
          </w:p>
        </w:tc>
        <w:tc>
          <w:tcPr>
            <w:tcW w:w="1276" w:type="dxa"/>
            <w:shd w:val="clear" w:color="auto" w:fill="auto"/>
            <w:noWrap/>
            <w:vAlign w:val="bottom"/>
          </w:tcPr>
          <w:p w14:paraId="60B7153B"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7</w:t>
            </w:r>
          </w:p>
        </w:tc>
        <w:tc>
          <w:tcPr>
            <w:tcW w:w="850" w:type="dxa"/>
            <w:shd w:val="clear" w:color="auto" w:fill="auto"/>
            <w:noWrap/>
            <w:vAlign w:val="bottom"/>
          </w:tcPr>
          <w:p w14:paraId="6AB669A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6</w:t>
            </w:r>
          </w:p>
        </w:tc>
      </w:tr>
      <w:tr w:rsidR="00EC36D7" w:rsidRPr="00C52C47" w14:paraId="690D7C82" w14:textId="77777777" w:rsidTr="00A06D96">
        <w:trPr>
          <w:trHeight w:val="285"/>
        </w:trPr>
        <w:tc>
          <w:tcPr>
            <w:tcW w:w="6449" w:type="dxa"/>
            <w:gridSpan w:val="2"/>
            <w:shd w:val="clear" w:color="auto" w:fill="auto"/>
            <w:noWrap/>
            <w:vAlign w:val="bottom"/>
          </w:tcPr>
          <w:p w14:paraId="5FC3E1B8" w14:textId="77777777" w:rsidR="00EC36D7" w:rsidRPr="001A6363" w:rsidRDefault="00EC36D7" w:rsidP="003C622A">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Ebeveyn tutumu</w:t>
            </w:r>
          </w:p>
        </w:tc>
        <w:tc>
          <w:tcPr>
            <w:tcW w:w="1276" w:type="dxa"/>
            <w:shd w:val="clear" w:color="auto" w:fill="auto"/>
            <w:noWrap/>
            <w:vAlign w:val="bottom"/>
          </w:tcPr>
          <w:p w14:paraId="78B7464D"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14</w:t>
            </w:r>
          </w:p>
        </w:tc>
        <w:tc>
          <w:tcPr>
            <w:tcW w:w="850" w:type="dxa"/>
            <w:shd w:val="clear" w:color="auto" w:fill="auto"/>
            <w:noWrap/>
            <w:vAlign w:val="bottom"/>
          </w:tcPr>
          <w:p w14:paraId="2A10FED8" w14:textId="77777777" w:rsidR="00EC36D7" w:rsidRPr="001A6363" w:rsidRDefault="00EC36D7" w:rsidP="00736C06">
            <w:pPr>
              <w:spacing w:after="0" w:line="240" w:lineRule="auto"/>
              <w:jc w:val="center"/>
              <w:rPr>
                <w:rFonts w:ascii="Times New Roman" w:eastAsia="Times New Roman" w:hAnsi="Times New Roman" w:cs="Times New Roman"/>
                <w:b/>
                <w:i/>
                <w:color w:val="000000"/>
                <w:sz w:val="24"/>
                <w:szCs w:val="24"/>
                <w:lang w:eastAsia="tr-TR"/>
              </w:rPr>
            </w:pPr>
            <w:r w:rsidRPr="001A6363">
              <w:rPr>
                <w:rFonts w:ascii="Times New Roman" w:eastAsia="Times New Roman" w:hAnsi="Times New Roman" w:cs="Times New Roman"/>
                <w:b/>
                <w:i/>
                <w:color w:val="000000"/>
                <w:sz w:val="24"/>
                <w:szCs w:val="24"/>
                <w:lang w:eastAsia="tr-TR"/>
              </w:rPr>
              <w:t>4</w:t>
            </w:r>
          </w:p>
        </w:tc>
      </w:tr>
      <w:tr w:rsidR="00EC36D7" w:rsidRPr="00C52C47" w14:paraId="0C760557" w14:textId="77777777" w:rsidTr="00A06D96">
        <w:trPr>
          <w:trHeight w:val="285"/>
        </w:trPr>
        <w:tc>
          <w:tcPr>
            <w:tcW w:w="6449" w:type="dxa"/>
            <w:gridSpan w:val="2"/>
            <w:tcBorders>
              <w:bottom w:val="single" w:sz="4" w:space="0" w:color="auto"/>
            </w:tcBorders>
            <w:shd w:val="clear" w:color="auto" w:fill="auto"/>
            <w:noWrap/>
            <w:vAlign w:val="bottom"/>
          </w:tcPr>
          <w:p w14:paraId="456E717A" w14:textId="77777777" w:rsidR="00EC36D7" w:rsidRPr="001A6363" w:rsidRDefault="00EC36D7" w:rsidP="003C622A">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Kardeş sayısı</w:t>
            </w:r>
          </w:p>
        </w:tc>
        <w:tc>
          <w:tcPr>
            <w:tcW w:w="1276" w:type="dxa"/>
            <w:tcBorders>
              <w:bottom w:val="single" w:sz="4" w:space="0" w:color="auto"/>
            </w:tcBorders>
            <w:shd w:val="clear" w:color="auto" w:fill="auto"/>
            <w:noWrap/>
            <w:vAlign w:val="bottom"/>
          </w:tcPr>
          <w:p w14:paraId="39041E87"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7</w:t>
            </w:r>
          </w:p>
        </w:tc>
        <w:tc>
          <w:tcPr>
            <w:tcW w:w="850" w:type="dxa"/>
            <w:tcBorders>
              <w:bottom w:val="single" w:sz="4" w:space="0" w:color="auto"/>
            </w:tcBorders>
            <w:shd w:val="clear" w:color="auto" w:fill="auto"/>
            <w:noWrap/>
            <w:vAlign w:val="bottom"/>
          </w:tcPr>
          <w:p w14:paraId="6E13E64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34</w:t>
            </w:r>
          </w:p>
        </w:tc>
      </w:tr>
    </w:tbl>
    <w:p w14:paraId="26B7A277" w14:textId="77777777" w:rsidR="00A06D96" w:rsidRDefault="00A06D96" w:rsidP="00784129">
      <w:pPr>
        <w:spacing w:after="120" w:line="360" w:lineRule="auto"/>
        <w:ind w:firstLine="680"/>
        <w:jc w:val="both"/>
        <w:rPr>
          <w:rFonts w:ascii="Times New Roman" w:hAnsi="Times New Roman" w:cs="Times New Roman"/>
          <w:sz w:val="24"/>
          <w:szCs w:val="24"/>
        </w:rPr>
      </w:pPr>
    </w:p>
    <w:p w14:paraId="6DE06A1F" w14:textId="77777777" w:rsidR="00A540A2" w:rsidRDefault="00D52819" w:rsidP="00C60DF2">
      <w:pPr>
        <w:spacing w:after="120" w:line="360" w:lineRule="auto"/>
        <w:ind w:firstLine="680"/>
        <w:jc w:val="both"/>
        <w:rPr>
          <w:rFonts w:ascii="Times New Roman" w:hAnsi="Times New Roman" w:cs="Times New Roman"/>
          <w:b/>
          <w:sz w:val="24"/>
          <w:szCs w:val="24"/>
        </w:rPr>
      </w:pPr>
      <w:r w:rsidRPr="00784129">
        <w:rPr>
          <w:rFonts w:ascii="Times New Roman" w:hAnsi="Times New Roman" w:cs="Times New Roman"/>
          <w:sz w:val="24"/>
          <w:szCs w:val="24"/>
        </w:rPr>
        <w:t xml:space="preserve">Tablo </w:t>
      </w:r>
      <w:r w:rsidR="007E2674">
        <w:rPr>
          <w:rFonts w:ascii="Times New Roman" w:hAnsi="Times New Roman" w:cs="Times New Roman"/>
          <w:sz w:val="24"/>
          <w:szCs w:val="24"/>
        </w:rPr>
        <w:t>4.</w:t>
      </w:r>
      <w:r w:rsidRPr="00784129">
        <w:rPr>
          <w:rFonts w:ascii="Times New Roman" w:hAnsi="Times New Roman" w:cs="Times New Roman"/>
          <w:sz w:val="24"/>
          <w:szCs w:val="24"/>
        </w:rPr>
        <w:t>2</w:t>
      </w:r>
      <w:r w:rsidR="009100DD">
        <w:rPr>
          <w:rFonts w:ascii="Times New Roman" w:hAnsi="Times New Roman" w:cs="Times New Roman"/>
          <w:sz w:val="24"/>
          <w:szCs w:val="24"/>
        </w:rPr>
        <w:t xml:space="preserve"> </w:t>
      </w:r>
      <w:r w:rsidR="00EC36D7" w:rsidRPr="00784129">
        <w:rPr>
          <w:rFonts w:ascii="Times New Roman" w:hAnsi="Times New Roman" w:cs="Times New Roman"/>
          <w:sz w:val="24"/>
          <w:szCs w:val="24"/>
        </w:rPr>
        <w:t xml:space="preserve">incelendiğinde aile içi ilişkiler, ailenin </w:t>
      </w:r>
      <w:proofErr w:type="spellStart"/>
      <w:r w:rsidR="00EC36D7" w:rsidRPr="00784129">
        <w:rPr>
          <w:rFonts w:ascii="Times New Roman" w:hAnsi="Times New Roman" w:cs="Times New Roman"/>
          <w:sz w:val="24"/>
          <w:szCs w:val="24"/>
        </w:rPr>
        <w:t>sosyo</w:t>
      </w:r>
      <w:proofErr w:type="spellEnd"/>
      <w:r w:rsidR="00EC36D7" w:rsidRPr="00784129">
        <w:rPr>
          <w:rFonts w:ascii="Times New Roman" w:hAnsi="Times New Roman" w:cs="Times New Roman"/>
          <w:sz w:val="24"/>
          <w:szCs w:val="24"/>
        </w:rPr>
        <w:t xml:space="preserve"> ekonomik durumuyla ilgili değişkenler, dijital ebeveyn farkındalığı, aile tipi, ebeveyn tutumu ve kardeş sayısı araştırmalarda öncül olarak ele alınan değişkenler olduğu görülmektedir</w:t>
      </w:r>
      <w:r w:rsidRPr="00784129">
        <w:rPr>
          <w:rFonts w:ascii="Times New Roman" w:hAnsi="Times New Roman" w:cs="Times New Roman"/>
          <w:sz w:val="24"/>
          <w:szCs w:val="24"/>
        </w:rPr>
        <w:t xml:space="preserve">. Aile içi ilişkiler alt teması </w:t>
      </w:r>
      <w:r w:rsidR="00EC36D7" w:rsidRPr="00784129">
        <w:rPr>
          <w:rFonts w:ascii="Times New Roman" w:hAnsi="Times New Roman" w:cs="Times New Roman"/>
          <w:sz w:val="24"/>
          <w:szCs w:val="24"/>
        </w:rPr>
        <w:t>incelendiğin</w:t>
      </w:r>
      <w:r w:rsidRPr="00784129">
        <w:rPr>
          <w:rFonts w:ascii="Times New Roman" w:hAnsi="Times New Roman" w:cs="Times New Roman"/>
          <w:sz w:val="24"/>
          <w:szCs w:val="24"/>
        </w:rPr>
        <w:t xml:space="preserve">de aile içi iletişim, </w:t>
      </w:r>
      <w:r w:rsidR="00EC36D7" w:rsidRPr="00784129">
        <w:rPr>
          <w:rFonts w:ascii="Times New Roman" w:hAnsi="Times New Roman" w:cs="Times New Roman"/>
          <w:sz w:val="24"/>
          <w:szCs w:val="24"/>
        </w:rPr>
        <w:t>aile ile ilişki değişkenleri araştırmaların çoğunda anlamlı etkiye sahip</w:t>
      </w:r>
      <w:r w:rsidR="00C60DF2">
        <w:rPr>
          <w:rFonts w:ascii="Times New Roman" w:hAnsi="Times New Roman" w:cs="Times New Roman"/>
          <w:sz w:val="24"/>
          <w:szCs w:val="24"/>
        </w:rPr>
        <w:t xml:space="preserve"> iken;</w:t>
      </w:r>
      <w:r w:rsidR="00EC36D7" w:rsidRPr="00784129">
        <w:rPr>
          <w:rFonts w:ascii="Times New Roman" w:hAnsi="Times New Roman" w:cs="Times New Roman"/>
          <w:sz w:val="24"/>
          <w:szCs w:val="24"/>
        </w:rPr>
        <w:t xml:space="preserve"> </w:t>
      </w:r>
      <w:r w:rsidR="00C60DF2">
        <w:rPr>
          <w:rFonts w:ascii="Times New Roman" w:hAnsi="Times New Roman" w:cs="Times New Roman"/>
          <w:sz w:val="24"/>
          <w:szCs w:val="24"/>
        </w:rPr>
        <w:t xml:space="preserve">anne ve babanın birliktelik durumunun dijital bağımlılıkla ilişkisi </w:t>
      </w:r>
      <w:r w:rsidR="00EC36D7" w:rsidRPr="00784129">
        <w:rPr>
          <w:rFonts w:ascii="Times New Roman" w:hAnsi="Times New Roman" w:cs="Times New Roman"/>
          <w:sz w:val="24"/>
          <w:szCs w:val="24"/>
        </w:rPr>
        <w:t xml:space="preserve">23 </w:t>
      </w:r>
      <w:r w:rsidR="00C60DF2">
        <w:rPr>
          <w:rFonts w:ascii="Times New Roman" w:hAnsi="Times New Roman" w:cs="Times New Roman"/>
          <w:sz w:val="24"/>
          <w:szCs w:val="24"/>
        </w:rPr>
        <w:t xml:space="preserve">araştırmada, </w:t>
      </w:r>
      <w:r w:rsidR="00EC36D7" w:rsidRPr="00784129">
        <w:rPr>
          <w:rFonts w:ascii="Times New Roman" w:hAnsi="Times New Roman" w:cs="Times New Roman"/>
          <w:sz w:val="24"/>
          <w:szCs w:val="24"/>
        </w:rPr>
        <w:t xml:space="preserve"> </w:t>
      </w:r>
      <w:r w:rsidR="00C60DF2">
        <w:rPr>
          <w:rFonts w:ascii="Times New Roman" w:hAnsi="Times New Roman" w:cs="Times New Roman"/>
          <w:sz w:val="24"/>
          <w:szCs w:val="24"/>
        </w:rPr>
        <w:t xml:space="preserve">anne ve babayla yaşamanın dijital bağımlılıkla ilişkisi </w:t>
      </w:r>
      <w:r w:rsidR="00EC36D7" w:rsidRPr="00784129">
        <w:rPr>
          <w:rFonts w:ascii="Times New Roman" w:hAnsi="Times New Roman" w:cs="Times New Roman"/>
          <w:sz w:val="24"/>
          <w:szCs w:val="24"/>
        </w:rPr>
        <w:t>5 araştırmada anlamsız bulunmuştur. Yaşanılan sorunları ai</w:t>
      </w:r>
      <w:r w:rsidRPr="00784129">
        <w:rPr>
          <w:rFonts w:ascii="Times New Roman" w:hAnsi="Times New Roman" w:cs="Times New Roman"/>
          <w:sz w:val="24"/>
          <w:szCs w:val="24"/>
        </w:rPr>
        <w:t xml:space="preserve">le ile paylaşıp paylaşmama ise </w:t>
      </w:r>
      <w:r w:rsidR="00EC36D7" w:rsidRPr="00784129">
        <w:rPr>
          <w:rFonts w:ascii="Times New Roman" w:hAnsi="Times New Roman" w:cs="Times New Roman"/>
          <w:sz w:val="24"/>
          <w:szCs w:val="24"/>
        </w:rPr>
        <w:t xml:space="preserve">1 araştırmada incelenmiş ve anlamlı etkiye sahip </w:t>
      </w:r>
      <w:r w:rsidR="006B0191">
        <w:rPr>
          <w:rFonts w:ascii="Times New Roman" w:hAnsi="Times New Roman" w:cs="Times New Roman"/>
          <w:sz w:val="24"/>
          <w:szCs w:val="24"/>
        </w:rPr>
        <w:t xml:space="preserve">olduğu bulunmuştur. Ailenin </w:t>
      </w:r>
      <w:proofErr w:type="spellStart"/>
      <w:r w:rsidR="006B0191">
        <w:rPr>
          <w:rFonts w:ascii="Times New Roman" w:hAnsi="Times New Roman" w:cs="Times New Roman"/>
          <w:sz w:val="24"/>
          <w:szCs w:val="24"/>
        </w:rPr>
        <w:t>sos</w:t>
      </w:r>
      <w:r w:rsidR="00C60DF2">
        <w:rPr>
          <w:rFonts w:ascii="Times New Roman" w:hAnsi="Times New Roman" w:cs="Times New Roman"/>
          <w:sz w:val="24"/>
          <w:szCs w:val="24"/>
        </w:rPr>
        <w:t>yo</w:t>
      </w:r>
      <w:proofErr w:type="spellEnd"/>
      <w:r w:rsidR="00C60DF2">
        <w:rPr>
          <w:rFonts w:ascii="Times New Roman" w:hAnsi="Times New Roman" w:cs="Times New Roman"/>
          <w:sz w:val="24"/>
          <w:szCs w:val="24"/>
        </w:rPr>
        <w:t>-</w:t>
      </w:r>
      <w:r w:rsidR="00EC36D7" w:rsidRPr="00784129">
        <w:rPr>
          <w:rFonts w:ascii="Times New Roman" w:hAnsi="Times New Roman" w:cs="Times New Roman"/>
          <w:sz w:val="24"/>
          <w:szCs w:val="24"/>
        </w:rPr>
        <w:t>ekonomik durumu teması incelendiğinde ailenin aylık geliri, anne eğitim düzeyi, baba eğitim düzeyi ve annenin çalışma durumu öncül değişken olduğu görülürken hemen hemen tüm araştırmalarda anlamlılık açısından yarı yarıya bir oran ortaya</w:t>
      </w:r>
      <w:r w:rsidRPr="00784129">
        <w:rPr>
          <w:rFonts w:ascii="Times New Roman" w:hAnsi="Times New Roman" w:cs="Times New Roman"/>
          <w:sz w:val="24"/>
          <w:szCs w:val="24"/>
        </w:rPr>
        <w:t xml:space="preserve"> çıkmıştır. </w:t>
      </w:r>
      <w:r w:rsidR="00EC36D7" w:rsidRPr="00784129">
        <w:rPr>
          <w:rFonts w:ascii="Times New Roman" w:hAnsi="Times New Roman" w:cs="Times New Roman"/>
          <w:sz w:val="24"/>
          <w:szCs w:val="24"/>
        </w:rPr>
        <w:t>Diğer değişkenlere bakıldığında</w:t>
      </w:r>
      <w:r w:rsidR="00C60DF2">
        <w:rPr>
          <w:rFonts w:ascii="Times New Roman" w:hAnsi="Times New Roman" w:cs="Times New Roman"/>
          <w:sz w:val="24"/>
          <w:szCs w:val="24"/>
        </w:rPr>
        <w:t>,</w:t>
      </w:r>
      <w:r w:rsidR="00EC36D7" w:rsidRPr="00784129">
        <w:rPr>
          <w:rFonts w:ascii="Times New Roman" w:hAnsi="Times New Roman" w:cs="Times New Roman"/>
          <w:sz w:val="24"/>
          <w:szCs w:val="24"/>
        </w:rPr>
        <w:t xml:space="preserve"> özellikle dijital ebeveyn farkındalığının ve ebeveyn tutumunun önemli öncüller olduğu</w:t>
      </w:r>
      <w:r w:rsidRPr="00784129">
        <w:rPr>
          <w:rFonts w:ascii="Times New Roman" w:hAnsi="Times New Roman" w:cs="Times New Roman"/>
          <w:sz w:val="24"/>
          <w:szCs w:val="24"/>
        </w:rPr>
        <w:t xml:space="preserve"> dikkat çekmektedir. Aile tipi </w:t>
      </w:r>
      <w:r w:rsidR="00EC36D7" w:rsidRPr="00784129">
        <w:rPr>
          <w:rFonts w:ascii="Times New Roman" w:hAnsi="Times New Roman" w:cs="Times New Roman"/>
          <w:sz w:val="24"/>
          <w:szCs w:val="24"/>
        </w:rPr>
        <w:t xml:space="preserve">çoğu çalışmada anlamlı etkiye sahip değişken olarak bulunurken </w:t>
      </w:r>
      <w:r w:rsidR="00EC36D7" w:rsidRPr="00784129">
        <w:rPr>
          <w:rFonts w:ascii="Times New Roman" w:hAnsi="Times New Roman" w:cs="Times New Roman"/>
          <w:sz w:val="24"/>
          <w:szCs w:val="24"/>
        </w:rPr>
        <w:lastRenderedPageBreak/>
        <w:t>kardeş sayısının araştırmalarda sıklıkla ele alınan bir değişken olduğu</w:t>
      </w:r>
      <w:r w:rsidR="00C60DF2">
        <w:rPr>
          <w:rFonts w:ascii="Times New Roman" w:hAnsi="Times New Roman" w:cs="Times New Roman"/>
          <w:sz w:val="24"/>
          <w:szCs w:val="24"/>
        </w:rPr>
        <w:t>;</w:t>
      </w:r>
      <w:r w:rsidR="00EC36D7" w:rsidRPr="00784129">
        <w:rPr>
          <w:rFonts w:ascii="Times New Roman" w:hAnsi="Times New Roman" w:cs="Times New Roman"/>
          <w:sz w:val="24"/>
          <w:szCs w:val="24"/>
        </w:rPr>
        <w:t xml:space="preserve"> ancak</w:t>
      </w:r>
      <w:r w:rsidR="00C60DF2">
        <w:rPr>
          <w:rFonts w:ascii="Times New Roman" w:hAnsi="Times New Roman" w:cs="Times New Roman"/>
          <w:sz w:val="24"/>
          <w:szCs w:val="24"/>
        </w:rPr>
        <w:t>,</w:t>
      </w:r>
      <w:r w:rsidR="00EC36D7" w:rsidRPr="00784129">
        <w:rPr>
          <w:rFonts w:ascii="Times New Roman" w:hAnsi="Times New Roman" w:cs="Times New Roman"/>
          <w:sz w:val="24"/>
          <w:szCs w:val="24"/>
        </w:rPr>
        <w:t xml:space="preserve"> az sayıda araştırmada anlamlı bulunduğu belirlenmiştir. </w:t>
      </w:r>
    </w:p>
    <w:p w14:paraId="55541E9F" w14:textId="77777777" w:rsidR="00EC36D7" w:rsidRPr="001A6363" w:rsidRDefault="00EC36D7" w:rsidP="00784129">
      <w:pPr>
        <w:spacing w:after="120" w:line="360" w:lineRule="auto"/>
        <w:ind w:firstLine="680"/>
        <w:jc w:val="both"/>
        <w:rPr>
          <w:rFonts w:ascii="Times New Roman" w:hAnsi="Times New Roman" w:cs="Times New Roman"/>
          <w:sz w:val="24"/>
          <w:szCs w:val="24"/>
        </w:rPr>
      </w:pPr>
      <w:r w:rsidRPr="00784129">
        <w:rPr>
          <w:rFonts w:ascii="Times New Roman" w:hAnsi="Times New Roman" w:cs="Times New Roman"/>
          <w:b/>
          <w:sz w:val="24"/>
          <w:szCs w:val="24"/>
        </w:rPr>
        <w:t>Çevre faktörü</w:t>
      </w:r>
    </w:p>
    <w:p w14:paraId="1727A13E" w14:textId="77777777" w:rsidR="00EC36D7" w:rsidRPr="00214CD4" w:rsidRDefault="00EC36D7" w:rsidP="00784129">
      <w:pPr>
        <w:spacing w:after="120" w:line="360" w:lineRule="auto"/>
        <w:ind w:firstLine="680"/>
        <w:jc w:val="both"/>
      </w:pPr>
      <w:r w:rsidRPr="00784129">
        <w:rPr>
          <w:rFonts w:ascii="Times New Roman" w:hAnsi="Times New Roman" w:cs="Times New Roman"/>
          <w:sz w:val="24"/>
          <w:szCs w:val="24"/>
        </w:rPr>
        <w:t>Öncül olarak elen alından diğer bir tema çevredir. Bu tema altında yer alan d</w:t>
      </w:r>
      <w:r w:rsidR="00D52819" w:rsidRPr="00784129">
        <w:rPr>
          <w:rFonts w:ascii="Times New Roman" w:hAnsi="Times New Roman" w:cs="Times New Roman"/>
          <w:sz w:val="24"/>
          <w:szCs w:val="24"/>
        </w:rPr>
        <w:t xml:space="preserve">eğişkenler incelenmiş ve Tablo </w:t>
      </w:r>
      <w:r w:rsidR="007E2674">
        <w:rPr>
          <w:rFonts w:ascii="Times New Roman" w:hAnsi="Times New Roman" w:cs="Times New Roman"/>
          <w:sz w:val="24"/>
          <w:szCs w:val="24"/>
        </w:rPr>
        <w:t>4.</w:t>
      </w:r>
      <w:r w:rsidR="00D52819" w:rsidRPr="00784129">
        <w:rPr>
          <w:rFonts w:ascii="Times New Roman" w:hAnsi="Times New Roman" w:cs="Times New Roman"/>
          <w:sz w:val="24"/>
          <w:szCs w:val="24"/>
        </w:rPr>
        <w:t>3’</w:t>
      </w:r>
      <w:r w:rsidRPr="00784129">
        <w:rPr>
          <w:rFonts w:ascii="Times New Roman" w:hAnsi="Times New Roman" w:cs="Times New Roman"/>
          <w:sz w:val="24"/>
          <w:szCs w:val="24"/>
        </w:rPr>
        <w:t>de sunulmuştur</w:t>
      </w:r>
      <w:r w:rsidRPr="00214CD4">
        <w:t>.</w:t>
      </w:r>
    </w:p>
    <w:p w14:paraId="66617514" w14:textId="77777777" w:rsidR="00EC36D7" w:rsidRPr="00A06D96" w:rsidRDefault="00A40401" w:rsidP="00C52C47">
      <w:pPr>
        <w:pStyle w:val="TABLO"/>
        <w:rPr>
          <w:b w:val="0"/>
        </w:rPr>
      </w:pPr>
      <w:bookmarkStart w:id="47" w:name="_Toc91530809"/>
      <w:bookmarkStart w:id="48" w:name="_Toc92813431"/>
      <w:r w:rsidRPr="00C52C47">
        <w:t xml:space="preserve">Tablo </w:t>
      </w:r>
      <w:r w:rsidR="00C52C47" w:rsidRPr="00C52C47">
        <w:t>4.</w:t>
      </w:r>
      <w:r w:rsidRPr="00C52C47">
        <w:t xml:space="preserve">3. </w:t>
      </w:r>
      <w:r w:rsidR="00EC36D7" w:rsidRPr="00A06D96">
        <w:rPr>
          <w:b w:val="0"/>
        </w:rPr>
        <w:t>Dijital bağımlılığı etkileyen çevreyle ilişkili değişkenler</w:t>
      </w:r>
      <w:bookmarkEnd w:id="47"/>
      <w:bookmarkEnd w:id="48"/>
    </w:p>
    <w:tbl>
      <w:tblPr>
        <w:tblW w:w="8475" w:type="dxa"/>
        <w:tblCellMar>
          <w:left w:w="70" w:type="dxa"/>
          <w:right w:w="70" w:type="dxa"/>
        </w:tblCellMar>
        <w:tblLook w:val="04A0" w:firstRow="1" w:lastRow="0" w:firstColumn="1" w:lastColumn="0" w:noHBand="0" w:noVBand="1"/>
      </w:tblPr>
      <w:tblGrid>
        <w:gridCol w:w="5434"/>
        <w:gridCol w:w="1933"/>
        <w:gridCol w:w="1108"/>
      </w:tblGrid>
      <w:tr w:rsidR="00EC36D7" w:rsidRPr="00DB05C5" w14:paraId="42C4439F" w14:textId="77777777" w:rsidTr="003C622A">
        <w:trPr>
          <w:trHeight w:val="237"/>
        </w:trPr>
        <w:tc>
          <w:tcPr>
            <w:tcW w:w="5434" w:type="dxa"/>
            <w:vMerge w:val="restart"/>
            <w:tcBorders>
              <w:top w:val="single" w:sz="4" w:space="0" w:color="auto"/>
              <w:bottom w:val="single" w:sz="4" w:space="0" w:color="auto"/>
            </w:tcBorders>
            <w:shd w:val="clear" w:color="auto" w:fill="auto"/>
            <w:noWrap/>
            <w:vAlign w:val="center"/>
          </w:tcPr>
          <w:p w14:paraId="43D56AE4" w14:textId="77777777" w:rsidR="00EC36D7" w:rsidRPr="001A6363" w:rsidRDefault="003C622A" w:rsidP="00736C06">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Değişken</w:t>
            </w:r>
          </w:p>
        </w:tc>
        <w:tc>
          <w:tcPr>
            <w:tcW w:w="3041" w:type="dxa"/>
            <w:gridSpan w:val="2"/>
            <w:tcBorders>
              <w:top w:val="single" w:sz="4" w:space="0" w:color="auto"/>
              <w:bottom w:val="single" w:sz="4" w:space="0" w:color="auto"/>
            </w:tcBorders>
            <w:shd w:val="clear" w:color="auto" w:fill="auto"/>
            <w:noWrap/>
            <w:vAlign w:val="bottom"/>
          </w:tcPr>
          <w:p w14:paraId="6D727282"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Anlamlı ilişki/ etki</w:t>
            </w:r>
          </w:p>
          <w:p w14:paraId="5A9FE295"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p>
        </w:tc>
      </w:tr>
      <w:tr w:rsidR="00EC36D7" w:rsidRPr="00DB05C5" w14:paraId="4FE856B5" w14:textId="77777777" w:rsidTr="003C622A">
        <w:trPr>
          <w:trHeight w:val="241"/>
        </w:trPr>
        <w:tc>
          <w:tcPr>
            <w:tcW w:w="5434" w:type="dxa"/>
            <w:vMerge/>
            <w:tcBorders>
              <w:top w:val="single" w:sz="4" w:space="0" w:color="auto"/>
              <w:bottom w:val="single" w:sz="4" w:space="0" w:color="auto"/>
            </w:tcBorders>
            <w:shd w:val="clear" w:color="auto" w:fill="auto"/>
            <w:noWrap/>
            <w:vAlign w:val="bottom"/>
          </w:tcPr>
          <w:p w14:paraId="7E630E43"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933" w:type="dxa"/>
            <w:tcBorders>
              <w:top w:val="single" w:sz="4" w:space="0" w:color="auto"/>
              <w:bottom w:val="single" w:sz="4" w:space="0" w:color="auto"/>
            </w:tcBorders>
            <w:shd w:val="clear" w:color="auto" w:fill="auto"/>
            <w:noWrap/>
            <w:vAlign w:val="bottom"/>
          </w:tcPr>
          <w:p w14:paraId="392728EF"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Var</w:t>
            </w:r>
          </w:p>
          <w:p w14:paraId="2E5A37C3" w14:textId="77777777" w:rsidR="00EC36D7" w:rsidRPr="001A6363" w:rsidRDefault="00C60DF2" w:rsidP="00736C06">
            <w:pPr>
              <w:spacing w:after="0" w:line="240" w:lineRule="auto"/>
              <w:jc w:val="center"/>
              <w:rPr>
                <w:rFonts w:ascii="Times New Roman" w:eastAsia="Times New Roman" w:hAnsi="Times New Roman" w:cs="Times New Roman"/>
                <w:b/>
                <w:bCs/>
                <w:i/>
                <w:color w:val="000000"/>
                <w:sz w:val="24"/>
                <w:szCs w:val="24"/>
                <w:lang w:eastAsia="tr-TR"/>
              </w:rPr>
            </w:pPr>
            <w:r>
              <w:rPr>
                <w:rFonts w:ascii="Times New Roman" w:eastAsia="Times New Roman" w:hAnsi="Times New Roman" w:cs="Times New Roman"/>
                <w:b/>
                <w:bCs/>
                <w:i/>
                <w:color w:val="000000"/>
                <w:sz w:val="24"/>
                <w:szCs w:val="24"/>
                <w:lang w:eastAsia="tr-TR"/>
              </w:rPr>
              <w:t>F</w:t>
            </w:r>
          </w:p>
        </w:tc>
        <w:tc>
          <w:tcPr>
            <w:tcW w:w="1107" w:type="dxa"/>
            <w:tcBorders>
              <w:top w:val="single" w:sz="4" w:space="0" w:color="auto"/>
              <w:bottom w:val="single" w:sz="4" w:space="0" w:color="auto"/>
            </w:tcBorders>
            <w:shd w:val="clear" w:color="auto" w:fill="auto"/>
            <w:noWrap/>
            <w:vAlign w:val="bottom"/>
          </w:tcPr>
          <w:p w14:paraId="5619ECA2"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Yok</w:t>
            </w:r>
          </w:p>
          <w:p w14:paraId="3B97F6EB" w14:textId="77777777" w:rsidR="00EC36D7" w:rsidRPr="001A6363" w:rsidRDefault="00E736C8" w:rsidP="00736C06">
            <w:pPr>
              <w:spacing w:after="0" w:line="240" w:lineRule="auto"/>
              <w:jc w:val="center"/>
              <w:rPr>
                <w:rFonts w:ascii="Times New Roman" w:eastAsia="Times New Roman" w:hAnsi="Times New Roman" w:cs="Times New Roman"/>
                <w:b/>
                <w:bCs/>
                <w:i/>
                <w:color w:val="000000"/>
                <w:sz w:val="24"/>
                <w:szCs w:val="24"/>
                <w:lang w:eastAsia="tr-TR"/>
              </w:rPr>
            </w:pPr>
            <w:r w:rsidRPr="001A6363">
              <w:rPr>
                <w:rFonts w:ascii="Times New Roman" w:eastAsia="Times New Roman" w:hAnsi="Times New Roman" w:cs="Times New Roman"/>
                <w:b/>
                <w:bCs/>
                <w:i/>
                <w:color w:val="000000"/>
                <w:sz w:val="24"/>
                <w:szCs w:val="24"/>
                <w:lang w:eastAsia="tr-TR"/>
              </w:rPr>
              <w:t>F</w:t>
            </w:r>
          </w:p>
        </w:tc>
      </w:tr>
      <w:tr w:rsidR="00EC36D7" w:rsidRPr="00DB05C5" w14:paraId="7C22BA1E" w14:textId="77777777" w:rsidTr="003C622A">
        <w:trPr>
          <w:trHeight w:val="241"/>
        </w:trPr>
        <w:tc>
          <w:tcPr>
            <w:tcW w:w="5434" w:type="dxa"/>
            <w:tcBorders>
              <w:top w:val="single" w:sz="4" w:space="0" w:color="auto"/>
            </w:tcBorders>
            <w:shd w:val="clear" w:color="auto" w:fill="auto"/>
            <w:noWrap/>
            <w:vAlign w:val="bottom"/>
          </w:tcPr>
          <w:p w14:paraId="1F534695"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Arkadaş sayısı</w:t>
            </w:r>
          </w:p>
        </w:tc>
        <w:tc>
          <w:tcPr>
            <w:tcW w:w="1933" w:type="dxa"/>
            <w:tcBorders>
              <w:top w:val="single" w:sz="4" w:space="0" w:color="auto"/>
            </w:tcBorders>
            <w:shd w:val="clear" w:color="auto" w:fill="auto"/>
            <w:noWrap/>
            <w:vAlign w:val="bottom"/>
          </w:tcPr>
          <w:p w14:paraId="58C77A0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c>
          <w:tcPr>
            <w:tcW w:w="1107" w:type="dxa"/>
            <w:tcBorders>
              <w:top w:val="single" w:sz="4" w:space="0" w:color="auto"/>
            </w:tcBorders>
            <w:shd w:val="clear" w:color="auto" w:fill="auto"/>
            <w:noWrap/>
            <w:vAlign w:val="bottom"/>
          </w:tcPr>
          <w:p w14:paraId="77A12559"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0</w:t>
            </w:r>
          </w:p>
        </w:tc>
      </w:tr>
      <w:tr w:rsidR="00EC36D7" w:rsidRPr="00DB05C5" w14:paraId="50712789" w14:textId="77777777" w:rsidTr="003C622A">
        <w:trPr>
          <w:trHeight w:val="241"/>
        </w:trPr>
        <w:tc>
          <w:tcPr>
            <w:tcW w:w="5434" w:type="dxa"/>
            <w:shd w:val="clear" w:color="auto" w:fill="auto"/>
            <w:noWrap/>
            <w:vAlign w:val="bottom"/>
            <w:hideMark/>
          </w:tcPr>
          <w:p w14:paraId="5B4B1B97"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Yaşanılan yer</w:t>
            </w:r>
          </w:p>
        </w:tc>
        <w:tc>
          <w:tcPr>
            <w:tcW w:w="1933" w:type="dxa"/>
            <w:shd w:val="clear" w:color="auto" w:fill="auto"/>
            <w:noWrap/>
            <w:vAlign w:val="bottom"/>
            <w:hideMark/>
          </w:tcPr>
          <w:p w14:paraId="6B6E521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5</w:t>
            </w:r>
          </w:p>
        </w:tc>
        <w:tc>
          <w:tcPr>
            <w:tcW w:w="1107" w:type="dxa"/>
            <w:shd w:val="clear" w:color="auto" w:fill="auto"/>
            <w:noWrap/>
            <w:vAlign w:val="bottom"/>
            <w:hideMark/>
          </w:tcPr>
          <w:p w14:paraId="024FF4DB"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17</w:t>
            </w:r>
          </w:p>
        </w:tc>
      </w:tr>
      <w:tr w:rsidR="00EC36D7" w:rsidRPr="00DB05C5" w14:paraId="0BB9971A" w14:textId="77777777" w:rsidTr="003C622A">
        <w:trPr>
          <w:trHeight w:val="241"/>
        </w:trPr>
        <w:tc>
          <w:tcPr>
            <w:tcW w:w="5434" w:type="dxa"/>
            <w:tcBorders>
              <w:bottom w:val="single" w:sz="4" w:space="0" w:color="auto"/>
            </w:tcBorders>
            <w:shd w:val="clear" w:color="auto" w:fill="auto"/>
            <w:noWrap/>
            <w:vAlign w:val="bottom"/>
            <w:hideMark/>
          </w:tcPr>
          <w:p w14:paraId="20069288"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Algılanan sosyal destek(</w:t>
            </w:r>
            <w:proofErr w:type="spellStart"/>
            <w:r w:rsidRPr="001A6363">
              <w:rPr>
                <w:rFonts w:ascii="Times New Roman" w:eastAsia="Times New Roman" w:hAnsi="Times New Roman" w:cs="Times New Roman"/>
                <w:color w:val="000000"/>
                <w:sz w:val="24"/>
                <w:szCs w:val="24"/>
                <w:lang w:eastAsia="tr-TR"/>
              </w:rPr>
              <w:t>aile,öğretmen,arkadaş</w:t>
            </w:r>
            <w:proofErr w:type="spellEnd"/>
            <w:r w:rsidR="00FB2A0F">
              <w:rPr>
                <w:rFonts w:ascii="Times New Roman" w:eastAsia="Times New Roman" w:hAnsi="Times New Roman" w:cs="Times New Roman"/>
                <w:color w:val="000000"/>
                <w:sz w:val="24"/>
                <w:szCs w:val="24"/>
                <w:lang w:eastAsia="tr-TR"/>
              </w:rPr>
              <w:t>)</w:t>
            </w:r>
          </w:p>
        </w:tc>
        <w:tc>
          <w:tcPr>
            <w:tcW w:w="1933" w:type="dxa"/>
            <w:tcBorders>
              <w:bottom w:val="single" w:sz="4" w:space="0" w:color="auto"/>
            </w:tcBorders>
            <w:shd w:val="clear" w:color="auto" w:fill="auto"/>
            <w:noWrap/>
            <w:vAlign w:val="bottom"/>
            <w:hideMark/>
          </w:tcPr>
          <w:p w14:paraId="37303B21"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7</w:t>
            </w:r>
          </w:p>
        </w:tc>
        <w:tc>
          <w:tcPr>
            <w:tcW w:w="1107" w:type="dxa"/>
            <w:tcBorders>
              <w:bottom w:val="single" w:sz="4" w:space="0" w:color="auto"/>
            </w:tcBorders>
            <w:shd w:val="clear" w:color="auto" w:fill="auto"/>
            <w:noWrap/>
            <w:vAlign w:val="bottom"/>
            <w:hideMark/>
          </w:tcPr>
          <w:p w14:paraId="50594504"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r>
    </w:tbl>
    <w:p w14:paraId="69E68274" w14:textId="77777777" w:rsidR="00EC36D7" w:rsidRDefault="00EC36D7" w:rsidP="00EC36D7">
      <w:pPr>
        <w:jc w:val="both"/>
        <w:rPr>
          <w:rFonts w:ascii="Times New Roman" w:hAnsi="Times New Roman" w:cs="Times New Roman"/>
          <w:sz w:val="24"/>
          <w:szCs w:val="24"/>
        </w:rPr>
      </w:pPr>
    </w:p>
    <w:p w14:paraId="4B279D51" w14:textId="77777777" w:rsidR="00EC36D7" w:rsidRPr="00C52C47" w:rsidRDefault="00A40401" w:rsidP="00C52C47">
      <w:pPr>
        <w:spacing w:after="120" w:line="360" w:lineRule="auto"/>
        <w:ind w:firstLine="680"/>
        <w:jc w:val="both"/>
        <w:rPr>
          <w:rFonts w:ascii="Times New Roman" w:hAnsi="Times New Roman" w:cs="Times New Roman"/>
          <w:sz w:val="24"/>
          <w:szCs w:val="24"/>
        </w:rPr>
      </w:pPr>
      <w:r w:rsidRPr="00C52C47">
        <w:rPr>
          <w:rFonts w:ascii="Times New Roman" w:hAnsi="Times New Roman" w:cs="Times New Roman"/>
          <w:sz w:val="24"/>
          <w:szCs w:val="24"/>
        </w:rPr>
        <w:t xml:space="preserve">Tablo </w:t>
      </w:r>
      <w:r w:rsidR="007E2674">
        <w:rPr>
          <w:rFonts w:ascii="Times New Roman" w:hAnsi="Times New Roman" w:cs="Times New Roman"/>
          <w:sz w:val="24"/>
          <w:szCs w:val="24"/>
        </w:rPr>
        <w:t>4.</w:t>
      </w:r>
      <w:r w:rsidRPr="00C52C47">
        <w:rPr>
          <w:rFonts w:ascii="Times New Roman" w:hAnsi="Times New Roman" w:cs="Times New Roman"/>
          <w:sz w:val="24"/>
          <w:szCs w:val="24"/>
        </w:rPr>
        <w:t>3</w:t>
      </w:r>
      <w:r w:rsidR="009100DD">
        <w:rPr>
          <w:rFonts w:ascii="Times New Roman" w:hAnsi="Times New Roman" w:cs="Times New Roman"/>
          <w:sz w:val="24"/>
          <w:szCs w:val="24"/>
        </w:rPr>
        <w:t xml:space="preserve"> </w:t>
      </w:r>
      <w:r w:rsidR="00EC36D7" w:rsidRPr="00C52C47">
        <w:rPr>
          <w:rFonts w:ascii="Times New Roman" w:hAnsi="Times New Roman" w:cs="Times New Roman"/>
          <w:sz w:val="24"/>
          <w:szCs w:val="24"/>
        </w:rPr>
        <w:t>incelendiğinde</w:t>
      </w:r>
      <w:r w:rsidR="00C60DF2">
        <w:rPr>
          <w:rFonts w:ascii="Times New Roman" w:hAnsi="Times New Roman" w:cs="Times New Roman"/>
          <w:sz w:val="24"/>
          <w:szCs w:val="24"/>
        </w:rPr>
        <w:t>;</w:t>
      </w:r>
      <w:r w:rsidR="00EC36D7" w:rsidRPr="00C52C47">
        <w:rPr>
          <w:rFonts w:ascii="Times New Roman" w:hAnsi="Times New Roman" w:cs="Times New Roman"/>
          <w:sz w:val="24"/>
          <w:szCs w:val="24"/>
        </w:rPr>
        <w:t xml:space="preserve"> dijital bağımlılığı etkileyen çevreyle ilişkili faktörlerin arkadaş sayısı, yaşanılan yer ve sosyal destek algısının olduğu görülmektedir. Arkadaş sayısı 1 çalışmada ele alınmış ve anlamlı bulunmuştur. Yaşanıla</w:t>
      </w:r>
      <w:r w:rsidR="00083F1A">
        <w:rPr>
          <w:rFonts w:ascii="Times New Roman" w:hAnsi="Times New Roman" w:cs="Times New Roman"/>
          <w:sz w:val="24"/>
          <w:szCs w:val="24"/>
        </w:rPr>
        <w:t>n</w:t>
      </w:r>
      <w:r w:rsidR="00EC36D7" w:rsidRPr="00C52C47">
        <w:rPr>
          <w:rFonts w:ascii="Times New Roman" w:hAnsi="Times New Roman" w:cs="Times New Roman"/>
          <w:sz w:val="24"/>
          <w:szCs w:val="24"/>
        </w:rPr>
        <w:t xml:space="preserve"> yer 5 çalışmada anlamlı bulunurken 17 çalışmada anlamsız, sosyal destek algısı ise 7 çalışmada anlamlı 1 çalışmada ise anlamsız bulunmuştur. Sonuç olarak</w:t>
      </w:r>
      <w:r w:rsidR="00C60DF2">
        <w:rPr>
          <w:rFonts w:ascii="Times New Roman" w:hAnsi="Times New Roman" w:cs="Times New Roman"/>
          <w:sz w:val="24"/>
          <w:szCs w:val="24"/>
        </w:rPr>
        <w:t>,</w:t>
      </w:r>
      <w:r w:rsidR="00EC36D7" w:rsidRPr="00C52C47">
        <w:rPr>
          <w:rFonts w:ascii="Times New Roman" w:hAnsi="Times New Roman" w:cs="Times New Roman"/>
          <w:sz w:val="24"/>
          <w:szCs w:val="24"/>
        </w:rPr>
        <w:t xml:space="preserve"> özellikle sosyal destek algısının dijital bağımlılığı etkileyen bir değişken olarak öne çıktığı söylenebilir. </w:t>
      </w:r>
    </w:p>
    <w:p w14:paraId="49CB0BF6" w14:textId="77777777" w:rsidR="00EC36D7" w:rsidRPr="00C52C47" w:rsidRDefault="00EC36D7" w:rsidP="00C52C47">
      <w:pPr>
        <w:spacing w:after="120" w:line="360" w:lineRule="auto"/>
        <w:ind w:firstLine="680"/>
        <w:jc w:val="both"/>
        <w:rPr>
          <w:rFonts w:ascii="Times New Roman" w:hAnsi="Times New Roman" w:cs="Times New Roman"/>
          <w:b/>
          <w:sz w:val="24"/>
          <w:szCs w:val="24"/>
        </w:rPr>
      </w:pPr>
      <w:r w:rsidRPr="00C52C47">
        <w:rPr>
          <w:rFonts w:ascii="Times New Roman" w:hAnsi="Times New Roman" w:cs="Times New Roman"/>
          <w:b/>
          <w:sz w:val="24"/>
          <w:szCs w:val="24"/>
        </w:rPr>
        <w:t>Diğer bağımlılıklar</w:t>
      </w:r>
    </w:p>
    <w:p w14:paraId="0D96A68D" w14:textId="77777777" w:rsidR="00C52C47" w:rsidRDefault="00EC36D7" w:rsidP="00C52C47">
      <w:pPr>
        <w:spacing w:after="120" w:line="360" w:lineRule="auto"/>
        <w:ind w:firstLine="680"/>
        <w:jc w:val="both"/>
        <w:rPr>
          <w:rFonts w:ascii="Times New Roman" w:hAnsi="Times New Roman" w:cs="Times New Roman"/>
          <w:sz w:val="24"/>
          <w:szCs w:val="24"/>
        </w:rPr>
      </w:pPr>
      <w:r w:rsidRPr="00C52C47">
        <w:rPr>
          <w:rFonts w:ascii="Times New Roman" w:hAnsi="Times New Roman" w:cs="Times New Roman"/>
          <w:sz w:val="24"/>
          <w:szCs w:val="24"/>
        </w:rPr>
        <w:t>Araştırmalarda dijital bağımlılıkla birlikte ele alınan öncül değişkenler arasında diğer bağımlılık türleri de yer almaktadır. Bu te</w:t>
      </w:r>
      <w:r w:rsidR="00A40401" w:rsidRPr="00C52C47">
        <w:rPr>
          <w:rFonts w:ascii="Times New Roman" w:hAnsi="Times New Roman" w:cs="Times New Roman"/>
          <w:sz w:val="24"/>
          <w:szCs w:val="24"/>
        </w:rPr>
        <w:t xml:space="preserve">maya ilişkin değişkenler Tablo </w:t>
      </w:r>
      <w:r w:rsidR="007E2674">
        <w:rPr>
          <w:rFonts w:ascii="Times New Roman" w:hAnsi="Times New Roman" w:cs="Times New Roman"/>
          <w:sz w:val="24"/>
          <w:szCs w:val="24"/>
        </w:rPr>
        <w:t>4.</w:t>
      </w:r>
      <w:r w:rsidR="00A40401" w:rsidRPr="00C52C47">
        <w:rPr>
          <w:rFonts w:ascii="Times New Roman" w:hAnsi="Times New Roman" w:cs="Times New Roman"/>
          <w:sz w:val="24"/>
          <w:szCs w:val="24"/>
        </w:rPr>
        <w:t>4’</w:t>
      </w:r>
      <w:r w:rsidRPr="00C52C47">
        <w:rPr>
          <w:rFonts w:ascii="Times New Roman" w:hAnsi="Times New Roman" w:cs="Times New Roman"/>
          <w:sz w:val="24"/>
          <w:szCs w:val="24"/>
        </w:rPr>
        <w:t>de sunulmuştur.</w:t>
      </w:r>
    </w:p>
    <w:p w14:paraId="67801BF4" w14:textId="77777777" w:rsidR="00EC36D7" w:rsidRPr="00BA445A" w:rsidRDefault="00A40401" w:rsidP="00C52C47">
      <w:pPr>
        <w:pStyle w:val="TABLO"/>
        <w:rPr>
          <w:b w:val="0"/>
        </w:rPr>
      </w:pPr>
      <w:bookmarkStart w:id="49" w:name="_Toc91530810"/>
      <w:bookmarkStart w:id="50" w:name="_Toc92813432"/>
      <w:r w:rsidRPr="00C52C47">
        <w:t xml:space="preserve">Tablo </w:t>
      </w:r>
      <w:r w:rsidR="00C52C47" w:rsidRPr="00C52C47">
        <w:t>4.</w:t>
      </w:r>
      <w:r w:rsidRPr="00C52C47">
        <w:t>4.</w:t>
      </w:r>
      <w:r w:rsidR="00C60DF2">
        <w:t xml:space="preserve"> </w:t>
      </w:r>
      <w:r w:rsidR="00EC36D7" w:rsidRPr="00BA445A">
        <w:rPr>
          <w:b w:val="0"/>
        </w:rPr>
        <w:t>Dijital bağımlılığı etkileyen diğer bağımlılıklar</w:t>
      </w:r>
      <w:bookmarkEnd w:id="49"/>
      <w:bookmarkEnd w:id="50"/>
    </w:p>
    <w:tbl>
      <w:tblPr>
        <w:tblW w:w="8408" w:type="dxa"/>
        <w:tblCellMar>
          <w:left w:w="70" w:type="dxa"/>
          <w:right w:w="70" w:type="dxa"/>
        </w:tblCellMar>
        <w:tblLook w:val="04A0" w:firstRow="1" w:lastRow="0" w:firstColumn="1" w:lastColumn="0" w:noHBand="0" w:noVBand="1"/>
      </w:tblPr>
      <w:tblGrid>
        <w:gridCol w:w="3761"/>
        <w:gridCol w:w="1470"/>
        <w:gridCol w:w="3177"/>
      </w:tblGrid>
      <w:tr w:rsidR="00EC36D7" w:rsidRPr="001A6363" w14:paraId="5D2E0323" w14:textId="77777777" w:rsidTr="003C622A">
        <w:trPr>
          <w:trHeight w:val="235"/>
        </w:trPr>
        <w:tc>
          <w:tcPr>
            <w:tcW w:w="3761" w:type="dxa"/>
            <w:vMerge w:val="restart"/>
            <w:tcBorders>
              <w:top w:val="single" w:sz="4" w:space="0" w:color="auto"/>
              <w:bottom w:val="single" w:sz="4" w:space="0" w:color="auto"/>
            </w:tcBorders>
            <w:shd w:val="clear" w:color="auto" w:fill="auto"/>
            <w:noWrap/>
            <w:vAlign w:val="center"/>
            <w:hideMark/>
          </w:tcPr>
          <w:p w14:paraId="38BD4A57"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 </w:t>
            </w:r>
          </w:p>
          <w:p w14:paraId="50D9B842" w14:textId="77777777" w:rsidR="00EC36D7" w:rsidRPr="001A6363" w:rsidRDefault="00EC36D7" w:rsidP="00736C06">
            <w:pPr>
              <w:spacing w:after="0" w:line="240" w:lineRule="auto"/>
              <w:rPr>
                <w:rFonts w:ascii="Times New Roman" w:eastAsia="Times New Roman" w:hAnsi="Times New Roman" w:cs="Times New Roman"/>
                <w:b/>
                <w:color w:val="000000"/>
                <w:sz w:val="24"/>
                <w:szCs w:val="24"/>
                <w:lang w:eastAsia="tr-TR"/>
              </w:rPr>
            </w:pPr>
            <w:r w:rsidRPr="001A6363">
              <w:rPr>
                <w:rFonts w:ascii="Times New Roman" w:eastAsia="Times New Roman" w:hAnsi="Times New Roman" w:cs="Times New Roman"/>
                <w:b/>
                <w:color w:val="000000"/>
                <w:sz w:val="24"/>
                <w:szCs w:val="24"/>
                <w:lang w:eastAsia="tr-TR"/>
              </w:rPr>
              <w:t>Değişken</w:t>
            </w:r>
          </w:p>
        </w:tc>
        <w:tc>
          <w:tcPr>
            <w:tcW w:w="4647" w:type="dxa"/>
            <w:gridSpan w:val="2"/>
            <w:tcBorders>
              <w:top w:val="single" w:sz="4" w:space="0" w:color="auto"/>
              <w:bottom w:val="single" w:sz="4" w:space="0" w:color="auto"/>
            </w:tcBorders>
            <w:shd w:val="clear" w:color="auto" w:fill="auto"/>
            <w:noWrap/>
            <w:vAlign w:val="center"/>
            <w:hideMark/>
          </w:tcPr>
          <w:p w14:paraId="4B7E8ED9"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Anlamlı ilişki/ etki</w:t>
            </w:r>
          </w:p>
          <w:p w14:paraId="513AF0A0" w14:textId="77777777" w:rsidR="00EC36D7" w:rsidRPr="001A6363"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1A6363">
              <w:rPr>
                <w:rFonts w:ascii="Times New Roman" w:eastAsia="Times New Roman" w:hAnsi="Times New Roman" w:cs="Times New Roman"/>
                <w:b/>
                <w:bCs/>
                <w:color w:val="000000"/>
                <w:sz w:val="24"/>
                <w:szCs w:val="24"/>
                <w:lang w:eastAsia="tr-TR"/>
              </w:rPr>
              <w:t> </w:t>
            </w:r>
          </w:p>
        </w:tc>
      </w:tr>
      <w:tr w:rsidR="00EC36D7" w:rsidRPr="001A6363" w14:paraId="456B51F7" w14:textId="77777777" w:rsidTr="003C622A">
        <w:trPr>
          <w:trHeight w:val="235"/>
        </w:trPr>
        <w:tc>
          <w:tcPr>
            <w:tcW w:w="3761" w:type="dxa"/>
            <w:vMerge/>
            <w:tcBorders>
              <w:top w:val="single" w:sz="4" w:space="0" w:color="auto"/>
              <w:bottom w:val="single" w:sz="4" w:space="0" w:color="auto"/>
            </w:tcBorders>
            <w:shd w:val="clear" w:color="auto" w:fill="auto"/>
            <w:noWrap/>
            <w:vAlign w:val="center"/>
            <w:hideMark/>
          </w:tcPr>
          <w:p w14:paraId="493B4DD3"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470" w:type="dxa"/>
            <w:tcBorders>
              <w:top w:val="single" w:sz="4" w:space="0" w:color="auto"/>
              <w:bottom w:val="single" w:sz="4" w:space="0" w:color="auto"/>
            </w:tcBorders>
            <w:shd w:val="clear" w:color="auto" w:fill="auto"/>
            <w:noWrap/>
            <w:vAlign w:val="center"/>
            <w:hideMark/>
          </w:tcPr>
          <w:p w14:paraId="03257804" w14:textId="77777777" w:rsidR="00EC36D7" w:rsidRPr="001A6363"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 xml:space="preserve">Var </w:t>
            </w:r>
          </w:p>
          <w:p w14:paraId="4F79D531" w14:textId="77777777" w:rsidR="00EC36D7" w:rsidRPr="001A6363" w:rsidRDefault="000C4F78" w:rsidP="00736C06">
            <w:pPr>
              <w:spacing w:after="0" w:line="240" w:lineRule="auto"/>
              <w:jc w:val="center"/>
              <w:rPr>
                <w:rFonts w:ascii="Times New Roman" w:eastAsia="Times New Roman" w:hAnsi="Times New Roman" w:cs="Times New Roman"/>
                <w:b/>
                <w:bCs/>
                <w:iCs/>
                <w:color w:val="000000"/>
                <w:sz w:val="24"/>
                <w:szCs w:val="24"/>
                <w:lang w:eastAsia="tr-TR"/>
              </w:rPr>
            </w:pPr>
            <w:r>
              <w:rPr>
                <w:rFonts w:ascii="Times New Roman" w:eastAsia="Times New Roman" w:hAnsi="Times New Roman" w:cs="Times New Roman"/>
                <w:b/>
                <w:bCs/>
                <w:iCs/>
                <w:color w:val="000000"/>
                <w:sz w:val="24"/>
                <w:szCs w:val="24"/>
                <w:lang w:eastAsia="tr-TR"/>
              </w:rPr>
              <w:t>f</w:t>
            </w:r>
          </w:p>
        </w:tc>
        <w:tc>
          <w:tcPr>
            <w:tcW w:w="3176" w:type="dxa"/>
            <w:tcBorders>
              <w:top w:val="single" w:sz="4" w:space="0" w:color="auto"/>
              <w:bottom w:val="single" w:sz="4" w:space="0" w:color="auto"/>
            </w:tcBorders>
            <w:shd w:val="clear" w:color="auto" w:fill="auto"/>
            <w:noWrap/>
            <w:vAlign w:val="center"/>
            <w:hideMark/>
          </w:tcPr>
          <w:p w14:paraId="0FF4AB4C" w14:textId="77777777" w:rsidR="00EC36D7" w:rsidRPr="001A6363"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Yok</w:t>
            </w:r>
          </w:p>
          <w:p w14:paraId="385C3BB5" w14:textId="77777777" w:rsidR="00EC36D7" w:rsidRPr="001A6363"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F</w:t>
            </w:r>
          </w:p>
        </w:tc>
      </w:tr>
      <w:tr w:rsidR="00EC36D7" w:rsidRPr="001A6363" w14:paraId="515BC95B" w14:textId="77777777" w:rsidTr="003C622A">
        <w:trPr>
          <w:trHeight w:val="235"/>
        </w:trPr>
        <w:tc>
          <w:tcPr>
            <w:tcW w:w="3761" w:type="dxa"/>
            <w:tcBorders>
              <w:top w:val="single" w:sz="4" w:space="0" w:color="auto"/>
            </w:tcBorders>
            <w:shd w:val="clear" w:color="auto" w:fill="auto"/>
            <w:noWrap/>
            <w:vAlign w:val="bottom"/>
            <w:hideMark/>
          </w:tcPr>
          <w:p w14:paraId="413447F2"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 xml:space="preserve">Alkol kullanma </w:t>
            </w:r>
          </w:p>
        </w:tc>
        <w:tc>
          <w:tcPr>
            <w:tcW w:w="1470" w:type="dxa"/>
            <w:tcBorders>
              <w:top w:val="single" w:sz="4" w:space="0" w:color="auto"/>
            </w:tcBorders>
            <w:shd w:val="clear" w:color="auto" w:fill="auto"/>
            <w:noWrap/>
            <w:vAlign w:val="bottom"/>
            <w:hideMark/>
          </w:tcPr>
          <w:p w14:paraId="0DB8F93E"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3</w:t>
            </w:r>
          </w:p>
        </w:tc>
        <w:tc>
          <w:tcPr>
            <w:tcW w:w="3176" w:type="dxa"/>
            <w:tcBorders>
              <w:top w:val="single" w:sz="4" w:space="0" w:color="auto"/>
            </w:tcBorders>
            <w:shd w:val="clear" w:color="auto" w:fill="auto"/>
            <w:noWrap/>
            <w:vAlign w:val="bottom"/>
            <w:hideMark/>
          </w:tcPr>
          <w:p w14:paraId="0C3E695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r>
      <w:tr w:rsidR="00EC36D7" w:rsidRPr="001A6363" w14:paraId="3E18B539" w14:textId="77777777" w:rsidTr="003C622A">
        <w:trPr>
          <w:trHeight w:val="235"/>
        </w:trPr>
        <w:tc>
          <w:tcPr>
            <w:tcW w:w="3761" w:type="dxa"/>
            <w:shd w:val="clear" w:color="auto" w:fill="auto"/>
            <w:noWrap/>
            <w:vAlign w:val="bottom"/>
            <w:hideMark/>
          </w:tcPr>
          <w:p w14:paraId="49487BFA"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Madde kullanım</w:t>
            </w:r>
          </w:p>
        </w:tc>
        <w:tc>
          <w:tcPr>
            <w:tcW w:w="1470" w:type="dxa"/>
            <w:shd w:val="clear" w:color="auto" w:fill="auto"/>
            <w:noWrap/>
            <w:vAlign w:val="bottom"/>
            <w:hideMark/>
          </w:tcPr>
          <w:p w14:paraId="7CC91071"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c>
          <w:tcPr>
            <w:tcW w:w="3176" w:type="dxa"/>
            <w:shd w:val="clear" w:color="auto" w:fill="auto"/>
            <w:noWrap/>
            <w:vAlign w:val="bottom"/>
            <w:hideMark/>
          </w:tcPr>
          <w:p w14:paraId="4888AB19" w14:textId="77777777" w:rsidR="00EC36D7" w:rsidRPr="001A6363" w:rsidRDefault="00C60DF2" w:rsidP="00736C0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EC36D7" w:rsidRPr="001A6363">
              <w:rPr>
                <w:rFonts w:ascii="Times New Roman" w:eastAsia="Times New Roman" w:hAnsi="Times New Roman" w:cs="Times New Roman"/>
                <w:color w:val="000000"/>
                <w:sz w:val="24"/>
                <w:szCs w:val="24"/>
                <w:lang w:eastAsia="tr-TR"/>
              </w:rPr>
              <w:t>0 </w:t>
            </w:r>
          </w:p>
        </w:tc>
      </w:tr>
      <w:tr w:rsidR="00EC36D7" w:rsidRPr="001A6363" w14:paraId="69642115" w14:textId="77777777" w:rsidTr="003C622A">
        <w:trPr>
          <w:trHeight w:val="235"/>
        </w:trPr>
        <w:tc>
          <w:tcPr>
            <w:tcW w:w="3761" w:type="dxa"/>
            <w:tcBorders>
              <w:bottom w:val="single" w:sz="4" w:space="0" w:color="auto"/>
            </w:tcBorders>
            <w:shd w:val="clear" w:color="auto" w:fill="auto"/>
            <w:noWrap/>
            <w:vAlign w:val="bottom"/>
            <w:hideMark/>
          </w:tcPr>
          <w:p w14:paraId="54ED2F10"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Sigara kullanma</w:t>
            </w:r>
          </w:p>
        </w:tc>
        <w:tc>
          <w:tcPr>
            <w:tcW w:w="1470" w:type="dxa"/>
            <w:tcBorders>
              <w:bottom w:val="single" w:sz="4" w:space="0" w:color="auto"/>
            </w:tcBorders>
            <w:shd w:val="clear" w:color="auto" w:fill="auto"/>
            <w:noWrap/>
            <w:vAlign w:val="bottom"/>
            <w:hideMark/>
          </w:tcPr>
          <w:p w14:paraId="2A334D1C"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9</w:t>
            </w:r>
          </w:p>
        </w:tc>
        <w:tc>
          <w:tcPr>
            <w:tcW w:w="3176" w:type="dxa"/>
            <w:tcBorders>
              <w:bottom w:val="single" w:sz="4" w:space="0" w:color="auto"/>
            </w:tcBorders>
            <w:shd w:val="clear" w:color="auto" w:fill="auto"/>
            <w:noWrap/>
            <w:vAlign w:val="bottom"/>
            <w:hideMark/>
          </w:tcPr>
          <w:p w14:paraId="0D21EBEA"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3</w:t>
            </w:r>
          </w:p>
        </w:tc>
      </w:tr>
    </w:tbl>
    <w:p w14:paraId="415621DB" w14:textId="77777777" w:rsidR="00EC36D7" w:rsidRDefault="00EC36D7" w:rsidP="00EC36D7">
      <w:pPr>
        <w:jc w:val="both"/>
        <w:rPr>
          <w:rFonts w:ascii="Times New Roman" w:hAnsi="Times New Roman" w:cs="Times New Roman"/>
          <w:b/>
          <w:sz w:val="24"/>
          <w:szCs w:val="24"/>
        </w:rPr>
      </w:pPr>
    </w:p>
    <w:p w14:paraId="205DB8BC" w14:textId="77777777" w:rsidR="00EC36D7" w:rsidRPr="00FB0B78" w:rsidRDefault="00A40401"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 xml:space="preserve">Tablo </w:t>
      </w:r>
      <w:r w:rsidR="007E2674">
        <w:rPr>
          <w:rFonts w:ascii="Times New Roman" w:hAnsi="Times New Roman" w:cs="Times New Roman"/>
          <w:sz w:val="24"/>
          <w:szCs w:val="24"/>
        </w:rPr>
        <w:t>4.</w:t>
      </w:r>
      <w:r w:rsidRPr="00FB0B78">
        <w:rPr>
          <w:rFonts w:ascii="Times New Roman" w:hAnsi="Times New Roman" w:cs="Times New Roman"/>
          <w:sz w:val="24"/>
          <w:szCs w:val="24"/>
        </w:rPr>
        <w:t>4</w:t>
      </w:r>
      <w:r w:rsidR="009100DD">
        <w:rPr>
          <w:rFonts w:ascii="Times New Roman" w:hAnsi="Times New Roman" w:cs="Times New Roman"/>
          <w:sz w:val="24"/>
          <w:szCs w:val="24"/>
        </w:rPr>
        <w:t xml:space="preserve"> </w:t>
      </w:r>
      <w:r w:rsidR="00EC36D7" w:rsidRPr="00FB0B78">
        <w:rPr>
          <w:rFonts w:ascii="Times New Roman" w:hAnsi="Times New Roman" w:cs="Times New Roman"/>
          <w:sz w:val="24"/>
          <w:szCs w:val="24"/>
        </w:rPr>
        <w:t>incelendiğinde</w:t>
      </w:r>
      <w:r w:rsidR="00C60DF2">
        <w:rPr>
          <w:rFonts w:ascii="Times New Roman" w:hAnsi="Times New Roman" w:cs="Times New Roman"/>
          <w:sz w:val="24"/>
          <w:szCs w:val="24"/>
        </w:rPr>
        <w:t>;</w:t>
      </w:r>
      <w:r w:rsidR="00EC36D7" w:rsidRPr="00FB0B78">
        <w:rPr>
          <w:rFonts w:ascii="Times New Roman" w:hAnsi="Times New Roman" w:cs="Times New Roman"/>
          <w:sz w:val="24"/>
          <w:szCs w:val="24"/>
        </w:rPr>
        <w:t xml:space="preserve"> alkol, sigara ve diğer madde bağımlılıklarının dijital bağımlılıkla anlamlı ilişkiye sahip olduğu görülmektedir. Alkol bağımlılığı ile ilgili 4 </w:t>
      </w:r>
      <w:r w:rsidR="00EC36D7" w:rsidRPr="00FB0B78">
        <w:rPr>
          <w:rFonts w:ascii="Times New Roman" w:hAnsi="Times New Roman" w:cs="Times New Roman"/>
          <w:sz w:val="24"/>
          <w:szCs w:val="24"/>
        </w:rPr>
        <w:lastRenderedPageBreak/>
        <w:t>araştırmanın 3’ünde ilişki/etki anlamlı bulunurken 1’inde anlamsız bulunmuştur. Madde kullanımını ele alan bir araştırma bulunmaktadır. Bu araştırmada da ilişki/etki anlamlı bulunmuştur. Son olarak</w:t>
      </w:r>
      <w:r w:rsidR="00C60DF2">
        <w:rPr>
          <w:rFonts w:ascii="Times New Roman" w:hAnsi="Times New Roman" w:cs="Times New Roman"/>
          <w:sz w:val="24"/>
          <w:szCs w:val="24"/>
        </w:rPr>
        <w:t>,</w:t>
      </w:r>
      <w:r w:rsidR="00EC36D7" w:rsidRPr="00FB0B78">
        <w:rPr>
          <w:rFonts w:ascii="Times New Roman" w:hAnsi="Times New Roman" w:cs="Times New Roman"/>
          <w:sz w:val="24"/>
          <w:szCs w:val="24"/>
        </w:rPr>
        <w:t xml:space="preserve"> sigara bağımlılığı ile ilgili araştırmaların 9’unda ilişki/etki anlamlı bulunurken 3’ünde anlamsız bulunmuştur.</w:t>
      </w:r>
    </w:p>
    <w:p w14:paraId="4684C689"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t>Dijital cihazlar</w:t>
      </w:r>
    </w:p>
    <w:p w14:paraId="6EC13F1F" w14:textId="77777777" w:rsidR="00EC36D7" w:rsidRPr="00FB0B78"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Dijital bağımlılığın öncülleri arasında yer alan dijital cihazlar teması bireyin daha çok bu cihazlara s</w:t>
      </w:r>
      <w:r w:rsidR="00083F1A">
        <w:rPr>
          <w:rFonts w:ascii="Times New Roman" w:hAnsi="Times New Roman" w:cs="Times New Roman"/>
          <w:sz w:val="24"/>
          <w:szCs w:val="24"/>
        </w:rPr>
        <w:t>ahip olup olmama durumunu içeren</w:t>
      </w:r>
      <w:r w:rsidRPr="00FB0B78">
        <w:rPr>
          <w:rFonts w:ascii="Times New Roman" w:hAnsi="Times New Roman" w:cs="Times New Roman"/>
          <w:sz w:val="24"/>
          <w:szCs w:val="24"/>
        </w:rPr>
        <w:t xml:space="preserve"> faktörleri ifade etmektedir. Bu faktörlere ili</w:t>
      </w:r>
      <w:r w:rsidR="00A40401" w:rsidRPr="00FB0B78">
        <w:rPr>
          <w:rFonts w:ascii="Times New Roman" w:hAnsi="Times New Roman" w:cs="Times New Roman"/>
          <w:sz w:val="24"/>
          <w:szCs w:val="24"/>
        </w:rPr>
        <w:t xml:space="preserve">şkin araştırma sonuçları Tablo </w:t>
      </w:r>
      <w:r w:rsidR="007E2674">
        <w:rPr>
          <w:rFonts w:ascii="Times New Roman" w:hAnsi="Times New Roman" w:cs="Times New Roman"/>
          <w:sz w:val="24"/>
          <w:szCs w:val="24"/>
        </w:rPr>
        <w:t>4.</w:t>
      </w:r>
      <w:r w:rsidR="00A40401" w:rsidRPr="00FB0B78">
        <w:rPr>
          <w:rFonts w:ascii="Times New Roman" w:hAnsi="Times New Roman" w:cs="Times New Roman"/>
          <w:sz w:val="24"/>
          <w:szCs w:val="24"/>
        </w:rPr>
        <w:t>5’</w:t>
      </w:r>
      <w:r w:rsidR="00562182">
        <w:rPr>
          <w:rFonts w:ascii="Times New Roman" w:hAnsi="Times New Roman" w:cs="Times New Roman"/>
          <w:sz w:val="24"/>
          <w:szCs w:val="24"/>
        </w:rPr>
        <w:t>t</w:t>
      </w:r>
      <w:r w:rsidRPr="00FB0B78">
        <w:rPr>
          <w:rFonts w:ascii="Times New Roman" w:hAnsi="Times New Roman" w:cs="Times New Roman"/>
          <w:sz w:val="24"/>
          <w:szCs w:val="24"/>
        </w:rPr>
        <w:t>e sunulmuştur.</w:t>
      </w:r>
    </w:p>
    <w:p w14:paraId="069F81CD" w14:textId="77777777" w:rsidR="00EC36D7" w:rsidRPr="00BA445A" w:rsidRDefault="00EC36D7" w:rsidP="00FB0B78">
      <w:pPr>
        <w:pStyle w:val="TABLO"/>
        <w:rPr>
          <w:b w:val="0"/>
        </w:rPr>
      </w:pPr>
      <w:bookmarkStart w:id="51" w:name="_Toc91530811"/>
      <w:bookmarkStart w:id="52" w:name="_Toc92813433"/>
      <w:r w:rsidRPr="00FB0B78">
        <w:t>Tabl</w:t>
      </w:r>
      <w:r w:rsidR="00A40401" w:rsidRPr="00FB0B78">
        <w:t xml:space="preserve">o </w:t>
      </w:r>
      <w:r w:rsidR="00FB0B78" w:rsidRPr="00FB0B78">
        <w:t>4.</w:t>
      </w:r>
      <w:r w:rsidR="00A40401" w:rsidRPr="00FB0B78">
        <w:t xml:space="preserve">5. </w:t>
      </w:r>
      <w:r w:rsidRPr="00BA445A">
        <w:rPr>
          <w:b w:val="0"/>
        </w:rPr>
        <w:t>Dijital bağımlılığı etkileyen dijital cihaza ilişkin değişkenler</w:t>
      </w:r>
      <w:bookmarkEnd w:id="51"/>
      <w:bookmarkEnd w:id="52"/>
    </w:p>
    <w:tbl>
      <w:tblPr>
        <w:tblW w:w="8512" w:type="dxa"/>
        <w:tblCellMar>
          <w:left w:w="70" w:type="dxa"/>
          <w:right w:w="70" w:type="dxa"/>
        </w:tblCellMar>
        <w:tblLook w:val="04A0" w:firstRow="1" w:lastRow="0" w:firstColumn="1" w:lastColumn="0" w:noHBand="0" w:noVBand="1"/>
      </w:tblPr>
      <w:tblGrid>
        <w:gridCol w:w="5368"/>
        <w:gridCol w:w="1610"/>
        <w:gridCol w:w="1534"/>
      </w:tblGrid>
      <w:tr w:rsidR="00EC36D7" w:rsidRPr="00B3749A" w14:paraId="6388596A" w14:textId="77777777" w:rsidTr="003C622A">
        <w:trPr>
          <w:trHeight w:val="128"/>
        </w:trPr>
        <w:tc>
          <w:tcPr>
            <w:tcW w:w="5368" w:type="dxa"/>
            <w:vMerge w:val="restart"/>
            <w:tcBorders>
              <w:top w:val="single" w:sz="4" w:space="0" w:color="auto"/>
              <w:bottom w:val="single" w:sz="4" w:space="0" w:color="auto"/>
            </w:tcBorders>
            <w:shd w:val="clear" w:color="auto" w:fill="auto"/>
            <w:noWrap/>
            <w:vAlign w:val="center"/>
            <w:hideMark/>
          </w:tcPr>
          <w:p w14:paraId="30433A90" w14:textId="77777777" w:rsidR="00EC36D7" w:rsidRPr="001A6363" w:rsidRDefault="00EC36D7" w:rsidP="00736C06">
            <w:pPr>
              <w:spacing w:after="0" w:line="240" w:lineRule="auto"/>
              <w:rPr>
                <w:rFonts w:ascii="Times New Roman" w:eastAsia="Times New Roman" w:hAnsi="Times New Roman" w:cs="Times New Roman"/>
                <w:b/>
                <w:color w:val="000000"/>
                <w:sz w:val="24"/>
                <w:szCs w:val="24"/>
                <w:lang w:eastAsia="tr-TR"/>
              </w:rPr>
            </w:pPr>
            <w:r w:rsidRPr="001A6363">
              <w:rPr>
                <w:rFonts w:ascii="Times New Roman" w:eastAsia="Times New Roman" w:hAnsi="Times New Roman" w:cs="Times New Roman"/>
                <w:b/>
                <w:color w:val="000000"/>
                <w:sz w:val="24"/>
                <w:szCs w:val="24"/>
                <w:lang w:eastAsia="tr-TR"/>
              </w:rPr>
              <w:t> </w:t>
            </w:r>
          </w:p>
          <w:p w14:paraId="1E2A7CC8" w14:textId="77777777" w:rsidR="00EC36D7" w:rsidRPr="001A6363" w:rsidRDefault="00EC36D7" w:rsidP="00736C06">
            <w:pPr>
              <w:spacing w:after="0" w:line="240" w:lineRule="auto"/>
              <w:rPr>
                <w:rFonts w:ascii="Times New Roman" w:eastAsia="Times New Roman" w:hAnsi="Times New Roman" w:cs="Times New Roman"/>
                <w:b/>
                <w:color w:val="000000"/>
                <w:sz w:val="24"/>
                <w:szCs w:val="24"/>
                <w:lang w:eastAsia="tr-TR"/>
              </w:rPr>
            </w:pPr>
            <w:r w:rsidRPr="001A6363">
              <w:rPr>
                <w:rFonts w:ascii="Times New Roman" w:eastAsia="Times New Roman" w:hAnsi="Times New Roman" w:cs="Times New Roman"/>
                <w:b/>
                <w:color w:val="000000"/>
                <w:sz w:val="24"/>
                <w:szCs w:val="24"/>
                <w:lang w:eastAsia="tr-TR"/>
              </w:rPr>
              <w:t>Değişken</w:t>
            </w:r>
          </w:p>
        </w:tc>
        <w:tc>
          <w:tcPr>
            <w:tcW w:w="3144" w:type="dxa"/>
            <w:gridSpan w:val="2"/>
            <w:tcBorders>
              <w:top w:val="single" w:sz="4" w:space="0" w:color="auto"/>
              <w:bottom w:val="single" w:sz="4" w:space="0" w:color="auto"/>
            </w:tcBorders>
            <w:shd w:val="clear" w:color="auto" w:fill="auto"/>
            <w:noWrap/>
            <w:vAlign w:val="center"/>
            <w:hideMark/>
          </w:tcPr>
          <w:p w14:paraId="5F01CFA8" w14:textId="77777777" w:rsidR="00EC36D7" w:rsidRPr="001A6363"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B3749A" w14:paraId="05C2FD1B" w14:textId="77777777" w:rsidTr="003C622A">
        <w:trPr>
          <w:trHeight w:val="128"/>
        </w:trPr>
        <w:tc>
          <w:tcPr>
            <w:tcW w:w="5368" w:type="dxa"/>
            <w:vMerge/>
            <w:tcBorders>
              <w:top w:val="single" w:sz="4" w:space="0" w:color="auto"/>
              <w:bottom w:val="single" w:sz="4" w:space="0" w:color="auto"/>
            </w:tcBorders>
            <w:shd w:val="clear" w:color="auto" w:fill="auto"/>
            <w:noWrap/>
            <w:vAlign w:val="center"/>
            <w:hideMark/>
          </w:tcPr>
          <w:p w14:paraId="00DB1B3E" w14:textId="77777777" w:rsidR="00EC36D7" w:rsidRPr="001A6363" w:rsidRDefault="00EC36D7" w:rsidP="00736C06">
            <w:pPr>
              <w:spacing w:after="0" w:line="240" w:lineRule="auto"/>
              <w:rPr>
                <w:rFonts w:ascii="Times New Roman" w:eastAsia="Times New Roman" w:hAnsi="Times New Roman" w:cs="Times New Roman"/>
                <w:b/>
                <w:color w:val="000000"/>
                <w:sz w:val="24"/>
                <w:szCs w:val="24"/>
                <w:lang w:eastAsia="tr-TR"/>
              </w:rPr>
            </w:pPr>
          </w:p>
        </w:tc>
        <w:tc>
          <w:tcPr>
            <w:tcW w:w="1610" w:type="dxa"/>
            <w:tcBorders>
              <w:top w:val="single" w:sz="4" w:space="0" w:color="auto"/>
              <w:bottom w:val="single" w:sz="4" w:space="0" w:color="auto"/>
            </w:tcBorders>
            <w:shd w:val="clear" w:color="auto" w:fill="auto"/>
            <w:noWrap/>
            <w:vAlign w:val="center"/>
            <w:hideMark/>
          </w:tcPr>
          <w:p w14:paraId="70B0C3EE" w14:textId="77777777" w:rsidR="00EC36D7" w:rsidRPr="001A6363"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Var</w:t>
            </w:r>
          </w:p>
          <w:p w14:paraId="48597A52" w14:textId="77777777" w:rsidR="00EC36D7" w:rsidRPr="001A6363" w:rsidRDefault="00083F1A" w:rsidP="00736C06">
            <w:pPr>
              <w:spacing w:after="0" w:line="240" w:lineRule="auto"/>
              <w:jc w:val="center"/>
              <w:rPr>
                <w:rFonts w:ascii="Times New Roman" w:eastAsia="Times New Roman" w:hAnsi="Times New Roman" w:cs="Times New Roman"/>
                <w:b/>
                <w:bCs/>
                <w:iCs/>
                <w:color w:val="000000"/>
                <w:sz w:val="24"/>
                <w:szCs w:val="24"/>
                <w:lang w:eastAsia="tr-TR"/>
              </w:rPr>
            </w:pPr>
            <w:r>
              <w:rPr>
                <w:rFonts w:ascii="Times New Roman" w:eastAsia="Times New Roman" w:hAnsi="Times New Roman" w:cs="Times New Roman"/>
                <w:b/>
                <w:bCs/>
                <w:iCs/>
                <w:color w:val="000000"/>
                <w:sz w:val="24"/>
                <w:szCs w:val="24"/>
                <w:lang w:eastAsia="tr-TR"/>
              </w:rPr>
              <w:t>F</w:t>
            </w:r>
          </w:p>
        </w:tc>
        <w:tc>
          <w:tcPr>
            <w:tcW w:w="1534" w:type="dxa"/>
            <w:tcBorders>
              <w:top w:val="single" w:sz="4" w:space="0" w:color="auto"/>
              <w:bottom w:val="single" w:sz="4" w:space="0" w:color="auto"/>
            </w:tcBorders>
            <w:shd w:val="clear" w:color="auto" w:fill="auto"/>
            <w:noWrap/>
            <w:vAlign w:val="center"/>
            <w:hideMark/>
          </w:tcPr>
          <w:p w14:paraId="2BB680B8" w14:textId="77777777" w:rsidR="00EC36D7" w:rsidRPr="001A6363"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Yok</w:t>
            </w:r>
          </w:p>
          <w:p w14:paraId="1374E006" w14:textId="77777777" w:rsidR="00EC36D7" w:rsidRPr="001A6363" w:rsidRDefault="00E736C8"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F</w:t>
            </w:r>
          </w:p>
        </w:tc>
      </w:tr>
      <w:tr w:rsidR="00EC36D7" w:rsidRPr="00B3749A" w14:paraId="40DB6BD4" w14:textId="77777777" w:rsidTr="003C622A">
        <w:trPr>
          <w:trHeight w:val="128"/>
        </w:trPr>
        <w:tc>
          <w:tcPr>
            <w:tcW w:w="5368" w:type="dxa"/>
            <w:tcBorders>
              <w:top w:val="single" w:sz="4" w:space="0" w:color="auto"/>
            </w:tcBorders>
            <w:shd w:val="clear" w:color="auto" w:fill="auto"/>
            <w:noWrap/>
            <w:vAlign w:val="bottom"/>
            <w:hideMark/>
          </w:tcPr>
          <w:p w14:paraId="2474ADC2"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Akıllı telefon olup olmama durumu</w:t>
            </w:r>
          </w:p>
        </w:tc>
        <w:tc>
          <w:tcPr>
            <w:tcW w:w="1610" w:type="dxa"/>
            <w:tcBorders>
              <w:top w:val="single" w:sz="4" w:space="0" w:color="auto"/>
            </w:tcBorders>
            <w:shd w:val="clear" w:color="auto" w:fill="auto"/>
            <w:noWrap/>
            <w:vAlign w:val="center"/>
            <w:hideMark/>
          </w:tcPr>
          <w:p w14:paraId="2B3AA0C1"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14</w:t>
            </w:r>
          </w:p>
        </w:tc>
        <w:tc>
          <w:tcPr>
            <w:tcW w:w="1534" w:type="dxa"/>
            <w:tcBorders>
              <w:top w:val="single" w:sz="4" w:space="0" w:color="auto"/>
            </w:tcBorders>
            <w:shd w:val="clear" w:color="auto" w:fill="auto"/>
            <w:noWrap/>
            <w:vAlign w:val="center"/>
            <w:hideMark/>
          </w:tcPr>
          <w:p w14:paraId="0335C53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r>
      <w:tr w:rsidR="00EC36D7" w:rsidRPr="00B3749A" w14:paraId="52D9CE37" w14:textId="77777777" w:rsidTr="003C622A">
        <w:trPr>
          <w:trHeight w:val="128"/>
        </w:trPr>
        <w:tc>
          <w:tcPr>
            <w:tcW w:w="5368" w:type="dxa"/>
            <w:shd w:val="clear" w:color="auto" w:fill="auto"/>
            <w:noWrap/>
            <w:vAlign w:val="bottom"/>
            <w:hideMark/>
          </w:tcPr>
          <w:p w14:paraId="3CC47B3C"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Bilgisayar sahibi olma durumu</w:t>
            </w:r>
          </w:p>
        </w:tc>
        <w:tc>
          <w:tcPr>
            <w:tcW w:w="1610" w:type="dxa"/>
            <w:shd w:val="clear" w:color="auto" w:fill="auto"/>
            <w:noWrap/>
            <w:vAlign w:val="center"/>
            <w:hideMark/>
          </w:tcPr>
          <w:p w14:paraId="58B887C2"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21</w:t>
            </w:r>
          </w:p>
        </w:tc>
        <w:tc>
          <w:tcPr>
            <w:tcW w:w="1534" w:type="dxa"/>
            <w:shd w:val="clear" w:color="auto" w:fill="auto"/>
            <w:noWrap/>
            <w:vAlign w:val="center"/>
            <w:hideMark/>
          </w:tcPr>
          <w:p w14:paraId="3A3D0AF3"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15</w:t>
            </w:r>
          </w:p>
        </w:tc>
      </w:tr>
      <w:tr w:rsidR="00EC36D7" w:rsidRPr="00B3749A" w14:paraId="5022E07B" w14:textId="77777777" w:rsidTr="003C622A">
        <w:trPr>
          <w:trHeight w:val="128"/>
        </w:trPr>
        <w:tc>
          <w:tcPr>
            <w:tcW w:w="5368" w:type="dxa"/>
            <w:shd w:val="clear" w:color="auto" w:fill="auto"/>
            <w:noWrap/>
            <w:vAlign w:val="bottom"/>
            <w:hideMark/>
          </w:tcPr>
          <w:p w14:paraId="08C8E7D4"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Dijital oyun oynama aracına sahip olma durumu</w:t>
            </w:r>
          </w:p>
        </w:tc>
        <w:tc>
          <w:tcPr>
            <w:tcW w:w="1610" w:type="dxa"/>
            <w:shd w:val="clear" w:color="auto" w:fill="auto"/>
            <w:noWrap/>
            <w:vAlign w:val="center"/>
            <w:hideMark/>
          </w:tcPr>
          <w:p w14:paraId="1E726D4F"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7</w:t>
            </w:r>
          </w:p>
        </w:tc>
        <w:tc>
          <w:tcPr>
            <w:tcW w:w="1534" w:type="dxa"/>
            <w:shd w:val="clear" w:color="auto" w:fill="auto"/>
            <w:noWrap/>
            <w:vAlign w:val="center"/>
            <w:hideMark/>
          </w:tcPr>
          <w:p w14:paraId="26D83981"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0</w:t>
            </w:r>
          </w:p>
        </w:tc>
      </w:tr>
      <w:tr w:rsidR="00EC36D7" w:rsidRPr="00B3749A" w14:paraId="29E973C9" w14:textId="77777777" w:rsidTr="003C622A">
        <w:trPr>
          <w:trHeight w:val="128"/>
        </w:trPr>
        <w:tc>
          <w:tcPr>
            <w:tcW w:w="5368" w:type="dxa"/>
            <w:tcBorders>
              <w:bottom w:val="single" w:sz="4" w:space="0" w:color="auto"/>
            </w:tcBorders>
            <w:shd w:val="clear" w:color="auto" w:fill="auto"/>
            <w:noWrap/>
            <w:vAlign w:val="bottom"/>
            <w:hideMark/>
          </w:tcPr>
          <w:p w14:paraId="650AA79F"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İnternete erişimde kullanılan araç</w:t>
            </w:r>
          </w:p>
        </w:tc>
        <w:tc>
          <w:tcPr>
            <w:tcW w:w="1610" w:type="dxa"/>
            <w:tcBorders>
              <w:bottom w:val="single" w:sz="4" w:space="0" w:color="auto"/>
            </w:tcBorders>
            <w:shd w:val="clear" w:color="auto" w:fill="auto"/>
            <w:noWrap/>
            <w:vAlign w:val="center"/>
            <w:hideMark/>
          </w:tcPr>
          <w:p w14:paraId="64CD6FE7"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8</w:t>
            </w:r>
          </w:p>
        </w:tc>
        <w:tc>
          <w:tcPr>
            <w:tcW w:w="1534" w:type="dxa"/>
            <w:tcBorders>
              <w:bottom w:val="single" w:sz="4" w:space="0" w:color="auto"/>
            </w:tcBorders>
            <w:shd w:val="clear" w:color="auto" w:fill="auto"/>
            <w:noWrap/>
            <w:vAlign w:val="center"/>
            <w:hideMark/>
          </w:tcPr>
          <w:p w14:paraId="384AD56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6</w:t>
            </w:r>
          </w:p>
        </w:tc>
      </w:tr>
    </w:tbl>
    <w:p w14:paraId="7C0BB5AA" w14:textId="77777777" w:rsidR="00EC36D7" w:rsidRDefault="00EC36D7" w:rsidP="00EC36D7">
      <w:pPr>
        <w:jc w:val="both"/>
        <w:rPr>
          <w:rFonts w:ascii="Times New Roman" w:hAnsi="Times New Roman" w:cs="Times New Roman"/>
          <w:sz w:val="24"/>
          <w:szCs w:val="24"/>
        </w:rPr>
      </w:pPr>
    </w:p>
    <w:p w14:paraId="68453E2E" w14:textId="77777777" w:rsidR="00EC36D7" w:rsidRPr="00214CD4" w:rsidRDefault="00E70F59" w:rsidP="005810F8">
      <w:pPr>
        <w:pStyle w:val="Default"/>
        <w:spacing w:after="120" w:line="360" w:lineRule="auto"/>
        <w:ind w:firstLine="680"/>
        <w:jc w:val="both"/>
        <w:rPr>
          <w:color w:val="auto"/>
        </w:rPr>
      </w:pPr>
      <w:r>
        <w:rPr>
          <w:color w:val="auto"/>
        </w:rPr>
        <w:t xml:space="preserve">Tablo </w:t>
      </w:r>
      <w:r w:rsidR="007E2674">
        <w:rPr>
          <w:color w:val="auto"/>
        </w:rPr>
        <w:t>4.</w:t>
      </w:r>
      <w:r>
        <w:rPr>
          <w:color w:val="auto"/>
        </w:rPr>
        <w:t>5</w:t>
      </w:r>
      <w:r w:rsidR="009100DD">
        <w:rPr>
          <w:color w:val="auto"/>
        </w:rPr>
        <w:t xml:space="preserve"> </w:t>
      </w:r>
      <w:r w:rsidR="00EC36D7" w:rsidRPr="00214CD4">
        <w:rPr>
          <w:color w:val="auto"/>
        </w:rPr>
        <w:t>incelendiğinde</w:t>
      </w:r>
      <w:r w:rsidR="00C60DF2">
        <w:rPr>
          <w:color w:val="auto"/>
        </w:rPr>
        <w:t>;</w:t>
      </w:r>
      <w:r w:rsidR="00EC36D7" w:rsidRPr="00214CD4">
        <w:rPr>
          <w:color w:val="auto"/>
        </w:rPr>
        <w:t xml:space="preserve"> akıllı telefona sahip olma, bilgisayara sahip olma ve dijital oyun oynama aracına sahip olma durumlarının genel olarak araştırmalarda dijital bağımlılığı </w:t>
      </w:r>
      <w:r w:rsidR="007154F1">
        <w:rPr>
          <w:color w:val="auto"/>
        </w:rPr>
        <w:t xml:space="preserve">etkileyen önemli değişkenler </w:t>
      </w:r>
      <w:r w:rsidR="00EC36D7" w:rsidRPr="00214CD4">
        <w:rPr>
          <w:color w:val="auto"/>
        </w:rPr>
        <w:t>olduğu görülmektedir. Bazı araştırmalarda ise internete erişimde kullanılan araçlar ayrı bir değişken olarak ele alınmıştır. Bu araştırmalarda genel olarak internete erişimde kullanılan araçlar</w:t>
      </w:r>
      <w:r w:rsidR="007154F1">
        <w:rPr>
          <w:color w:val="auto"/>
        </w:rPr>
        <w:t>ın</w:t>
      </w:r>
      <w:r w:rsidR="00EC36D7" w:rsidRPr="00214CD4">
        <w:rPr>
          <w:color w:val="auto"/>
        </w:rPr>
        <w:t xml:space="preserve"> bağımlılığı etk</w:t>
      </w:r>
      <w:r w:rsidR="007154F1">
        <w:rPr>
          <w:color w:val="auto"/>
        </w:rPr>
        <w:t xml:space="preserve">ileyen bir faktör olduğu sonucuna </w:t>
      </w:r>
      <w:r w:rsidR="00EC36D7" w:rsidRPr="00214CD4">
        <w:rPr>
          <w:color w:val="auto"/>
        </w:rPr>
        <w:t>ulaşılmıştır. Sonuç olarak</w:t>
      </w:r>
      <w:r w:rsidR="00C60DF2">
        <w:rPr>
          <w:color w:val="auto"/>
        </w:rPr>
        <w:t>,</w:t>
      </w:r>
      <w:r w:rsidR="00EC36D7" w:rsidRPr="00214CD4">
        <w:rPr>
          <w:color w:val="auto"/>
        </w:rPr>
        <w:t xml:space="preserve"> dijital cihazlara sahip olmanın bağımlılığı etkileyebilecek bir değişken olduğu söylenebilir. </w:t>
      </w:r>
    </w:p>
    <w:p w14:paraId="436F5BA1" w14:textId="77777777" w:rsidR="00EC36D7" w:rsidRPr="00863A03" w:rsidRDefault="00EC36D7" w:rsidP="00BA445A">
      <w:pPr>
        <w:spacing w:line="360" w:lineRule="auto"/>
        <w:ind w:firstLine="680"/>
        <w:jc w:val="both"/>
        <w:rPr>
          <w:rFonts w:ascii="Times New Roman" w:hAnsi="Times New Roman" w:cs="Times New Roman"/>
          <w:b/>
          <w:sz w:val="24"/>
          <w:szCs w:val="24"/>
        </w:rPr>
      </w:pPr>
      <w:r w:rsidRPr="00863A03">
        <w:rPr>
          <w:rFonts w:ascii="Times New Roman" w:hAnsi="Times New Roman" w:cs="Times New Roman"/>
          <w:b/>
          <w:sz w:val="24"/>
          <w:szCs w:val="24"/>
        </w:rPr>
        <w:t>Dijital uygulamalar</w:t>
      </w:r>
    </w:p>
    <w:p w14:paraId="221AFF10" w14:textId="77777777" w:rsidR="00EC36D7" w:rsidRPr="00214CD4" w:rsidRDefault="00EC36D7" w:rsidP="005810F8">
      <w:pPr>
        <w:pStyle w:val="Default"/>
        <w:spacing w:after="120" w:line="360" w:lineRule="auto"/>
        <w:ind w:firstLine="680"/>
        <w:jc w:val="both"/>
        <w:rPr>
          <w:color w:val="auto"/>
        </w:rPr>
      </w:pPr>
      <w:r w:rsidRPr="00214CD4">
        <w:rPr>
          <w:color w:val="auto"/>
        </w:rPr>
        <w:t>Dijital uygulamalar teması en çok vakit geçirilen uygulamaları ve oynanan oyun türlerini içeren bir temadır. Bu tema altında yer alan d</w:t>
      </w:r>
      <w:r w:rsidR="005810F8">
        <w:rPr>
          <w:color w:val="auto"/>
        </w:rPr>
        <w:t>eğişkenlere ilişkin sonuçlar Tab</w:t>
      </w:r>
      <w:r w:rsidR="007E2674">
        <w:rPr>
          <w:color w:val="auto"/>
        </w:rPr>
        <w:t>lo 4.</w:t>
      </w:r>
      <w:r w:rsidR="00E70F59">
        <w:rPr>
          <w:color w:val="auto"/>
        </w:rPr>
        <w:t>6</w:t>
      </w:r>
      <w:r w:rsidR="005E4D97">
        <w:rPr>
          <w:color w:val="auto"/>
        </w:rPr>
        <w:t>‘da</w:t>
      </w:r>
      <w:r w:rsidRPr="00214CD4">
        <w:rPr>
          <w:color w:val="auto"/>
        </w:rPr>
        <w:t xml:space="preserve"> sunulmuştur.</w:t>
      </w:r>
    </w:p>
    <w:p w14:paraId="00B7DEE9" w14:textId="77777777" w:rsidR="00EC36D7" w:rsidRPr="00BA445A" w:rsidRDefault="005E4D97" w:rsidP="00FB0B78">
      <w:pPr>
        <w:pStyle w:val="TABLO"/>
        <w:rPr>
          <w:b w:val="0"/>
        </w:rPr>
      </w:pPr>
      <w:bookmarkStart w:id="53" w:name="_Toc91530812"/>
      <w:bookmarkStart w:id="54" w:name="_Toc92813434"/>
      <w:r w:rsidRPr="00FB0B78">
        <w:t xml:space="preserve">Tablo </w:t>
      </w:r>
      <w:r w:rsidR="00FB0B78" w:rsidRPr="00FB0B78">
        <w:t>4.</w:t>
      </w:r>
      <w:r w:rsidRPr="00FB0B78">
        <w:t xml:space="preserve">6. </w:t>
      </w:r>
      <w:r w:rsidR="00EC36D7" w:rsidRPr="00BA445A">
        <w:rPr>
          <w:b w:val="0"/>
        </w:rPr>
        <w:t>Dijital bağımlılığı etkileyen dijital uygulamalarla ilgili faktörler</w:t>
      </w:r>
      <w:bookmarkEnd w:id="53"/>
      <w:bookmarkEnd w:id="54"/>
    </w:p>
    <w:tbl>
      <w:tblPr>
        <w:tblW w:w="8538" w:type="dxa"/>
        <w:tblInd w:w="-5" w:type="dxa"/>
        <w:tblCellMar>
          <w:left w:w="70" w:type="dxa"/>
          <w:right w:w="70" w:type="dxa"/>
        </w:tblCellMar>
        <w:tblLook w:val="04A0" w:firstRow="1" w:lastRow="0" w:firstColumn="1" w:lastColumn="0" w:noHBand="0" w:noVBand="1"/>
      </w:tblPr>
      <w:tblGrid>
        <w:gridCol w:w="4872"/>
        <w:gridCol w:w="1984"/>
        <w:gridCol w:w="1682"/>
      </w:tblGrid>
      <w:tr w:rsidR="00EC36D7" w:rsidRPr="00FB0B78" w14:paraId="3954B5C6" w14:textId="77777777" w:rsidTr="003C622A">
        <w:trPr>
          <w:trHeight w:val="165"/>
        </w:trPr>
        <w:tc>
          <w:tcPr>
            <w:tcW w:w="4872" w:type="dxa"/>
            <w:vMerge w:val="restart"/>
            <w:tcBorders>
              <w:top w:val="single" w:sz="4" w:space="0" w:color="auto"/>
              <w:bottom w:val="single" w:sz="4" w:space="0" w:color="auto"/>
            </w:tcBorders>
            <w:shd w:val="clear" w:color="auto" w:fill="auto"/>
            <w:noWrap/>
            <w:vAlign w:val="center"/>
            <w:hideMark/>
          </w:tcPr>
          <w:p w14:paraId="28EF38CF"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 </w:t>
            </w:r>
          </w:p>
          <w:p w14:paraId="7C631E76" w14:textId="77777777" w:rsidR="00EC36D7" w:rsidRPr="001A6363" w:rsidRDefault="00EC36D7" w:rsidP="00736C06">
            <w:pPr>
              <w:spacing w:after="0" w:line="240" w:lineRule="auto"/>
              <w:rPr>
                <w:rFonts w:ascii="Times New Roman" w:eastAsia="Times New Roman" w:hAnsi="Times New Roman" w:cs="Times New Roman"/>
                <w:b/>
                <w:color w:val="000000"/>
                <w:sz w:val="24"/>
                <w:szCs w:val="24"/>
                <w:lang w:eastAsia="tr-TR"/>
              </w:rPr>
            </w:pPr>
            <w:r w:rsidRPr="001A6363">
              <w:rPr>
                <w:rFonts w:ascii="Times New Roman" w:eastAsia="Times New Roman" w:hAnsi="Times New Roman" w:cs="Times New Roman"/>
                <w:b/>
                <w:color w:val="000000"/>
                <w:sz w:val="24"/>
                <w:szCs w:val="24"/>
                <w:lang w:eastAsia="tr-TR"/>
              </w:rPr>
              <w:t>Değişken</w:t>
            </w:r>
          </w:p>
        </w:tc>
        <w:tc>
          <w:tcPr>
            <w:tcW w:w="3666" w:type="dxa"/>
            <w:gridSpan w:val="2"/>
            <w:tcBorders>
              <w:top w:val="single" w:sz="4" w:space="0" w:color="auto"/>
              <w:bottom w:val="single" w:sz="4" w:space="0" w:color="auto"/>
            </w:tcBorders>
            <w:shd w:val="clear" w:color="auto" w:fill="auto"/>
            <w:noWrap/>
            <w:vAlign w:val="center"/>
            <w:hideMark/>
          </w:tcPr>
          <w:p w14:paraId="0194823B" w14:textId="77777777" w:rsidR="00EC36D7" w:rsidRPr="001A6363"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FB0B78" w14:paraId="3456A7B1" w14:textId="77777777" w:rsidTr="003C622A">
        <w:trPr>
          <w:trHeight w:val="165"/>
        </w:trPr>
        <w:tc>
          <w:tcPr>
            <w:tcW w:w="4872" w:type="dxa"/>
            <w:vMerge/>
            <w:tcBorders>
              <w:top w:val="single" w:sz="4" w:space="0" w:color="auto"/>
              <w:bottom w:val="single" w:sz="4" w:space="0" w:color="auto"/>
            </w:tcBorders>
            <w:shd w:val="clear" w:color="auto" w:fill="auto"/>
            <w:noWrap/>
            <w:vAlign w:val="center"/>
            <w:hideMark/>
          </w:tcPr>
          <w:p w14:paraId="01CE4A72"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984" w:type="dxa"/>
            <w:tcBorders>
              <w:top w:val="single" w:sz="4" w:space="0" w:color="auto"/>
              <w:bottom w:val="single" w:sz="4" w:space="0" w:color="auto"/>
            </w:tcBorders>
            <w:shd w:val="clear" w:color="auto" w:fill="auto"/>
            <w:noWrap/>
            <w:vAlign w:val="center"/>
            <w:hideMark/>
          </w:tcPr>
          <w:p w14:paraId="620AAA5D" w14:textId="77777777" w:rsidR="00EC36D7" w:rsidRPr="001A6363"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Var</w:t>
            </w:r>
          </w:p>
          <w:p w14:paraId="4E369F68" w14:textId="77777777" w:rsidR="00EC36D7" w:rsidRPr="001A6363" w:rsidRDefault="00083F1A" w:rsidP="00736C06">
            <w:pPr>
              <w:spacing w:after="0" w:line="240" w:lineRule="auto"/>
              <w:jc w:val="center"/>
              <w:rPr>
                <w:rFonts w:ascii="Times New Roman" w:eastAsia="Times New Roman" w:hAnsi="Times New Roman" w:cs="Times New Roman"/>
                <w:b/>
                <w:bCs/>
                <w:iCs/>
                <w:color w:val="000000"/>
                <w:sz w:val="24"/>
                <w:szCs w:val="24"/>
                <w:lang w:eastAsia="tr-TR"/>
              </w:rPr>
            </w:pPr>
            <w:r>
              <w:rPr>
                <w:rFonts w:ascii="Times New Roman" w:eastAsia="Times New Roman" w:hAnsi="Times New Roman" w:cs="Times New Roman"/>
                <w:b/>
                <w:bCs/>
                <w:iCs/>
                <w:color w:val="000000"/>
                <w:sz w:val="24"/>
                <w:szCs w:val="24"/>
                <w:lang w:eastAsia="tr-TR"/>
              </w:rPr>
              <w:t>F</w:t>
            </w:r>
          </w:p>
        </w:tc>
        <w:tc>
          <w:tcPr>
            <w:tcW w:w="1682" w:type="dxa"/>
            <w:tcBorders>
              <w:top w:val="single" w:sz="4" w:space="0" w:color="auto"/>
              <w:bottom w:val="single" w:sz="4" w:space="0" w:color="auto"/>
            </w:tcBorders>
            <w:shd w:val="clear" w:color="auto" w:fill="auto"/>
            <w:noWrap/>
            <w:vAlign w:val="center"/>
            <w:hideMark/>
          </w:tcPr>
          <w:p w14:paraId="208E3FA9" w14:textId="77777777" w:rsidR="00EC36D7" w:rsidRPr="001A6363"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Yok</w:t>
            </w:r>
          </w:p>
          <w:p w14:paraId="0C2CF8EF" w14:textId="77777777" w:rsidR="00EC36D7" w:rsidRPr="001A6363"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1A6363">
              <w:rPr>
                <w:rFonts w:ascii="Times New Roman" w:eastAsia="Times New Roman" w:hAnsi="Times New Roman" w:cs="Times New Roman"/>
                <w:b/>
                <w:bCs/>
                <w:iCs/>
                <w:color w:val="000000"/>
                <w:sz w:val="24"/>
                <w:szCs w:val="24"/>
                <w:lang w:eastAsia="tr-TR"/>
              </w:rPr>
              <w:t>F</w:t>
            </w:r>
          </w:p>
        </w:tc>
      </w:tr>
      <w:tr w:rsidR="00EC36D7" w:rsidRPr="00FB0B78" w14:paraId="0B8FA499" w14:textId="77777777" w:rsidTr="003C622A">
        <w:trPr>
          <w:trHeight w:val="165"/>
        </w:trPr>
        <w:tc>
          <w:tcPr>
            <w:tcW w:w="4872" w:type="dxa"/>
            <w:tcBorders>
              <w:top w:val="single" w:sz="4" w:space="0" w:color="auto"/>
            </w:tcBorders>
            <w:shd w:val="clear" w:color="auto" w:fill="auto"/>
            <w:noWrap/>
            <w:vAlign w:val="bottom"/>
            <w:hideMark/>
          </w:tcPr>
          <w:p w14:paraId="7B6BF3FC"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En çok vakit ayrılan uygulama</w:t>
            </w:r>
          </w:p>
        </w:tc>
        <w:tc>
          <w:tcPr>
            <w:tcW w:w="1984" w:type="dxa"/>
            <w:tcBorders>
              <w:top w:val="single" w:sz="4" w:space="0" w:color="auto"/>
            </w:tcBorders>
            <w:shd w:val="clear" w:color="auto" w:fill="auto"/>
            <w:noWrap/>
            <w:vAlign w:val="bottom"/>
            <w:hideMark/>
          </w:tcPr>
          <w:p w14:paraId="777BFDB5"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2</w:t>
            </w:r>
          </w:p>
        </w:tc>
        <w:tc>
          <w:tcPr>
            <w:tcW w:w="1682" w:type="dxa"/>
            <w:tcBorders>
              <w:top w:val="single" w:sz="4" w:space="0" w:color="auto"/>
            </w:tcBorders>
            <w:shd w:val="clear" w:color="auto" w:fill="auto"/>
            <w:noWrap/>
            <w:vAlign w:val="bottom"/>
            <w:hideMark/>
          </w:tcPr>
          <w:p w14:paraId="6AC10FFF"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0</w:t>
            </w:r>
          </w:p>
        </w:tc>
      </w:tr>
      <w:tr w:rsidR="00EC36D7" w:rsidRPr="00FB0B78" w14:paraId="5C589465" w14:textId="77777777" w:rsidTr="003C622A">
        <w:trPr>
          <w:trHeight w:val="165"/>
        </w:trPr>
        <w:tc>
          <w:tcPr>
            <w:tcW w:w="4872" w:type="dxa"/>
            <w:tcBorders>
              <w:bottom w:val="single" w:sz="4" w:space="0" w:color="auto"/>
            </w:tcBorders>
            <w:shd w:val="clear" w:color="auto" w:fill="auto"/>
            <w:noWrap/>
            <w:vAlign w:val="bottom"/>
            <w:hideMark/>
          </w:tcPr>
          <w:p w14:paraId="20AA37D5" w14:textId="77777777" w:rsidR="00EC36D7" w:rsidRPr="001A6363" w:rsidRDefault="00EC36D7" w:rsidP="00736C06">
            <w:pPr>
              <w:spacing w:after="0" w:line="240" w:lineRule="auto"/>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Oynanan oyun türü</w:t>
            </w:r>
          </w:p>
        </w:tc>
        <w:tc>
          <w:tcPr>
            <w:tcW w:w="1984" w:type="dxa"/>
            <w:tcBorders>
              <w:bottom w:val="single" w:sz="4" w:space="0" w:color="auto"/>
            </w:tcBorders>
            <w:shd w:val="clear" w:color="auto" w:fill="auto"/>
            <w:noWrap/>
            <w:vAlign w:val="bottom"/>
            <w:hideMark/>
          </w:tcPr>
          <w:p w14:paraId="3D2CAD56"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6</w:t>
            </w:r>
          </w:p>
        </w:tc>
        <w:tc>
          <w:tcPr>
            <w:tcW w:w="1682" w:type="dxa"/>
            <w:tcBorders>
              <w:bottom w:val="single" w:sz="4" w:space="0" w:color="auto"/>
            </w:tcBorders>
            <w:shd w:val="clear" w:color="auto" w:fill="auto"/>
            <w:noWrap/>
            <w:vAlign w:val="bottom"/>
            <w:hideMark/>
          </w:tcPr>
          <w:p w14:paraId="7602969A" w14:textId="77777777" w:rsidR="00EC36D7" w:rsidRPr="001A6363"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1A6363">
              <w:rPr>
                <w:rFonts w:ascii="Times New Roman" w:eastAsia="Times New Roman" w:hAnsi="Times New Roman" w:cs="Times New Roman"/>
                <w:color w:val="000000"/>
                <w:sz w:val="24"/>
                <w:szCs w:val="24"/>
                <w:lang w:eastAsia="tr-TR"/>
              </w:rPr>
              <w:t>1</w:t>
            </w:r>
          </w:p>
        </w:tc>
      </w:tr>
    </w:tbl>
    <w:p w14:paraId="4D41C9AC" w14:textId="77777777" w:rsidR="00EC36D7" w:rsidRPr="00FB0B78" w:rsidRDefault="007E2674" w:rsidP="00FB0B78">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Tablo 4.</w:t>
      </w:r>
      <w:r w:rsidR="00897BAA">
        <w:rPr>
          <w:rFonts w:ascii="Times New Roman" w:hAnsi="Times New Roman" w:cs="Times New Roman"/>
          <w:sz w:val="24"/>
          <w:szCs w:val="24"/>
        </w:rPr>
        <w:t>6</w:t>
      </w:r>
      <w:r w:rsidR="009100DD">
        <w:rPr>
          <w:rFonts w:ascii="Times New Roman" w:hAnsi="Times New Roman" w:cs="Times New Roman"/>
          <w:sz w:val="24"/>
          <w:szCs w:val="24"/>
        </w:rPr>
        <w:t xml:space="preserve"> </w:t>
      </w:r>
      <w:r w:rsidR="00EC36D7" w:rsidRPr="00FB0B78">
        <w:rPr>
          <w:rFonts w:ascii="Times New Roman" w:hAnsi="Times New Roman" w:cs="Times New Roman"/>
          <w:sz w:val="24"/>
          <w:szCs w:val="24"/>
        </w:rPr>
        <w:t>incelendiğinde</w:t>
      </w:r>
      <w:r w:rsidR="00C60DF2">
        <w:rPr>
          <w:rFonts w:ascii="Times New Roman" w:hAnsi="Times New Roman" w:cs="Times New Roman"/>
          <w:sz w:val="24"/>
          <w:szCs w:val="24"/>
        </w:rPr>
        <w:t>;</w:t>
      </w:r>
      <w:r w:rsidR="00EC36D7" w:rsidRPr="00FB0B78">
        <w:rPr>
          <w:rFonts w:ascii="Times New Roman" w:hAnsi="Times New Roman" w:cs="Times New Roman"/>
          <w:sz w:val="24"/>
          <w:szCs w:val="24"/>
        </w:rPr>
        <w:t xml:space="preserve"> vakit ayrılan uygulamaların 2 araştırmada ele alındığı ve bu araştırmalarda da anlamlı ilişki/etkiye sahip bir değişken olduğu sonucuna ulaşılırken</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o</w:t>
      </w:r>
      <w:r w:rsidR="00EE5BDE">
        <w:rPr>
          <w:rFonts w:ascii="Times New Roman" w:hAnsi="Times New Roman" w:cs="Times New Roman"/>
          <w:sz w:val="24"/>
          <w:szCs w:val="24"/>
        </w:rPr>
        <w:t xml:space="preserve">ynanan oyun türü ise 1 </w:t>
      </w:r>
      <w:r w:rsidR="00EC36D7" w:rsidRPr="00FB0B78">
        <w:rPr>
          <w:rFonts w:ascii="Times New Roman" w:hAnsi="Times New Roman" w:cs="Times New Roman"/>
          <w:sz w:val="24"/>
          <w:szCs w:val="24"/>
        </w:rPr>
        <w:t>araştırmada anlamsız 6 araştırmada ise anlamlı bulunmuştur. Sonuç olarak</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çeşitli dijital uygulamaların ve oyunların dijital bağımlılığı etkileyebilecek değişkenler olduğu söylenebilir.</w:t>
      </w:r>
    </w:p>
    <w:p w14:paraId="6FE2A34C"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t>Ev ortamı</w:t>
      </w:r>
    </w:p>
    <w:p w14:paraId="649F9650" w14:textId="77777777" w:rsidR="00EC36D7"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Dijital bağımlılığı etkileyebilecek diğer faktörler ev ortamıyla ilgili olabilecek değişkenlerdir. Bu değişkenlere ili</w:t>
      </w:r>
      <w:r w:rsidR="005E4D97" w:rsidRPr="00FB0B78">
        <w:rPr>
          <w:rFonts w:ascii="Times New Roman" w:hAnsi="Times New Roman" w:cs="Times New Roman"/>
          <w:sz w:val="24"/>
          <w:szCs w:val="24"/>
        </w:rPr>
        <w:t xml:space="preserve">şkin araştırma sonuçları Tablo </w:t>
      </w:r>
      <w:r w:rsidR="007E2674">
        <w:rPr>
          <w:rFonts w:ascii="Times New Roman" w:hAnsi="Times New Roman" w:cs="Times New Roman"/>
          <w:sz w:val="24"/>
          <w:szCs w:val="24"/>
        </w:rPr>
        <w:t>4.</w:t>
      </w:r>
      <w:r w:rsidR="005E4D97" w:rsidRPr="00FB0B78">
        <w:rPr>
          <w:rFonts w:ascii="Times New Roman" w:hAnsi="Times New Roman" w:cs="Times New Roman"/>
          <w:sz w:val="24"/>
          <w:szCs w:val="24"/>
        </w:rPr>
        <w:t>7’</w:t>
      </w:r>
      <w:r w:rsidRPr="00FB0B78">
        <w:rPr>
          <w:rFonts w:ascii="Times New Roman" w:hAnsi="Times New Roman" w:cs="Times New Roman"/>
          <w:sz w:val="24"/>
          <w:szCs w:val="24"/>
        </w:rPr>
        <w:t>de sunulmuştur.</w:t>
      </w:r>
    </w:p>
    <w:p w14:paraId="59567711" w14:textId="77777777" w:rsidR="00FB0B78" w:rsidRPr="00BA445A" w:rsidRDefault="00FB0B78" w:rsidP="00FB0B78">
      <w:pPr>
        <w:pStyle w:val="TABLO"/>
        <w:rPr>
          <w:b w:val="0"/>
        </w:rPr>
      </w:pPr>
      <w:bookmarkStart w:id="55" w:name="_Toc91530813"/>
      <w:bookmarkStart w:id="56" w:name="_Toc92813435"/>
      <w:r>
        <w:t>Tablo 4.7.</w:t>
      </w:r>
      <w:r w:rsidR="00EE5BDE">
        <w:t xml:space="preserve"> </w:t>
      </w:r>
      <w:r w:rsidRPr="00BA445A">
        <w:rPr>
          <w:b w:val="0"/>
        </w:rPr>
        <w:t>Ev ortamı ile ilgili faktörler</w:t>
      </w:r>
      <w:bookmarkEnd w:id="55"/>
      <w:bookmarkEnd w:id="56"/>
    </w:p>
    <w:tbl>
      <w:tblPr>
        <w:tblW w:w="8476" w:type="dxa"/>
        <w:tblCellMar>
          <w:left w:w="70" w:type="dxa"/>
          <w:right w:w="70" w:type="dxa"/>
        </w:tblCellMar>
        <w:tblLook w:val="04A0" w:firstRow="1" w:lastRow="0" w:firstColumn="1" w:lastColumn="0" w:noHBand="0" w:noVBand="1"/>
      </w:tblPr>
      <w:tblGrid>
        <w:gridCol w:w="4234"/>
        <w:gridCol w:w="2228"/>
        <w:gridCol w:w="2014"/>
      </w:tblGrid>
      <w:tr w:rsidR="00EC36D7" w:rsidRPr="007B1EAE" w14:paraId="52D8308D" w14:textId="77777777" w:rsidTr="003C622A">
        <w:trPr>
          <w:trHeight w:val="258"/>
        </w:trPr>
        <w:tc>
          <w:tcPr>
            <w:tcW w:w="4234" w:type="dxa"/>
            <w:vMerge w:val="restart"/>
            <w:tcBorders>
              <w:top w:val="single" w:sz="4" w:space="0" w:color="auto"/>
            </w:tcBorders>
            <w:shd w:val="clear" w:color="auto" w:fill="auto"/>
            <w:noWrap/>
            <w:vAlign w:val="center"/>
            <w:hideMark/>
          </w:tcPr>
          <w:p w14:paraId="6522B89E"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 </w:t>
            </w:r>
          </w:p>
          <w:p w14:paraId="00115F64"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b/>
                <w:color w:val="000000"/>
                <w:sz w:val="24"/>
                <w:szCs w:val="24"/>
                <w:lang w:eastAsia="tr-TR"/>
              </w:rPr>
              <w:t>Değişken</w:t>
            </w:r>
          </w:p>
        </w:tc>
        <w:tc>
          <w:tcPr>
            <w:tcW w:w="4242" w:type="dxa"/>
            <w:gridSpan w:val="2"/>
            <w:tcBorders>
              <w:top w:val="single" w:sz="4" w:space="0" w:color="auto"/>
              <w:bottom w:val="single" w:sz="4" w:space="0" w:color="auto"/>
            </w:tcBorders>
            <w:shd w:val="clear" w:color="auto" w:fill="auto"/>
            <w:noWrap/>
            <w:vAlign w:val="center"/>
            <w:hideMark/>
          </w:tcPr>
          <w:p w14:paraId="35853893" w14:textId="77777777" w:rsidR="00EC36D7" w:rsidRPr="000C4F78"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3626B3" w14:paraId="26825223" w14:textId="77777777" w:rsidTr="003C622A">
        <w:trPr>
          <w:trHeight w:val="443"/>
        </w:trPr>
        <w:tc>
          <w:tcPr>
            <w:tcW w:w="4234" w:type="dxa"/>
            <w:vMerge/>
            <w:tcBorders>
              <w:bottom w:val="single" w:sz="4" w:space="0" w:color="auto"/>
            </w:tcBorders>
            <w:shd w:val="clear" w:color="auto" w:fill="auto"/>
            <w:noWrap/>
            <w:vAlign w:val="center"/>
            <w:hideMark/>
          </w:tcPr>
          <w:p w14:paraId="4ACB6DD5" w14:textId="77777777" w:rsidR="00EC36D7" w:rsidRPr="000C4F78" w:rsidRDefault="00EC36D7" w:rsidP="00736C06">
            <w:pPr>
              <w:spacing w:after="0" w:line="240" w:lineRule="auto"/>
              <w:rPr>
                <w:rFonts w:ascii="Times New Roman" w:eastAsia="Times New Roman" w:hAnsi="Times New Roman" w:cs="Times New Roman"/>
                <w:b/>
                <w:color w:val="000000"/>
                <w:sz w:val="24"/>
                <w:szCs w:val="24"/>
                <w:lang w:eastAsia="tr-TR"/>
              </w:rPr>
            </w:pPr>
          </w:p>
        </w:tc>
        <w:tc>
          <w:tcPr>
            <w:tcW w:w="2228" w:type="dxa"/>
            <w:tcBorders>
              <w:top w:val="single" w:sz="4" w:space="0" w:color="auto"/>
              <w:bottom w:val="single" w:sz="4" w:space="0" w:color="auto"/>
            </w:tcBorders>
            <w:shd w:val="clear" w:color="auto" w:fill="auto"/>
            <w:noWrap/>
            <w:vAlign w:val="center"/>
            <w:hideMark/>
          </w:tcPr>
          <w:p w14:paraId="794171B2" w14:textId="77777777" w:rsidR="00EC36D7" w:rsidRPr="000C4F78" w:rsidRDefault="00EC36D7" w:rsidP="00736C06">
            <w:pPr>
              <w:spacing w:after="0" w:line="240" w:lineRule="auto"/>
              <w:jc w:val="center"/>
              <w:rPr>
                <w:rFonts w:ascii="Times New Roman" w:eastAsia="Times New Roman" w:hAnsi="Times New Roman" w:cs="Times New Roman"/>
                <w:b/>
                <w:bCs/>
                <w:i/>
                <w:iCs/>
                <w:color w:val="000000"/>
                <w:sz w:val="24"/>
                <w:szCs w:val="24"/>
                <w:lang w:eastAsia="tr-TR"/>
              </w:rPr>
            </w:pPr>
            <w:r w:rsidRPr="000C4F78">
              <w:rPr>
                <w:rFonts w:ascii="Times New Roman" w:eastAsia="Times New Roman" w:hAnsi="Times New Roman" w:cs="Times New Roman"/>
                <w:b/>
                <w:bCs/>
                <w:i/>
                <w:iCs/>
                <w:color w:val="000000"/>
                <w:sz w:val="24"/>
                <w:szCs w:val="24"/>
                <w:lang w:eastAsia="tr-TR"/>
              </w:rPr>
              <w:t xml:space="preserve">Var </w:t>
            </w:r>
          </w:p>
          <w:p w14:paraId="5EB3BA64" w14:textId="77777777" w:rsidR="00EC36D7" w:rsidRPr="000C4F78" w:rsidRDefault="000C4F78" w:rsidP="00736C06">
            <w:pPr>
              <w:spacing w:after="0" w:line="240" w:lineRule="auto"/>
              <w:jc w:val="center"/>
              <w:rPr>
                <w:rFonts w:ascii="Times New Roman" w:eastAsia="Times New Roman" w:hAnsi="Times New Roman" w:cs="Times New Roman"/>
                <w:b/>
                <w:bCs/>
                <w:iCs/>
                <w:color w:val="000000"/>
                <w:sz w:val="24"/>
                <w:szCs w:val="24"/>
                <w:lang w:eastAsia="tr-TR"/>
              </w:rPr>
            </w:pPr>
            <w:r>
              <w:rPr>
                <w:rFonts w:ascii="Times New Roman" w:eastAsia="Times New Roman" w:hAnsi="Times New Roman" w:cs="Times New Roman"/>
                <w:b/>
                <w:bCs/>
                <w:i/>
                <w:iCs/>
                <w:color w:val="000000"/>
                <w:sz w:val="24"/>
                <w:szCs w:val="24"/>
                <w:lang w:eastAsia="tr-TR"/>
              </w:rPr>
              <w:t>f</w:t>
            </w:r>
          </w:p>
        </w:tc>
        <w:tc>
          <w:tcPr>
            <w:tcW w:w="2013" w:type="dxa"/>
            <w:tcBorders>
              <w:top w:val="single" w:sz="4" w:space="0" w:color="auto"/>
              <w:bottom w:val="single" w:sz="4" w:space="0" w:color="auto"/>
            </w:tcBorders>
            <w:shd w:val="clear" w:color="auto" w:fill="auto"/>
            <w:noWrap/>
            <w:vAlign w:val="center"/>
            <w:hideMark/>
          </w:tcPr>
          <w:p w14:paraId="30026A91" w14:textId="77777777" w:rsidR="00EC36D7" w:rsidRPr="000C4F78" w:rsidRDefault="00EC36D7" w:rsidP="00736C06">
            <w:pPr>
              <w:spacing w:after="0" w:line="240" w:lineRule="auto"/>
              <w:jc w:val="center"/>
              <w:rPr>
                <w:rFonts w:ascii="Times New Roman" w:eastAsia="Times New Roman" w:hAnsi="Times New Roman" w:cs="Times New Roman"/>
                <w:b/>
                <w:bCs/>
                <w:i/>
                <w:iCs/>
                <w:color w:val="000000"/>
                <w:sz w:val="24"/>
                <w:szCs w:val="24"/>
                <w:lang w:eastAsia="tr-TR"/>
              </w:rPr>
            </w:pPr>
            <w:r w:rsidRPr="000C4F78">
              <w:rPr>
                <w:rFonts w:ascii="Times New Roman" w:eastAsia="Times New Roman" w:hAnsi="Times New Roman" w:cs="Times New Roman"/>
                <w:b/>
                <w:bCs/>
                <w:i/>
                <w:iCs/>
                <w:color w:val="000000"/>
                <w:sz w:val="24"/>
                <w:szCs w:val="24"/>
                <w:lang w:eastAsia="tr-TR"/>
              </w:rPr>
              <w:t>Yok</w:t>
            </w:r>
          </w:p>
          <w:p w14:paraId="67BF0727" w14:textId="77777777" w:rsidR="00EC36D7" w:rsidRPr="000C4F78" w:rsidRDefault="0041637E" w:rsidP="00736C06">
            <w:pPr>
              <w:spacing w:after="0" w:line="240" w:lineRule="auto"/>
              <w:jc w:val="center"/>
              <w:rPr>
                <w:rFonts w:ascii="Times New Roman" w:eastAsia="Times New Roman" w:hAnsi="Times New Roman" w:cs="Times New Roman"/>
                <w:b/>
                <w:bCs/>
                <w:i/>
                <w:iCs/>
                <w:color w:val="000000"/>
                <w:sz w:val="24"/>
                <w:szCs w:val="24"/>
                <w:lang w:eastAsia="tr-TR"/>
              </w:rPr>
            </w:pPr>
            <w:r w:rsidRPr="000C4F78">
              <w:rPr>
                <w:rFonts w:ascii="Times New Roman" w:eastAsia="Times New Roman" w:hAnsi="Times New Roman" w:cs="Times New Roman"/>
                <w:b/>
                <w:bCs/>
                <w:i/>
                <w:iCs/>
                <w:color w:val="000000"/>
                <w:sz w:val="24"/>
                <w:szCs w:val="24"/>
                <w:lang w:eastAsia="tr-TR"/>
              </w:rPr>
              <w:t>F</w:t>
            </w:r>
          </w:p>
        </w:tc>
      </w:tr>
      <w:tr w:rsidR="00EC36D7" w:rsidRPr="003626B3" w14:paraId="15A40943" w14:textId="77777777" w:rsidTr="003C622A">
        <w:trPr>
          <w:trHeight w:val="149"/>
        </w:trPr>
        <w:tc>
          <w:tcPr>
            <w:tcW w:w="4234" w:type="dxa"/>
            <w:tcBorders>
              <w:top w:val="single" w:sz="4" w:space="0" w:color="auto"/>
            </w:tcBorders>
            <w:shd w:val="clear" w:color="auto" w:fill="auto"/>
            <w:noWrap/>
            <w:vAlign w:val="bottom"/>
            <w:hideMark/>
          </w:tcPr>
          <w:p w14:paraId="7095E2ED"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Evde kendine ait odaya sahip olma</w:t>
            </w:r>
          </w:p>
        </w:tc>
        <w:tc>
          <w:tcPr>
            <w:tcW w:w="2228" w:type="dxa"/>
            <w:tcBorders>
              <w:top w:val="single" w:sz="4" w:space="0" w:color="auto"/>
            </w:tcBorders>
            <w:shd w:val="clear" w:color="auto" w:fill="auto"/>
            <w:noWrap/>
            <w:vAlign w:val="bottom"/>
            <w:hideMark/>
          </w:tcPr>
          <w:p w14:paraId="412F929D"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5</w:t>
            </w:r>
          </w:p>
        </w:tc>
        <w:tc>
          <w:tcPr>
            <w:tcW w:w="2013" w:type="dxa"/>
            <w:tcBorders>
              <w:top w:val="single" w:sz="4" w:space="0" w:color="auto"/>
            </w:tcBorders>
            <w:shd w:val="clear" w:color="auto" w:fill="auto"/>
            <w:noWrap/>
            <w:vAlign w:val="bottom"/>
            <w:hideMark/>
          </w:tcPr>
          <w:p w14:paraId="591855E5"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5</w:t>
            </w:r>
          </w:p>
        </w:tc>
      </w:tr>
      <w:tr w:rsidR="00EC36D7" w:rsidRPr="003626B3" w14:paraId="1BDA3894" w14:textId="77777777" w:rsidTr="003C622A">
        <w:trPr>
          <w:trHeight w:val="149"/>
        </w:trPr>
        <w:tc>
          <w:tcPr>
            <w:tcW w:w="4234" w:type="dxa"/>
            <w:tcBorders>
              <w:bottom w:val="single" w:sz="4" w:space="0" w:color="auto"/>
            </w:tcBorders>
            <w:shd w:val="clear" w:color="auto" w:fill="auto"/>
            <w:noWrap/>
            <w:vAlign w:val="bottom"/>
            <w:hideMark/>
          </w:tcPr>
          <w:p w14:paraId="5104055D"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Evde internet bağlantısı olma durumu</w:t>
            </w:r>
          </w:p>
        </w:tc>
        <w:tc>
          <w:tcPr>
            <w:tcW w:w="2228" w:type="dxa"/>
            <w:tcBorders>
              <w:bottom w:val="single" w:sz="4" w:space="0" w:color="auto"/>
            </w:tcBorders>
            <w:shd w:val="clear" w:color="auto" w:fill="auto"/>
            <w:noWrap/>
            <w:vAlign w:val="bottom"/>
            <w:hideMark/>
          </w:tcPr>
          <w:p w14:paraId="224E9934"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12</w:t>
            </w:r>
          </w:p>
        </w:tc>
        <w:tc>
          <w:tcPr>
            <w:tcW w:w="2013" w:type="dxa"/>
            <w:tcBorders>
              <w:bottom w:val="single" w:sz="4" w:space="0" w:color="auto"/>
            </w:tcBorders>
            <w:shd w:val="clear" w:color="auto" w:fill="auto"/>
            <w:noWrap/>
            <w:vAlign w:val="bottom"/>
            <w:hideMark/>
          </w:tcPr>
          <w:p w14:paraId="3C582041"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12</w:t>
            </w:r>
          </w:p>
        </w:tc>
      </w:tr>
    </w:tbl>
    <w:p w14:paraId="1DB94CE0" w14:textId="77777777" w:rsidR="00BA445A" w:rsidRDefault="00BA445A" w:rsidP="00FB0B78">
      <w:pPr>
        <w:spacing w:after="120" w:line="360" w:lineRule="auto"/>
        <w:ind w:firstLine="680"/>
        <w:jc w:val="both"/>
        <w:rPr>
          <w:rFonts w:ascii="Times New Roman" w:hAnsi="Times New Roman" w:cs="Times New Roman"/>
          <w:sz w:val="24"/>
          <w:szCs w:val="24"/>
        </w:rPr>
      </w:pPr>
    </w:p>
    <w:p w14:paraId="68C6EF4F" w14:textId="77777777" w:rsidR="00EC36D7" w:rsidRPr="00FB0B78" w:rsidRDefault="007E2674" w:rsidP="00FB0B78">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Tablo 4.</w:t>
      </w:r>
      <w:r w:rsidR="00FA553E" w:rsidRPr="00FB0B78">
        <w:rPr>
          <w:rFonts w:ascii="Times New Roman" w:hAnsi="Times New Roman" w:cs="Times New Roman"/>
          <w:sz w:val="24"/>
          <w:szCs w:val="24"/>
        </w:rPr>
        <w:t>7</w:t>
      </w:r>
      <w:r w:rsidR="009100DD">
        <w:rPr>
          <w:rFonts w:ascii="Times New Roman" w:hAnsi="Times New Roman" w:cs="Times New Roman"/>
          <w:sz w:val="24"/>
          <w:szCs w:val="24"/>
        </w:rPr>
        <w:t xml:space="preserve"> </w:t>
      </w:r>
      <w:r w:rsidR="00EC36D7" w:rsidRPr="00FB0B78">
        <w:rPr>
          <w:rFonts w:ascii="Times New Roman" w:hAnsi="Times New Roman" w:cs="Times New Roman"/>
          <w:sz w:val="24"/>
          <w:szCs w:val="24"/>
        </w:rPr>
        <w:t>incelendiğinde</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evde kendine ait odaya sahip olma ve evde internet bağlantısının olması dijital bağımlılıkla ilişkili değişkenler olduğu görülmektedir. Evde kendine ait odaya sahip olma 5 araştırmada anlamlı bu</w:t>
      </w:r>
      <w:r w:rsidR="00EE5BDE">
        <w:rPr>
          <w:rFonts w:ascii="Times New Roman" w:hAnsi="Times New Roman" w:cs="Times New Roman"/>
          <w:sz w:val="24"/>
          <w:szCs w:val="24"/>
        </w:rPr>
        <w:t>lunurken 5 araştırmada anlamsız bulunmuş;</w:t>
      </w:r>
      <w:r w:rsidR="00EC36D7" w:rsidRPr="00FB0B78">
        <w:rPr>
          <w:rFonts w:ascii="Times New Roman" w:hAnsi="Times New Roman" w:cs="Times New Roman"/>
          <w:sz w:val="24"/>
          <w:szCs w:val="24"/>
        </w:rPr>
        <w:t xml:space="preserve"> evde internet bağlantısı olma durumu ise 12 araştırmada anlamlı</w:t>
      </w:r>
      <w:r w:rsidR="00EE5BDE">
        <w:rPr>
          <w:rFonts w:ascii="Times New Roman" w:hAnsi="Times New Roman" w:cs="Times New Roman"/>
          <w:sz w:val="24"/>
          <w:szCs w:val="24"/>
        </w:rPr>
        <w:t xml:space="preserve"> ve</w:t>
      </w:r>
      <w:r w:rsidR="00EC36D7" w:rsidRPr="00FB0B78">
        <w:rPr>
          <w:rFonts w:ascii="Times New Roman" w:hAnsi="Times New Roman" w:cs="Times New Roman"/>
          <w:sz w:val="24"/>
          <w:szCs w:val="24"/>
        </w:rPr>
        <w:t xml:space="preserve"> 12 araştırmada anlamsız bulunmuştur.</w:t>
      </w:r>
    </w:p>
    <w:p w14:paraId="32D7A3E9"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t>Farklı aktivitelere zaman ayırma</w:t>
      </w:r>
    </w:p>
    <w:p w14:paraId="15B7DEF0" w14:textId="77777777" w:rsidR="00EC36D7" w:rsidRPr="00FB0B78"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Farklı aktivitelere zaman ayırma teması boş zamanlarda veya düzenli olarak yapılan aktiviteleri ve uğraşıları içermektedir. Bu değişkenlere ili</w:t>
      </w:r>
      <w:r w:rsidR="007E2674">
        <w:rPr>
          <w:rFonts w:ascii="Times New Roman" w:hAnsi="Times New Roman" w:cs="Times New Roman"/>
          <w:sz w:val="24"/>
          <w:szCs w:val="24"/>
        </w:rPr>
        <w:t>şkin araştırma sonuçları Tablo 4.</w:t>
      </w:r>
      <w:r w:rsidR="00897BAA">
        <w:rPr>
          <w:rFonts w:ascii="Times New Roman" w:hAnsi="Times New Roman" w:cs="Times New Roman"/>
          <w:sz w:val="24"/>
          <w:szCs w:val="24"/>
        </w:rPr>
        <w:t>8’</w:t>
      </w:r>
      <w:r w:rsidRPr="00FB0B78">
        <w:rPr>
          <w:rFonts w:ascii="Times New Roman" w:hAnsi="Times New Roman" w:cs="Times New Roman"/>
          <w:sz w:val="24"/>
          <w:szCs w:val="24"/>
        </w:rPr>
        <w:t>de sunulmuştur.</w:t>
      </w:r>
    </w:p>
    <w:p w14:paraId="49F066FE" w14:textId="77777777" w:rsidR="00EC36D7" w:rsidRPr="00A540A2" w:rsidRDefault="007E2674" w:rsidP="00FB0B78">
      <w:pPr>
        <w:pStyle w:val="TABLO"/>
        <w:rPr>
          <w:b w:val="0"/>
        </w:rPr>
      </w:pPr>
      <w:bookmarkStart w:id="57" w:name="_Toc91530814"/>
      <w:bookmarkStart w:id="58" w:name="_Toc92813436"/>
      <w:r>
        <w:t>Tablo 4.</w:t>
      </w:r>
      <w:r w:rsidR="00FA553E" w:rsidRPr="00FB0B78">
        <w:t>8.</w:t>
      </w:r>
      <w:r w:rsidR="00EE5BDE">
        <w:t xml:space="preserve"> </w:t>
      </w:r>
      <w:r w:rsidR="00EC36D7" w:rsidRPr="00A540A2">
        <w:rPr>
          <w:b w:val="0"/>
        </w:rPr>
        <w:t>Dijital bağımlılığı etkileyen farklı aktivitelere ilişkin sonuçlar</w:t>
      </w:r>
      <w:bookmarkEnd w:id="57"/>
      <w:bookmarkEnd w:id="58"/>
    </w:p>
    <w:tbl>
      <w:tblPr>
        <w:tblW w:w="8539" w:type="dxa"/>
        <w:tblInd w:w="-72" w:type="dxa"/>
        <w:tblCellMar>
          <w:left w:w="70" w:type="dxa"/>
          <w:right w:w="70" w:type="dxa"/>
        </w:tblCellMar>
        <w:tblLook w:val="04A0" w:firstRow="1" w:lastRow="0" w:firstColumn="1" w:lastColumn="0" w:noHBand="0" w:noVBand="1"/>
      </w:tblPr>
      <w:tblGrid>
        <w:gridCol w:w="4241"/>
        <w:gridCol w:w="2743"/>
        <w:gridCol w:w="1555"/>
      </w:tblGrid>
      <w:tr w:rsidR="00EC36D7" w:rsidRPr="00FB0B78" w14:paraId="3F754373" w14:textId="77777777" w:rsidTr="003C622A">
        <w:trPr>
          <w:trHeight w:val="118"/>
        </w:trPr>
        <w:tc>
          <w:tcPr>
            <w:tcW w:w="4241" w:type="dxa"/>
            <w:vMerge w:val="restart"/>
            <w:tcBorders>
              <w:top w:val="single" w:sz="4" w:space="0" w:color="auto"/>
              <w:bottom w:val="single" w:sz="4" w:space="0" w:color="auto"/>
            </w:tcBorders>
            <w:shd w:val="clear" w:color="auto" w:fill="auto"/>
            <w:noWrap/>
            <w:vAlign w:val="center"/>
            <w:hideMark/>
          </w:tcPr>
          <w:p w14:paraId="26ABF4E4"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 </w:t>
            </w:r>
          </w:p>
          <w:p w14:paraId="2DDEA7C5" w14:textId="77777777" w:rsidR="00EC36D7" w:rsidRPr="003C622A" w:rsidRDefault="00EC36D7" w:rsidP="00736C06">
            <w:pPr>
              <w:spacing w:after="0" w:line="240" w:lineRule="auto"/>
              <w:rPr>
                <w:rFonts w:ascii="Times New Roman" w:eastAsia="Times New Roman" w:hAnsi="Times New Roman" w:cs="Times New Roman"/>
                <w:b/>
                <w:color w:val="000000"/>
                <w:sz w:val="24"/>
                <w:szCs w:val="24"/>
                <w:lang w:eastAsia="tr-TR"/>
              </w:rPr>
            </w:pPr>
            <w:r w:rsidRPr="003C622A">
              <w:rPr>
                <w:rFonts w:ascii="Times New Roman" w:eastAsia="Times New Roman" w:hAnsi="Times New Roman" w:cs="Times New Roman"/>
                <w:b/>
                <w:color w:val="000000"/>
                <w:sz w:val="24"/>
                <w:szCs w:val="24"/>
                <w:lang w:eastAsia="tr-TR"/>
              </w:rPr>
              <w:t>Değişken</w:t>
            </w:r>
          </w:p>
        </w:tc>
        <w:tc>
          <w:tcPr>
            <w:tcW w:w="4298" w:type="dxa"/>
            <w:gridSpan w:val="2"/>
            <w:tcBorders>
              <w:top w:val="single" w:sz="4" w:space="0" w:color="auto"/>
              <w:bottom w:val="single" w:sz="4" w:space="0" w:color="auto"/>
            </w:tcBorders>
            <w:shd w:val="clear" w:color="auto" w:fill="auto"/>
            <w:noWrap/>
            <w:vAlign w:val="center"/>
            <w:hideMark/>
          </w:tcPr>
          <w:p w14:paraId="51D6FB58" w14:textId="77777777" w:rsidR="00EC36D7" w:rsidRPr="00FB0B78"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FB0B78" w14:paraId="597B7165" w14:textId="77777777" w:rsidTr="003C622A">
        <w:trPr>
          <w:trHeight w:val="118"/>
        </w:trPr>
        <w:tc>
          <w:tcPr>
            <w:tcW w:w="4241" w:type="dxa"/>
            <w:vMerge/>
            <w:tcBorders>
              <w:top w:val="single" w:sz="4" w:space="0" w:color="auto"/>
              <w:bottom w:val="single" w:sz="4" w:space="0" w:color="auto"/>
            </w:tcBorders>
            <w:shd w:val="clear" w:color="auto" w:fill="auto"/>
            <w:noWrap/>
            <w:vAlign w:val="center"/>
            <w:hideMark/>
          </w:tcPr>
          <w:p w14:paraId="10A95C83"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2743" w:type="dxa"/>
            <w:tcBorders>
              <w:top w:val="single" w:sz="4" w:space="0" w:color="auto"/>
              <w:bottom w:val="single" w:sz="4" w:space="0" w:color="auto"/>
            </w:tcBorders>
            <w:shd w:val="clear" w:color="auto" w:fill="auto"/>
            <w:noWrap/>
            <w:vAlign w:val="center"/>
            <w:hideMark/>
          </w:tcPr>
          <w:p w14:paraId="4C4EB6E0"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Var</w:t>
            </w:r>
          </w:p>
          <w:p w14:paraId="02CA8C71"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555" w:type="dxa"/>
            <w:tcBorders>
              <w:top w:val="single" w:sz="4" w:space="0" w:color="auto"/>
              <w:bottom w:val="single" w:sz="4" w:space="0" w:color="auto"/>
            </w:tcBorders>
            <w:shd w:val="clear" w:color="auto" w:fill="auto"/>
            <w:noWrap/>
            <w:vAlign w:val="center"/>
            <w:hideMark/>
          </w:tcPr>
          <w:p w14:paraId="2F7A6F18"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0704AD5D" w14:textId="77777777" w:rsidR="00EC36D7" w:rsidRPr="000C4F78" w:rsidRDefault="007E2674"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FB0B78" w14:paraId="0DE9B9E5" w14:textId="77777777" w:rsidTr="003C622A">
        <w:trPr>
          <w:trHeight w:val="118"/>
        </w:trPr>
        <w:tc>
          <w:tcPr>
            <w:tcW w:w="4241" w:type="dxa"/>
            <w:tcBorders>
              <w:top w:val="single" w:sz="4" w:space="0" w:color="auto"/>
            </w:tcBorders>
            <w:shd w:val="clear" w:color="auto" w:fill="auto"/>
            <w:noWrap/>
            <w:vAlign w:val="bottom"/>
            <w:hideMark/>
          </w:tcPr>
          <w:p w14:paraId="6FBA1AC3"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Boş zamanlarını değerlendirme şekli</w:t>
            </w:r>
          </w:p>
        </w:tc>
        <w:tc>
          <w:tcPr>
            <w:tcW w:w="2743" w:type="dxa"/>
            <w:tcBorders>
              <w:top w:val="single" w:sz="4" w:space="0" w:color="auto"/>
            </w:tcBorders>
            <w:shd w:val="clear" w:color="auto" w:fill="auto"/>
            <w:noWrap/>
            <w:vAlign w:val="bottom"/>
            <w:hideMark/>
          </w:tcPr>
          <w:p w14:paraId="51A19A55"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7</w:t>
            </w:r>
          </w:p>
        </w:tc>
        <w:tc>
          <w:tcPr>
            <w:tcW w:w="1555" w:type="dxa"/>
            <w:tcBorders>
              <w:top w:val="single" w:sz="4" w:space="0" w:color="auto"/>
            </w:tcBorders>
            <w:shd w:val="clear" w:color="auto" w:fill="auto"/>
            <w:noWrap/>
            <w:vAlign w:val="bottom"/>
            <w:hideMark/>
          </w:tcPr>
          <w:p w14:paraId="3FAA9382"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2</w:t>
            </w:r>
          </w:p>
        </w:tc>
      </w:tr>
      <w:tr w:rsidR="00EC36D7" w:rsidRPr="00FB0B78" w14:paraId="693949F3" w14:textId="77777777" w:rsidTr="003C622A">
        <w:trPr>
          <w:trHeight w:val="118"/>
        </w:trPr>
        <w:tc>
          <w:tcPr>
            <w:tcW w:w="4241" w:type="dxa"/>
            <w:shd w:val="clear" w:color="auto" w:fill="auto"/>
            <w:noWrap/>
            <w:vAlign w:val="bottom"/>
            <w:hideMark/>
          </w:tcPr>
          <w:p w14:paraId="5A8D4D99"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Okul dışında düzenli aktivite yapma</w:t>
            </w:r>
          </w:p>
        </w:tc>
        <w:tc>
          <w:tcPr>
            <w:tcW w:w="2743" w:type="dxa"/>
            <w:shd w:val="clear" w:color="auto" w:fill="auto"/>
            <w:noWrap/>
            <w:vAlign w:val="bottom"/>
            <w:hideMark/>
          </w:tcPr>
          <w:p w14:paraId="79E6C464"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555" w:type="dxa"/>
            <w:shd w:val="clear" w:color="auto" w:fill="auto"/>
            <w:noWrap/>
            <w:vAlign w:val="bottom"/>
            <w:hideMark/>
          </w:tcPr>
          <w:p w14:paraId="25091A0E"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r>
      <w:tr w:rsidR="00EC36D7" w:rsidRPr="00FB0B78" w14:paraId="19BC325A" w14:textId="77777777" w:rsidTr="003C622A">
        <w:trPr>
          <w:trHeight w:val="118"/>
        </w:trPr>
        <w:tc>
          <w:tcPr>
            <w:tcW w:w="4241" w:type="dxa"/>
            <w:shd w:val="clear" w:color="auto" w:fill="auto"/>
            <w:noWrap/>
            <w:vAlign w:val="bottom"/>
            <w:hideMark/>
          </w:tcPr>
          <w:p w14:paraId="55D6D853"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Sosyal aktivite-hobi</w:t>
            </w:r>
          </w:p>
        </w:tc>
        <w:tc>
          <w:tcPr>
            <w:tcW w:w="2743" w:type="dxa"/>
            <w:shd w:val="clear" w:color="auto" w:fill="auto"/>
            <w:noWrap/>
            <w:vAlign w:val="bottom"/>
            <w:hideMark/>
          </w:tcPr>
          <w:p w14:paraId="2E35DB52"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555" w:type="dxa"/>
            <w:shd w:val="clear" w:color="auto" w:fill="auto"/>
            <w:noWrap/>
            <w:vAlign w:val="bottom"/>
            <w:hideMark/>
          </w:tcPr>
          <w:p w14:paraId="632B933B"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2</w:t>
            </w:r>
          </w:p>
        </w:tc>
      </w:tr>
      <w:tr w:rsidR="00EC36D7" w:rsidRPr="00FB0B78" w14:paraId="0F0D0E43" w14:textId="77777777" w:rsidTr="003C622A">
        <w:trPr>
          <w:trHeight w:val="118"/>
        </w:trPr>
        <w:tc>
          <w:tcPr>
            <w:tcW w:w="4241" w:type="dxa"/>
            <w:shd w:val="clear" w:color="auto" w:fill="auto"/>
            <w:noWrap/>
            <w:vAlign w:val="bottom"/>
            <w:hideMark/>
          </w:tcPr>
          <w:p w14:paraId="63E45A18"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Spor veya müzikle ilgilenme durumu</w:t>
            </w:r>
          </w:p>
        </w:tc>
        <w:tc>
          <w:tcPr>
            <w:tcW w:w="2743" w:type="dxa"/>
            <w:shd w:val="clear" w:color="auto" w:fill="auto"/>
            <w:noWrap/>
            <w:vAlign w:val="bottom"/>
            <w:hideMark/>
          </w:tcPr>
          <w:p w14:paraId="4A613BC9"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8</w:t>
            </w:r>
          </w:p>
        </w:tc>
        <w:tc>
          <w:tcPr>
            <w:tcW w:w="1555" w:type="dxa"/>
            <w:shd w:val="clear" w:color="auto" w:fill="auto"/>
            <w:noWrap/>
            <w:vAlign w:val="bottom"/>
            <w:hideMark/>
          </w:tcPr>
          <w:p w14:paraId="0F3F6B89"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5</w:t>
            </w:r>
          </w:p>
        </w:tc>
      </w:tr>
      <w:tr w:rsidR="00EC36D7" w:rsidRPr="00FB0B78" w14:paraId="5A6F9118" w14:textId="77777777" w:rsidTr="003C622A">
        <w:trPr>
          <w:trHeight w:val="118"/>
        </w:trPr>
        <w:tc>
          <w:tcPr>
            <w:tcW w:w="4241" w:type="dxa"/>
            <w:tcBorders>
              <w:bottom w:val="single" w:sz="4" w:space="0" w:color="auto"/>
            </w:tcBorders>
            <w:shd w:val="clear" w:color="auto" w:fill="auto"/>
            <w:noWrap/>
            <w:vAlign w:val="bottom"/>
            <w:hideMark/>
          </w:tcPr>
          <w:p w14:paraId="02E8C941"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Geleneksel çocuk oyunları</w:t>
            </w:r>
          </w:p>
        </w:tc>
        <w:tc>
          <w:tcPr>
            <w:tcW w:w="2743" w:type="dxa"/>
            <w:tcBorders>
              <w:bottom w:val="single" w:sz="4" w:space="0" w:color="auto"/>
            </w:tcBorders>
            <w:shd w:val="clear" w:color="auto" w:fill="auto"/>
            <w:noWrap/>
            <w:vAlign w:val="bottom"/>
            <w:hideMark/>
          </w:tcPr>
          <w:p w14:paraId="377D7CD5"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555" w:type="dxa"/>
            <w:tcBorders>
              <w:bottom w:val="single" w:sz="4" w:space="0" w:color="auto"/>
            </w:tcBorders>
            <w:shd w:val="clear" w:color="auto" w:fill="auto"/>
            <w:noWrap/>
            <w:vAlign w:val="bottom"/>
            <w:hideMark/>
          </w:tcPr>
          <w:p w14:paraId="642AD663"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bl>
    <w:p w14:paraId="051E2C99" w14:textId="77777777" w:rsidR="00EC36D7" w:rsidRPr="00FB0B78" w:rsidRDefault="00EC36D7" w:rsidP="00EC36D7">
      <w:pPr>
        <w:jc w:val="both"/>
        <w:rPr>
          <w:rFonts w:ascii="Times New Roman" w:hAnsi="Times New Roman" w:cs="Times New Roman"/>
          <w:sz w:val="24"/>
          <w:szCs w:val="24"/>
        </w:rPr>
      </w:pPr>
    </w:p>
    <w:p w14:paraId="71A1AC1E" w14:textId="77777777" w:rsidR="00EC36D7" w:rsidRPr="00BA445A" w:rsidRDefault="00EC36D7" w:rsidP="00FB0B78">
      <w:pPr>
        <w:spacing w:after="120" w:line="360" w:lineRule="auto"/>
        <w:ind w:firstLine="680"/>
        <w:jc w:val="both"/>
        <w:rPr>
          <w:rFonts w:ascii="Times New Roman" w:hAnsi="Times New Roman" w:cs="Times New Roman"/>
          <w:spacing w:val="-2"/>
          <w:sz w:val="24"/>
          <w:szCs w:val="24"/>
        </w:rPr>
      </w:pPr>
      <w:r w:rsidRPr="00BA445A">
        <w:rPr>
          <w:rFonts w:ascii="Times New Roman" w:hAnsi="Times New Roman" w:cs="Times New Roman"/>
          <w:spacing w:val="-2"/>
          <w:sz w:val="24"/>
          <w:szCs w:val="24"/>
        </w:rPr>
        <w:lastRenderedPageBreak/>
        <w:t>Tablo</w:t>
      </w:r>
      <w:r w:rsidR="009100DD">
        <w:rPr>
          <w:rFonts w:ascii="Times New Roman" w:hAnsi="Times New Roman" w:cs="Times New Roman"/>
          <w:spacing w:val="-2"/>
          <w:sz w:val="24"/>
          <w:szCs w:val="24"/>
        </w:rPr>
        <w:t xml:space="preserve"> </w:t>
      </w:r>
      <w:r w:rsidR="007E2674" w:rsidRPr="00BA445A">
        <w:rPr>
          <w:rFonts w:ascii="Times New Roman" w:hAnsi="Times New Roman" w:cs="Times New Roman"/>
          <w:spacing w:val="-2"/>
          <w:sz w:val="24"/>
          <w:szCs w:val="24"/>
        </w:rPr>
        <w:t>4.</w:t>
      </w:r>
      <w:r w:rsidR="00FA553E" w:rsidRPr="00BA445A">
        <w:rPr>
          <w:rFonts w:ascii="Times New Roman" w:hAnsi="Times New Roman" w:cs="Times New Roman"/>
          <w:spacing w:val="-2"/>
          <w:sz w:val="24"/>
          <w:szCs w:val="24"/>
        </w:rPr>
        <w:t>8</w:t>
      </w:r>
      <w:r w:rsidR="009100DD">
        <w:rPr>
          <w:rFonts w:ascii="Times New Roman" w:hAnsi="Times New Roman" w:cs="Times New Roman"/>
          <w:spacing w:val="-2"/>
          <w:sz w:val="24"/>
          <w:szCs w:val="24"/>
        </w:rPr>
        <w:t xml:space="preserve"> </w:t>
      </w:r>
      <w:r w:rsidRPr="00BA445A">
        <w:rPr>
          <w:rFonts w:ascii="Times New Roman" w:hAnsi="Times New Roman" w:cs="Times New Roman"/>
          <w:spacing w:val="-2"/>
          <w:sz w:val="24"/>
          <w:szCs w:val="24"/>
        </w:rPr>
        <w:t>incelendiğinde</w:t>
      </w:r>
      <w:r w:rsidR="00EE5BDE">
        <w:rPr>
          <w:rFonts w:ascii="Times New Roman" w:hAnsi="Times New Roman" w:cs="Times New Roman"/>
          <w:spacing w:val="-2"/>
          <w:sz w:val="24"/>
          <w:szCs w:val="24"/>
        </w:rPr>
        <w:t>;</w:t>
      </w:r>
      <w:r w:rsidRPr="00BA445A">
        <w:rPr>
          <w:rFonts w:ascii="Times New Roman" w:hAnsi="Times New Roman" w:cs="Times New Roman"/>
          <w:spacing w:val="-2"/>
          <w:sz w:val="24"/>
          <w:szCs w:val="24"/>
        </w:rPr>
        <w:t xml:space="preserve"> boş zamanları değerlendirme şekli, sosyal ve sportif faaliyetlere katılım gibi düzenli aktivitelerin dijital bağımlılığı etkileyen önemli faktörler olduğu görülmektedir. İlgili araştırmaların genelinde ilişki/etki anlamlı bulunmuştur. Bu tür düzenli aktivitelerin dijital bağımlılık üzerine etkisi negatif yönde olmaktadır. Diğer bir ifadeyle sosyal sportif aktiviteler dijital bağımlılık riskini azaltmaktadır. </w:t>
      </w:r>
    </w:p>
    <w:p w14:paraId="6254E020"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t>Kişisel faktörler</w:t>
      </w:r>
    </w:p>
    <w:p w14:paraId="6D2714BF" w14:textId="77777777" w:rsidR="00EC36D7" w:rsidRPr="001B0AFF"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Dijital bağımlılığı etkileyen bireyin özellikleriyle ilgili değişkenler kişisel faktörler</w:t>
      </w:r>
      <w:r w:rsidRPr="001B0AFF">
        <w:rPr>
          <w:rFonts w:ascii="Times New Roman" w:hAnsi="Times New Roman" w:cs="Times New Roman"/>
          <w:sz w:val="24"/>
          <w:szCs w:val="24"/>
        </w:rPr>
        <w:t xml:space="preserve"> altında toplanmıştır. Bu değişkenlere ili</w:t>
      </w:r>
      <w:r w:rsidR="00FA553E" w:rsidRPr="001B0AFF">
        <w:rPr>
          <w:rFonts w:ascii="Times New Roman" w:hAnsi="Times New Roman" w:cs="Times New Roman"/>
          <w:sz w:val="24"/>
          <w:szCs w:val="24"/>
        </w:rPr>
        <w:t xml:space="preserve">şkin araştırma sonuçları Tablo </w:t>
      </w:r>
      <w:r w:rsidR="00897BAA">
        <w:rPr>
          <w:rFonts w:ascii="Times New Roman" w:hAnsi="Times New Roman" w:cs="Times New Roman"/>
          <w:sz w:val="24"/>
          <w:szCs w:val="24"/>
        </w:rPr>
        <w:t>4.9’</w:t>
      </w:r>
      <w:r w:rsidR="00FA553E" w:rsidRPr="001B0AFF">
        <w:rPr>
          <w:rFonts w:ascii="Times New Roman" w:hAnsi="Times New Roman" w:cs="Times New Roman"/>
          <w:sz w:val="24"/>
          <w:szCs w:val="24"/>
        </w:rPr>
        <w:t>da</w:t>
      </w:r>
      <w:r w:rsidRPr="001B0AFF">
        <w:rPr>
          <w:rFonts w:ascii="Times New Roman" w:hAnsi="Times New Roman" w:cs="Times New Roman"/>
          <w:sz w:val="24"/>
          <w:szCs w:val="24"/>
        </w:rPr>
        <w:t xml:space="preserve"> sunulmuştur. </w:t>
      </w:r>
    </w:p>
    <w:p w14:paraId="0F53DD86" w14:textId="77777777" w:rsidR="00EC36D7" w:rsidRPr="00BA445A" w:rsidRDefault="00FA553E" w:rsidP="00FB0B78">
      <w:pPr>
        <w:pStyle w:val="TABLO"/>
        <w:rPr>
          <w:b w:val="0"/>
        </w:rPr>
      </w:pPr>
      <w:bookmarkStart w:id="59" w:name="_Toc91530815"/>
      <w:bookmarkStart w:id="60" w:name="_Toc92813437"/>
      <w:r w:rsidRPr="00FB0B78">
        <w:t xml:space="preserve">Tablo </w:t>
      </w:r>
      <w:r w:rsidR="007E2674">
        <w:t>4.</w:t>
      </w:r>
      <w:r w:rsidRPr="00FB0B78">
        <w:t xml:space="preserve">9. </w:t>
      </w:r>
      <w:r w:rsidR="00EC36D7" w:rsidRPr="00BA445A">
        <w:rPr>
          <w:b w:val="0"/>
        </w:rPr>
        <w:t>Dijital bağımlılığı etkileyen kişisel faktörlere ilişkin sonuçlar</w:t>
      </w:r>
      <w:bookmarkEnd w:id="59"/>
      <w:bookmarkEnd w:id="60"/>
    </w:p>
    <w:tbl>
      <w:tblPr>
        <w:tblW w:w="8155" w:type="dxa"/>
        <w:tblCellMar>
          <w:left w:w="70" w:type="dxa"/>
          <w:right w:w="70" w:type="dxa"/>
        </w:tblCellMar>
        <w:tblLook w:val="04A0" w:firstRow="1" w:lastRow="0" w:firstColumn="1" w:lastColumn="0" w:noHBand="0" w:noVBand="1"/>
      </w:tblPr>
      <w:tblGrid>
        <w:gridCol w:w="4815"/>
        <w:gridCol w:w="1974"/>
        <w:gridCol w:w="1366"/>
      </w:tblGrid>
      <w:tr w:rsidR="00EC36D7" w:rsidRPr="002179CB" w14:paraId="3877597E" w14:textId="77777777" w:rsidTr="00BA445A">
        <w:trPr>
          <w:trHeight w:val="167"/>
        </w:trPr>
        <w:tc>
          <w:tcPr>
            <w:tcW w:w="4815" w:type="dxa"/>
            <w:vMerge w:val="restart"/>
            <w:tcBorders>
              <w:top w:val="single" w:sz="4" w:space="0" w:color="auto"/>
              <w:bottom w:val="single" w:sz="4" w:space="0" w:color="auto"/>
            </w:tcBorders>
            <w:shd w:val="clear" w:color="auto" w:fill="auto"/>
            <w:noWrap/>
            <w:vAlign w:val="center"/>
            <w:hideMark/>
          </w:tcPr>
          <w:p w14:paraId="1F661428"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 </w:t>
            </w:r>
          </w:p>
          <w:p w14:paraId="2A1FF808" w14:textId="77777777" w:rsidR="00EC36D7" w:rsidRPr="003C622A" w:rsidRDefault="00EC36D7" w:rsidP="00736C06">
            <w:pPr>
              <w:spacing w:after="0" w:line="240" w:lineRule="auto"/>
              <w:rPr>
                <w:rFonts w:ascii="Times New Roman" w:eastAsia="Times New Roman" w:hAnsi="Times New Roman" w:cs="Times New Roman"/>
                <w:b/>
                <w:color w:val="000000"/>
                <w:sz w:val="24"/>
                <w:szCs w:val="24"/>
                <w:lang w:eastAsia="tr-TR"/>
              </w:rPr>
            </w:pPr>
            <w:r w:rsidRPr="003C622A">
              <w:rPr>
                <w:rFonts w:ascii="Times New Roman" w:eastAsia="Times New Roman" w:hAnsi="Times New Roman" w:cs="Times New Roman"/>
                <w:b/>
                <w:color w:val="000000"/>
                <w:sz w:val="24"/>
                <w:szCs w:val="24"/>
                <w:lang w:eastAsia="tr-TR"/>
              </w:rPr>
              <w:t>Değişken</w:t>
            </w:r>
          </w:p>
        </w:tc>
        <w:tc>
          <w:tcPr>
            <w:tcW w:w="3340" w:type="dxa"/>
            <w:gridSpan w:val="2"/>
            <w:tcBorders>
              <w:top w:val="single" w:sz="4" w:space="0" w:color="auto"/>
              <w:bottom w:val="single" w:sz="4" w:space="0" w:color="auto"/>
            </w:tcBorders>
            <w:shd w:val="clear" w:color="auto" w:fill="auto"/>
            <w:noWrap/>
            <w:vAlign w:val="center"/>
            <w:hideMark/>
          </w:tcPr>
          <w:p w14:paraId="277B18E9" w14:textId="77777777" w:rsidR="00EC36D7" w:rsidRPr="00FB0B78"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2179CB" w14:paraId="3A346839" w14:textId="77777777" w:rsidTr="00BA445A">
        <w:trPr>
          <w:trHeight w:val="167"/>
        </w:trPr>
        <w:tc>
          <w:tcPr>
            <w:tcW w:w="4815" w:type="dxa"/>
            <w:vMerge/>
            <w:tcBorders>
              <w:top w:val="single" w:sz="4" w:space="0" w:color="auto"/>
              <w:bottom w:val="single" w:sz="4" w:space="0" w:color="auto"/>
            </w:tcBorders>
            <w:shd w:val="clear" w:color="auto" w:fill="auto"/>
            <w:noWrap/>
            <w:vAlign w:val="center"/>
            <w:hideMark/>
          </w:tcPr>
          <w:p w14:paraId="55B10F1D"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974" w:type="dxa"/>
            <w:tcBorders>
              <w:top w:val="single" w:sz="4" w:space="0" w:color="auto"/>
              <w:bottom w:val="single" w:sz="4" w:space="0" w:color="auto"/>
            </w:tcBorders>
            <w:shd w:val="clear" w:color="auto" w:fill="auto"/>
            <w:noWrap/>
            <w:vAlign w:val="center"/>
            <w:hideMark/>
          </w:tcPr>
          <w:p w14:paraId="049DAB4C"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Var</w:t>
            </w:r>
          </w:p>
          <w:p w14:paraId="2FC13B55"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366" w:type="dxa"/>
            <w:tcBorders>
              <w:top w:val="single" w:sz="4" w:space="0" w:color="auto"/>
              <w:bottom w:val="single" w:sz="4" w:space="0" w:color="auto"/>
            </w:tcBorders>
            <w:shd w:val="clear" w:color="auto" w:fill="auto"/>
            <w:noWrap/>
            <w:vAlign w:val="center"/>
            <w:hideMark/>
          </w:tcPr>
          <w:p w14:paraId="230DF29D"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6921367E" w14:textId="77777777" w:rsidR="00EC36D7" w:rsidRPr="000C4F78" w:rsidRDefault="00E736C8"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2179CB" w14:paraId="7BC3AFD3" w14:textId="77777777" w:rsidTr="00BA445A">
        <w:trPr>
          <w:trHeight w:val="167"/>
        </w:trPr>
        <w:tc>
          <w:tcPr>
            <w:tcW w:w="4815" w:type="dxa"/>
            <w:tcBorders>
              <w:top w:val="single" w:sz="4" w:space="0" w:color="auto"/>
            </w:tcBorders>
            <w:shd w:val="clear" w:color="auto" w:fill="auto"/>
            <w:noWrap/>
            <w:vAlign w:val="bottom"/>
            <w:hideMark/>
          </w:tcPr>
          <w:p w14:paraId="078F347E"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İnterneti kullanmaya başlama yaşı</w:t>
            </w:r>
          </w:p>
        </w:tc>
        <w:tc>
          <w:tcPr>
            <w:tcW w:w="1974" w:type="dxa"/>
            <w:tcBorders>
              <w:top w:val="single" w:sz="4" w:space="0" w:color="auto"/>
            </w:tcBorders>
            <w:shd w:val="clear" w:color="auto" w:fill="auto"/>
            <w:noWrap/>
            <w:vAlign w:val="bottom"/>
            <w:hideMark/>
          </w:tcPr>
          <w:p w14:paraId="1BDD7AD3"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6</w:t>
            </w:r>
          </w:p>
        </w:tc>
        <w:tc>
          <w:tcPr>
            <w:tcW w:w="1366" w:type="dxa"/>
            <w:tcBorders>
              <w:top w:val="single" w:sz="4" w:space="0" w:color="auto"/>
            </w:tcBorders>
            <w:shd w:val="clear" w:color="auto" w:fill="auto"/>
            <w:noWrap/>
            <w:vAlign w:val="bottom"/>
            <w:hideMark/>
          </w:tcPr>
          <w:p w14:paraId="1ABDBB35"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2</w:t>
            </w:r>
          </w:p>
        </w:tc>
      </w:tr>
      <w:tr w:rsidR="00EC36D7" w:rsidRPr="002179CB" w14:paraId="5C320CA1" w14:textId="77777777" w:rsidTr="00BA445A">
        <w:trPr>
          <w:trHeight w:val="167"/>
        </w:trPr>
        <w:tc>
          <w:tcPr>
            <w:tcW w:w="4815" w:type="dxa"/>
            <w:shd w:val="clear" w:color="auto" w:fill="auto"/>
            <w:noWrap/>
            <w:vAlign w:val="bottom"/>
            <w:hideMark/>
          </w:tcPr>
          <w:p w14:paraId="1D3D2E1C"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Cinsiyet</w:t>
            </w:r>
          </w:p>
        </w:tc>
        <w:tc>
          <w:tcPr>
            <w:tcW w:w="1974" w:type="dxa"/>
            <w:shd w:val="clear" w:color="auto" w:fill="auto"/>
            <w:noWrap/>
            <w:vAlign w:val="bottom"/>
            <w:hideMark/>
          </w:tcPr>
          <w:p w14:paraId="4F1EB6C5"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111</w:t>
            </w:r>
          </w:p>
        </w:tc>
        <w:tc>
          <w:tcPr>
            <w:tcW w:w="1366" w:type="dxa"/>
            <w:shd w:val="clear" w:color="auto" w:fill="auto"/>
            <w:noWrap/>
            <w:vAlign w:val="bottom"/>
            <w:hideMark/>
          </w:tcPr>
          <w:p w14:paraId="68569229"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91</w:t>
            </w:r>
          </w:p>
        </w:tc>
      </w:tr>
      <w:tr w:rsidR="00EC36D7" w:rsidRPr="002179CB" w14:paraId="74DCD35E" w14:textId="77777777" w:rsidTr="00BA445A">
        <w:trPr>
          <w:trHeight w:val="167"/>
        </w:trPr>
        <w:tc>
          <w:tcPr>
            <w:tcW w:w="4815" w:type="dxa"/>
            <w:shd w:val="clear" w:color="auto" w:fill="auto"/>
            <w:noWrap/>
            <w:vAlign w:val="bottom"/>
            <w:hideMark/>
          </w:tcPr>
          <w:p w14:paraId="071B5F3F"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Beden algısı</w:t>
            </w:r>
          </w:p>
        </w:tc>
        <w:tc>
          <w:tcPr>
            <w:tcW w:w="1974" w:type="dxa"/>
            <w:shd w:val="clear" w:color="auto" w:fill="auto"/>
            <w:noWrap/>
            <w:vAlign w:val="bottom"/>
            <w:hideMark/>
          </w:tcPr>
          <w:p w14:paraId="4021B6CC"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686E91D0"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2</w:t>
            </w:r>
          </w:p>
        </w:tc>
      </w:tr>
      <w:tr w:rsidR="00EC36D7" w:rsidRPr="002179CB" w14:paraId="3DA863ED" w14:textId="77777777" w:rsidTr="00BA445A">
        <w:trPr>
          <w:trHeight w:val="167"/>
        </w:trPr>
        <w:tc>
          <w:tcPr>
            <w:tcW w:w="4815" w:type="dxa"/>
            <w:shd w:val="clear" w:color="auto" w:fill="auto"/>
            <w:noWrap/>
            <w:vAlign w:val="bottom"/>
            <w:hideMark/>
          </w:tcPr>
          <w:p w14:paraId="56A5B22F"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Duygularını dışa vurma</w:t>
            </w:r>
          </w:p>
        </w:tc>
        <w:tc>
          <w:tcPr>
            <w:tcW w:w="1974" w:type="dxa"/>
            <w:shd w:val="clear" w:color="auto" w:fill="auto"/>
            <w:noWrap/>
            <w:vAlign w:val="bottom"/>
            <w:hideMark/>
          </w:tcPr>
          <w:p w14:paraId="2DB1AACA"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13F1C893"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2179CB" w14:paraId="78016430" w14:textId="77777777" w:rsidTr="00BA445A">
        <w:trPr>
          <w:trHeight w:val="167"/>
        </w:trPr>
        <w:tc>
          <w:tcPr>
            <w:tcW w:w="4815" w:type="dxa"/>
            <w:shd w:val="clear" w:color="auto" w:fill="auto"/>
            <w:noWrap/>
            <w:vAlign w:val="bottom"/>
            <w:hideMark/>
          </w:tcPr>
          <w:p w14:paraId="000E619B"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FB0B78">
              <w:rPr>
                <w:rFonts w:ascii="Times New Roman" w:eastAsia="Times New Roman" w:hAnsi="Times New Roman" w:cs="Times New Roman"/>
                <w:color w:val="000000"/>
                <w:sz w:val="24"/>
                <w:szCs w:val="24"/>
                <w:lang w:eastAsia="tr-TR"/>
              </w:rPr>
              <w:t>Özbilinçlilik</w:t>
            </w:r>
            <w:proofErr w:type="spellEnd"/>
          </w:p>
        </w:tc>
        <w:tc>
          <w:tcPr>
            <w:tcW w:w="1974" w:type="dxa"/>
            <w:shd w:val="clear" w:color="auto" w:fill="auto"/>
            <w:noWrap/>
            <w:vAlign w:val="bottom"/>
            <w:hideMark/>
          </w:tcPr>
          <w:p w14:paraId="42C31701"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515654D6"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2179CB" w14:paraId="4F924E09" w14:textId="77777777" w:rsidTr="00BA445A">
        <w:trPr>
          <w:trHeight w:val="167"/>
        </w:trPr>
        <w:tc>
          <w:tcPr>
            <w:tcW w:w="4815" w:type="dxa"/>
            <w:shd w:val="clear" w:color="auto" w:fill="auto"/>
            <w:noWrap/>
            <w:vAlign w:val="bottom"/>
            <w:hideMark/>
          </w:tcPr>
          <w:p w14:paraId="686D8C75"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Sosyal beceri</w:t>
            </w:r>
          </w:p>
        </w:tc>
        <w:tc>
          <w:tcPr>
            <w:tcW w:w="1974" w:type="dxa"/>
            <w:shd w:val="clear" w:color="auto" w:fill="auto"/>
            <w:noWrap/>
            <w:vAlign w:val="bottom"/>
            <w:hideMark/>
          </w:tcPr>
          <w:p w14:paraId="4DB24AA1"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4BE5F26E"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2179CB" w14:paraId="71E5B82B" w14:textId="77777777" w:rsidTr="00BA445A">
        <w:trPr>
          <w:trHeight w:val="167"/>
        </w:trPr>
        <w:tc>
          <w:tcPr>
            <w:tcW w:w="4815" w:type="dxa"/>
            <w:shd w:val="clear" w:color="auto" w:fill="auto"/>
            <w:noWrap/>
            <w:vAlign w:val="bottom"/>
            <w:hideMark/>
          </w:tcPr>
          <w:p w14:paraId="3AC89493"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Tek başına vakit geçirmeden keyif alma durumu</w:t>
            </w:r>
          </w:p>
        </w:tc>
        <w:tc>
          <w:tcPr>
            <w:tcW w:w="1974" w:type="dxa"/>
            <w:shd w:val="clear" w:color="auto" w:fill="auto"/>
            <w:noWrap/>
            <w:vAlign w:val="bottom"/>
            <w:hideMark/>
          </w:tcPr>
          <w:p w14:paraId="3BF8950F"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4A7B2921"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2179CB" w14:paraId="751169EF" w14:textId="77777777" w:rsidTr="00BA445A">
        <w:trPr>
          <w:trHeight w:val="167"/>
        </w:trPr>
        <w:tc>
          <w:tcPr>
            <w:tcW w:w="4815" w:type="dxa"/>
            <w:shd w:val="clear" w:color="auto" w:fill="auto"/>
            <w:noWrap/>
            <w:vAlign w:val="bottom"/>
            <w:hideMark/>
          </w:tcPr>
          <w:p w14:paraId="14D73A04"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Telefon kullanmaya başlama yaşı/yıl</w:t>
            </w:r>
          </w:p>
        </w:tc>
        <w:tc>
          <w:tcPr>
            <w:tcW w:w="1974" w:type="dxa"/>
            <w:shd w:val="clear" w:color="auto" w:fill="auto"/>
            <w:noWrap/>
            <w:vAlign w:val="bottom"/>
            <w:hideMark/>
          </w:tcPr>
          <w:p w14:paraId="1FD9709D"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2</w:t>
            </w:r>
          </w:p>
        </w:tc>
        <w:tc>
          <w:tcPr>
            <w:tcW w:w="1366" w:type="dxa"/>
            <w:shd w:val="clear" w:color="auto" w:fill="auto"/>
            <w:noWrap/>
            <w:vAlign w:val="bottom"/>
            <w:hideMark/>
          </w:tcPr>
          <w:p w14:paraId="73C2039C"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r>
      <w:tr w:rsidR="00EC36D7" w:rsidRPr="002179CB" w14:paraId="47888C08" w14:textId="77777777" w:rsidTr="00BA445A">
        <w:trPr>
          <w:trHeight w:val="167"/>
        </w:trPr>
        <w:tc>
          <w:tcPr>
            <w:tcW w:w="4815" w:type="dxa"/>
            <w:shd w:val="clear" w:color="auto" w:fill="auto"/>
            <w:noWrap/>
            <w:vAlign w:val="bottom"/>
            <w:hideMark/>
          </w:tcPr>
          <w:p w14:paraId="3819F62D"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Yaş</w:t>
            </w:r>
          </w:p>
        </w:tc>
        <w:tc>
          <w:tcPr>
            <w:tcW w:w="1974" w:type="dxa"/>
            <w:shd w:val="clear" w:color="auto" w:fill="auto"/>
            <w:noWrap/>
            <w:vAlign w:val="bottom"/>
            <w:hideMark/>
          </w:tcPr>
          <w:p w14:paraId="5705FC08"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32</w:t>
            </w:r>
          </w:p>
        </w:tc>
        <w:tc>
          <w:tcPr>
            <w:tcW w:w="1366" w:type="dxa"/>
            <w:shd w:val="clear" w:color="auto" w:fill="auto"/>
            <w:noWrap/>
            <w:vAlign w:val="bottom"/>
            <w:hideMark/>
          </w:tcPr>
          <w:p w14:paraId="1BA29706"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57</w:t>
            </w:r>
          </w:p>
        </w:tc>
      </w:tr>
      <w:tr w:rsidR="00EC36D7" w:rsidRPr="002179CB" w14:paraId="2AB19EFB" w14:textId="77777777" w:rsidTr="00BA445A">
        <w:trPr>
          <w:trHeight w:val="167"/>
        </w:trPr>
        <w:tc>
          <w:tcPr>
            <w:tcW w:w="4815" w:type="dxa"/>
            <w:shd w:val="clear" w:color="auto" w:fill="auto"/>
            <w:noWrap/>
            <w:vAlign w:val="bottom"/>
            <w:hideMark/>
          </w:tcPr>
          <w:p w14:paraId="5C70FA5A"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Denetim odağı</w:t>
            </w:r>
          </w:p>
        </w:tc>
        <w:tc>
          <w:tcPr>
            <w:tcW w:w="1974" w:type="dxa"/>
            <w:shd w:val="clear" w:color="auto" w:fill="auto"/>
            <w:noWrap/>
            <w:vAlign w:val="bottom"/>
            <w:hideMark/>
          </w:tcPr>
          <w:p w14:paraId="75413AAA"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62748225"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2179CB" w14:paraId="24ECD2E0" w14:textId="77777777" w:rsidTr="00BA445A">
        <w:trPr>
          <w:trHeight w:val="167"/>
        </w:trPr>
        <w:tc>
          <w:tcPr>
            <w:tcW w:w="4815" w:type="dxa"/>
            <w:shd w:val="clear" w:color="auto" w:fill="auto"/>
            <w:noWrap/>
            <w:vAlign w:val="bottom"/>
            <w:hideMark/>
          </w:tcPr>
          <w:p w14:paraId="7B2CDF58"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Kişilik özellikleri</w:t>
            </w:r>
          </w:p>
        </w:tc>
        <w:tc>
          <w:tcPr>
            <w:tcW w:w="1974" w:type="dxa"/>
            <w:shd w:val="clear" w:color="auto" w:fill="auto"/>
            <w:noWrap/>
            <w:vAlign w:val="bottom"/>
            <w:hideMark/>
          </w:tcPr>
          <w:p w14:paraId="03811CD9"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4</w:t>
            </w:r>
          </w:p>
        </w:tc>
        <w:tc>
          <w:tcPr>
            <w:tcW w:w="1366" w:type="dxa"/>
            <w:shd w:val="clear" w:color="auto" w:fill="auto"/>
            <w:noWrap/>
            <w:vAlign w:val="bottom"/>
            <w:hideMark/>
          </w:tcPr>
          <w:p w14:paraId="0B3C5746"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r>
      <w:tr w:rsidR="00EC36D7" w:rsidRPr="002179CB" w14:paraId="251F5C6C" w14:textId="77777777" w:rsidTr="00BA445A">
        <w:trPr>
          <w:trHeight w:val="167"/>
        </w:trPr>
        <w:tc>
          <w:tcPr>
            <w:tcW w:w="4815" w:type="dxa"/>
            <w:shd w:val="clear" w:color="auto" w:fill="auto"/>
            <w:noWrap/>
            <w:vAlign w:val="bottom"/>
            <w:hideMark/>
          </w:tcPr>
          <w:p w14:paraId="2C62A8ED"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Kontrol  hissi düzeyi</w:t>
            </w:r>
          </w:p>
        </w:tc>
        <w:tc>
          <w:tcPr>
            <w:tcW w:w="1974" w:type="dxa"/>
            <w:shd w:val="clear" w:color="auto" w:fill="auto"/>
            <w:noWrap/>
            <w:vAlign w:val="bottom"/>
            <w:hideMark/>
          </w:tcPr>
          <w:p w14:paraId="5FF765DC"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shd w:val="clear" w:color="auto" w:fill="auto"/>
            <w:noWrap/>
            <w:vAlign w:val="bottom"/>
            <w:hideMark/>
          </w:tcPr>
          <w:p w14:paraId="310B99FD"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2179CB" w14:paraId="486A3C87" w14:textId="77777777" w:rsidTr="00BA445A">
        <w:trPr>
          <w:trHeight w:val="167"/>
        </w:trPr>
        <w:tc>
          <w:tcPr>
            <w:tcW w:w="4815" w:type="dxa"/>
            <w:tcBorders>
              <w:bottom w:val="single" w:sz="4" w:space="0" w:color="auto"/>
            </w:tcBorders>
            <w:shd w:val="clear" w:color="auto" w:fill="auto"/>
            <w:noWrap/>
            <w:vAlign w:val="bottom"/>
            <w:hideMark/>
          </w:tcPr>
          <w:p w14:paraId="3F296916"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Sorumluluk duygusu</w:t>
            </w:r>
          </w:p>
        </w:tc>
        <w:tc>
          <w:tcPr>
            <w:tcW w:w="1974" w:type="dxa"/>
            <w:tcBorders>
              <w:bottom w:val="single" w:sz="4" w:space="0" w:color="auto"/>
            </w:tcBorders>
            <w:shd w:val="clear" w:color="auto" w:fill="auto"/>
            <w:noWrap/>
            <w:vAlign w:val="bottom"/>
            <w:hideMark/>
          </w:tcPr>
          <w:p w14:paraId="32B14044"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366" w:type="dxa"/>
            <w:tcBorders>
              <w:bottom w:val="single" w:sz="4" w:space="0" w:color="auto"/>
            </w:tcBorders>
            <w:shd w:val="clear" w:color="auto" w:fill="auto"/>
            <w:noWrap/>
            <w:vAlign w:val="bottom"/>
            <w:hideMark/>
          </w:tcPr>
          <w:p w14:paraId="54FB5149"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bl>
    <w:p w14:paraId="2EA0ED2C" w14:textId="77777777" w:rsidR="006C2394" w:rsidRPr="00FB0B78" w:rsidRDefault="006C2394" w:rsidP="00FB0B78">
      <w:pPr>
        <w:spacing w:after="120" w:line="360" w:lineRule="auto"/>
        <w:ind w:firstLine="680"/>
        <w:jc w:val="both"/>
        <w:rPr>
          <w:rFonts w:ascii="Times New Roman" w:hAnsi="Times New Roman" w:cs="Times New Roman"/>
          <w:sz w:val="24"/>
          <w:szCs w:val="24"/>
        </w:rPr>
      </w:pPr>
    </w:p>
    <w:p w14:paraId="6EB77A90" w14:textId="77777777" w:rsidR="00EC36D7" w:rsidRPr="00FB0B78" w:rsidRDefault="00FA553E"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 xml:space="preserve">Tablo </w:t>
      </w:r>
      <w:r w:rsidR="007E2674">
        <w:rPr>
          <w:rFonts w:ascii="Times New Roman" w:hAnsi="Times New Roman" w:cs="Times New Roman"/>
          <w:sz w:val="24"/>
          <w:szCs w:val="24"/>
        </w:rPr>
        <w:t>4.</w:t>
      </w:r>
      <w:r w:rsidRPr="00FB0B78">
        <w:rPr>
          <w:rFonts w:ascii="Times New Roman" w:hAnsi="Times New Roman" w:cs="Times New Roman"/>
          <w:sz w:val="24"/>
          <w:szCs w:val="24"/>
        </w:rPr>
        <w:t>9 i</w:t>
      </w:r>
      <w:r w:rsidR="00EC36D7" w:rsidRPr="00FB0B78">
        <w:rPr>
          <w:rFonts w:ascii="Times New Roman" w:hAnsi="Times New Roman" w:cs="Times New Roman"/>
          <w:sz w:val="24"/>
          <w:szCs w:val="24"/>
        </w:rPr>
        <w:t>ncelendiğinde</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araştırmalarda daha çok cinsiyet ve yaş değişkenlerinin dijital bağımlılıkla ilişkili ele alınan değişkenler olduğu görülmektedir. Cinsiyetin 111 araştırmada anlamlı etkiye sahip olduğu 91 araştırmada anlamsız bulunduğu belirlenirken yaş değiş</w:t>
      </w:r>
      <w:r w:rsidR="00EE5BDE">
        <w:rPr>
          <w:rFonts w:ascii="Times New Roman" w:hAnsi="Times New Roman" w:cs="Times New Roman"/>
          <w:sz w:val="24"/>
          <w:szCs w:val="24"/>
        </w:rPr>
        <w:t>keni 32 araştırmada anlamlı ve</w:t>
      </w:r>
      <w:r w:rsidR="00EC36D7" w:rsidRPr="00FB0B78">
        <w:rPr>
          <w:rFonts w:ascii="Times New Roman" w:hAnsi="Times New Roman" w:cs="Times New Roman"/>
          <w:sz w:val="24"/>
          <w:szCs w:val="24"/>
        </w:rPr>
        <w:t xml:space="preserve"> 57 araştırmada</w:t>
      </w:r>
      <w:r w:rsidR="00EE5BDE">
        <w:rPr>
          <w:rFonts w:ascii="Times New Roman" w:hAnsi="Times New Roman" w:cs="Times New Roman"/>
          <w:sz w:val="24"/>
          <w:szCs w:val="24"/>
        </w:rPr>
        <w:t xml:space="preserve"> </w:t>
      </w:r>
      <w:r w:rsidR="00EC36D7" w:rsidRPr="00FB0B78">
        <w:rPr>
          <w:rFonts w:ascii="Times New Roman" w:hAnsi="Times New Roman" w:cs="Times New Roman"/>
          <w:sz w:val="24"/>
          <w:szCs w:val="24"/>
        </w:rPr>
        <w:t xml:space="preserve">anlamsız bulunmuştur. </w:t>
      </w:r>
      <w:proofErr w:type="spellStart"/>
      <w:r w:rsidR="00EC36D7" w:rsidRPr="00FB0B78">
        <w:rPr>
          <w:rFonts w:ascii="Times New Roman" w:hAnsi="Times New Roman" w:cs="Times New Roman"/>
          <w:sz w:val="24"/>
          <w:szCs w:val="24"/>
        </w:rPr>
        <w:t>İmternet</w:t>
      </w:r>
      <w:proofErr w:type="spellEnd"/>
      <w:r w:rsidR="00EC36D7" w:rsidRPr="00FB0B78">
        <w:rPr>
          <w:rFonts w:ascii="Times New Roman" w:hAnsi="Times New Roman" w:cs="Times New Roman"/>
          <w:sz w:val="24"/>
          <w:szCs w:val="24"/>
        </w:rPr>
        <w:t xml:space="preserve"> kullanmaya başlama yaşı 6 araştırmada anlamlı</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2 araştırmada anlamsız</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telefon kullanmaya başlama yaşı 2 araştırmada anlamlı</w:t>
      </w:r>
      <w:r w:rsidR="00EE5BDE">
        <w:rPr>
          <w:rFonts w:ascii="Times New Roman" w:hAnsi="Times New Roman" w:cs="Times New Roman"/>
          <w:sz w:val="24"/>
          <w:szCs w:val="24"/>
        </w:rPr>
        <w:t>, 1 araştırmada anlamsız;</w:t>
      </w:r>
      <w:r w:rsidR="00EC36D7" w:rsidRPr="00FB0B78">
        <w:rPr>
          <w:rFonts w:ascii="Times New Roman" w:hAnsi="Times New Roman" w:cs="Times New Roman"/>
          <w:sz w:val="24"/>
          <w:szCs w:val="24"/>
        </w:rPr>
        <w:t xml:space="preserve"> kişilik özellikleri 4 araştırmada anlamlı</w:t>
      </w:r>
      <w:r w:rsidR="00EE5BDE">
        <w:rPr>
          <w:rFonts w:ascii="Times New Roman" w:hAnsi="Times New Roman" w:cs="Times New Roman"/>
          <w:sz w:val="24"/>
          <w:szCs w:val="24"/>
        </w:rPr>
        <w:t>, 1</w:t>
      </w:r>
      <w:r w:rsidR="00EC36D7" w:rsidRPr="00FB0B78">
        <w:rPr>
          <w:rFonts w:ascii="Times New Roman" w:hAnsi="Times New Roman" w:cs="Times New Roman"/>
          <w:sz w:val="24"/>
          <w:szCs w:val="24"/>
        </w:rPr>
        <w:t xml:space="preserve"> araştırmada anlamsız bulunmuştur. Beden algısı, duyguların dışa vurumu, öz bilinçlilik, sosyal beceri, tek başına vakit geçirmeden keyif alma, denetim odağı, kontrol hissi ve sorumluluk ise bir araştırmada ele alınmış ve anlamlı bulunmuştur.</w:t>
      </w:r>
    </w:p>
    <w:p w14:paraId="0FE5CE64"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lastRenderedPageBreak/>
        <w:t>Kullanım amacı/şekli</w:t>
      </w:r>
    </w:p>
    <w:p w14:paraId="7E2B9157" w14:textId="77777777" w:rsidR="00EC36D7" w:rsidRPr="00FB0B78"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 xml:space="preserve">Bu tema dijital bağımlılığı etkileyebilen dijital araçları kullanma biçimi ve amacını içeren değişkenleri kapsamaktadır. </w:t>
      </w:r>
    </w:p>
    <w:p w14:paraId="6873AD97" w14:textId="77777777" w:rsidR="00EC36D7" w:rsidRPr="00BA445A" w:rsidRDefault="007E2674" w:rsidP="00BA445A">
      <w:pPr>
        <w:pStyle w:val="TABLO"/>
        <w:ind w:left="1361" w:hanging="1361"/>
        <w:rPr>
          <w:b w:val="0"/>
        </w:rPr>
      </w:pPr>
      <w:bookmarkStart w:id="61" w:name="_Toc91530816"/>
      <w:bookmarkStart w:id="62" w:name="_Toc92813438"/>
      <w:r>
        <w:t>Tablo 4.</w:t>
      </w:r>
      <w:r w:rsidR="00FA553E" w:rsidRPr="00FB0B78">
        <w:t xml:space="preserve">10. </w:t>
      </w:r>
      <w:r w:rsidR="00EC36D7" w:rsidRPr="00BA445A">
        <w:rPr>
          <w:b w:val="0"/>
        </w:rPr>
        <w:t>Dijital bağımlılığı etkileyen dijital araç kullanım amacı/biçimiyle ilgili araştırma sonuçları</w:t>
      </w:r>
      <w:bookmarkEnd w:id="61"/>
      <w:bookmarkEnd w:id="62"/>
    </w:p>
    <w:tbl>
      <w:tblPr>
        <w:tblW w:w="8555" w:type="dxa"/>
        <w:tblCellMar>
          <w:left w:w="70" w:type="dxa"/>
          <w:right w:w="70" w:type="dxa"/>
        </w:tblCellMar>
        <w:tblLook w:val="04A0" w:firstRow="1" w:lastRow="0" w:firstColumn="1" w:lastColumn="0" w:noHBand="0" w:noVBand="1"/>
      </w:tblPr>
      <w:tblGrid>
        <w:gridCol w:w="4168"/>
        <w:gridCol w:w="2490"/>
        <w:gridCol w:w="1897"/>
      </w:tblGrid>
      <w:tr w:rsidR="00EC36D7" w:rsidRPr="00FA553E" w14:paraId="6F725C4E" w14:textId="77777777" w:rsidTr="003C622A">
        <w:trPr>
          <w:trHeight w:val="234"/>
        </w:trPr>
        <w:tc>
          <w:tcPr>
            <w:tcW w:w="4168" w:type="dxa"/>
            <w:vMerge w:val="restart"/>
            <w:tcBorders>
              <w:top w:val="single" w:sz="4" w:space="0" w:color="auto"/>
              <w:bottom w:val="single" w:sz="4" w:space="0" w:color="auto"/>
            </w:tcBorders>
            <w:shd w:val="clear" w:color="auto" w:fill="auto"/>
            <w:noWrap/>
            <w:vAlign w:val="center"/>
            <w:hideMark/>
          </w:tcPr>
          <w:p w14:paraId="38D764C7" w14:textId="77777777" w:rsidR="00EC36D7" w:rsidRPr="00FB0B78" w:rsidRDefault="00EC36D7" w:rsidP="00736C06">
            <w:pPr>
              <w:spacing w:after="0" w:line="240" w:lineRule="auto"/>
              <w:rPr>
                <w:rFonts w:ascii="Times New Roman" w:eastAsia="Times New Roman" w:hAnsi="Times New Roman" w:cs="Times New Roman"/>
                <w:b/>
                <w:color w:val="000000"/>
                <w:sz w:val="24"/>
                <w:szCs w:val="24"/>
                <w:lang w:eastAsia="tr-TR"/>
              </w:rPr>
            </w:pPr>
            <w:r w:rsidRPr="00FB0B78">
              <w:rPr>
                <w:rFonts w:ascii="Times New Roman" w:eastAsia="Times New Roman" w:hAnsi="Times New Roman" w:cs="Times New Roman"/>
                <w:b/>
                <w:color w:val="000000"/>
                <w:sz w:val="24"/>
                <w:szCs w:val="24"/>
                <w:lang w:eastAsia="tr-TR"/>
              </w:rPr>
              <w:t> </w:t>
            </w:r>
          </w:p>
          <w:p w14:paraId="3A4207DA" w14:textId="77777777" w:rsidR="00EC36D7" w:rsidRPr="00FB0B78" w:rsidRDefault="00EC36D7" w:rsidP="00736C06">
            <w:pPr>
              <w:spacing w:after="0" w:line="240" w:lineRule="auto"/>
              <w:rPr>
                <w:rFonts w:ascii="Times New Roman" w:eastAsia="Times New Roman" w:hAnsi="Times New Roman" w:cs="Times New Roman"/>
                <w:b/>
                <w:color w:val="000000"/>
                <w:sz w:val="24"/>
                <w:szCs w:val="24"/>
                <w:lang w:eastAsia="tr-TR"/>
              </w:rPr>
            </w:pPr>
            <w:r w:rsidRPr="00FB0B78">
              <w:rPr>
                <w:rFonts w:ascii="Times New Roman" w:eastAsia="Times New Roman" w:hAnsi="Times New Roman" w:cs="Times New Roman"/>
                <w:b/>
                <w:color w:val="000000"/>
                <w:sz w:val="24"/>
                <w:szCs w:val="24"/>
                <w:lang w:eastAsia="tr-TR"/>
              </w:rPr>
              <w:t>Değişken</w:t>
            </w:r>
          </w:p>
        </w:tc>
        <w:tc>
          <w:tcPr>
            <w:tcW w:w="4387" w:type="dxa"/>
            <w:gridSpan w:val="2"/>
            <w:tcBorders>
              <w:top w:val="single" w:sz="4" w:space="0" w:color="auto"/>
              <w:bottom w:val="single" w:sz="4" w:space="0" w:color="auto"/>
            </w:tcBorders>
            <w:shd w:val="clear" w:color="auto" w:fill="auto"/>
            <w:noWrap/>
            <w:vAlign w:val="center"/>
            <w:hideMark/>
          </w:tcPr>
          <w:p w14:paraId="1233FCB5" w14:textId="77777777" w:rsidR="00EC36D7" w:rsidRPr="00FB0B78"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FA553E" w14:paraId="3F7CD65A" w14:textId="77777777" w:rsidTr="003C622A">
        <w:trPr>
          <w:trHeight w:val="234"/>
        </w:trPr>
        <w:tc>
          <w:tcPr>
            <w:tcW w:w="4168" w:type="dxa"/>
            <w:vMerge/>
            <w:tcBorders>
              <w:top w:val="single" w:sz="4" w:space="0" w:color="auto"/>
              <w:bottom w:val="single" w:sz="4" w:space="0" w:color="auto"/>
            </w:tcBorders>
            <w:shd w:val="clear" w:color="auto" w:fill="auto"/>
            <w:noWrap/>
            <w:vAlign w:val="center"/>
            <w:hideMark/>
          </w:tcPr>
          <w:p w14:paraId="114C1127"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2490" w:type="dxa"/>
            <w:tcBorders>
              <w:top w:val="single" w:sz="4" w:space="0" w:color="auto"/>
              <w:bottom w:val="single" w:sz="4" w:space="0" w:color="auto"/>
            </w:tcBorders>
            <w:shd w:val="clear" w:color="auto" w:fill="auto"/>
            <w:noWrap/>
            <w:vAlign w:val="center"/>
            <w:hideMark/>
          </w:tcPr>
          <w:p w14:paraId="2E3ABF8A"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Var</w:t>
            </w:r>
          </w:p>
          <w:p w14:paraId="1ED2D7B8" w14:textId="77777777" w:rsidR="00EC36D7" w:rsidRPr="000C4F78" w:rsidRDefault="00EE5BDE"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896" w:type="dxa"/>
            <w:tcBorders>
              <w:top w:val="single" w:sz="4" w:space="0" w:color="auto"/>
              <w:bottom w:val="single" w:sz="4" w:space="0" w:color="auto"/>
            </w:tcBorders>
            <w:shd w:val="clear" w:color="auto" w:fill="auto"/>
            <w:noWrap/>
            <w:vAlign w:val="center"/>
            <w:hideMark/>
          </w:tcPr>
          <w:p w14:paraId="19AA655E"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38FF917A" w14:textId="77777777" w:rsidR="00EC36D7" w:rsidRPr="000C4F78" w:rsidRDefault="00E736C8"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FA553E" w14:paraId="7A83B197" w14:textId="77777777" w:rsidTr="003C622A">
        <w:trPr>
          <w:trHeight w:val="234"/>
        </w:trPr>
        <w:tc>
          <w:tcPr>
            <w:tcW w:w="4168" w:type="dxa"/>
            <w:tcBorders>
              <w:top w:val="single" w:sz="4" w:space="0" w:color="auto"/>
            </w:tcBorders>
            <w:shd w:val="clear" w:color="auto" w:fill="auto"/>
            <w:noWrap/>
            <w:vAlign w:val="bottom"/>
            <w:hideMark/>
          </w:tcPr>
          <w:p w14:paraId="33381D27"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Kullanım amacı</w:t>
            </w:r>
          </w:p>
        </w:tc>
        <w:tc>
          <w:tcPr>
            <w:tcW w:w="2490" w:type="dxa"/>
            <w:tcBorders>
              <w:top w:val="single" w:sz="4" w:space="0" w:color="auto"/>
            </w:tcBorders>
            <w:shd w:val="clear" w:color="auto" w:fill="auto"/>
            <w:noWrap/>
            <w:vAlign w:val="bottom"/>
            <w:hideMark/>
          </w:tcPr>
          <w:p w14:paraId="0AC32E93"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40</w:t>
            </w:r>
          </w:p>
        </w:tc>
        <w:tc>
          <w:tcPr>
            <w:tcW w:w="1896" w:type="dxa"/>
            <w:tcBorders>
              <w:top w:val="single" w:sz="4" w:space="0" w:color="auto"/>
            </w:tcBorders>
            <w:shd w:val="clear" w:color="auto" w:fill="auto"/>
            <w:noWrap/>
            <w:vAlign w:val="bottom"/>
            <w:hideMark/>
          </w:tcPr>
          <w:p w14:paraId="7CDE62DD"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2</w:t>
            </w:r>
          </w:p>
        </w:tc>
      </w:tr>
      <w:tr w:rsidR="00EC36D7" w:rsidRPr="00FA553E" w14:paraId="3AFD8BE5" w14:textId="77777777" w:rsidTr="003C622A">
        <w:trPr>
          <w:trHeight w:val="234"/>
        </w:trPr>
        <w:tc>
          <w:tcPr>
            <w:tcW w:w="4168" w:type="dxa"/>
            <w:shd w:val="clear" w:color="auto" w:fill="auto"/>
            <w:noWrap/>
            <w:vAlign w:val="bottom"/>
            <w:hideMark/>
          </w:tcPr>
          <w:p w14:paraId="2940F10E"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Kullanım sıklığı</w:t>
            </w:r>
          </w:p>
        </w:tc>
        <w:tc>
          <w:tcPr>
            <w:tcW w:w="2490" w:type="dxa"/>
            <w:shd w:val="clear" w:color="auto" w:fill="auto"/>
            <w:noWrap/>
            <w:vAlign w:val="bottom"/>
            <w:hideMark/>
          </w:tcPr>
          <w:p w14:paraId="3B6C8206"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1</w:t>
            </w:r>
          </w:p>
        </w:tc>
        <w:tc>
          <w:tcPr>
            <w:tcW w:w="1896" w:type="dxa"/>
            <w:shd w:val="clear" w:color="auto" w:fill="auto"/>
            <w:noWrap/>
            <w:vAlign w:val="bottom"/>
            <w:hideMark/>
          </w:tcPr>
          <w:p w14:paraId="4CC4F526"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0</w:t>
            </w:r>
          </w:p>
        </w:tc>
      </w:tr>
      <w:tr w:rsidR="00EC36D7" w:rsidRPr="00FA553E" w14:paraId="69C21AB6" w14:textId="77777777" w:rsidTr="003C622A">
        <w:trPr>
          <w:trHeight w:val="234"/>
        </w:trPr>
        <w:tc>
          <w:tcPr>
            <w:tcW w:w="4168" w:type="dxa"/>
            <w:tcBorders>
              <w:bottom w:val="single" w:sz="4" w:space="0" w:color="auto"/>
            </w:tcBorders>
            <w:shd w:val="clear" w:color="auto" w:fill="auto"/>
            <w:noWrap/>
            <w:vAlign w:val="bottom"/>
            <w:hideMark/>
          </w:tcPr>
          <w:p w14:paraId="2BECA8E8" w14:textId="77777777" w:rsidR="00EC36D7" w:rsidRPr="00FB0B78" w:rsidRDefault="00EC36D7" w:rsidP="00736C06">
            <w:pPr>
              <w:spacing w:after="0" w:line="240" w:lineRule="auto"/>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Kullanım süresi</w:t>
            </w:r>
          </w:p>
        </w:tc>
        <w:tc>
          <w:tcPr>
            <w:tcW w:w="2490" w:type="dxa"/>
            <w:tcBorders>
              <w:bottom w:val="single" w:sz="4" w:space="0" w:color="auto"/>
            </w:tcBorders>
            <w:shd w:val="clear" w:color="auto" w:fill="auto"/>
            <w:noWrap/>
            <w:vAlign w:val="bottom"/>
            <w:hideMark/>
          </w:tcPr>
          <w:p w14:paraId="3118A885"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85</w:t>
            </w:r>
          </w:p>
        </w:tc>
        <w:tc>
          <w:tcPr>
            <w:tcW w:w="1896" w:type="dxa"/>
            <w:tcBorders>
              <w:bottom w:val="single" w:sz="4" w:space="0" w:color="auto"/>
            </w:tcBorders>
            <w:shd w:val="clear" w:color="auto" w:fill="auto"/>
            <w:noWrap/>
            <w:vAlign w:val="bottom"/>
            <w:hideMark/>
          </w:tcPr>
          <w:p w14:paraId="1A05C0CC" w14:textId="77777777" w:rsidR="00EC36D7" w:rsidRPr="00FB0B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FB0B78">
              <w:rPr>
                <w:rFonts w:ascii="Times New Roman" w:eastAsia="Times New Roman" w:hAnsi="Times New Roman" w:cs="Times New Roman"/>
                <w:color w:val="000000"/>
                <w:sz w:val="24"/>
                <w:szCs w:val="24"/>
                <w:lang w:eastAsia="tr-TR"/>
              </w:rPr>
              <w:t>4</w:t>
            </w:r>
          </w:p>
        </w:tc>
      </w:tr>
    </w:tbl>
    <w:p w14:paraId="5687B8B1" w14:textId="77777777" w:rsidR="006C2394" w:rsidRPr="00FA553E" w:rsidRDefault="006C2394" w:rsidP="006C2394">
      <w:pPr>
        <w:pStyle w:val="Default"/>
        <w:spacing w:after="120" w:line="360" w:lineRule="auto"/>
        <w:jc w:val="both"/>
        <w:rPr>
          <w:color w:val="auto"/>
        </w:rPr>
      </w:pPr>
    </w:p>
    <w:p w14:paraId="2FC552D1" w14:textId="77777777" w:rsidR="00EC36D7" w:rsidRPr="00FB0B78" w:rsidRDefault="007E2674" w:rsidP="00FB0B78">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Tablo 4.</w:t>
      </w:r>
      <w:r w:rsidR="00FA553E" w:rsidRPr="00FB0B78">
        <w:rPr>
          <w:rFonts w:ascii="Times New Roman" w:hAnsi="Times New Roman" w:cs="Times New Roman"/>
          <w:sz w:val="24"/>
          <w:szCs w:val="24"/>
        </w:rPr>
        <w:t>10</w:t>
      </w:r>
      <w:r w:rsidR="009100DD">
        <w:rPr>
          <w:rFonts w:ascii="Times New Roman" w:hAnsi="Times New Roman" w:cs="Times New Roman"/>
          <w:sz w:val="24"/>
          <w:szCs w:val="24"/>
        </w:rPr>
        <w:t xml:space="preserve"> </w:t>
      </w:r>
      <w:r w:rsidR="00EC36D7" w:rsidRPr="00FB0B78">
        <w:rPr>
          <w:rFonts w:ascii="Times New Roman" w:hAnsi="Times New Roman" w:cs="Times New Roman"/>
          <w:sz w:val="24"/>
          <w:szCs w:val="24"/>
        </w:rPr>
        <w:t>incelendiğinde</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dijital araçları kullanma amacı, sıklığı ve süresinin bağımlılıkla ilişki önemli faktörler olduğu görülmektedir. Kullanım amacı 40 araştırmada anlamlı 2 araştırmada anlamsız, kullanım sıklığı 1 araştırmada anlamlı, kullanım süresi ise 85 araştırmada anlamlı 4 araştırmada ise anlamsız bulunmuştur. Sonuç olarak</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dijital araç kullanım süresi ve amacının dijital bağımlılıkla doğrudan ilişkili değişkenler olduğu söylenebilir.</w:t>
      </w:r>
    </w:p>
    <w:p w14:paraId="4006E0B6"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t>Okulla ilgili faktörler</w:t>
      </w:r>
    </w:p>
    <w:p w14:paraId="62E77637" w14:textId="77777777" w:rsidR="00EC36D7" w:rsidRPr="00FB0B78"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Araştırmalarda</w:t>
      </w:r>
      <w:r w:rsidR="00EE5BDE">
        <w:rPr>
          <w:rFonts w:ascii="Times New Roman" w:hAnsi="Times New Roman" w:cs="Times New Roman"/>
          <w:sz w:val="24"/>
          <w:szCs w:val="24"/>
        </w:rPr>
        <w:t>, dijital bağımlılığı etkiley</w:t>
      </w:r>
      <w:r w:rsidRPr="00FB0B78">
        <w:rPr>
          <w:rFonts w:ascii="Times New Roman" w:hAnsi="Times New Roman" w:cs="Times New Roman"/>
          <w:sz w:val="24"/>
          <w:szCs w:val="24"/>
        </w:rPr>
        <w:t>en okulla ilgili değişkenler de incelenmiştir. Bu değişenler okulla ilgili faktörler teması altında bir araya getirilmiştir. Araştırma sonuç</w:t>
      </w:r>
      <w:r w:rsidR="007E2674">
        <w:rPr>
          <w:rFonts w:ascii="Times New Roman" w:hAnsi="Times New Roman" w:cs="Times New Roman"/>
          <w:sz w:val="24"/>
          <w:szCs w:val="24"/>
        </w:rPr>
        <w:t>larına ilişkin bulgular Tablo 4.11’</w:t>
      </w:r>
      <w:r w:rsidRPr="00FB0B78">
        <w:rPr>
          <w:rFonts w:ascii="Times New Roman" w:hAnsi="Times New Roman" w:cs="Times New Roman"/>
          <w:sz w:val="24"/>
          <w:szCs w:val="24"/>
        </w:rPr>
        <w:t>de sunulmuştur.</w:t>
      </w:r>
    </w:p>
    <w:p w14:paraId="64AEFC7C" w14:textId="77777777" w:rsidR="00EC36D7" w:rsidRPr="00BA445A" w:rsidRDefault="007E2674" w:rsidP="00FB0B78">
      <w:pPr>
        <w:pStyle w:val="TABLO"/>
        <w:rPr>
          <w:b w:val="0"/>
          <w:spacing w:val="-2"/>
        </w:rPr>
      </w:pPr>
      <w:bookmarkStart w:id="63" w:name="_Toc91530817"/>
      <w:bookmarkStart w:id="64" w:name="_Toc92813439"/>
      <w:r w:rsidRPr="00BA445A">
        <w:rPr>
          <w:spacing w:val="-2"/>
        </w:rPr>
        <w:t>Tablo 4.</w:t>
      </w:r>
      <w:r w:rsidR="00FA553E" w:rsidRPr="00BA445A">
        <w:rPr>
          <w:spacing w:val="-2"/>
        </w:rPr>
        <w:t>11.</w:t>
      </w:r>
      <w:r w:rsidR="00EE5BDE">
        <w:rPr>
          <w:spacing w:val="-2"/>
        </w:rPr>
        <w:t xml:space="preserve"> </w:t>
      </w:r>
      <w:r w:rsidR="00EC36D7" w:rsidRPr="00BA445A">
        <w:rPr>
          <w:b w:val="0"/>
          <w:spacing w:val="-2"/>
        </w:rPr>
        <w:t>Dijital bağımlılığı etkileyen okul</w:t>
      </w:r>
      <w:r w:rsidR="00386507">
        <w:rPr>
          <w:b w:val="0"/>
          <w:spacing w:val="-2"/>
        </w:rPr>
        <w:t>l</w:t>
      </w:r>
      <w:r w:rsidR="00EC36D7" w:rsidRPr="00BA445A">
        <w:rPr>
          <w:b w:val="0"/>
          <w:spacing w:val="-2"/>
        </w:rPr>
        <w:t>a ilgili faktörlere ilişkin araştırma sonuçları</w:t>
      </w:r>
      <w:bookmarkEnd w:id="63"/>
      <w:bookmarkEnd w:id="64"/>
    </w:p>
    <w:tbl>
      <w:tblPr>
        <w:tblW w:w="8370" w:type="dxa"/>
        <w:tblInd w:w="70" w:type="dxa"/>
        <w:tblCellMar>
          <w:left w:w="70" w:type="dxa"/>
          <w:right w:w="70" w:type="dxa"/>
        </w:tblCellMar>
        <w:tblLook w:val="04A0" w:firstRow="1" w:lastRow="0" w:firstColumn="1" w:lastColumn="0" w:noHBand="0" w:noVBand="1"/>
      </w:tblPr>
      <w:tblGrid>
        <w:gridCol w:w="4449"/>
        <w:gridCol w:w="1697"/>
        <w:gridCol w:w="2224"/>
      </w:tblGrid>
      <w:tr w:rsidR="00EC36D7" w:rsidRPr="008F1CF0" w14:paraId="593D5CFC" w14:textId="77777777" w:rsidTr="001C4A98">
        <w:trPr>
          <w:trHeight w:val="181"/>
        </w:trPr>
        <w:tc>
          <w:tcPr>
            <w:tcW w:w="4449" w:type="dxa"/>
            <w:vMerge w:val="restart"/>
            <w:tcBorders>
              <w:top w:val="single" w:sz="4" w:space="0" w:color="auto"/>
              <w:bottom w:val="single" w:sz="4" w:space="0" w:color="auto"/>
            </w:tcBorders>
            <w:shd w:val="clear" w:color="auto" w:fill="auto"/>
            <w:noWrap/>
            <w:vAlign w:val="center"/>
            <w:hideMark/>
          </w:tcPr>
          <w:p w14:paraId="28191F74" w14:textId="77777777" w:rsidR="00EC36D7" w:rsidRPr="000C4F78" w:rsidRDefault="00EC36D7" w:rsidP="00736C06">
            <w:pPr>
              <w:spacing w:after="0" w:line="240" w:lineRule="auto"/>
              <w:rPr>
                <w:rFonts w:ascii="Times New Roman" w:eastAsia="Times New Roman" w:hAnsi="Times New Roman" w:cs="Times New Roman"/>
                <w:b/>
                <w:color w:val="000000"/>
                <w:sz w:val="24"/>
                <w:szCs w:val="24"/>
                <w:lang w:eastAsia="tr-TR"/>
              </w:rPr>
            </w:pPr>
            <w:r w:rsidRPr="000C4F78">
              <w:rPr>
                <w:rFonts w:ascii="Times New Roman" w:eastAsia="Times New Roman" w:hAnsi="Times New Roman" w:cs="Times New Roman"/>
                <w:b/>
                <w:color w:val="000000"/>
                <w:sz w:val="24"/>
                <w:szCs w:val="24"/>
                <w:lang w:eastAsia="tr-TR"/>
              </w:rPr>
              <w:t> </w:t>
            </w:r>
          </w:p>
          <w:p w14:paraId="66D86906" w14:textId="77777777" w:rsidR="00EC36D7" w:rsidRPr="000C4F78" w:rsidRDefault="00EC36D7" w:rsidP="00736C06">
            <w:pPr>
              <w:spacing w:after="0" w:line="240" w:lineRule="auto"/>
              <w:rPr>
                <w:rFonts w:ascii="Times New Roman" w:eastAsia="Times New Roman" w:hAnsi="Times New Roman" w:cs="Times New Roman"/>
                <w:b/>
                <w:color w:val="000000"/>
                <w:sz w:val="24"/>
                <w:szCs w:val="24"/>
                <w:lang w:eastAsia="tr-TR"/>
              </w:rPr>
            </w:pPr>
            <w:r w:rsidRPr="000C4F78">
              <w:rPr>
                <w:rFonts w:ascii="Times New Roman" w:eastAsia="Times New Roman" w:hAnsi="Times New Roman" w:cs="Times New Roman"/>
                <w:b/>
                <w:color w:val="000000"/>
                <w:sz w:val="24"/>
                <w:szCs w:val="24"/>
                <w:lang w:eastAsia="tr-TR"/>
              </w:rPr>
              <w:t>Değişken</w:t>
            </w:r>
          </w:p>
        </w:tc>
        <w:tc>
          <w:tcPr>
            <w:tcW w:w="3921" w:type="dxa"/>
            <w:gridSpan w:val="2"/>
            <w:tcBorders>
              <w:top w:val="single" w:sz="4" w:space="0" w:color="auto"/>
              <w:bottom w:val="single" w:sz="4" w:space="0" w:color="auto"/>
            </w:tcBorders>
            <w:shd w:val="clear" w:color="auto" w:fill="auto"/>
            <w:noWrap/>
            <w:vAlign w:val="center"/>
            <w:hideMark/>
          </w:tcPr>
          <w:p w14:paraId="1741FAC0" w14:textId="77777777" w:rsidR="00EC36D7" w:rsidRPr="000C4F78" w:rsidRDefault="00BA445A" w:rsidP="00BA445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Anlamlı ilişki/ etki</w:t>
            </w:r>
          </w:p>
        </w:tc>
      </w:tr>
      <w:tr w:rsidR="00EC36D7" w:rsidRPr="008F1CF0" w14:paraId="70FE31BA" w14:textId="77777777" w:rsidTr="001C4A98">
        <w:trPr>
          <w:trHeight w:val="263"/>
        </w:trPr>
        <w:tc>
          <w:tcPr>
            <w:tcW w:w="4449" w:type="dxa"/>
            <w:vMerge/>
            <w:tcBorders>
              <w:top w:val="single" w:sz="4" w:space="0" w:color="auto"/>
              <w:bottom w:val="single" w:sz="4" w:space="0" w:color="auto"/>
            </w:tcBorders>
            <w:shd w:val="clear" w:color="auto" w:fill="auto"/>
            <w:noWrap/>
            <w:vAlign w:val="center"/>
            <w:hideMark/>
          </w:tcPr>
          <w:p w14:paraId="22250318"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697" w:type="dxa"/>
            <w:tcBorders>
              <w:top w:val="single" w:sz="4" w:space="0" w:color="auto"/>
              <w:bottom w:val="single" w:sz="4" w:space="0" w:color="auto"/>
            </w:tcBorders>
            <w:shd w:val="clear" w:color="auto" w:fill="auto"/>
            <w:noWrap/>
            <w:vAlign w:val="center"/>
            <w:hideMark/>
          </w:tcPr>
          <w:p w14:paraId="00F47781"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 xml:space="preserve">Var </w:t>
            </w:r>
          </w:p>
          <w:p w14:paraId="3D9943CA"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2224" w:type="dxa"/>
            <w:tcBorders>
              <w:top w:val="single" w:sz="4" w:space="0" w:color="auto"/>
              <w:bottom w:val="single" w:sz="4" w:space="0" w:color="auto"/>
            </w:tcBorders>
            <w:shd w:val="clear" w:color="auto" w:fill="auto"/>
            <w:noWrap/>
            <w:vAlign w:val="center"/>
            <w:hideMark/>
          </w:tcPr>
          <w:p w14:paraId="3BCA7181"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60712DFD" w14:textId="77777777" w:rsidR="00EC36D7" w:rsidRPr="000C4F78"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8F1CF0" w14:paraId="31D36AB3" w14:textId="77777777" w:rsidTr="001C4A98">
        <w:trPr>
          <w:trHeight w:val="263"/>
        </w:trPr>
        <w:tc>
          <w:tcPr>
            <w:tcW w:w="4449" w:type="dxa"/>
            <w:tcBorders>
              <w:top w:val="single" w:sz="4" w:space="0" w:color="auto"/>
            </w:tcBorders>
            <w:shd w:val="clear" w:color="auto" w:fill="auto"/>
            <w:noWrap/>
            <w:vAlign w:val="bottom"/>
            <w:hideMark/>
          </w:tcPr>
          <w:p w14:paraId="62C69F35"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Okul kademesi</w:t>
            </w:r>
          </w:p>
        </w:tc>
        <w:tc>
          <w:tcPr>
            <w:tcW w:w="1697" w:type="dxa"/>
            <w:tcBorders>
              <w:top w:val="single" w:sz="4" w:space="0" w:color="auto"/>
            </w:tcBorders>
            <w:shd w:val="clear" w:color="auto" w:fill="auto"/>
            <w:noWrap/>
            <w:vAlign w:val="bottom"/>
            <w:hideMark/>
          </w:tcPr>
          <w:p w14:paraId="78D6B128"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2</w:t>
            </w:r>
          </w:p>
        </w:tc>
        <w:tc>
          <w:tcPr>
            <w:tcW w:w="2224" w:type="dxa"/>
            <w:tcBorders>
              <w:top w:val="single" w:sz="4" w:space="0" w:color="auto"/>
            </w:tcBorders>
            <w:shd w:val="clear" w:color="auto" w:fill="auto"/>
            <w:noWrap/>
            <w:vAlign w:val="bottom"/>
            <w:hideMark/>
          </w:tcPr>
          <w:p w14:paraId="5F5743DD"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r>
      <w:tr w:rsidR="00EC36D7" w:rsidRPr="008F1CF0" w14:paraId="4DE35F9D" w14:textId="77777777" w:rsidTr="001C4A98">
        <w:trPr>
          <w:trHeight w:val="263"/>
        </w:trPr>
        <w:tc>
          <w:tcPr>
            <w:tcW w:w="4449" w:type="dxa"/>
            <w:shd w:val="clear" w:color="auto" w:fill="auto"/>
            <w:noWrap/>
            <w:vAlign w:val="bottom"/>
            <w:hideMark/>
          </w:tcPr>
          <w:p w14:paraId="16B120B5"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Okul türü</w:t>
            </w:r>
          </w:p>
        </w:tc>
        <w:tc>
          <w:tcPr>
            <w:tcW w:w="1697" w:type="dxa"/>
            <w:shd w:val="clear" w:color="auto" w:fill="auto"/>
            <w:noWrap/>
            <w:vAlign w:val="bottom"/>
            <w:hideMark/>
          </w:tcPr>
          <w:p w14:paraId="244084C4"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27</w:t>
            </w:r>
          </w:p>
        </w:tc>
        <w:tc>
          <w:tcPr>
            <w:tcW w:w="2224" w:type="dxa"/>
            <w:shd w:val="clear" w:color="auto" w:fill="auto"/>
            <w:noWrap/>
            <w:vAlign w:val="bottom"/>
            <w:hideMark/>
          </w:tcPr>
          <w:p w14:paraId="5A3211D8"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26</w:t>
            </w:r>
          </w:p>
        </w:tc>
      </w:tr>
      <w:tr w:rsidR="00EC36D7" w:rsidRPr="008F1CF0" w14:paraId="765CDD26" w14:textId="77777777" w:rsidTr="001C4A98">
        <w:trPr>
          <w:trHeight w:val="263"/>
        </w:trPr>
        <w:tc>
          <w:tcPr>
            <w:tcW w:w="4449" w:type="dxa"/>
            <w:shd w:val="clear" w:color="auto" w:fill="auto"/>
            <w:noWrap/>
            <w:vAlign w:val="bottom"/>
            <w:hideMark/>
          </w:tcPr>
          <w:p w14:paraId="26D7E334"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Sınıf düzeyi</w:t>
            </w:r>
          </w:p>
        </w:tc>
        <w:tc>
          <w:tcPr>
            <w:tcW w:w="1697" w:type="dxa"/>
            <w:shd w:val="clear" w:color="auto" w:fill="auto"/>
            <w:noWrap/>
            <w:vAlign w:val="bottom"/>
            <w:hideMark/>
          </w:tcPr>
          <w:p w14:paraId="4333FB36"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42</w:t>
            </w:r>
          </w:p>
        </w:tc>
        <w:tc>
          <w:tcPr>
            <w:tcW w:w="2224" w:type="dxa"/>
            <w:shd w:val="clear" w:color="auto" w:fill="auto"/>
            <w:noWrap/>
            <w:vAlign w:val="bottom"/>
            <w:hideMark/>
          </w:tcPr>
          <w:p w14:paraId="3C391EBC"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59</w:t>
            </w:r>
          </w:p>
        </w:tc>
      </w:tr>
      <w:tr w:rsidR="00EC36D7" w:rsidRPr="008F1CF0" w14:paraId="31F7BE41" w14:textId="77777777" w:rsidTr="001C4A98">
        <w:trPr>
          <w:trHeight w:val="263"/>
        </w:trPr>
        <w:tc>
          <w:tcPr>
            <w:tcW w:w="4449" w:type="dxa"/>
            <w:shd w:val="clear" w:color="auto" w:fill="auto"/>
            <w:noWrap/>
            <w:vAlign w:val="bottom"/>
            <w:hideMark/>
          </w:tcPr>
          <w:p w14:paraId="639CE640"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Sınıf tekrarı durumu</w:t>
            </w:r>
          </w:p>
        </w:tc>
        <w:tc>
          <w:tcPr>
            <w:tcW w:w="1697" w:type="dxa"/>
            <w:shd w:val="clear" w:color="auto" w:fill="auto"/>
            <w:noWrap/>
            <w:vAlign w:val="bottom"/>
            <w:hideMark/>
          </w:tcPr>
          <w:p w14:paraId="153A1160"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c>
          <w:tcPr>
            <w:tcW w:w="2224" w:type="dxa"/>
            <w:shd w:val="clear" w:color="auto" w:fill="auto"/>
            <w:noWrap/>
            <w:vAlign w:val="bottom"/>
            <w:hideMark/>
          </w:tcPr>
          <w:p w14:paraId="6FB94778"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8F1CF0" w14:paraId="0BC61763" w14:textId="77777777" w:rsidTr="001C4A98">
        <w:trPr>
          <w:trHeight w:val="263"/>
        </w:trPr>
        <w:tc>
          <w:tcPr>
            <w:tcW w:w="4449" w:type="dxa"/>
            <w:shd w:val="clear" w:color="auto" w:fill="auto"/>
            <w:noWrap/>
            <w:vAlign w:val="bottom"/>
            <w:hideMark/>
          </w:tcPr>
          <w:p w14:paraId="084AA09A"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Okul iklimi</w:t>
            </w:r>
          </w:p>
        </w:tc>
        <w:tc>
          <w:tcPr>
            <w:tcW w:w="1697" w:type="dxa"/>
            <w:shd w:val="clear" w:color="auto" w:fill="auto"/>
            <w:noWrap/>
            <w:vAlign w:val="bottom"/>
            <w:hideMark/>
          </w:tcPr>
          <w:p w14:paraId="31FFF762"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c>
          <w:tcPr>
            <w:tcW w:w="2224" w:type="dxa"/>
            <w:shd w:val="clear" w:color="auto" w:fill="auto"/>
            <w:noWrap/>
            <w:vAlign w:val="bottom"/>
            <w:hideMark/>
          </w:tcPr>
          <w:p w14:paraId="43C2305C"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8F1CF0" w14:paraId="2D3842B1" w14:textId="77777777" w:rsidTr="001C4A98">
        <w:trPr>
          <w:trHeight w:val="263"/>
        </w:trPr>
        <w:tc>
          <w:tcPr>
            <w:tcW w:w="4449" w:type="dxa"/>
            <w:shd w:val="clear" w:color="auto" w:fill="auto"/>
            <w:noWrap/>
            <w:vAlign w:val="bottom"/>
            <w:hideMark/>
          </w:tcPr>
          <w:p w14:paraId="497BDBE6"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Okul yeterliliği</w:t>
            </w:r>
          </w:p>
        </w:tc>
        <w:tc>
          <w:tcPr>
            <w:tcW w:w="1697" w:type="dxa"/>
            <w:shd w:val="clear" w:color="auto" w:fill="auto"/>
            <w:noWrap/>
            <w:vAlign w:val="bottom"/>
            <w:hideMark/>
          </w:tcPr>
          <w:p w14:paraId="2FAFE378"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c>
          <w:tcPr>
            <w:tcW w:w="2224" w:type="dxa"/>
            <w:shd w:val="clear" w:color="auto" w:fill="auto"/>
            <w:noWrap/>
            <w:vAlign w:val="bottom"/>
            <w:hideMark/>
          </w:tcPr>
          <w:p w14:paraId="09B62F11"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8F1CF0" w14:paraId="011DC872" w14:textId="77777777" w:rsidTr="001C4A98">
        <w:trPr>
          <w:trHeight w:val="263"/>
        </w:trPr>
        <w:tc>
          <w:tcPr>
            <w:tcW w:w="4449" w:type="dxa"/>
            <w:shd w:val="clear" w:color="auto" w:fill="auto"/>
            <w:noWrap/>
            <w:vAlign w:val="bottom"/>
            <w:hideMark/>
          </w:tcPr>
          <w:p w14:paraId="62635DE2"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Okula bağlanma</w:t>
            </w:r>
          </w:p>
        </w:tc>
        <w:tc>
          <w:tcPr>
            <w:tcW w:w="1697" w:type="dxa"/>
            <w:shd w:val="clear" w:color="auto" w:fill="auto"/>
            <w:noWrap/>
            <w:vAlign w:val="bottom"/>
            <w:hideMark/>
          </w:tcPr>
          <w:p w14:paraId="1915A249"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2</w:t>
            </w:r>
          </w:p>
        </w:tc>
        <w:tc>
          <w:tcPr>
            <w:tcW w:w="2224" w:type="dxa"/>
            <w:shd w:val="clear" w:color="auto" w:fill="auto"/>
            <w:noWrap/>
            <w:vAlign w:val="bottom"/>
            <w:hideMark/>
          </w:tcPr>
          <w:p w14:paraId="6DFF95AC"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r>
      <w:tr w:rsidR="00EC36D7" w:rsidRPr="008F1CF0" w14:paraId="1C4AC115" w14:textId="77777777" w:rsidTr="001C4A98">
        <w:trPr>
          <w:trHeight w:val="263"/>
        </w:trPr>
        <w:tc>
          <w:tcPr>
            <w:tcW w:w="4449" w:type="dxa"/>
            <w:shd w:val="clear" w:color="auto" w:fill="auto"/>
            <w:noWrap/>
            <w:vAlign w:val="bottom"/>
            <w:hideMark/>
          </w:tcPr>
          <w:p w14:paraId="6E9F72B0"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 xml:space="preserve">Öğretmen akademik katılımı </w:t>
            </w:r>
          </w:p>
        </w:tc>
        <w:tc>
          <w:tcPr>
            <w:tcW w:w="1697" w:type="dxa"/>
            <w:shd w:val="clear" w:color="auto" w:fill="auto"/>
            <w:noWrap/>
            <w:vAlign w:val="bottom"/>
            <w:hideMark/>
          </w:tcPr>
          <w:p w14:paraId="75FFA965"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c>
          <w:tcPr>
            <w:tcW w:w="2224" w:type="dxa"/>
            <w:shd w:val="clear" w:color="auto" w:fill="auto"/>
            <w:noWrap/>
            <w:vAlign w:val="bottom"/>
            <w:hideMark/>
          </w:tcPr>
          <w:p w14:paraId="6C127CCD"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8F1CF0" w14:paraId="37CA292B" w14:textId="77777777" w:rsidTr="001C4A98">
        <w:trPr>
          <w:trHeight w:val="263"/>
        </w:trPr>
        <w:tc>
          <w:tcPr>
            <w:tcW w:w="4449" w:type="dxa"/>
            <w:tcBorders>
              <w:bottom w:val="single" w:sz="4" w:space="0" w:color="auto"/>
            </w:tcBorders>
            <w:shd w:val="clear" w:color="auto" w:fill="auto"/>
            <w:noWrap/>
            <w:vAlign w:val="bottom"/>
            <w:hideMark/>
          </w:tcPr>
          <w:p w14:paraId="7ADDF8CC"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Disiplin cezası alma durumu</w:t>
            </w:r>
          </w:p>
        </w:tc>
        <w:tc>
          <w:tcPr>
            <w:tcW w:w="1697" w:type="dxa"/>
            <w:tcBorders>
              <w:bottom w:val="single" w:sz="4" w:space="0" w:color="auto"/>
            </w:tcBorders>
            <w:shd w:val="clear" w:color="auto" w:fill="auto"/>
            <w:noWrap/>
            <w:vAlign w:val="bottom"/>
            <w:hideMark/>
          </w:tcPr>
          <w:p w14:paraId="309EB6D3"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c>
          <w:tcPr>
            <w:tcW w:w="2224" w:type="dxa"/>
            <w:tcBorders>
              <w:bottom w:val="single" w:sz="4" w:space="0" w:color="auto"/>
            </w:tcBorders>
            <w:shd w:val="clear" w:color="auto" w:fill="auto"/>
            <w:noWrap/>
            <w:vAlign w:val="bottom"/>
            <w:hideMark/>
          </w:tcPr>
          <w:p w14:paraId="53D89B49"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bl>
    <w:p w14:paraId="619A34CE" w14:textId="77777777" w:rsidR="006C2394" w:rsidRDefault="006C2394" w:rsidP="006C2394">
      <w:pPr>
        <w:pStyle w:val="Default"/>
        <w:spacing w:after="120" w:line="360" w:lineRule="auto"/>
        <w:jc w:val="both"/>
        <w:rPr>
          <w:color w:val="auto"/>
        </w:rPr>
      </w:pPr>
    </w:p>
    <w:p w14:paraId="73E8A909" w14:textId="77777777" w:rsidR="00EC36D7" w:rsidRPr="00FB0B78" w:rsidRDefault="00FA553E"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lastRenderedPageBreak/>
        <w:t xml:space="preserve">Tablo </w:t>
      </w:r>
      <w:r w:rsidR="007E2674">
        <w:rPr>
          <w:rFonts w:ascii="Times New Roman" w:hAnsi="Times New Roman" w:cs="Times New Roman"/>
          <w:sz w:val="24"/>
          <w:szCs w:val="24"/>
        </w:rPr>
        <w:t>4.</w:t>
      </w:r>
      <w:r w:rsidRPr="00FB0B78">
        <w:rPr>
          <w:rFonts w:ascii="Times New Roman" w:hAnsi="Times New Roman" w:cs="Times New Roman"/>
          <w:sz w:val="24"/>
          <w:szCs w:val="24"/>
        </w:rPr>
        <w:t>11</w:t>
      </w:r>
      <w:r w:rsidR="009100DD">
        <w:rPr>
          <w:rFonts w:ascii="Times New Roman" w:hAnsi="Times New Roman" w:cs="Times New Roman"/>
          <w:sz w:val="24"/>
          <w:szCs w:val="24"/>
        </w:rPr>
        <w:t xml:space="preserve"> </w:t>
      </w:r>
      <w:r w:rsidR="00EC36D7" w:rsidRPr="00FB0B78">
        <w:rPr>
          <w:rFonts w:ascii="Times New Roman" w:hAnsi="Times New Roman" w:cs="Times New Roman"/>
          <w:sz w:val="24"/>
          <w:szCs w:val="24"/>
        </w:rPr>
        <w:t>incelendiğinde araştırmalarda daha çok okul türü ve sınıf düzeyi dijital bağımlılıkla ilişkili değişkenler olarak ele alınmıştır. Okul türü 27 araştırmada anlamlı 26 araştırmada anlamsız, sınıf düzeyi ise 42 araştırmada anlamlı 59 araştırmada ise anlamsız bulunmuştur. Araştırmalarda genel olarak</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meslek lisesi öğrencilerinin bağımlılık düzeyleri daha yü</w:t>
      </w:r>
      <w:r w:rsidR="00DE4B4B">
        <w:rPr>
          <w:rFonts w:ascii="Times New Roman" w:hAnsi="Times New Roman" w:cs="Times New Roman"/>
          <w:sz w:val="24"/>
          <w:szCs w:val="24"/>
        </w:rPr>
        <w:t>k</w:t>
      </w:r>
      <w:r w:rsidR="00EC36D7" w:rsidRPr="00FB0B78">
        <w:rPr>
          <w:rFonts w:ascii="Times New Roman" w:hAnsi="Times New Roman" w:cs="Times New Roman"/>
          <w:sz w:val="24"/>
          <w:szCs w:val="24"/>
        </w:rPr>
        <w:t>sek bulunurken</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sınıf düzeyi arttıkça bağımlılığın da artığı sonucuna ulaşılmıştır. Son olarak</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okul iklimi, okul yeterliği, okula bağlılık, öğretmen akademik katılımı ve disiplin cezası alma durumu da dijital bağımlılıkla ilişkili değişkenler olduğu sonucuna ulaşılmıştır.</w:t>
      </w:r>
    </w:p>
    <w:p w14:paraId="3FA9B52E" w14:textId="77777777" w:rsidR="00EC36D7" w:rsidRPr="00FB0B78" w:rsidRDefault="00EC36D7" w:rsidP="00FB0B78">
      <w:pPr>
        <w:spacing w:after="120" w:line="360" w:lineRule="auto"/>
        <w:ind w:firstLine="680"/>
        <w:jc w:val="both"/>
        <w:rPr>
          <w:rFonts w:ascii="Times New Roman" w:hAnsi="Times New Roman" w:cs="Times New Roman"/>
          <w:b/>
          <w:sz w:val="24"/>
          <w:szCs w:val="24"/>
        </w:rPr>
      </w:pPr>
      <w:r w:rsidRPr="00FB0B78">
        <w:rPr>
          <w:rFonts w:ascii="Times New Roman" w:hAnsi="Times New Roman" w:cs="Times New Roman"/>
          <w:b/>
          <w:sz w:val="24"/>
          <w:szCs w:val="24"/>
        </w:rPr>
        <w:t>Sosyal ağ</w:t>
      </w:r>
    </w:p>
    <w:p w14:paraId="6C9889BD" w14:textId="77777777" w:rsidR="00EC36D7" w:rsidRPr="00FB0B78"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Sosyal ağ teması kullanılan sosyal ağ sayısı ve türüyle ilişkili değişkenleri içeren temadır. Bu değişkenlere iliş</w:t>
      </w:r>
      <w:r w:rsidR="000564F8">
        <w:rPr>
          <w:rFonts w:ascii="Times New Roman" w:hAnsi="Times New Roman" w:cs="Times New Roman"/>
          <w:sz w:val="24"/>
          <w:szCs w:val="24"/>
        </w:rPr>
        <w:t>kin araştırma sonuçları Tablo 4.</w:t>
      </w:r>
      <w:r w:rsidR="00FA553E" w:rsidRPr="00FB0B78">
        <w:rPr>
          <w:rFonts w:ascii="Times New Roman" w:hAnsi="Times New Roman" w:cs="Times New Roman"/>
          <w:sz w:val="24"/>
          <w:szCs w:val="24"/>
        </w:rPr>
        <w:t>12’</w:t>
      </w:r>
      <w:r w:rsidRPr="00FB0B78">
        <w:rPr>
          <w:rFonts w:ascii="Times New Roman" w:hAnsi="Times New Roman" w:cs="Times New Roman"/>
          <w:sz w:val="24"/>
          <w:szCs w:val="24"/>
        </w:rPr>
        <w:t>de sunulmuştur.</w:t>
      </w:r>
    </w:p>
    <w:p w14:paraId="32E9044F" w14:textId="77777777" w:rsidR="00FA553E" w:rsidRPr="00BA445A" w:rsidRDefault="00FA553E" w:rsidP="00FB0B78">
      <w:pPr>
        <w:pStyle w:val="TABLO"/>
        <w:rPr>
          <w:b w:val="0"/>
        </w:rPr>
      </w:pPr>
      <w:bookmarkStart w:id="65" w:name="_Toc91530818"/>
      <w:bookmarkStart w:id="66" w:name="_Toc92813440"/>
      <w:r w:rsidRPr="00FB0B78">
        <w:t xml:space="preserve">Tablo </w:t>
      </w:r>
      <w:r w:rsidR="000564F8">
        <w:t>4.</w:t>
      </w:r>
      <w:r w:rsidRPr="00FB0B78">
        <w:t xml:space="preserve">12. </w:t>
      </w:r>
      <w:r w:rsidRPr="00BA445A">
        <w:rPr>
          <w:b w:val="0"/>
        </w:rPr>
        <w:t>Sosyal ağ teması</w:t>
      </w:r>
      <w:bookmarkEnd w:id="65"/>
      <w:bookmarkEnd w:id="66"/>
    </w:p>
    <w:tbl>
      <w:tblPr>
        <w:tblW w:w="8389" w:type="dxa"/>
        <w:tblInd w:w="-5" w:type="dxa"/>
        <w:tblCellMar>
          <w:left w:w="70" w:type="dxa"/>
          <w:right w:w="70" w:type="dxa"/>
        </w:tblCellMar>
        <w:tblLook w:val="04A0" w:firstRow="1" w:lastRow="0" w:firstColumn="1" w:lastColumn="0" w:noHBand="0" w:noVBand="1"/>
      </w:tblPr>
      <w:tblGrid>
        <w:gridCol w:w="5253"/>
        <w:gridCol w:w="1606"/>
        <w:gridCol w:w="1530"/>
      </w:tblGrid>
      <w:tr w:rsidR="00EC36D7" w:rsidRPr="006D7B04" w14:paraId="3EE2D0C2" w14:textId="77777777" w:rsidTr="003C622A">
        <w:trPr>
          <w:trHeight w:val="377"/>
        </w:trPr>
        <w:tc>
          <w:tcPr>
            <w:tcW w:w="5253" w:type="dxa"/>
            <w:vMerge w:val="restart"/>
            <w:tcBorders>
              <w:top w:val="single" w:sz="4" w:space="0" w:color="auto"/>
              <w:bottom w:val="single" w:sz="4" w:space="0" w:color="auto"/>
            </w:tcBorders>
            <w:shd w:val="clear" w:color="auto" w:fill="auto"/>
            <w:noWrap/>
            <w:vAlign w:val="center"/>
            <w:hideMark/>
          </w:tcPr>
          <w:p w14:paraId="30570CDD"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 </w:t>
            </w:r>
          </w:p>
          <w:p w14:paraId="16953CAD" w14:textId="77777777" w:rsidR="00EC36D7" w:rsidRPr="000C4F78" w:rsidRDefault="00EC36D7" w:rsidP="00736C06">
            <w:pPr>
              <w:spacing w:after="0" w:line="240" w:lineRule="auto"/>
              <w:rPr>
                <w:rFonts w:ascii="Times New Roman" w:eastAsia="Times New Roman" w:hAnsi="Times New Roman" w:cs="Times New Roman"/>
                <w:b/>
                <w:color w:val="000000"/>
                <w:sz w:val="24"/>
                <w:szCs w:val="24"/>
                <w:lang w:eastAsia="tr-TR"/>
              </w:rPr>
            </w:pPr>
            <w:r w:rsidRPr="000C4F78">
              <w:rPr>
                <w:rFonts w:ascii="Times New Roman" w:eastAsia="Times New Roman" w:hAnsi="Times New Roman" w:cs="Times New Roman"/>
                <w:b/>
                <w:color w:val="000000"/>
                <w:sz w:val="24"/>
                <w:szCs w:val="24"/>
                <w:lang w:eastAsia="tr-TR"/>
              </w:rPr>
              <w:t>Değişken</w:t>
            </w:r>
          </w:p>
        </w:tc>
        <w:tc>
          <w:tcPr>
            <w:tcW w:w="3136" w:type="dxa"/>
            <w:gridSpan w:val="2"/>
            <w:tcBorders>
              <w:top w:val="single" w:sz="4" w:space="0" w:color="auto"/>
              <w:bottom w:val="single" w:sz="4" w:space="0" w:color="auto"/>
            </w:tcBorders>
            <w:shd w:val="clear" w:color="auto" w:fill="auto"/>
            <w:noWrap/>
            <w:vAlign w:val="center"/>
            <w:hideMark/>
          </w:tcPr>
          <w:p w14:paraId="764569C6" w14:textId="77777777" w:rsidR="00EC36D7" w:rsidRPr="000C4F78"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0C4F78">
              <w:rPr>
                <w:rFonts w:ascii="Times New Roman" w:eastAsia="Times New Roman" w:hAnsi="Times New Roman" w:cs="Times New Roman"/>
                <w:b/>
                <w:bCs/>
                <w:color w:val="000000"/>
                <w:sz w:val="24"/>
                <w:szCs w:val="24"/>
                <w:lang w:eastAsia="tr-TR"/>
              </w:rPr>
              <w:t>Anlamlı ilişki/ etki</w:t>
            </w:r>
          </w:p>
          <w:p w14:paraId="5FF7C238" w14:textId="77777777" w:rsidR="00EC36D7" w:rsidRPr="000C4F78"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p>
        </w:tc>
      </w:tr>
      <w:tr w:rsidR="00EC36D7" w:rsidRPr="006D7B04" w14:paraId="5CA1475E" w14:textId="77777777" w:rsidTr="003C622A">
        <w:trPr>
          <w:trHeight w:val="201"/>
        </w:trPr>
        <w:tc>
          <w:tcPr>
            <w:tcW w:w="5253" w:type="dxa"/>
            <w:vMerge/>
            <w:tcBorders>
              <w:top w:val="single" w:sz="4" w:space="0" w:color="auto"/>
              <w:bottom w:val="single" w:sz="4" w:space="0" w:color="auto"/>
            </w:tcBorders>
            <w:shd w:val="clear" w:color="auto" w:fill="auto"/>
            <w:noWrap/>
            <w:vAlign w:val="center"/>
            <w:hideMark/>
          </w:tcPr>
          <w:p w14:paraId="1E6F8A54"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606" w:type="dxa"/>
            <w:tcBorders>
              <w:top w:val="single" w:sz="4" w:space="0" w:color="auto"/>
              <w:bottom w:val="single" w:sz="4" w:space="0" w:color="auto"/>
            </w:tcBorders>
            <w:shd w:val="clear" w:color="auto" w:fill="auto"/>
            <w:noWrap/>
            <w:vAlign w:val="center"/>
            <w:hideMark/>
          </w:tcPr>
          <w:p w14:paraId="381A88EA"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Var</w:t>
            </w:r>
          </w:p>
          <w:p w14:paraId="6D034F06" w14:textId="77777777" w:rsidR="00EC36D7" w:rsidRPr="000C4F78" w:rsidRDefault="000C4F78" w:rsidP="00736C06">
            <w:pPr>
              <w:spacing w:after="0" w:line="240" w:lineRule="auto"/>
              <w:jc w:val="center"/>
              <w:rPr>
                <w:rFonts w:ascii="Times New Roman" w:eastAsia="Times New Roman" w:hAnsi="Times New Roman" w:cs="Times New Roman"/>
                <w:b/>
                <w:bCs/>
                <w:iCs/>
                <w:color w:val="000000"/>
                <w:sz w:val="24"/>
                <w:szCs w:val="24"/>
                <w:lang w:eastAsia="tr-TR"/>
              </w:rPr>
            </w:pPr>
            <w:r>
              <w:rPr>
                <w:rFonts w:ascii="Times New Roman" w:eastAsia="Times New Roman" w:hAnsi="Times New Roman" w:cs="Times New Roman"/>
                <w:b/>
                <w:bCs/>
                <w:iCs/>
                <w:color w:val="000000"/>
                <w:sz w:val="24"/>
                <w:szCs w:val="24"/>
                <w:lang w:eastAsia="tr-TR"/>
              </w:rPr>
              <w:t>f</w:t>
            </w:r>
          </w:p>
        </w:tc>
        <w:tc>
          <w:tcPr>
            <w:tcW w:w="1530" w:type="dxa"/>
            <w:tcBorders>
              <w:top w:val="single" w:sz="4" w:space="0" w:color="auto"/>
              <w:bottom w:val="single" w:sz="4" w:space="0" w:color="auto"/>
            </w:tcBorders>
            <w:shd w:val="clear" w:color="auto" w:fill="auto"/>
            <w:noWrap/>
            <w:vAlign w:val="center"/>
            <w:hideMark/>
          </w:tcPr>
          <w:p w14:paraId="32FB871A"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767AB5E7" w14:textId="77777777" w:rsidR="00EC36D7" w:rsidRPr="000C4F78"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6D7B04" w14:paraId="5A266070" w14:textId="77777777" w:rsidTr="003C622A">
        <w:trPr>
          <w:trHeight w:val="201"/>
        </w:trPr>
        <w:tc>
          <w:tcPr>
            <w:tcW w:w="5253" w:type="dxa"/>
            <w:tcBorders>
              <w:top w:val="single" w:sz="4" w:space="0" w:color="auto"/>
            </w:tcBorders>
            <w:shd w:val="clear" w:color="auto" w:fill="auto"/>
            <w:noWrap/>
            <w:vAlign w:val="bottom"/>
            <w:hideMark/>
          </w:tcPr>
          <w:p w14:paraId="323BC315"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Kullanılan sosyal ağ</w:t>
            </w:r>
          </w:p>
        </w:tc>
        <w:tc>
          <w:tcPr>
            <w:tcW w:w="1606" w:type="dxa"/>
            <w:tcBorders>
              <w:top w:val="single" w:sz="4" w:space="0" w:color="auto"/>
            </w:tcBorders>
            <w:shd w:val="clear" w:color="auto" w:fill="auto"/>
            <w:noWrap/>
            <w:vAlign w:val="bottom"/>
            <w:hideMark/>
          </w:tcPr>
          <w:p w14:paraId="39B7BF9E"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3</w:t>
            </w:r>
          </w:p>
        </w:tc>
        <w:tc>
          <w:tcPr>
            <w:tcW w:w="1530" w:type="dxa"/>
            <w:tcBorders>
              <w:top w:val="single" w:sz="4" w:space="0" w:color="auto"/>
            </w:tcBorders>
            <w:shd w:val="clear" w:color="auto" w:fill="auto"/>
            <w:noWrap/>
            <w:vAlign w:val="bottom"/>
            <w:hideMark/>
          </w:tcPr>
          <w:p w14:paraId="593ED2B5"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6D7B04" w14:paraId="15A78ADC" w14:textId="77777777" w:rsidTr="003C622A">
        <w:trPr>
          <w:trHeight w:val="201"/>
        </w:trPr>
        <w:tc>
          <w:tcPr>
            <w:tcW w:w="5253" w:type="dxa"/>
            <w:shd w:val="clear" w:color="auto" w:fill="auto"/>
            <w:noWrap/>
            <w:vAlign w:val="bottom"/>
            <w:hideMark/>
          </w:tcPr>
          <w:p w14:paraId="0D4E9E1B"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Sosyal ağlarda takip edilen kişi sayısı</w:t>
            </w:r>
          </w:p>
        </w:tc>
        <w:tc>
          <w:tcPr>
            <w:tcW w:w="1606" w:type="dxa"/>
            <w:shd w:val="clear" w:color="auto" w:fill="auto"/>
            <w:noWrap/>
            <w:vAlign w:val="bottom"/>
            <w:hideMark/>
          </w:tcPr>
          <w:p w14:paraId="1C141720"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1</w:t>
            </w:r>
          </w:p>
        </w:tc>
        <w:tc>
          <w:tcPr>
            <w:tcW w:w="1530" w:type="dxa"/>
            <w:shd w:val="clear" w:color="auto" w:fill="auto"/>
            <w:noWrap/>
            <w:vAlign w:val="bottom"/>
            <w:hideMark/>
          </w:tcPr>
          <w:p w14:paraId="49C7EBA2"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6D7B04" w14:paraId="74B11F2E" w14:textId="77777777" w:rsidTr="003C622A">
        <w:trPr>
          <w:trHeight w:val="201"/>
        </w:trPr>
        <w:tc>
          <w:tcPr>
            <w:tcW w:w="5253" w:type="dxa"/>
            <w:shd w:val="clear" w:color="auto" w:fill="auto"/>
            <w:noWrap/>
            <w:vAlign w:val="bottom"/>
            <w:hideMark/>
          </w:tcPr>
          <w:p w14:paraId="5786C7B4"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Sosyal medya hesap sayısına göre</w:t>
            </w:r>
          </w:p>
        </w:tc>
        <w:tc>
          <w:tcPr>
            <w:tcW w:w="1606" w:type="dxa"/>
            <w:shd w:val="clear" w:color="auto" w:fill="auto"/>
            <w:noWrap/>
            <w:vAlign w:val="bottom"/>
            <w:hideMark/>
          </w:tcPr>
          <w:p w14:paraId="68A81D8E"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7</w:t>
            </w:r>
          </w:p>
        </w:tc>
        <w:tc>
          <w:tcPr>
            <w:tcW w:w="1530" w:type="dxa"/>
            <w:shd w:val="clear" w:color="auto" w:fill="auto"/>
            <w:noWrap/>
            <w:vAlign w:val="bottom"/>
            <w:hideMark/>
          </w:tcPr>
          <w:p w14:paraId="1482B046"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6D7B04" w14:paraId="50009482" w14:textId="77777777" w:rsidTr="003C622A">
        <w:trPr>
          <w:trHeight w:val="201"/>
        </w:trPr>
        <w:tc>
          <w:tcPr>
            <w:tcW w:w="5253" w:type="dxa"/>
            <w:shd w:val="clear" w:color="auto" w:fill="auto"/>
            <w:noWrap/>
            <w:vAlign w:val="bottom"/>
            <w:hideMark/>
          </w:tcPr>
          <w:p w14:paraId="4A0618ED"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Sosyal medya kullanım durumu</w:t>
            </w:r>
          </w:p>
        </w:tc>
        <w:tc>
          <w:tcPr>
            <w:tcW w:w="1606" w:type="dxa"/>
            <w:shd w:val="clear" w:color="auto" w:fill="auto"/>
            <w:noWrap/>
            <w:vAlign w:val="bottom"/>
            <w:hideMark/>
          </w:tcPr>
          <w:p w14:paraId="66F7279E"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7</w:t>
            </w:r>
          </w:p>
        </w:tc>
        <w:tc>
          <w:tcPr>
            <w:tcW w:w="1530" w:type="dxa"/>
            <w:shd w:val="clear" w:color="auto" w:fill="auto"/>
            <w:noWrap/>
            <w:vAlign w:val="bottom"/>
            <w:hideMark/>
          </w:tcPr>
          <w:p w14:paraId="32B7CB57"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r w:rsidR="00EC36D7" w:rsidRPr="006D7B04" w14:paraId="1898514A" w14:textId="77777777" w:rsidTr="003C622A">
        <w:trPr>
          <w:trHeight w:val="201"/>
        </w:trPr>
        <w:tc>
          <w:tcPr>
            <w:tcW w:w="5253" w:type="dxa"/>
            <w:tcBorders>
              <w:bottom w:val="single" w:sz="4" w:space="0" w:color="auto"/>
            </w:tcBorders>
            <w:shd w:val="clear" w:color="auto" w:fill="auto"/>
            <w:noWrap/>
            <w:vAlign w:val="bottom"/>
            <w:hideMark/>
          </w:tcPr>
          <w:p w14:paraId="414E1924" w14:textId="77777777" w:rsidR="00EC36D7" w:rsidRPr="000C4F78" w:rsidRDefault="00EC36D7" w:rsidP="00736C06">
            <w:pPr>
              <w:spacing w:after="0" w:line="240" w:lineRule="auto"/>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Sosyal medya kullanmaya başlama yılı</w:t>
            </w:r>
          </w:p>
        </w:tc>
        <w:tc>
          <w:tcPr>
            <w:tcW w:w="1606" w:type="dxa"/>
            <w:tcBorders>
              <w:bottom w:val="single" w:sz="4" w:space="0" w:color="auto"/>
            </w:tcBorders>
            <w:shd w:val="clear" w:color="auto" w:fill="auto"/>
            <w:noWrap/>
            <w:vAlign w:val="bottom"/>
            <w:hideMark/>
          </w:tcPr>
          <w:p w14:paraId="6C2752B7"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2</w:t>
            </w:r>
          </w:p>
        </w:tc>
        <w:tc>
          <w:tcPr>
            <w:tcW w:w="1530" w:type="dxa"/>
            <w:tcBorders>
              <w:bottom w:val="single" w:sz="4" w:space="0" w:color="auto"/>
            </w:tcBorders>
            <w:shd w:val="clear" w:color="auto" w:fill="auto"/>
            <w:noWrap/>
            <w:vAlign w:val="bottom"/>
            <w:hideMark/>
          </w:tcPr>
          <w:p w14:paraId="3B9D321D" w14:textId="77777777" w:rsidR="00EC36D7" w:rsidRPr="000C4F78"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0C4F78">
              <w:rPr>
                <w:rFonts w:ascii="Times New Roman" w:eastAsia="Times New Roman" w:hAnsi="Times New Roman" w:cs="Times New Roman"/>
                <w:color w:val="000000"/>
                <w:sz w:val="24"/>
                <w:szCs w:val="24"/>
                <w:lang w:eastAsia="tr-TR"/>
              </w:rPr>
              <w:t>0</w:t>
            </w:r>
          </w:p>
        </w:tc>
      </w:tr>
    </w:tbl>
    <w:p w14:paraId="267333B0" w14:textId="77777777" w:rsidR="00BA445A" w:rsidRDefault="00BA445A" w:rsidP="00FB0B78">
      <w:pPr>
        <w:spacing w:after="120" w:line="360" w:lineRule="auto"/>
        <w:ind w:firstLine="680"/>
        <w:jc w:val="both"/>
        <w:rPr>
          <w:rFonts w:ascii="Times New Roman" w:hAnsi="Times New Roman" w:cs="Times New Roman"/>
          <w:sz w:val="24"/>
          <w:szCs w:val="24"/>
        </w:rPr>
      </w:pPr>
    </w:p>
    <w:p w14:paraId="2C92BC6F" w14:textId="77777777" w:rsidR="00EC36D7" w:rsidRPr="00FB0B78" w:rsidRDefault="00FA553E"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 xml:space="preserve">Tablo </w:t>
      </w:r>
      <w:r w:rsidR="000564F8">
        <w:rPr>
          <w:rFonts w:ascii="Times New Roman" w:hAnsi="Times New Roman" w:cs="Times New Roman"/>
          <w:sz w:val="24"/>
          <w:szCs w:val="24"/>
        </w:rPr>
        <w:t>4.</w:t>
      </w:r>
      <w:r w:rsidRPr="00FB0B78">
        <w:rPr>
          <w:rFonts w:ascii="Times New Roman" w:hAnsi="Times New Roman" w:cs="Times New Roman"/>
          <w:sz w:val="24"/>
          <w:szCs w:val="24"/>
        </w:rPr>
        <w:t xml:space="preserve">12 </w:t>
      </w:r>
      <w:r w:rsidR="00EC36D7" w:rsidRPr="00FB0B78">
        <w:rPr>
          <w:rFonts w:ascii="Times New Roman" w:hAnsi="Times New Roman" w:cs="Times New Roman"/>
          <w:sz w:val="24"/>
          <w:szCs w:val="24"/>
        </w:rPr>
        <w:t>incelendiğinde</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sosyal ağa ilişkin araştırma sonuçlarının hepsinin anlamlı değişkenler olduğu görülmektedir. </w:t>
      </w:r>
      <w:proofErr w:type="spellStart"/>
      <w:r w:rsidR="00EC36D7" w:rsidRPr="00FB0B78">
        <w:rPr>
          <w:rFonts w:ascii="Times New Roman" w:hAnsi="Times New Roman" w:cs="Times New Roman"/>
          <w:sz w:val="24"/>
          <w:szCs w:val="24"/>
        </w:rPr>
        <w:t>Kulanılan</w:t>
      </w:r>
      <w:proofErr w:type="spellEnd"/>
      <w:r w:rsidR="00EC36D7" w:rsidRPr="00FB0B78">
        <w:rPr>
          <w:rFonts w:ascii="Times New Roman" w:hAnsi="Times New Roman" w:cs="Times New Roman"/>
          <w:sz w:val="24"/>
          <w:szCs w:val="24"/>
        </w:rPr>
        <w:t xml:space="preserve"> sosyal ağ türü, takip edilen kişi sayısı, sosyal medya hesap sayısı, kullanım durumu ve kullanmaya başlama yaşı dijital bağımlılığı etkileyen değişkenler olduğu sonuna ulaşılmıştır. Sonuç olarak</w:t>
      </w:r>
      <w:r w:rsidR="00EE5BDE">
        <w:rPr>
          <w:rFonts w:ascii="Times New Roman" w:hAnsi="Times New Roman" w:cs="Times New Roman"/>
          <w:sz w:val="24"/>
          <w:szCs w:val="24"/>
        </w:rPr>
        <w:t>,</w:t>
      </w:r>
      <w:r w:rsidR="00EC36D7" w:rsidRPr="00FB0B78">
        <w:rPr>
          <w:rFonts w:ascii="Times New Roman" w:hAnsi="Times New Roman" w:cs="Times New Roman"/>
          <w:sz w:val="24"/>
          <w:szCs w:val="24"/>
        </w:rPr>
        <w:t xml:space="preserve"> sosyal ağ kullanımı ve şeklinin dijital bağımlılığı etkileyen önemli faktörler olduğu söylenebilir.</w:t>
      </w:r>
    </w:p>
    <w:p w14:paraId="1453AB78" w14:textId="77777777" w:rsidR="00EC36D7" w:rsidRPr="00FB0B78" w:rsidRDefault="00EC36D7" w:rsidP="00FB0B78">
      <w:pPr>
        <w:spacing w:after="120" w:line="360" w:lineRule="auto"/>
        <w:ind w:firstLine="680"/>
        <w:jc w:val="both"/>
        <w:rPr>
          <w:rFonts w:ascii="Times New Roman" w:hAnsi="Times New Roman" w:cs="Times New Roman"/>
          <w:sz w:val="24"/>
          <w:szCs w:val="24"/>
        </w:rPr>
      </w:pPr>
      <w:r w:rsidRPr="00FB0B78">
        <w:rPr>
          <w:rFonts w:ascii="Times New Roman" w:hAnsi="Times New Roman" w:cs="Times New Roman"/>
          <w:sz w:val="24"/>
          <w:szCs w:val="24"/>
        </w:rPr>
        <w:t>Araştırmanın diğer bir alt problemi dijital bağımlılığın ardıllarına ilişkindi</w:t>
      </w:r>
      <w:r w:rsidR="00EE5BDE">
        <w:rPr>
          <w:rFonts w:ascii="Times New Roman" w:hAnsi="Times New Roman" w:cs="Times New Roman"/>
          <w:sz w:val="24"/>
          <w:szCs w:val="24"/>
        </w:rPr>
        <w:t>r</w:t>
      </w:r>
      <w:r w:rsidRPr="00FB0B78">
        <w:rPr>
          <w:rFonts w:ascii="Times New Roman" w:hAnsi="Times New Roman" w:cs="Times New Roman"/>
          <w:sz w:val="24"/>
          <w:szCs w:val="24"/>
        </w:rPr>
        <w:t xml:space="preserve">. Bu kapsamda dijital bağımlılık üzerine yapılan araştırmalardan elde edilen ardıllara ilişkin bulgular ortak temalar altında </w:t>
      </w:r>
      <w:r w:rsidR="000564F8">
        <w:rPr>
          <w:rFonts w:ascii="Times New Roman" w:hAnsi="Times New Roman" w:cs="Times New Roman"/>
          <w:sz w:val="24"/>
          <w:szCs w:val="24"/>
        </w:rPr>
        <w:t>bir araya getirilmiş ve Ş</w:t>
      </w:r>
      <w:r w:rsidR="00FA553E" w:rsidRPr="00FB0B78">
        <w:rPr>
          <w:rFonts w:ascii="Times New Roman" w:hAnsi="Times New Roman" w:cs="Times New Roman"/>
          <w:sz w:val="24"/>
          <w:szCs w:val="24"/>
        </w:rPr>
        <w:t xml:space="preserve">ekil </w:t>
      </w:r>
      <w:r w:rsidR="000564F8">
        <w:rPr>
          <w:rFonts w:ascii="Times New Roman" w:hAnsi="Times New Roman" w:cs="Times New Roman"/>
          <w:sz w:val="24"/>
          <w:szCs w:val="24"/>
        </w:rPr>
        <w:t>4.</w:t>
      </w:r>
      <w:r w:rsidR="00FA553E" w:rsidRPr="00FB0B78">
        <w:rPr>
          <w:rFonts w:ascii="Times New Roman" w:hAnsi="Times New Roman" w:cs="Times New Roman"/>
          <w:sz w:val="24"/>
          <w:szCs w:val="24"/>
        </w:rPr>
        <w:t>8’</w:t>
      </w:r>
      <w:r w:rsidRPr="00FB0B78">
        <w:rPr>
          <w:rFonts w:ascii="Times New Roman" w:hAnsi="Times New Roman" w:cs="Times New Roman"/>
          <w:sz w:val="24"/>
          <w:szCs w:val="24"/>
        </w:rPr>
        <w:t>de sunulmuştur.</w:t>
      </w:r>
    </w:p>
    <w:p w14:paraId="68E5D676" w14:textId="77777777" w:rsidR="00BA445A" w:rsidRDefault="00EC36D7" w:rsidP="00BA445A">
      <w:pPr>
        <w:jc w:val="center"/>
      </w:pPr>
      <w:r w:rsidRPr="009A26A7">
        <w:rPr>
          <w:noProof/>
          <w:lang w:eastAsia="tr-TR"/>
        </w:rPr>
        <w:lastRenderedPageBreak/>
        <w:drawing>
          <wp:inline distT="0" distB="0" distL="0" distR="0" wp14:anchorId="2EE6B6F4" wp14:editId="64056EA1">
            <wp:extent cx="5362575" cy="7839075"/>
            <wp:effectExtent l="0" t="0" r="0" b="0"/>
            <wp:docPr id="790" name="Resim 4" descr="C:\Users\user\Downloads\ARDILL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RDILLAR (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65093" cy="7842756"/>
                    </a:xfrm>
                    <a:prstGeom prst="rect">
                      <a:avLst/>
                    </a:prstGeom>
                    <a:noFill/>
                    <a:ln>
                      <a:noFill/>
                    </a:ln>
                  </pic:spPr>
                </pic:pic>
              </a:graphicData>
            </a:graphic>
          </wp:inline>
        </w:drawing>
      </w:r>
    </w:p>
    <w:p w14:paraId="54614BBA" w14:textId="77777777" w:rsidR="00EC36D7" w:rsidRPr="00BA445A" w:rsidRDefault="00FA553E" w:rsidP="00167DC0">
      <w:pPr>
        <w:pStyle w:val="EKL"/>
        <w:rPr>
          <w:b w:val="0"/>
        </w:rPr>
      </w:pPr>
      <w:bookmarkStart w:id="67" w:name="_Toc94004533"/>
      <w:r w:rsidRPr="00167DC0">
        <w:t xml:space="preserve">Şekil </w:t>
      </w:r>
      <w:r w:rsidR="000564F8" w:rsidRPr="00167DC0">
        <w:t>4.</w:t>
      </w:r>
      <w:r w:rsidRPr="00167DC0">
        <w:t xml:space="preserve">8. </w:t>
      </w:r>
      <w:r w:rsidR="00EC36D7" w:rsidRPr="00BA445A">
        <w:rPr>
          <w:b w:val="0"/>
        </w:rPr>
        <w:t>Dijital bağımlılığın ardıllarına ilişkin temalar</w:t>
      </w:r>
      <w:bookmarkEnd w:id="67"/>
    </w:p>
    <w:p w14:paraId="33A2F6C3" w14:textId="77777777" w:rsidR="00EC36D7" w:rsidRDefault="00FA553E" w:rsidP="008963C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Şekil </w:t>
      </w:r>
      <w:r w:rsidR="000564F8">
        <w:rPr>
          <w:rFonts w:ascii="Times New Roman" w:hAnsi="Times New Roman" w:cs="Times New Roman"/>
          <w:sz w:val="24"/>
          <w:szCs w:val="24"/>
        </w:rPr>
        <w:t>4.</w:t>
      </w:r>
      <w:r>
        <w:rPr>
          <w:rFonts w:ascii="Times New Roman" w:hAnsi="Times New Roman" w:cs="Times New Roman"/>
          <w:sz w:val="24"/>
          <w:szCs w:val="24"/>
        </w:rPr>
        <w:t>8</w:t>
      </w:r>
      <w:r w:rsidR="009100DD">
        <w:rPr>
          <w:rFonts w:ascii="Times New Roman" w:hAnsi="Times New Roman" w:cs="Times New Roman"/>
          <w:sz w:val="24"/>
          <w:szCs w:val="24"/>
        </w:rPr>
        <w:t xml:space="preserve"> </w:t>
      </w:r>
      <w:r w:rsidR="00EC36D7">
        <w:rPr>
          <w:rFonts w:ascii="Times New Roman" w:hAnsi="Times New Roman" w:cs="Times New Roman"/>
          <w:sz w:val="24"/>
          <w:szCs w:val="24"/>
        </w:rPr>
        <w:t>incelendiğinde</w:t>
      </w:r>
      <w:r w:rsidR="00EE5BDE">
        <w:rPr>
          <w:rFonts w:ascii="Times New Roman" w:hAnsi="Times New Roman" w:cs="Times New Roman"/>
          <w:sz w:val="24"/>
          <w:szCs w:val="24"/>
        </w:rPr>
        <w:t>;</w:t>
      </w:r>
      <w:r w:rsidR="00EC36D7">
        <w:rPr>
          <w:rFonts w:ascii="Times New Roman" w:hAnsi="Times New Roman" w:cs="Times New Roman"/>
          <w:sz w:val="24"/>
          <w:szCs w:val="24"/>
        </w:rPr>
        <w:t xml:space="preserve"> dijital ba</w:t>
      </w:r>
      <w:r w:rsidR="006F7EE9">
        <w:rPr>
          <w:rFonts w:ascii="Times New Roman" w:hAnsi="Times New Roman" w:cs="Times New Roman"/>
          <w:sz w:val="24"/>
          <w:szCs w:val="24"/>
        </w:rPr>
        <w:t>ğımlılığın ardıllarının 6</w:t>
      </w:r>
      <w:r w:rsidR="00EC36D7">
        <w:rPr>
          <w:rFonts w:ascii="Times New Roman" w:hAnsi="Times New Roman" w:cs="Times New Roman"/>
          <w:sz w:val="24"/>
          <w:szCs w:val="24"/>
        </w:rPr>
        <w:t xml:space="preserve"> tema altında bir araya getirildiği görülmektedir. Bu temalar; çevre ve aile ile ilişkiler, dijital araç ve ağlara </w:t>
      </w:r>
      <w:r w:rsidR="00EC36D7">
        <w:rPr>
          <w:rFonts w:ascii="Times New Roman" w:hAnsi="Times New Roman" w:cs="Times New Roman"/>
          <w:sz w:val="24"/>
          <w:szCs w:val="24"/>
        </w:rPr>
        <w:lastRenderedPageBreak/>
        <w:t>erişim sıklığı, sağlık, okul yaşantısı, psikolojik faktörler ve siber zorbalıktır. Bu temalara ilişkin açıklamalar ve bulgular aşağıda sunulmuştur.</w:t>
      </w:r>
    </w:p>
    <w:p w14:paraId="0DE168AA" w14:textId="77777777" w:rsidR="00EC36D7" w:rsidRPr="008963CB" w:rsidRDefault="00EC36D7" w:rsidP="008963CB">
      <w:pPr>
        <w:spacing w:after="120" w:line="360" w:lineRule="auto"/>
        <w:ind w:firstLine="680"/>
        <w:jc w:val="both"/>
        <w:rPr>
          <w:rFonts w:ascii="Times New Roman" w:hAnsi="Times New Roman" w:cs="Times New Roman"/>
          <w:b/>
          <w:sz w:val="24"/>
          <w:szCs w:val="24"/>
        </w:rPr>
      </w:pPr>
      <w:r w:rsidRPr="008963CB">
        <w:rPr>
          <w:rFonts w:ascii="Times New Roman" w:hAnsi="Times New Roman" w:cs="Times New Roman"/>
          <w:b/>
          <w:sz w:val="24"/>
          <w:szCs w:val="24"/>
        </w:rPr>
        <w:t>Çevre ve aile ile ilişkiler</w:t>
      </w:r>
    </w:p>
    <w:p w14:paraId="1B7902B9" w14:textId="77777777" w:rsidR="00EC36D7" w:rsidRDefault="00EC36D7" w:rsidP="008963CB">
      <w:pPr>
        <w:spacing w:after="120" w:line="360" w:lineRule="auto"/>
        <w:ind w:firstLine="680"/>
        <w:jc w:val="both"/>
        <w:rPr>
          <w:rFonts w:ascii="Times New Roman" w:hAnsi="Times New Roman" w:cs="Times New Roman"/>
          <w:sz w:val="24"/>
          <w:szCs w:val="24"/>
        </w:rPr>
      </w:pPr>
      <w:r w:rsidRPr="002449E2">
        <w:rPr>
          <w:rFonts w:ascii="Times New Roman" w:hAnsi="Times New Roman" w:cs="Times New Roman"/>
          <w:sz w:val="24"/>
          <w:szCs w:val="24"/>
        </w:rPr>
        <w:t>Bu tema dijital bağımlılığın etkilediği bireylerin çevre ve aile içi ilişkilerine yönelik değişkenleri içermektedir. Bu temaya iliş</w:t>
      </w:r>
      <w:r w:rsidR="000564F8">
        <w:rPr>
          <w:rFonts w:ascii="Times New Roman" w:hAnsi="Times New Roman" w:cs="Times New Roman"/>
          <w:sz w:val="24"/>
          <w:szCs w:val="24"/>
        </w:rPr>
        <w:t>kin araştırma sonuçları Tablo 4.</w:t>
      </w:r>
      <w:r w:rsidR="00FA553E">
        <w:rPr>
          <w:rFonts w:ascii="Times New Roman" w:hAnsi="Times New Roman" w:cs="Times New Roman"/>
          <w:sz w:val="24"/>
          <w:szCs w:val="24"/>
        </w:rPr>
        <w:t>13’</w:t>
      </w:r>
      <w:r w:rsidR="00897BAA">
        <w:rPr>
          <w:rFonts w:ascii="Times New Roman" w:hAnsi="Times New Roman" w:cs="Times New Roman"/>
          <w:sz w:val="24"/>
          <w:szCs w:val="24"/>
        </w:rPr>
        <w:t>t</w:t>
      </w:r>
      <w:r w:rsidRPr="002449E2">
        <w:rPr>
          <w:rFonts w:ascii="Times New Roman" w:hAnsi="Times New Roman" w:cs="Times New Roman"/>
          <w:sz w:val="24"/>
          <w:szCs w:val="24"/>
        </w:rPr>
        <w:t>e sunulmuştur.</w:t>
      </w:r>
    </w:p>
    <w:p w14:paraId="0C6A3932" w14:textId="77777777" w:rsidR="00EC36D7" w:rsidRPr="00BA445A" w:rsidRDefault="000564F8" w:rsidP="008963CB">
      <w:pPr>
        <w:pStyle w:val="TABLO"/>
        <w:rPr>
          <w:b w:val="0"/>
        </w:rPr>
      </w:pPr>
      <w:bookmarkStart w:id="68" w:name="_Toc91530819"/>
      <w:bookmarkStart w:id="69" w:name="_Toc92813441"/>
      <w:r>
        <w:t>Tablo 4.</w:t>
      </w:r>
      <w:r w:rsidR="00FA553E" w:rsidRPr="008963CB">
        <w:t>13.</w:t>
      </w:r>
      <w:r w:rsidR="00EE5BDE">
        <w:t xml:space="preserve"> </w:t>
      </w:r>
      <w:r w:rsidR="00EC36D7" w:rsidRPr="00BA445A">
        <w:rPr>
          <w:b w:val="0"/>
        </w:rPr>
        <w:t>Dijital bağımlılığın etkilediği çevre ve aile içi ilişkilere yönelik sonuçlar</w:t>
      </w:r>
      <w:bookmarkEnd w:id="68"/>
      <w:bookmarkEnd w:id="69"/>
    </w:p>
    <w:tbl>
      <w:tblPr>
        <w:tblW w:w="8401" w:type="dxa"/>
        <w:tblCellMar>
          <w:left w:w="70" w:type="dxa"/>
          <w:right w:w="70" w:type="dxa"/>
        </w:tblCellMar>
        <w:tblLook w:val="04A0" w:firstRow="1" w:lastRow="0" w:firstColumn="1" w:lastColumn="0" w:noHBand="0" w:noVBand="1"/>
      </w:tblPr>
      <w:tblGrid>
        <w:gridCol w:w="5420"/>
        <w:gridCol w:w="1557"/>
        <w:gridCol w:w="1424"/>
      </w:tblGrid>
      <w:tr w:rsidR="00EC36D7" w:rsidRPr="002449E2" w14:paraId="4757171A" w14:textId="77777777" w:rsidTr="00736C06">
        <w:trPr>
          <w:trHeight w:val="255"/>
        </w:trPr>
        <w:tc>
          <w:tcPr>
            <w:tcW w:w="5420" w:type="dxa"/>
            <w:vMerge w:val="restart"/>
            <w:tcBorders>
              <w:top w:val="single" w:sz="4" w:space="0" w:color="auto"/>
              <w:left w:val="nil"/>
              <w:bottom w:val="single" w:sz="4" w:space="0" w:color="auto"/>
              <w:right w:val="nil"/>
            </w:tcBorders>
            <w:shd w:val="clear" w:color="auto" w:fill="auto"/>
            <w:noWrap/>
            <w:vAlign w:val="center"/>
            <w:hideMark/>
          </w:tcPr>
          <w:p w14:paraId="6220D94D" w14:textId="77777777" w:rsidR="00EC36D7" w:rsidRPr="008963CB" w:rsidRDefault="00EC36D7" w:rsidP="00736C06">
            <w:pPr>
              <w:spacing w:after="0" w:line="240" w:lineRule="auto"/>
              <w:rPr>
                <w:rFonts w:ascii="Times New Roman" w:eastAsia="Times New Roman" w:hAnsi="Times New Roman" w:cs="Times New Roman"/>
                <w:b/>
                <w:color w:val="000000"/>
                <w:sz w:val="24"/>
                <w:szCs w:val="24"/>
                <w:lang w:eastAsia="tr-TR"/>
              </w:rPr>
            </w:pPr>
            <w:r w:rsidRPr="008963CB">
              <w:rPr>
                <w:rFonts w:ascii="Times New Roman" w:eastAsia="Times New Roman" w:hAnsi="Times New Roman" w:cs="Times New Roman"/>
                <w:b/>
                <w:color w:val="000000"/>
                <w:sz w:val="24"/>
                <w:szCs w:val="24"/>
                <w:lang w:eastAsia="tr-TR"/>
              </w:rPr>
              <w:t>Değişken</w:t>
            </w:r>
          </w:p>
        </w:tc>
        <w:tc>
          <w:tcPr>
            <w:tcW w:w="2981" w:type="dxa"/>
            <w:gridSpan w:val="2"/>
            <w:tcBorders>
              <w:top w:val="single" w:sz="4" w:space="0" w:color="auto"/>
              <w:left w:val="nil"/>
              <w:bottom w:val="single" w:sz="4" w:space="0" w:color="auto"/>
              <w:right w:val="nil"/>
            </w:tcBorders>
            <w:shd w:val="clear" w:color="auto" w:fill="auto"/>
            <w:noWrap/>
            <w:vAlign w:val="center"/>
            <w:hideMark/>
          </w:tcPr>
          <w:p w14:paraId="213D4A46" w14:textId="77777777" w:rsidR="00EC36D7" w:rsidRPr="008963CB"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8963CB">
              <w:rPr>
                <w:rFonts w:ascii="Times New Roman" w:eastAsia="Times New Roman" w:hAnsi="Times New Roman" w:cs="Times New Roman"/>
                <w:b/>
                <w:bCs/>
                <w:color w:val="000000"/>
                <w:sz w:val="24"/>
                <w:szCs w:val="24"/>
                <w:lang w:eastAsia="tr-TR"/>
              </w:rPr>
              <w:t>Anlamlı ilişki/ etki</w:t>
            </w:r>
          </w:p>
        </w:tc>
      </w:tr>
      <w:tr w:rsidR="00EC36D7" w:rsidRPr="002449E2" w14:paraId="050EB9D5" w14:textId="77777777" w:rsidTr="00736C06">
        <w:trPr>
          <w:trHeight w:val="255"/>
        </w:trPr>
        <w:tc>
          <w:tcPr>
            <w:tcW w:w="5420" w:type="dxa"/>
            <w:vMerge/>
            <w:tcBorders>
              <w:top w:val="single" w:sz="4" w:space="0" w:color="auto"/>
              <w:left w:val="nil"/>
              <w:bottom w:val="single" w:sz="4" w:space="0" w:color="auto"/>
              <w:right w:val="nil"/>
            </w:tcBorders>
            <w:vAlign w:val="center"/>
            <w:hideMark/>
          </w:tcPr>
          <w:p w14:paraId="731E18B5"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557" w:type="dxa"/>
            <w:tcBorders>
              <w:top w:val="single" w:sz="4" w:space="0" w:color="auto"/>
              <w:left w:val="nil"/>
              <w:bottom w:val="single" w:sz="4" w:space="0" w:color="auto"/>
              <w:right w:val="nil"/>
            </w:tcBorders>
            <w:shd w:val="clear" w:color="auto" w:fill="auto"/>
            <w:noWrap/>
            <w:vAlign w:val="center"/>
            <w:hideMark/>
          </w:tcPr>
          <w:p w14:paraId="64A6D6E8"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 xml:space="preserve">Var </w:t>
            </w:r>
          </w:p>
          <w:p w14:paraId="6F8F658F" w14:textId="77777777" w:rsidR="00EC36D7" w:rsidRPr="000C4F78" w:rsidRDefault="00E718DF"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424" w:type="dxa"/>
            <w:tcBorders>
              <w:top w:val="single" w:sz="4" w:space="0" w:color="auto"/>
              <w:left w:val="nil"/>
              <w:bottom w:val="single" w:sz="4" w:space="0" w:color="auto"/>
              <w:right w:val="nil"/>
            </w:tcBorders>
            <w:shd w:val="clear" w:color="auto" w:fill="auto"/>
            <w:noWrap/>
            <w:vAlign w:val="center"/>
            <w:hideMark/>
          </w:tcPr>
          <w:p w14:paraId="6B3812A3"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612FE26F" w14:textId="77777777" w:rsidR="00EC36D7" w:rsidRPr="000C4F78"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2449E2" w14:paraId="3CF840A1" w14:textId="77777777" w:rsidTr="00736C06">
        <w:trPr>
          <w:trHeight w:val="255"/>
        </w:trPr>
        <w:tc>
          <w:tcPr>
            <w:tcW w:w="5420" w:type="dxa"/>
            <w:tcBorders>
              <w:top w:val="single" w:sz="4" w:space="0" w:color="auto"/>
              <w:left w:val="nil"/>
              <w:bottom w:val="nil"/>
              <w:right w:val="nil"/>
            </w:tcBorders>
            <w:shd w:val="clear" w:color="auto" w:fill="auto"/>
            <w:noWrap/>
            <w:vAlign w:val="bottom"/>
            <w:hideMark/>
          </w:tcPr>
          <w:p w14:paraId="20FBDD5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Aile dinamikleri</w:t>
            </w:r>
          </w:p>
        </w:tc>
        <w:tc>
          <w:tcPr>
            <w:tcW w:w="1557" w:type="dxa"/>
            <w:tcBorders>
              <w:top w:val="single" w:sz="4" w:space="0" w:color="auto"/>
              <w:left w:val="nil"/>
              <w:bottom w:val="nil"/>
              <w:right w:val="nil"/>
            </w:tcBorders>
            <w:shd w:val="clear" w:color="auto" w:fill="auto"/>
            <w:noWrap/>
            <w:vAlign w:val="bottom"/>
            <w:hideMark/>
          </w:tcPr>
          <w:p w14:paraId="796859CE"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424" w:type="dxa"/>
            <w:tcBorders>
              <w:top w:val="single" w:sz="4" w:space="0" w:color="auto"/>
              <w:left w:val="nil"/>
              <w:bottom w:val="nil"/>
              <w:right w:val="nil"/>
            </w:tcBorders>
            <w:shd w:val="clear" w:color="auto" w:fill="auto"/>
            <w:noWrap/>
            <w:vAlign w:val="bottom"/>
            <w:hideMark/>
          </w:tcPr>
          <w:p w14:paraId="334A1AF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023FEC9C" w14:textId="77777777" w:rsidTr="00736C06">
        <w:trPr>
          <w:trHeight w:val="255"/>
        </w:trPr>
        <w:tc>
          <w:tcPr>
            <w:tcW w:w="5420" w:type="dxa"/>
            <w:tcBorders>
              <w:top w:val="nil"/>
              <w:left w:val="nil"/>
              <w:bottom w:val="nil"/>
              <w:right w:val="nil"/>
            </w:tcBorders>
            <w:shd w:val="clear" w:color="auto" w:fill="auto"/>
            <w:noWrap/>
            <w:vAlign w:val="bottom"/>
            <w:hideMark/>
          </w:tcPr>
          <w:p w14:paraId="1AD4395B"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Aile işlevselliği</w:t>
            </w:r>
          </w:p>
        </w:tc>
        <w:tc>
          <w:tcPr>
            <w:tcW w:w="1557" w:type="dxa"/>
            <w:tcBorders>
              <w:top w:val="nil"/>
              <w:left w:val="nil"/>
              <w:bottom w:val="nil"/>
              <w:right w:val="nil"/>
            </w:tcBorders>
            <w:shd w:val="clear" w:color="auto" w:fill="auto"/>
            <w:noWrap/>
            <w:vAlign w:val="bottom"/>
            <w:hideMark/>
          </w:tcPr>
          <w:p w14:paraId="5AA91BDE"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424" w:type="dxa"/>
            <w:tcBorders>
              <w:top w:val="nil"/>
              <w:left w:val="nil"/>
              <w:bottom w:val="nil"/>
              <w:right w:val="nil"/>
            </w:tcBorders>
            <w:shd w:val="clear" w:color="auto" w:fill="auto"/>
            <w:noWrap/>
            <w:vAlign w:val="bottom"/>
            <w:hideMark/>
          </w:tcPr>
          <w:p w14:paraId="249EFC4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5CFF9297" w14:textId="77777777" w:rsidTr="00736C06">
        <w:trPr>
          <w:trHeight w:val="255"/>
        </w:trPr>
        <w:tc>
          <w:tcPr>
            <w:tcW w:w="5420" w:type="dxa"/>
            <w:tcBorders>
              <w:top w:val="nil"/>
              <w:left w:val="nil"/>
              <w:bottom w:val="nil"/>
              <w:right w:val="nil"/>
            </w:tcBorders>
            <w:shd w:val="clear" w:color="auto" w:fill="auto"/>
            <w:noWrap/>
            <w:vAlign w:val="bottom"/>
            <w:hideMark/>
          </w:tcPr>
          <w:p w14:paraId="6964C97A"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Aile uyumu</w:t>
            </w:r>
          </w:p>
        </w:tc>
        <w:tc>
          <w:tcPr>
            <w:tcW w:w="1557" w:type="dxa"/>
            <w:tcBorders>
              <w:top w:val="nil"/>
              <w:left w:val="nil"/>
              <w:bottom w:val="nil"/>
              <w:right w:val="nil"/>
            </w:tcBorders>
            <w:shd w:val="clear" w:color="auto" w:fill="auto"/>
            <w:noWrap/>
            <w:vAlign w:val="bottom"/>
            <w:hideMark/>
          </w:tcPr>
          <w:p w14:paraId="5A923EF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424" w:type="dxa"/>
            <w:tcBorders>
              <w:top w:val="nil"/>
              <w:left w:val="nil"/>
              <w:bottom w:val="nil"/>
              <w:right w:val="nil"/>
            </w:tcBorders>
            <w:shd w:val="clear" w:color="auto" w:fill="auto"/>
            <w:noWrap/>
            <w:vAlign w:val="bottom"/>
            <w:hideMark/>
          </w:tcPr>
          <w:p w14:paraId="37874F7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7EA018A4" w14:textId="77777777" w:rsidTr="00736C06">
        <w:trPr>
          <w:trHeight w:val="255"/>
        </w:trPr>
        <w:tc>
          <w:tcPr>
            <w:tcW w:w="5420" w:type="dxa"/>
            <w:tcBorders>
              <w:top w:val="nil"/>
              <w:left w:val="nil"/>
              <w:bottom w:val="nil"/>
              <w:right w:val="nil"/>
            </w:tcBorders>
            <w:shd w:val="clear" w:color="auto" w:fill="auto"/>
            <w:noWrap/>
            <w:vAlign w:val="bottom"/>
            <w:hideMark/>
          </w:tcPr>
          <w:p w14:paraId="53A7A450"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Aile ve arkadaş ilişkileri</w:t>
            </w:r>
          </w:p>
        </w:tc>
        <w:tc>
          <w:tcPr>
            <w:tcW w:w="1557" w:type="dxa"/>
            <w:tcBorders>
              <w:top w:val="nil"/>
              <w:left w:val="nil"/>
              <w:bottom w:val="nil"/>
              <w:right w:val="nil"/>
            </w:tcBorders>
            <w:shd w:val="clear" w:color="auto" w:fill="auto"/>
            <w:noWrap/>
            <w:vAlign w:val="bottom"/>
            <w:hideMark/>
          </w:tcPr>
          <w:p w14:paraId="61577BC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424" w:type="dxa"/>
            <w:tcBorders>
              <w:top w:val="nil"/>
              <w:left w:val="nil"/>
              <w:bottom w:val="nil"/>
              <w:right w:val="nil"/>
            </w:tcBorders>
            <w:shd w:val="clear" w:color="auto" w:fill="auto"/>
            <w:noWrap/>
            <w:vAlign w:val="bottom"/>
            <w:hideMark/>
          </w:tcPr>
          <w:p w14:paraId="7433B47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745715DA" w14:textId="77777777" w:rsidTr="00736C06">
        <w:trPr>
          <w:trHeight w:val="255"/>
        </w:trPr>
        <w:tc>
          <w:tcPr>
            <w:tcW w:w="5420" w:type="dxa"/>
            <w:tcBorders>
              <w:top w:val="nil"/>
              <w:left w:val="nil"/>
              <w:bottom w:val="nil"/>
              <w:right w:val="nil"/>
            </w:tcBorders>
            <w:shd w:val="clear" w:color="auto" w:fill="auto"/>
            <w:noWrap/>
            <w:vAlign w:val="bottom"/>
            <w:hideMark/>
          </w:tcPr>
          <w:p w14:paraId="5EDE47E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Aile yaşam doyumu</w:t>
            </w:r>
          </w:p>
        </w:tc>
        <w:tc>
          <w:tcPr>
            <w:tcW w:w="1557" w:type="dxa"/>
            <w:tcBorders>
              <w:top w:val="nil"/>
              <w:left w:val="nil"/>
              <w:bottom w:val="nil"/>
              <w:right w:val="nil"/>
            </w:tcBorders>
            <w:shd w:val="clear" w:color="auto" w:fill="auto"/>
            <w:noWrap/>
            <w:vAlign w:val="bottom"/>
            <w:hideMark/>
          </w:tcPr>
          <w:p w14:paraId="1078902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424" w:type="dxa"/>
            <w:tcBorders>
              <w:top w:val="nil"/>
              <w:left w:val="nil"/>
              <w:bottom w:val="nil"/>
              <w:right w:val="nil"/>
            </w:tcBorders>
            <w:shd w:val="clear" w:color="auto" w:fill="auto"/>
            <w:noWrap/>
            <w:vAlign w:val="bottom"/>
            <w:hideMark/>
          </w:tcPr>
          <w:p w14:paraId="7C3E127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5507770F" w14:textId="77777777" w:rsidTr="00736C06">
        <w:trPr>
          <w:trHeight w:val="255"/>
        </w:trPr>
        <w:tc>
          <w:tcPr>
            <w:tcW w:w="5420" w:type="dxa"/>
            <w:tcBorders>
              <w:top w:val="nil"/>
              <w:left w:val="nil"/>
              <w:bottom w:val="nil"/>
              <w:right w:val="nil"/>
            </w:tcBorders>
            <w:shd w:val="clear" w:color="auto" w:fill="auto"/>
            <w:noWrap/>
            <w:vAlign w:val="bottom"/>
            <w:hideMark/>
          </w:tcPr>
          <w:p w14:paraId="4BEE361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Akran ilişkileri</w:t>
            </w:r>
          </w:p>
        </w:tc>
        <w:tc>
          <w:tcPr>
            <w:tcW w:w="1557" w:type="dxa"/>
            <w:tcBorders>
              <w:top w:val="nil"/>
              <w:left w:val="nil"/>
              <w:bottom w:val="nil"/>
              <w:right w:val="nil"/>
            </w:tcBorders>
            <w:shd w:val="clear" w:color="auto" w:fill="auto"/>
            <w:noWrap/>
            <w:vAlign w:val="bottom"/>
            <w:hideMark/>
          </w:tcPr>
          <w:p w14:paraId="0C9D1D5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4</w:t>
            </w:r>
          </w:p>
        </w:tc>
        <w:tc>
          <w:tcPr>
            <w:tcW w:w="1424" w:type="dxa"/>
            <w:tcBorders>
              <w:top w:val="nil"/>
              <w:left w:val="nil"/>
              <w:bottom w:val="nil"/>
              <w:right w:val="nil"/>
            </w:tcBorders>
            <w:shd w:val="clear" w:color="auto" w:fill="auto"/>
            <w:noWrap/>
            <w:vAlign w:val="bottom"/>
            <w:hideMark/>
          </w:tcPr>
          <w:p w14:paraId="027B736B"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00565D48" w14:textId="77777777" w:rsidTr="00736C06">
        <w:trPr>
          <w:trHeight w:val="255"/>
        </w:trPr>
        <w:tc>
          <w:tcPr>
            <w:tcW w:w="5420" w:type="dxa"/>
            <w:tcBorders>
              <w:top w:val="nil"/>
              <w:left w:val="nil"/>
              <w:bottom w:val="nil"/>
              <w:right w:val="nil"/>
            </w:tcBorders>
            <w:shd w:val="clear" w:color="auto" w:fill="auto"/>
            <w:noWrap/>
            <w:vAlign w:val="bottom"/>
            <w:hideMark/>
          </w:tcPr>
          <w:p w14:paraId="1A6F543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Akran zorbalığı</w:t>
            </w:r>
          </w:p>
        </w:tc>
        <w:tc>
          <w:tcPr>
            <w:tcW w:w="1557" w:type="dxa"/>
            <w:tcBorders>
              <w:top w:val="nil"/>
              <w:left w:val="nil"/>
              <w:bottom w:val="nil"/>
              <w:right w:val="nil"/>
            </w:tcBorders>
            <w:shd w:val="clear" w:color="auto" w:fill="auto"/>
            <w:noWrap/>
            <w:vAlign w:val="bottom"/>
            <w:hideMark/>
          </w:tcPr>
          <w:p w14:paraId="3BFEA3B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424" w:type="dxa"/>
            <w:tcBorders>
              <w:top w:val="nil"/>
              <w:left w:val="nil"/>
              <w:bottom w:val="nil"/>
              <w:right w:val="nil"/>
            </w:tcBorders>
            <w:shd w:val="clear" w:color="auto" w:fill="auto"/>
            <w:noWrap/>
            <w:vAlign w:val="bottom"/>
            <w:hideMark/>
          </w:tcPr>
          <w:p w14:paraId="32DA6B6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r w:rsidR="00EC36D7" w:rsidRPr="002449E2" w14:paraId="300F3B21" w14:textId="77777777" w:rsidTr="00736C06">
        <w:trPr>
          <w:trHeight w:val="255"/>
        </w:trPr>
        <w:tc>
          <w:tcPr>
            <w:tcW w:w="5420" w:type="dxa"/>
            <w:tcBorders>
              <w:top w:val="nil"/>
              <w:left w:val="nil"/>
              <w:bottom w:val="nil"/>
              <w:right w:val="nil"/>
            </w:tcBorders>
            <w:shd w:val="clear" w:color="auto" w:fill="auto"/>
            <w:noWrap/>
            <w:vAlign w:val="bottom"/>
            <w:hideMark/>
          </w:tcPr>
          <w:p w14:paraId="0C453BF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Anne baba tutumu</w:t>
            </w:r>
          </w:p>
        </w:tc>
        <w:tc>
          <w:tcPr>
            <w:tcW w:w="1557" w:type="dxa"/>
            <w:tcBorders>
              <w:top w:val="nil"/>
              <w:left w:val="nil"/>
              <w:bottom w:val="nil"/>
              <w:right w:val="nil"/>
            </w:tcBorders>
            <w:shd w:val="clear" w:color="auto" w:fill="auto"/>
            <w:noWrap/>
            <w:vAlign w:val="bottom"/>
            <w:hideMark/>
          </w:tcPr>
          <w:p w14:paraId="571B58E3"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11</w:t>
            </w:r>
          </w:p>
        </w:tc>
        <w:tc>
          <w:tcPr>
            <w:tcW w:w="1424" w:type="dxa"/>
            <w:tcBorders>
              <w:top w:val="nil"/>
              <w:left w:val="nil"/>
              <w:bottom w:val="nil"/>
              <w:right w:val="nil"/>
            </w:tcBorders>
            <w:shd w:val="clear" w:color="auto" w:fill="auto"/>
            <w:noWrap/>
            <w:vAlign w:val="bottom"/>
            <w:hideMark/>
          </w:tcPr>
          <w:p w14:paraId="4F2DEDF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4</w:t>
            </w:r>
          </w:p>
        </w:tc>
      </w:tr>
      <w:tr w:rsidR="00EC36D7" w:rsidRPr="002449E2" w14:paraId="5DE22086" w14:textId="77777777" w:rsidTr="00736C06">
        <w:trPr>
          <w:trHeight w:val="255"/>
        </w:trPr>
        <w:tc>
          <w:tcPr>
            <w:tcW w:w="5420" w:type="dxa"/>
            <w:tcBorders>
              <w:top w:val="nil"/>
              <w:left w:val="nil"/>
              <w:bottom w:val="nil"/>
              <w:right w:val="nil"/>
            </w:tcBorders>
            <w:shd w:val="clear" w:color="auto" w:fill="auto"/>
            <w:noWrap/>
            <w:vAlign w:val="bottom"/>
            <w:hideMark/>
          </w:tcPr>
          <w:p w14:paraId="535C3A60"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Arkadaşlık ilişkileri ve öz denetim</w:t>
            </w:r>
          </w:p>
        </w:tc>
        <w:tc>
          <w:tcPr>
            <w:tcW w:w="1557" w:type="dxa"/>
            <w:tcBorders>
              <w:top w:val="nil"/>
              <w:left w:val="nil"/>
              <w:bottom w:val="nil"/>
              <w:right w:val="nil"/>
            </w:tcBorders>
            <w:shd w:val="clear" w:color="auto" w:fill="auto"/>
            <w:noWrap/>
            <w:vAlign w:val="bottom"/>
            <w:hideMark/>
          </w:tcPr>
          <w:p w14:paraId="1438697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424" w:type="dxa"/>
            <w:tcBorders>
              <w:top w:val="nil"/>
              <w:left w:val="nil"/>
              <w:bottom w:val="nil"/>
              <w:right w:val="nil"/>
            </w:tcBorders>
            <w:shd w:val="clear" w:color="auto" w:fill="auto"/>
            <w:noWrap/>
            <w:vAlign w:val="bottom"/>
            <w:hideMark/>
          </w:tcPr>
          <w:p w14:paraId="5332C5FB"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424A5F42" w14:textId="77777777" w:rsidTr="00736C06">
        <w:trPr>
          <w:trHeight w:val="255"/>
        </w:trPr>
        <w:tc>
          <w:tcPr>
            <w:tcW w:w="5420" w:type="dxa"/>
            <w:tcBorders>
              <w:top w:val="nil"/>
              <w:left w:val="nil"/>
              <w:bottom w:val="nil"/>
              <w:right w:val="nil"/>
            </w:tcBorders>
            <w:shd w:val="clear" w:color="auto" w:fill="auto"/>
            <w:noWrap/>
            <w:vAlign w:val="bottom"/>
            <w:hideMark/>
          </w:tcPr>
          <w:p w14:paraId="47069590"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Bireysel ve sosyal sorumluluk davranışı</w:t>
            </w:r>
          </w:p>
        </w:tc>
        <w:tc>
          <w:tcPr>
            <w:tcW w:w="1557" w:type="dxa"/>
            <w:tcBorders>
              <w:top w:val="nil"/>
              <w:left w:val="nil"/>
              <w:bottom w:val="nil"/>
              <w:right w:val="nil"/>
            </w:tcBorders>
            <w:shd w:val="clear" w:color="auto" w:fill="auto"/>
            <w:noWrap/>
            <w:vAlign w:val="bottom"/>
            <w:hideMark/>
          </w:tcPr>
          <w:p w14:paraId="62A489D4"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424" w:type="dxa"/>
            <w:tcBorders>
              <w:top w:val="nil"/>
              <w:left w:val="nil"/>
              <w:bottom w:val="nil"/>
              <w:right w:val="nil"/>
            </w:tcBorders>
            <w:shd w:val="clear" w:color="auto" w:fill="auto"/>
            <w:noWrap/>
            <w:vAlign w:val="bottom"/>
            <w:hideMark/>
          </w:tcPr>
          <w:p w14:paraId="5D48860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52B66816" w14:textId="77777777" w:rsidTr="00736C06">
        <w:trPr>
          <w:trHeight w:val="255"/>
        </w:trPr>
        <w:tc>
          <w:tcPr>
            <w:tcW w:w="5420" w:type="dxa"/>
            <w:tcBorders>
              <w:top w:val="nil"/>
              <w:left w:val="nil"/>
              <w:bottom w:val="nil"/>
              <w:right w:val="nil"/>
            </w:tcBorders>
            <w:shd w:val="clear" w:color="auto" w:fill="auto"/>
            <w:noWrap/>
            <w:vAlign w:val="bottom"/>
            <w:hideMark/>
          </w:tcPr>
          <w:p w14:paraId="3A3540F7"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İletişim ve sosyal beceri becerisi</w:t>
            </w:r>
          </w:p>
        </w:tc>
        <w:tc>
          <w:tcPr>
            <w:tcW w:w="1557" w:type="dxa"/>
            <w:tcBorders>
              <w:top w:val="nil"/>
              <w:left w:val="nil"/>
              <w:bottom w:val="nil"/>
              <w:right w:val="nil"/>
            </w:tcBorders>
            <w:shd w:val="clear" w:color="auto" w:fill="auto"/>
            <w:noWrap/>
            <w:vAlign w:val="bottom"/>
            <w:hideMark/>
          </w:tcPr>
          <w:p w14:paraId="280A235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9</w:t>
            </w:r>
          </w:p>
        </w:tc>
        <w:tc>
          <w:tcPr>
            <w:tcW w:w="1424" w:type="dxa"/>
            <w:tcBorders>
              <w:top w:val="nil"/>
              <w:left w:val="nil"/>
              <w:bottom w:val="nil"/>
              <w:right w:val="nil"/>
            </w:tcBorders>
            <w:shd w:val="clear" w:color="auto" w:fill="auto"/>
            <w:noWrap/>
            <w:vAlign w:val="bottom"/>
            <w:hideMark/>
          </w:tcPr>
          <w:p w14:paraId="27FA91C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06EE5766" w14:textId="77777777" w:rsidTr="00736C06">
        <w:trPr>
          <w:trHeight w:val="255"/>
        </w:trPr>
        <w:tc>
          <w:tcPr>
            <w:tcW w:w="5420" w:type="dxa"/>
            <w:tcBorders>
              <w:top w:val="nil"/>
              <w:left w:val="nil"/>
              <w:right w:val="nil"/>
            </w:tcBorders>
            <w:shd w:val="clear" w:color="auto" w:fill="auto"/>
            <w:noWrap/>
            <w:vAlign w:val="bottom"/>
            <w:hideMark/>
          </w:tcPr>
          <w:p w14:paraId="3AC3FF11"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Sosyal dışlanma</w:t>
            </w:r>
          </w:p>
        </w:tc>
        <w:tc>
          <w:tcPr>
            <w:tcW w:w="1557" w:type="dxa"/>
            <w:tcBorders>
              <w:top w:val="nil"/>
              <w:left w:val="nil"/>
              <w:right w:val="nil"/>
            </w:tcBorders>
            <w:shd w:val="clear" w:color="auto" w:fill="auto"/>
            <w:noWrap/>
            <w:vAlign w:val="bottom"/>
            <w:hideMark/>
          </w:tcPr>
          <w:p w14:paraId="0C1CF84F"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424" w:type="dxa"/>
            <w:tcBorders>
              <w:top w:val="nil"/>
              <w:left w:val="nil"/>
              <w:right w:val="nil"/>
            </w:tcBorders>
            <w:shd w:val="clear" w:color="auto" w:fill="auto"/>
            <w:noWrap/>
            <w:vAlign w:val="bottom"/>
            <w:hideMark/>
          </w:tcPr>
          <w:p w14:paraId="4E6EACF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2449E2" w14:paraId="19FCD2CF" w14:textId="77777777" w:rsidTr="00736C06">
        <w:trPr>
          <w:trHeight w:val="255"/>
        </w:trPr>
        <w:tc>
          <w:tcPr>
            <w:tcW w:w="5420" w:type="dxa"/>
            <w:tcBorders>
              <w:top w:val="nil"/>
              <w:left w:val="nil"/>
              <w:bottom w:val="single" w:sz="4" w:space="0" w:color="auto"/>
              <w:right w:val="nil"/>
            </w:tcBorders>
            <w:shd w:val="clear" w:color="auto" w:fill="auto"/>
            <w:noWrap/>
            <w:vAlign w:val="bottom"/>
            <w:hideMark/>
          </w:tcPr>
          <w:p w14:paraId="009BAB77"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Sosyal fobi</w:t>
            </w:r>
          </w:p>
        </w:tc>
        <w:tc>
          <w:tcPr>
            <w:tcW w:w="1557" w:type="dxa"/>
            <w:tcBorders>
              <w:top w:val="nil"/>
              <w:left w:val="nil"/>
              <w:bottom w:val="single" w:sz="4" w:space="0" w:color="auto"/>
              <w:right w:val="nil"/>
            </w:tcBorders>
            <w:shd w:val="clear" w:color="auto" w:fill="auto"/>
            <w:noWrap/>
            <w:vAlign w:val="bottom"/>
            <w:hideMark/>
          </w:tcPr>
          <w:p w14:paraId="6F0DABA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424" w:type="dxa"/>
            <w:tcBorders>
              <w:top w:val="nil"/>
              <w:left w:val="nil"/>
              <w:bottom w:val="single" w:sz="4" w:space="0" w:color="auto"/>
              <w:right w:val="nil"/>
            </w:tcBorders>
            <w:shd w:val="clear" w:color="auto" w:fill="auto"/>
            <w:noWrap/>
            <w:vAlign w:val="bottom"/>
            <w:hideMark/>
          </w:tcPr>
          <w:p w14:paraId="7A7FF59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bl>
    <w:p w14:paraId="133010EA" w14:textId="77777777" w:rsidR="00BA445A" w:rsidRDefault="00BA445A" w:rsidP="00BA445A">
      <w:pPr>
        <w:spacing w:after="240" w:line="360" w:lineRule="auto"/>
        <w:ind w:firstLine="680"/>
        <w:jc w:val="both"/>
        <w:rPr>
          <w:rFonts w:ascii="Times New Roman" w:eastAsia="Calibri" w:hAnsi="Times New Roman" w:cs="Times New Roman"/>
          <w:sz w:val="24"/>
          <w:szCs w:val="20"/>
          <w:lang w:eastAsia="tr-TR"/>
        </w:rPr>
      </w:pPr>
    </w:p>
    <w:p w14:paraId="36059FF3" w14:textId="77777777" w:rsidR="000564F8" w:rsidRDefault="000564F8" w:rsidP="000564F8">
      <w:pPr>
        <w:spacing w:after="120" w:line="360" w:lineRule="auto"/>
        <w:ind w:firstLine="680"/>
        <w:jc w:val="both"/>
        <w:rPr>
          <w:rFonts w:ascii="Times New Roman" w:eastAsia="Calibri" w:hAnsi="Times New Roman" w:cs="Times New Roman"/>
          <w:sz w:val="24"/>
          <w:szCs w:val="20"/>
          <w:lang w:eastAsia="tr-TR"/>
        </w:rPr>
      </w:pPr>
      <w:r>
        <w:rPr>
          <w:rFonts w:ascii="Times New Roman" w:eastAsia="Calibri" w:hAnsi="Times New Roman" w:cs="Times New Roman"/>
          <w:sz w:val="24"/>
          <w:szCs w:val="20"/>
          <w:lang w:eastAsia="tr-TR"/>
        </w:rPr>
        <w:t>Tablo 4.</w:t>
      </w:r>
      <w:r w:rsidR="00FA553E" w:rsidRPr="008963CB">
        <w:rPr>
          <w:rFonts w:ascii="Times New Roman" w:eastAsia="Calibri" w:hAnsi="Times New Roman" w:cs="Times New Roman"/>
          <w:sz w:val="24"/>
          <w:szCs w:val="20"/>
          <w:lang w:eastAsia="tr-TR"/>
        </w:rPr>
        <w:t xml:space="preserve">13 </w:t>
      </w:r>
      <w:r w:rsidR="00EC36D7" w:rsidRPr="008963CB">
        <w:rPr>
          <w:rFonts w:ascii="Times New Roman" w:eastAsia="Calibri" w:hAnsi="Times New Roman" w:cs="Times New Roman"/>
          <w:sz w:val="24"/>
          <w:szCs w:val="20"/>
          <w:lang w:eastAsia="tr-TR"/>
        </w:rPr>
        <w:t>incelendiğinde</w:t>
      </w:r>
      <w:r w:rsidR="00EE5BDE">
        <w:rPr>
          <w:rFonts w:ascii="Times New Roman" w:eastAsia="Calibri" w:hAnsi="Times New Roman" w:cs="Times New Roman"/>
          <w:sz w:val="24"/>
          <w:szCs w:val="20"/>
          <w:lang w:eastAsia="tr-TR"/>
        </w:rPr>
        <w:t>;</w:t>
      </w:r>
      <w:r w:rsidR="00EC36D7" w:rsidRPr="008963CB">
        <w:rPr>
          <w:rFonts w:ascii="Times New Roman" w:eastAsia="Calibri" w:hAnsi="Times New Roman" w:cs="Times New Roman"/>
          <w:sz w:val="24"/>
          <w:szCs w:val="20"/>
          <w:lang w:eastAsia="tr-TR"/>
        </w:rPr>
        <w:t xml:space="preserve"> dijital bağımlılığın aile ile ilişkiler kapsamında aile dinamikle</w:t>
      </w:r>
      <w:r w:rsidR="00DE4B4B">
        <w:rPr>
          <w:rFonts w:ascii="Times New Roman" w:eastAsia="Calibri" w:hAnsi="Times New Roman" w:cs="Times New Roman"/>
          <w:sz w:val="24"/>
          <w:szCs w:val="20"/>
          <w:lang w:eastAsia="tr-TR"/>
        </w:rPr>
        <w:t>r</w:t>
      </w:r>
      <w:r w:rsidR="00EC36D7" w:rsidRPr="008963CB">
        <w:rPr>
          <w:rFonts w:ascii="Times New Roman" w:eastAsia="Calibri" w:hAnsi="Times New Roman" w:cs="Times New Roman"/>
          <w:sz w:val="24"/>
          <w:szCs w:val="20"/>
          <w:lang w:eastAsia="tr-TR"/>
        </w:rPr>
        <w:t>ini, işlevselliğini, uyumu, ilişkileri, aile yaşam doyumunu ve ebeveyn tutumlarını etkilediği görülmektedir. Özellikle ebeveyn tutumlarına yönelik araştırmalar dikkat çekmektedir. Nitekim 15 araştırmanın 11’inde dijital bağımlılığın ebeveyn tutumlarını anlamlı şekilde etkilediği belirlenirken</w:t>
      </w:r>
      <w:r w:rsidR="00EE5BDE">
        <w:rPr>
          <w:rFonts w:ascii="Times New Roman" w:eastAsia="Calibri" w:hAnsi="Times New Roman" w:cs="Times New Roman"/>
          <w:sz w:val="24"/>
          <w:szCs w:val="20"/>
          <w:lang w:eastAsia="tr-TR"/>
        </w:rPr>
        <w:t>,</w:t>
      </w:r>
      <w:r w:rsidR="00EC36D7" w:rsidRPr="008963CB">
        <w:rPr>
          <w:rFonts w:ascii="Times New Roman" w:eastAsia="Calibri" w:hAnsi="Times New Roman" w:cs="Times New Roman"/>
          <w:sz w:val="24"/>
          <w:szCs w:val="20"/>
          <w:lang w:eastAsia="tr-TR"/>
        </w:rPr>
        <w:t xml:space="preserve"> 4 araştırmada ise bu iliş</w:t>
      </w:r>
      <w:r w:rsidR="00EE5BDE">
        <w:rPr>
          <w:rFonts w:ascii="Times New Roman" w:eastAsia="Calibri" w:hAnsi="Times New Roman" w:cs="Times New Roman"/>
          <w:sz w:val="24"/>
          <w:szCs w:val="20"/>
          <w:lang w:eastAsia="tr-TR"/>
        </w:rPr>
        <w:t>ki anlamlı</w:t>
      </w:r>
      <w:r w:rsidR="003E2F5A">
        <w:rPr>
          <w:rFonts w:ascii="Times New Roman" w:eastAsia="Calibri" w:hAnsi="Times New Roman" w:cs="Times New Roman"/>
          <w:sz w:val="24"/>
          <w:szCs w:val="20"/>
          <w:lang w:eastAsia="tr-TR"/>
        </w:rPr>
        <w:t xml:space="preserve"> bulunmamıştır. Çevre ile </w:t>
      </w:r>
      <w:r w:rsidR="00EC36D7" w:rsidRPr="008963CB">
        <w:rPr>
          <w:rFonts w:ascii="Times New Roman" w:eastAsia="Calibri" w:hAnsi="Times New Roman" w:cs="Times New Roman"/>
          <w:sz w:val="24"/>
          <w:szCs w:val="20"/>
          <w:lang w:eastAsia="tr-TR"/>
        </w:rPr>
        <w:t>ilişkiler incelendiğinde akran zorbalığı ve ilişkileri, sosyal iletişim becerisi, sosyal dışlanma ve fobi dijital bağımlılıktan etkilenen değişkenler olarak öne çıkmaktadır. Bunlardan iletişim ve sosyal beceri değişkeni 9 araştırmada ele alınmış ve hepsinde de dijital bağımlılığın etkisi anlamlı bulunmuştur. Bunun yanında akran ilişkilerine yönelik tüm araştırmalarda da dijital bağımlılığın etkisi anlamlı bulunmuştur.</w:t>
      </w:r>
    </w:p>
    <w:p w14:paraId="10D5F6EF" w14:textId="77777777" w:rsidR="00BA445A" w:rsidRDefault="00BA445A">
      <w:pPr>
        <w:rPr>
          <w:rFonts w:ascii="Times New Roman" w:eastAsia="Calibri" w:hAnsi="Times New Roman" w:cs="Times New Roman"/>
          <w:sz w:val="24"/>
          <w:szCs w:val="20"/>
          <w:lang w:eastAsia="tr-TR"/>
        </w:rPr>
      </w:pPr>
      <w:r>
        <w:rPr>
          <w:rFonts w:ascii="Times New Roman" w:eastAsia="Calibri" w:hAnsi="Times New Roman" w:cs="Times New Roman"/>
          <w:sz w:val="24"/>
          <w:szCs w:val="20"/>
          <w:lang w:eastAsia="tr-TR"/>
        </w:rPr>
        <w:br w:type="page"/>
      </w:r>
    </w:p>
    <w:p w14:paraId="7B6EF780" w14:textId="77777777" w:rsidR="00EC36D7" w:rsidRPr="000564F8" w:rsidRDefault="00EC36D7" w:rsidP="000564F8">
      <w:pPr>
        <w:spacing w:after="120" w:line="360" w:lineRule="auto"/>
        <w:ind w:firstLine="680"/>
        <w:jc w:val="both"/>
        <w:rPr>
          <w:rFonts w:ascii="Times New Roman" w:eastAsia="Calibri" w:hAnsi="Times New Roman" w:cs="Times New Roman"/>
          <w:sz w:val="24"/>
          <w:szCs w:val="20"/>
          <w:lang w:eastAsia="tr-TR"/>
        </w:rPr>
      </w:pPr>
      <w:r w:rsidRPr="008963CB">
        <w:rPr>
          <w:rFonts w:ascii="Times New Roman" w:eastAsia="Calibri" w:hAnsi="Times New Roman" w:cs="Times New Roman"/>
          <w:b/>
          <w:sz w:val="24"/>
          <w:szCs w:val="20"/>
          <w:lang w:eastAsia="tr-TR"/>
        </w:rPr>
        <w:lastRenderedPageBreak/>
        <w:t>Dijital araç ve ağlara erişim sıklığı</w:t>
      </w:r>
      <w:r w:rsidR="006C2394" w:rsidRPr="008963CB">
        <w:rPr>
          <w:rFonts w:ascii="Times New Roman" w:eastAsia="Calibri" w:hAnsi="Times New Roman" w:cs="Times New Roman"/>
          <w:b/>
          <w:sz w:val="24"/>
          <w:szCs w:val="20"/>
          <w:lang w:eastAsia="tr-TR"/>
        </w:rPr>
        <w:tab/>
      </w:r>
    </w:p>
    <w:p w14:paraId="6B19F10B" w14:textId="77777777" w:rsidR="00EC36D7" w:rsidRPr="008963CB" w:rsidRDefault="00EC36D7" w:rsidP="008963CB">
      <w:pPr>
        <w:spacing w:after="120" w:line="360" w:lineRule="auto"/>
        <w:ind w:firstLine="680"/>
        <w:jc w:val="both"/>
        <w:rPr>
          <w:rFonts w:ascii="Times New Roman" w:eastAsia="Calibri" w:hAnsi="Times New Roman" w:cs="Times New Roman"/>
          <w:sz w:val="24"/>
          <w:szCs w:val="20"/>
          <w:lang w:eastAsia="tr-TR"/>
        </w:rPr>
      </w:pPr>
      <w:r w:rsidRPr="008963CB">
        <w:rPr>
          <w:rFonts w:ascii="Times New Roman" w:eastAsia="Calibri" w:hAnsi="Times New Roman" w:cs="Times New Roman"/>
          <w:sz w:val="24"/>
          <w:szCs w:val="20"/>
          <w:lang w:eastAsia="tr-TR"/>
        </w:rPr>
        <w:t xml:space="preserve">Dijital bağımlılık dijital ağlara ve araçlara erişim sıklığını da etkileyebilmektedir. Bu kapsamda ilgili sonuçlar bir araya getirilerek </w:t>
      </w:r>
      <w:proofErr w:type="spellStart"/>
      <w:r w:rsidRPr="008963CB">
        <w:rPr>
          <w:rFonts w:ascii="Times New Roman" w:eastAsia="Calibri" w:hAnsi="Times New Roman" w:cs="Times New Roman"/>
          <w:sz w:val="24"/>
          <w:szCs w:val="20"/>
          <w:lang w:eastAsia="tr-TR"/>
        </w:rPr>
        <w:t>temalandırılmış</w:t>
      </w:r>
      <w:proofErr w:type="spellEnd"/>
      <w:r w:rsidRPr="008963CB">
        <w:rPr>
          <w:rFonts w:ascii="Times New Roman" w:eastAsia="Calibri" w:hAnsi="Times New Roman" w:cs="Times New Roman"/>
          <w:sz w:val="24"/>
          <w:szCs w:val="20"/>
          <w:lang w:eastAsia="tr-TR"/>
        </w:rPr>
        <w:t xml:space="preserve"> ve araştırma sonuç</w:t>
      </w:r>
      <w:r w:rsidR="00FA553E" w:rsidRPr="008963CB">
        <w:rPr>
          <w:rFonts w:ascii="Times New Roman" w:eastAsia="Calibri" w:hAnsi="Times New Roman" w:cs="Times New Roman"/>
          <w:sz w:val="24"/>
          <w:szCs w:val="20"/>
          <w:lang w:eastAsia="tr-TR"/>
        </w:rPr>
        <w:t>larına ilişkin bulgular T</w:t>
      </w:r>
      <w:r w:rsidR="000564F8">
        <w:rPr>
          <w:rFonts w:ascii="Times New Roman" w:eastAsia="Calibri" w:hAnsi="Times New Roman" w:cs="Times New Roman"/>
          <w:sz w:val="24"/>
          <w:szCs w:val="20"/>
          <w:lang w:eastAsia="tr-TR"/>
        </w:rPr>
        <w:t>ablo 4.</w:t>
      </w:r>
      <w:r w:rsidR="00897BAA">
        <w:rPr>
          <w:rFonts w:ascii="Times New Roman" w:eastAsia="Calibri" w:hAnsi="Times New Roman" w:cs="Times New Roman"/>
          <w:sz w:val="24"/>
          <w:szCs w:val="20"/>
          <w:lang w:eastAsia="tr-TR"/>
        </w:rPr>
        <w:t>14’t</w:t>
      </w:r>
      <w:r w:rsidRPr="008963CB">
        <w:rPr>
          <w:rFonts w:ascii="Times New Roman" w:eastAsia="Calibri" w:hAnsi="Times New Roman" w:cs="Times New Roman"/>
          <w:sz w:val="24"/>
          <w:szCs w:val="20"/>
          <w:lang w:eastAsia="tr-TR"/>
        </w:rPr>
        <w:t>e sunulmuştur.</w:t>
      </w:r>
    </w:p>
    <w:p w14:paraId="5D412376" w14:textId="77777777" w:rsidR="00EC36D7" w:rsidRPr="00BA445A" w:rsidRDefault="000564F8" w:rsidP="008963CB">
      <w:pPr>
        <w:pStyle w:val="TABLO"/>
        <w:rPr>
          <w:b w:val="0"/>
        </w:rPr>
      </w:pPr>
      <w:bookmarkStart w:id="70" w:name="_Toc91530820"/>
      <w:bookmarkStart w:id="71" w:name="_Toc92813442"/>
      <w:r>
        <w:t>Tablo 4.</w:t>
      </w:r>
      <w:r w:rsidR="00FA553E" w:rsidRPr="008963CB">
        <w:t>14.</w:t>
      </w:r>
      <w:r w:rsidR="00EE5BDE">
        <w:t xml:space="preserve"> </w:t>
      </w:r>
      <w:r w:rsidR="00EC36D7" w:rsidRPr="00BA445A">
        <w:rPr>
          <w:b w:val="0"/>
        </w:rPr>
        <w:t>Dijital araç ve ağlara erişim sıklığına ilişkin araştırma sonuçları</w:t>
      </w:r>
      <w:bookmarkEnd w:id="70"/>
      <w:bookmarkEnd w:id="71"/>
    </w:p>
    <w:tbl>
      <w:tblPr>
        <w:tblW w:w="8345" w:type="dxa"/>
        <w:tblCellMar>
          <w:left w:w="70" w:type="dxa"/>
          <w:right w:w="70" w:type="dxa"/>
        </w:tblCellMar>
        <w:tblLook w:val="04A0" w:firstRow="1" w:lastRow="0" w:firstColumn="1" w:lastColumn="0" w:noHBand="0" w:noVBand="1"/>
      </w:tblPr>
      <w:tblGrid>
        <w:gridCol w:w="5304"/>
        <w:gridCol w:w="1588"/>
        <w:gridCol w:w="1453"/>
      </w:tblGrid>
      <w:tr w:rsidR="00EC36D7" w:rsidRPr="00911B1E" w14:paraId="6928B2E7" w14:textId="77777777" w:rsidTr="003C622A">
        <w:trPr>
          <w:trHeight w:val="274"/>
        </w:trPr>
        <w:tc>
          <w:tcPr>
            <w:tcW w:w="5304" w:type="dxa"/>
            <w:vMerge w:val="restart"/>
            <w:tcBorders>
              <w:top w:val="single" w:sz="4" w:space="0" w:color="auto"/>
              <w:left w:val="nil"/>
              <w:bottom w:val="single" w:sz="4" w:space="0" w:color="auto"/>
              <w:right w:val="nil"/>
            </w:tcBorders>
            <w:shd w:val="clear" w:color="auto" w:fill="auto"/>
            <w:noWrap/>
            <w:vAlign w:val="center"/>
            <w:hideMark/>
          </w:tcPr>
          <w:p w14:paraId="26FA586F" w14:textId="77777777" w:rsidR="00EC36D7" w:rsidRPr="008963CB" w:rsidRDefault="00EC36D7" w:rsidP="00736C06">
            <w:pPr>
              <w:spacing w:after="0" w:line="240" w:lineRule="auto"/>
              <w:rPr>
                <w:rFonts w:ascii="Times New Roman" w:eastAsia="Times New Roman" w:hAnsi="Times New Roman" w:cs="Times New Roman"/>
                <w:b/>
                <w:color w:val="000000" w:themeColor="text1"/>
                <w:sz w:val="24"/>
                <w:szCs w:val="24"/>
                <w:lang w:eastAsia="tr-TR"/>
              </w:rPr>
            </w:pPr>
            <w:r w:rsidRPr="008963CB">
              <w:rPr>
                <w:rFonts w:ascii="Times New Roman" w:eastAsia="Times New Roman" w:hAnsi="Times New Roman" w:cs="Times New Roman"/>
                <w:b/>
                <w:color w:val="000000" w:themeColor="text1"/>
                <w:sz w:val="24"/>
                <w:szCs w:val="24"/>
                <w:lang w:eastAsia="tr-TR"/>
              </w:rPr>
              <w:t>Değişken</w:t>
            </w:r>
          </w:p>
        </w:tc>
        <w:tc>
          <w:tcPr>
            <w:tcW w:w="3041" w:type="dxa"/>
            <w:gridSpan w:val="2"/>
            <w:tcBorders>
              <w:top w:val="single" w:sz="4" w:space="0" w:color="auto"/>
              <w:left w:val="nil"/>
              <w:bottom w:val="single" w:sz="4" w:space="0" w:color="auto"/>
              <w:right w:val="nil"/>
            </w:tcBorders>
            <w:shd w:val="clear" w:color="auto" w:fill="auto"/>
            <w:noWrap/>
            <w:vAlign w:val="center"/>
            <w:hideMark/>
          </w:tcPr>
          <w:p w14:paraId="6D1F69BF" w14:textId="77777777" w:rsidR="00EC36D7" w:rsidRPr="008963CB" w:rsidRDefault="00EC36D7" w:rsidP="00736C06">
            <w:pPr>
              <w:spacing w:after="0" w:line="240" w:lineRule="auto"/>
              <w:jc w:val="center"/>
              <w:rPr>
                <w:rFonts w:ascii="Times New Roman" w:eastAsia="Times New Roman" w:hAnsi="Times New Roman" w:cs="Times New Roman"/>
                <w:b/>
                <w:bCs/>
                <w:color w:val="000000" w:themeColor="text1"/>
                <w:sz w:val="24"/>
                <w:szCs w:val="24"/>
                <w:lang w:eastAsia="tr-TR"/>
              </w:rPr>
            </w:pPr>
            <w:r w:rsidRPr="008963CB">
              <w:rPr>
                <w:rFonts w:ascii="Times New Roman" w:eastAsia="Times New Roman" w:hAnsi="Times New Roman" w:cs="Times New Roman"/>
                <w:b/>
                <w:bCs/>
                <w:color w:val="000000" w:themeColor="text1"/>
                <w:sz w:val="24"/>
                <w:szCs w:val="24"/>
                <w:lang w:eastAsia="tr-TR"/>
              </w:rPr>
              <w:t>Anlamlı ilişki/ etki</w:t>
            </w:r>
          </w:p>
        </w:tc>
      </w:tr>
      <w:tr w:rsidR="00EC36D7" w:rsidRPr="00911B1E" w14:paraId="46877356" w14:textId="77777777" w:rsidTr="003C622A">
        <w:trPr>
          <w:trHeight w:val="274"/>
        </w:trPr>
        <w:tc>
          <w:tcPr>
            <w:tcW w:w="5304" w:type="dxa"/>
            <w:vMerge/>
            <w:tcBorders>
              <w:top w:val="single" w:sz="4" w:space="0" w:color="auto"/>
              <w:left w:val="nil"/>
              <w:bottom w:val="single" w:sz="4" w:space="0" w:color="auto"/>
              <w:right w:val="nil"/>
            </w:tcBorders>
            <w:shd w:val="clear" w:color="auto" w:fill="auto"/>
            <w:vAlign w:val="center"/>
            <w:hideMark/>
          </w:tcPr>
          <w:p w14:paraId="5964451F"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p>
        </w:tc>
        <w:tc>
          <w:tcPr>
            <w:tcW w:w="1588" w:type="dxa"/>
            <w:tcBorders>
              <w:top w:val="single" w:sz="4" w:space="0" w:color="auto"/>
              <w:left w:val="nil"/>
              <w:bottom w:val="single" w:sz="4" w:space="0" w:color="auto"/>
              <w:right w:val="nil"/>
            </w:tcBorders>
            <w:shd w:val="clear" w:color="auto" w:fill="auto"/>
            <w:noWrap/>
            <w:vAlign w:val="center"/>
            <w:hideMark/>
          </w:tcPr>
          <w:p w14:paraId="76BCA41B"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themeColor="text1"/>
                <w:sz w:val="24"/>
                <w:szCs w:val="24"/>
                <w:lang w:eastAsia="tr-TR"/>
              </w:rPr>
            </w:pPr>
            <w:r w:rsidRPr="000C4F78">
              <w:rPr>
                <w:rFonts w:ascii="Times New Roman" w:eastAsia="Times New Roman" w:hAnsi="Times New Roman" w:cs="Times New Roman"/>
                <w:b/>
                <w:bCs/>
                <w:iCs/>
                <w:color w:val="000000" w:themeColor="text1"/>
                <w:sz w:val="24"/>
                <w:szCs w:val="24"/>
                <w:lang w:eastAsia="tr-TR"/>
              </w:rPr>
              <w:t xml:space="preserve">Var </w:t>
            </w:r>
          </w:p>
          <w:p w14:paraId="3DF08496" w14:textId="77777777" w:rsidR="00EC36D7" w:rsidRPr="000C4F78" w:rsidRDefault="00A4453C" w:rsidP="00736C06">
            <w:pPr>
              <w:spacing w:after="0" w:line="240" w:lineRule="auto"/>
              <w:jc w:val="center"/>
              <w:rPr>
                <w:rFonts w:ascii="Times New Roman" w:eastAsia="Times New Roman" w:hAnsi="Times New Roman" w:cs="Times New Roman"/>
                <w:b/>
                <w:bCs/>
                <w:iCs/>
                <w:color w:val="000000" w:themeColor="text1"/>
                <w:sz w:val="24"/>
                <w:szCs w:val="24"/>
                <w:lang w:eastAsia="tr-TR"/>
              </w:rPr>
            </w:pPr>
            <w:r w:rsidRPr="000C4F78">
              <w:rPr>
                <w:rFonts w:ascii="Times New Roman" w:eastAsia="Times New Roman" w:hAnsi="Times New Roman" w:cs="Times New Roman"/>
                <w:b/>
                <w:bCs/>
                <w:iCs/>
                <w:color w:val="000000" w:themeColor="text1"/>
                <w:sz w:val="24"/>
                <w:szCs w:val="24"/>
                <w:lang w:eastAsia="tr-TR"/>
              </w:rPr>
              <w:t>F</w:t>
            </w:r>
          </w:p>
        </w:tc>
        <w:tc>
          <w:tcPr>
            <w:tcW w:w="1453" w:type="dxa"/>
            <w:tcBorders>
              <w:top w:val="single" w:sz="4" w:space="0" w:color="auto"/>
              <w:left w:val="nil"/>
              <w:bottom w:val="single" w:sz="4" w:space="0" w:color="auto"/>
              <w:right w:val="nil"/>
            </w:tcBorders>
            <w:shd w:val="clear" w:color="auto" w:fill="auto"/>
            <w:noWrap/>
            <w:vAlign w:val="center"/>
            <w:hideMark/>
          </w:tcPr>
          <w:p w14:paraId="4F1B542B"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themeColor="text1"/>
                <w:sz w:val="24"/>
                <w:szCs w:val="24"/>
                <w:lang w:eastAsia="tr-TR"/>
              </w:rPr>
            </w:pPr>
            <w:r w:rsidRPr="000C4F78">
              <w:rPr>
                <w:rFonts w:ascii="Times New Roman" w:eastAsia="Times New Roman" w:hAnsi="Times New Roman" w:cs="Times New Roman"/>
                <w:b/>
                <w:bCs/>
                <w:iCs/>
                <w:color w:val="000000" w:themeColor="text1"/>
                <w:sz w:val="24"/>
                <w:szCs w:val="24"/>
                <w:lang w:eastAsia="tr-TR"/>
              </w:rPr>
              <w:t>Yok</w:t>
            </w:r>
          </w:p>
          <w:p w14:paraId="6678E21E" w14:textId="77777777" w:rsidR="00EC36D7" w:rsidRPr="000C4F78" w:rsidRDefault="006C2394" w:rsidP="00736C06">
            <w:pPr>
              <w:spacing w:after="0" w:line="240" w:lineRule="auto"/>
              <w:jc w:val="center"/>
              <w:rPr>
                <w:rFonts w:ascii="Times New Roman" w:eastAsia="Times New Roman" w:hAnsi="Times New Roman" w:cs="Times New Roman"/>
                <w:b/>
                <w:bCs/>
                <w:iCs/>
                <w:color w:val="000000" w:themeColor="text1"/>
                <w:sz w:val="24"/>
                <w:szCs w:val="24"/>
                <w:lang w:eastAsia="tr-TR"/>
              </w:rPr>
            </w:pPr>
            <w:r w:rsidRPr="000C4F78">
              <w:rPr>
                <w:rFonts w:ascii="Times New Roman" w:eastAsia="Times New Roman" w:hAnsi="Times New Roman" w:cs="Times New Roman"/>
                <w:b/>
                <w:bCs/>
                <w:iCs/>
                <w:color w:val="000000" w:themeColor="text1"/>
                <w:sz w:val="24"/>
                <w:szCs w:val="24"/>
                <w:lang w:eastAsia="tr-TR"/>
              </w:rPr>
              <w:t>F</w:t>
            </w:r>
          </w:p>
        </w:tc>
      </w:tr>
      <w:tr w:rsidR="00EC36D7" w:rsidRPr="00911B1E" w14:paraId="5739C0F3" w14:textId="77777777" w:rsidTr="003C622A">
        <w:trPr>
          <w:trHeight w:val="274"/>
        </w:trPr>
        <w:tc>
          <w:tcPr>
            <w:tcW w:w="5304" w:type="dxa"/>
            <w:tcBorders>
              <w:top w:val="single" w:sz="4" w:space="0" w:color="auto"/>
              <w:left w:val="nil"/>
              <w:bottom w:val="nil"/>
              <w:right w:val="nil"/>
            </w:tcBorders>
            <w:shd w:val="clear" w:color="auto" w:fill="auto"/>
            <w:noWrap/>
            <w:vAlign w:val="bottom"/>
            <w:hideMark/>
          </w:tcPr>
          <w:p w14:paraId="55608D4C"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Oyun oynama süresi</w:t>
            </w:r>
          </w:p>
        </w:tc>
        <w:tc>
          <w:tcPr>
            <w:tcW w:w="1588" w:type="dxa"/>
            <w:tcBorders>
              <w:top w:val="single" w:sz="4" w:space="0" w:color="auto"/>
              <w:left w:val="nil"/>
              <w:bottom w:val="nil"/>
              <w:right w:val="nil"/>
            </w:tcBorders>
            <w:shd w:val="clear" w:color="auto" w:fill="auto"/>
            <w:noWrap/>
            <w:vAlign w:val="bottom"/>
            <w:hideMark/>
          </w:tcPr>
          <w:p w14:paraId="74197B64"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13</w:t>
            </w:r>
          </w:p>
        </w:tc>
        <w:tc>
          <w:tcPr>
            <w:tcW w:w="1453" w:type="dxa"/>
            <w:tcBorders>
              <w:top w:val="single" w:sz="4" w:space="0" w:color="auto"/>
              <w:left w:val="nil"/>
              <w:bottom w:val="nil"/>
              <w:right w:val="nil"/>
            </w:tcBorders>
            <w:shd w:val="clear" w:color="auto" w:fill="auto"/>
            <w:noWrap/>
            <w:vAlign w:val="bottom"/>
            <w:hideMark/>
          </w:tcPr>
          <w:p w14:paraId="109FA2EB"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0</w:t>
            </w:r>
          </w:p>
        </w:tc>
      </w:tr>
      <w:tr w:rsidR="00EC36D7" w:rsidRPr="00911B1E" w14:paraId="1BA593AC" w14:textId="77777777" w:rsidTr="003C622A">
        <w:trPr>
          <w:trHeight w:val="274"/>
        </w:trPr>
        <w:tc>
          <w:tcPr>
            <w:tcW w:w="5304" w:type="dxa"/>
            <w:tcBorders>
              <w:top w:val="nil"/>
              <w:left w:val="nil"/>
              <w:bottom w:val="nil"/>
              <w:right w:val="nil"/>
            </w:tcBorders>
            <w:shd w:val="clear" w:color="auto" w:fill="auto"/>
            <w:noWrap/>
            <w:vAlign w:val="bottom"/>
            <w:hideMark/>
          </w:tcPr>
          <w:p w14:paraId="5DAC113A"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Sosyal medya kontrol etme sıklığı</w:t>
            </w:r>
          </w:p>
        </w:tc>
        <w:tc>
          <w:tcPr>
            <w:tcW w:w="1588" w:type="dxa"/>
            <w:tcBorders>
              <w:top w:val="nil"/>
              <w:left w:val="nil"/>
              <w:bottom w:val="nil"/>
              <w:right w:val="nil"/>
            </w:tcBorders>
            <w:shd w:val="clear" w:color="auto" w:fill="auto"/>
            <w:noWrap/>
            <w:vAlign w:val="bottom"/>
            <w:hideMark/>
          </w:tcPr>
          <w:p w14:paraId="2D1DCDF1"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1</w:t>
            </w:r>
          </w:p>
        </w:tc>
        <w:tc>
          <w:tcPr>
            <w:tcW w:w="1453" w:type="dxa"/>
            <w:tcBorders>
              <w:top w:val="nil"/>
              <w:left w:val="nil"/>
              <w:bottom w:val="nil"/>
              <w:right w:val="nil"/>
            </w:tcBorders>
            <w:shd w:val="clear" w:color="auto" w:fill="auto"/>
            <w:noWrap/>
            <w:vAlign w:val="bottom"/>
            <w:hideMark/>
          </w:tcPr>
          <w:p w14:paraId="6B72514B"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0</w:t>
            </w:r>
          </w:p>
        </w:tc>
      </w:tr>
      <w:tr w:rsidR="00EC36D7" w:rsidRPr="00911B1E" w14:paraId="4E554B9D" w14:textId="77777777" w:rsidTr="003C622A">
        <w:trPr>
          <w:trHeight w:val="274"/>
        </w:trPr>
        <w:tc>
          <w:tcPr>
            <w:tcW w:w="5304" w:type="dxa"/>
            <w:tcBorders>
              <w:top w:val="nil"/>
              <w:left w:val="nil"/>
              <w:bottom w:val="nil"/>
              <w:right w:val="nil"/>
            </w:tcBorders>
            <w:shd w:val="clear" w:color="auto" w:fill="auto"/>
            <w:noWrap/>
            <w:vAlign w:val="bottom"/>
            <w:hideMark/>
          </w:tcPr>
          <w:p w14:paraId="3A1EF6D7"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Şarj cihazı taşıma durumu</w:t>
            </w:r>
          </w:p>
        </w:tc>
        <w:tc>
          <w:tcPr>
            <w:tcW w:w="1588" w:type="dxa"/>
            <w:tcBorders>
              <w:top w:val="nil"/>
              <w:left w:val="nil"/>
              <w:bottom w:val="nil"/>
              <w:right w:val="nil"/>
            </w:tcBorders>
            <w:shd w:val="clear" w:color="auto" w:fill="auto"/>
            <w:noWrap/>
            <w:vAlign w:val="bottom"/>
            <w:hideMark/>
          </w:tcPr>
          <w:p w14:paraId="50F06946"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2</w:t>
            </w:r>
          </w:p>
        </w:tc>
        <w:tc>
          <w:tcPr>
            <w:tcW w:w="1453" w:type="dxa"/>
            <w:tcBorders>
              <w:top w:val="nil"/>
              <w:left w:val="nil"/>
              <w:bottom w:val="nil"/>
              <w:right w:val="nil"/>
            </w:tcBorders>
            <w:shd w:val="clear" w:color="auto" w:fill="auto"/>
            <w:noWrap/>
            <w:vAlign w:val="bottom"/>
            <w:hideMark/>
          </w:tcPr>
          <w:p w14:paraId="32039419"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0</w:t>
            </w:r>
          </w:p>
        </w:tc>
      </w:tr>
      <w:tr w:rsidR="00EC36D7" w:rsidRPr="00911B1E" w14:paraId="24C5C922" w14:textId="77777777" w:rsidTr="003C622A">
        <w:trPr>
          <w:trHeight w:val="274"/>
        </w:trPr>
        <w:tc>
          <w:tcPr>
            <w:tcW w:w="5304" w:type="dxa"/>
            <w:tcBorders>
              <w:top w:val="nil"/>
              <w:left w:val="nil"/>
              <w:bottom w:val="nil"/>
              <w:right w:val="nil"/>
            </w:tcBorders>
            <w:shd w:val="clear" w:color="auto" w:fill="auto"/>
            <w:noWrap/>
            <w:vAlign w:val="bottom"/>
            <w:hideMark/>
          </w:tcPr>
          <w:p w14:paraId="39429948"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Telefonu kontrol sıklığı</w:t>
            </w:r>
          </w:p>
        </w:tc>
        <w:tc>
          <w:tcPr>
            <w:tcW w:w="1588" w:type="dxa"/>
            <w:tcBorders>
              <w:top w:val="nil"/>
              <w:left w:val="nil"/>
              <w:bottom w:val="nil"/>
              <w:right w:val="nil"/>
            </w:tcBorders>
            <w:shd w:val="clear" w:color="auto" w:fill="auto"/>
            <w:noWrap/>
            <w:vAlign w:val="bottom"/>
            <w:hideMark/>
          </w:tcPr>
          <w:p w14:paraId="4AFF316D"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3</w:t>
            </w:r>
          </w:p>
        </w:tc>
        <w:tc>
          <w:tcPr>
            <w:tcW w:w="1453" w:type="dxa"/>
            <w:tcBorders>
              <w:top w:val="nil"/>
              <w:left w:val="nil"/>
              <w:bottom w:val="nil"/>
              <w:right w:val="nil"/>
            </w:tcBorders>
            <w:shd w:val="clear" w:color="auto" w:fill="auto"/>
            <w:noWrap/>
            <w:vAlign w:val="bottom"/>
            <w:hideMark/>
          </w:tcPr>
          <w:p w14:paraId="3B180D5F"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1</w:t>
            </w:r>
          </w:p>
        </w:tc>
      </w:tr>
      <w:tr w:rsidR="00EC36D7" w:rsidRPr="00911B1E" w14:paraId="1E59F9A0" w14:textId="77777777" w:rsidTr="003C622A">
        <w:trPr>
          <w:trHeight w:val="274"/>
        </w:trPr>
        <w:tc>
          <w:tcPr>
            <w:tcW w:w="5304" w:type="dxa"/>
            <w:tcBorders>
              <w:top w:val="nil"/>
              <w:left w:val="nil"/>
              <w:right w:val="nil"/>
            </w:tcBorders>
            <w:shd w:val="clear" w:color="auto" w:fill="auto"/>
            <w:noWrap/>
            <w:vAlign w:val="bottom"/>
            <w:hideMark/>
          </w:tcPr>
          <w:p w14:paraId="52C1EC1A"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Uyanır uyanmaz akıllı telefon kontrol durum</w:t>
            </w:r>
            <w:r w:rsidR="003E2F5A">
              <w:rPr>
                <w:rFonts w:ascii="Times New Roman" w:eastAsia="Times New Roman" w:hAnsi="Times New Roman" w:cs="Times New Roman"/>
                <w:color w:val="000000" w:themeColor="text1"/>
                <w:sz w:val="24"/>
                <w:szCs w:val="24"/>
                <w:lang w:eastAsia="tr-TR"/>
              </w:rPr>
              <w:t>u</w:t>
            </w:r>
          </w:p>
        </w:tc>
        <w:tc>
          <w:tcPr>
            <w:tcW w:w="1588" w:type="dxa"/>
            <w:tcBorders>
              <w:top w:val="nil"/>
              <w:left w:val="nil"/>
              <w:right w:val="nil"/>
            </w:tcBorders>
            <w:shd w:val="clear" w:color="auto" w:fill="auto"/>
            <w:noWrap/>
            <w:vAlign w:val="bottom"/>
            <w:hideMark/>
          </w:tcPr>
          <w:p w14:paraId="748B779C"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3</w:t>
            </w:r>
          </w:p>
        </w:tc>
        <w:tc>
          <w:tcPr>
            <w:tcW w:w="1453" w:type="dxa"/>
            <w:tcBorders>
              <w:top w:val="nil"/>
              <w:left w:val="nil"/>
              <w:right w:val="nil"/>
            </w:tcBorders>
            <w:shd w:val="clear" w:color="auto" w:fill="auto"/>
            <w:noWrap/>
            <w:vAlign w:val="bottom"/>
            <w:hideMark/>
          </w:tcPr>
          <w:p w14:paraId="25789788"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0</w:t>
            </w:r>
          </w:p>
        </w:tc>
      </w:tr>
      <w:tr w:rsidR="00EC36D7" w:rsidRPr="00911B1E" w14:paraId="12355220" w14:textId="77777777" w:rsidTr="003C622A">
        <w:trPr>
          <w:trHeight w:val="274"/>
        </w:trPr>
        <w:tc>
          <w:tcPr>
            <w:tcW w:w="5304" w:type="dxa"/>
            <w:tcBorders>
              <w:top w:val="nil"/>
              <w:left w:val="nil"/>
              <w:bottom w:val="single" w:sz="4" w:space="0" w:color="auto"/>
              <w:right w:val="nil"/>
            </w:tcBorders>
            <w:shd w:val="clear" w:color="auto" w:fill="auto"/>
            <w:noWrap/>
            <w:vAlign w:val="bottom"/>
            <w:hideMark/>
          </w:tcPr>
          <w:p w14:paraId="7CCA31F5" w14:textId="77777777" w:rsidR="00EC36D7" w:rsidRPr="008963CB" w:rsidRDefault="00EC36D7" w:rsidP="00736C06">
            <w:pPr>
              <w:spacing w:after="0" w:line="240" w:lineRule="auto"/>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Oyun için aylık harcama miktarı</w:t>
            </w:r>
          </w:p>
        </w:tc>
        <w:tc>
          <w:tcPr>
            <w:tcW w:w="1588" w:type="dxa"/>
            <w:tcBorders>
              <w:top w:val="nil"/>
              <w:left w:val="nil"/>
              <w:bottom w:val="single" w:sz="4" w:space="0" w:color="auto"/>
              <w:right w:val="nil"/>
            </w:tcBorders>
            <w:shd w:val="clear" w:color="auto" w:fill="auto"/>
            <w:noWrap/>
            <w:vAlign w:val="bottom"/>
            <w:hideMark/>
          </w:tcPr>
          <w:p w14:paraId="73EB851A"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1</w:t>
            </w:r>
          </w:p>
        </w:tc>
        <w:tc>
          <w:tcPr>
            <w:tcW w:w="1453" w:type="dxa"/>
            <w:tcBorders>
              <w:top w:val="nil"/>
              <w:left w:val="nil"/>
              <w:bottom w:val="single" w:sz="4" w:space="0" w:color="auto"/>
              <w:right w:val="nil"/>
            </w:tcBorders>
            <w:shd w:val="clear" w:color="auto" w:fill="auto"/>
            <w:noWrap/>
            <w:vAlign w:val="bottom"/>
            <w:hideMark/>
          </w:tcPr>
          <w:p w14:paraId="2D5E3573" w14:textId="77777777" w:rsidR="00EC36D7" w:rsidRPr="008963CB" w:rsidRDefault="00EC36D7" w:rsidP="00736C06">
            <w:pPr>
              <w:spacing w:after="0" w:line="240" w:lineRule="auto"/>
              <w:jc w:val="center"/>
              <w:rPr>
                <w:rFonts w:ascii="Times New Roman" w:eastAsia="Times New Roman" w:hAnsi="Times New Roman" w:cs="Times New Roman"/>
                <w:color w:val="000000" w:themeColor="text1"/>
                <w:sz w:val="24"/>
                <w:szCs w:val="24"/>
                <w:lang w:eastAsia="tr-TR"/>
              </w:rPr>
            </w:pPr>
            <w:r w:rsidRPr="008963CB">
              <w:rPr>
                <w:rFonts w:ascii="Times New Roman" w:eastAsia="Times New Roman" w:hAnsi="Times New Roman" w:cs="Times New Roman"/>
                <w:color w:val="000000" w:themeColor="text1"/>
                <w:sz w:val="24"/>
                <w:szCs w:val="24"/>
                <w:lang w:eastAsia="tr-TR"/>
              </w:rPr>
              <w:t>0</w:t>
            </w:r>
          </w:p>
        </w:tc>
      </w:tr>
    </w:tbl>
    <w:p w14:paraId="229C44D5" w14:textId="77777777" w:rsidR="00EC36D7" w:rsidRDefault="00EC36D7" w:rsidP="008963CB">
      <w:pPr>
        <w:spacing w:after="120" w:line="360" w:lineRule="auto"/>
        <w:ind w:firstLine="680"/>
        <w:jc w:val="both"/>
        <w:rPr>
          <w:rFonts w:ascii="Times New Roman" w:hAnsi="Times New Roman" w:cs="Times New Roman"/>
          <w:sz w:val="24"/>
          <w:szCs w:val="24"/>
        </w:rPr>
      </w:pPr>
    </w:p>
    <w:p w14:paraId="6009637D" w14:textId="77777777" w:rsidR="00EC36D7" w:rsidRDefault="000564F8" w:rsidP="008963C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Tablo 4.</w:t>
      </w:r>
      <w:r w:rsidR="00FA553E">
        <w:rPr>
          <w:rFonts w:ascii="Times New Roman" w:hAnsi="Times New Roman" w:cs="Times New Roman"/>
          <w:sz w:val="24"/>
          <w:szCs w:val="24"/>
        </w:rPr>
        <w:t xml:space="preserve">14 </w:t>
      </w:r>
      <w:r w:rsidR="00EC36D7">
        <w:rPr>
          <w:rFonts w:ascii="Times New Roman" w:hAnsi="Times New Roman" w:cs="Times New Roman"/>
          <w:sz w:val="24"/>
          <w:szCs w:val="24"/>
        </w:rPr>
        <w:t>incelendiğinde</w:t>
      </w:r>
      <w:r w:rsidR="00EE5BDE">
        <w:rPr>
          <w:rFonts w:ascii="Times New Roman" w:hAnsi="Times New Roman" w:cs="Times New Roman"/>
          <w:sz w:val="24"/>
          <w:szCs w:val="24"/>
        </w:rPr>
        <w:t>;</w:t>
      </w:r>
      <w:r w:rsidR="00EC36D7">
        <w:rPr>
          <w:rFonts w:ascii="Times New Roman" w:hAnsi="Times New Roman" w:cs="Times New Roman"/>
          <w:sz w:val="24"/>
          <w:szCs w:val="24"/>
        </w:rPr>
        <w:t xml:space="preserve"> yapılan araştırmalarda genel olarak dijital bağımlılığın oyun oynama süresini, sosyal medyayı kontrol etme sıklığını, şarj cihazı taşıma durumunu, telefonu kontrol sıklığını, uyanır uyanmaz telefonu kontrol etme davranışını ve oyun için aylık harcama miktarını etkilediği tespit edilmiştir. Araştırmalarda bu değişkenlerden oyun oynama süresi en çok ele alınan değişken</w:t>
      </w:r>
      <w:r w:rsidR="008E63BB">
        <w:rPr>
          <w:rFonts w:ascii="Times New Roman" w:hAnsi="Times New Roman" w:cs="Times New Roman"/>
          <w:sz w:val="24"/>
          <w:szCs w:val="24"/>
        </w:rPr>
        <w:t xml:space="preserve"> olup,</w:t>
      </w:r>
      <w:r w:rsidR="00EC36D7">
        <w:rPr>
          <w:rFonts w:ascii="Times New Roman" w:hAnsi="Times New Roman" w:cs="Times New Roman"/>
          <w:sz w:val="24"/>
          <w:szCs w:val="24"/>
        </w:rPr>
        <w:t xml:space="preserve"> tüm araştırmalarda da bu etki/ilişki anlamlı bulunmuştur.</w:t>
      </w:r>
    </w:p>
    <w:p w14:paraId="633A9085" w14:textId="77777777" w:rsidR="00EC36D7" w:rsidRPr="008963CB" w:rsidRDefault="00EC36D7" w:rsidP="008963CB">
      <w:pPr>
        <w:spacing w:after="120" w:line="360" w:lineRule="auto"/>
        <w:ind w:firstLine="680"/>
        <w:jc w:val="both"/>
        <w:rPr>
          <w:rFonts w:ascii="Times New Roman" w:hAnsi="Times New Roman" w:cs="Times New Roman"/>
          <w:b/>
          <w:sz w:val="24"/>
          <w:szCs w:val="24"/>
        </w:rPr>
      </w:pPr>
      <w:r w:rsidRPr="008963CB">
        <w:rPr>
          <w:rFonts w:ascii="Times New Roman" w:hAnsi="Times New Roman" w:cs="Times New Roman"/>
          <w:b/>
          <w:sz w:val="24"/>
          <w:szCs w:val="24"/>
        </w:rPr>
        <w:t>Sağlık</w:t>
      </w:r>
    </w:p>
    <w:p w14:paraId="58C71D8D" w14:textId="77777777" w:rsidR="00EC36D7" w:rsidRDefault="00EC36D7" w:rsidP="008963CB">
      <w:pPr>
        <w:spacing w:after="120" w:line="360" w:lineRule="auto"/>
        <w:ind w:firstLine="680"/>
        <w:jc w:val="both"/>
        <w:rPr>
          <w:rFonts w:ascii="Times New Roman" w:hAnsi="Times New Roman" w:cs="Times New Roman"/>
          <w:sz w:val="24"/>
          <w:szCs w:val="24"/>
        </w:rPr>
      </w:pPr>
      <w:r w:rsidRPr="000D4A8E">
        <w:rPr>
          <w:rFonts w:ascii="Times New Roman" w:hAnsi="Times New Roman" w:cs="Times New Roman"/>
          <w:sz w:val="24"/>
          <w:szCs w:val="24"/>
        </w:rPr>
        <w:t>Bu tema dijital bağımlılığın sağlık üzerindeki olumsuz etkilerine odaklanmaktadır. Bu kapsamda dijital bağımlılığın sağlık üzerine olumsuz etkilerini ele alan araştırma sonu</w:t>
      </w:r>
      <w:r w:rsidR="000564F8">
        <w:rPr>
          <w:rFonts w:ascii="Times New Roman" w:hAnsi="Times New Roman" w:cs="Times New Roman"/>
          <w:sz w:val="24"/>
          <w:szCs w:val="24"/>
        </w:rPr>
        <w:t>çlarına ilişkin bulgular Tablo 4.</w:t>
      </w:r>
      <w:r w:rsidR="00C65776">
        <w:rPr>
          <w:rFonts w:ascii="Times New Roman" w:hAnsi="Times New Roman" w:cs="Times New Roman"/>
          <w:sz w:val="24"/>
          <w:szCs w:val="24"/>
        </w:rPr>
        <w:t>15’t</w:t>
      </w:r>
      <w:r w:rsidRPr="000D4A8E">
        <w:rPr>
          <w:rFonts w:ascii="Times New Roman" w:hAnsi="Times New Roman" w:cs="Times New Roman"/>
          <w:sz w:val="24"/>
          <w:szCs w:val="24"/>
        </w:rPr>
        <w:t>e sunulmuştur.</w:t>
      </w:r>
    </w:p>
    <w:p w14:paraId="69C57EE4" w14:textId="77777777" w:rsidR="00EC36D7" w:rsidRPr="00BA445A" w:rsidRDefault="00EC36D7" w:rsidP="008963CB">
      <w:pPr>
        <w:pStyle w:val="TABLO"/>
        <w:rPr>
          <w:b w:val="0"/>
        </w:rPr>
      </w:pPr>
      <w:bookmarkStart w:id="72" w:name="_Toc91530821"/>
      <w:bookmarkStart w:id="73" w:name="_Toc92813443"/>
      <w:r w:rsidRPr="008963CB">
        <w:t>T</w:t>
      </w:r>
      <w:r w:rsidR="000564F8">
        <w:t>ablo 4.</w:t>
      </w:r>
      <w:r w:rsidR="00FA553E" w:rsidRPr="008963CB">
        <w:t>15.</w:t>
      </w:r>
      <w:r w:rsidR="008E63BB">
        <w:t xml:space="preserve"> </w:t>
      </w:r>
      <w:r w:rsidRPr="00BA445A">
        <w:rPr>
          <w:b w:val="0"/>
        </w:rPr>
        <w:t>Dijital bağımlılığın sağlık üzerindeki etkilerine ilişkin araştırma sonuçları</w:t>
      </w:r>
      <w:bookmarkEnd w:id="72"/>
      <w:bookmarkEnd w:id="73"/>
    </w:p>
    <w:tbl>
      <w:tblPr>
        <w:tblW w:w="8175" w:type="dxa"/>
        <w:tblCellMar>
          <w:left w:w="70" w:type="dxa"/>
          <w:right w:w="70" w:type="dxa"/>
        </w:tblCellMar>
        <w:tblLook w:val="04A0" w:firstRow="1" w:lastRow="0" w:firstColumn="1" w:lastColumn="0" w:noHBand="0" w:noVBand="1"/>
      </w:tblPr>
      <w:tblGrid>
        <w:gridCol w:w="4830"/>
        <w:gridCol w:w="1747"/>
        <w:gridCol w:w="1598"/>
      </w:tblGrid>
      <w:tr w:rsidR="00EC36D7" w:rsidRPr="000D4A8E" w14:paraId="6BD3B1EB" w14:textId="77777777" w:rsidTr="00BA445A">
        <w:trPr>
          <w:trHeight w:val="222"/>
        </w:trPr>
        <w:tc>
          <w:tcPr>
            <w:tcW w:w="4830" w:type="dxa"/>
            <w:vMerge w:val="restart"/>
            <w:tcBorders>
              <w:top w:val="single" w:sz="4" w:space="0" w:color="auto"/>
              <w:left w:val="nil"/>
              <w:bottom w:val="single" w:sz="4" w:space="0" w:color="auto"/>
              <w:right w:val="nil"/>
            </w:tcBorders>
            <w:shd w:val="clear" w:color="auto" w:fill="auto"/>
            <w:noWrap/>
            <w:vAlign w:val="center"/>
            <w:hideMark/>
          </w:tcPr>
          <w:p w14:paraId="58A1D468" w14:textId="77777777" w:rsidR="00EC36D7" w:rsidRPr="008963CB" w:rsidRDefault="00EC36D7" w:rsidP="00736C06">
            <w:pPr>
              <w:spacing w:after="0" w:line="240" w:lineRule="auto"/>
              <w:rPr>
                <w:rFonts w:ascii="Times New Roman" w:eastAsia="Times New Roman" w:hAnsi="Times New Roman" w:cs="Times New Roman"/>
                <w:b/>
                <w:color w:val="000000"/>
                <w:sz w:val="24"/>
                <w:szCs w:val="24"/>
                <w:lang w:eastAsia="tr-TR"/>
              </w:rPr>
            </w:pPr>
            <w:r w:rsidRPr="008963CB">
              <w:rPr>
                <w:rFonts w:ascii="Times New Roman" w:eastAsia="Times New Roman" w:hAnsi="Times New Roman" w:cs="Times New Roman"/>
                <w:b/>
                <w:color w:val="000000"/>
                <w:sz w:val="24"/>
                <w:szCs w:val="24"/>
                <w:lang w:eastAsia="tr-TR"/>
              </w:rPr>
              <w:t>Değişken</w:t>
            </w:r>
          </w:p>
        </w:tc>
        <w:tc>
          <w:tcPr>
            <w:tcW w:w="3345" w:type="dxa"/>
            <w:gridSpan w:val="2"/>
            <w:tcBorders>
              <w:top w:val="single" w:sz="4" w:space="0" w:color="auto"/>
              <w:left w:val="nil"/>
              <w:bottom w:val="single" w:sz="4" w:space="0" w:color="auto"/>
              <w:right w:val="nil"/>
            </w:tcBorders>
            <w:shd w:val="clear" w:color="auto" w:fill="auto"/>
            <w:noWrap/>
            <w:vAlign w:val="center"/>
            <w:hideMark/>
          </w:tcPr>
          <w:p w14:paraId="535E82FB" w14:textId="77777777" w:rsidR="00EC36D7" w:rsidRPr="008963CB"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8963CB">
              <w:rPr>
                <w:rFonts w:ascii="Times New Roman" w:eastAsia="Times New Roman" w:hAnsi="Times New Roman" w:cs="Times New Roman"/>
                <w:b/>
                <w:bCs/>
                <w:color w:val="000000"/>
                <w:sz w:val="24"/>
                <w:szCs w:val="24"/>
                <w:lang w:eastAsia="tr-TR"/>
              </w:rPr>
              <w:t>Anlamlı ilişki/ etki</w:t>
            </w:r>
          </w:p>
        </w:tc>
      </w:tr>
      <w:tr w:rsidR="00EC36D7" w:rsidRPr="000D4A8E" w14:paraId="45ACE26C" w14:textId="77777777" w:rsidTr="00BA445A">
        <w:trPr>
          <w:trHeight w:val="222"/>
        </w:trPr>
        <w:tc>
          <w:tcPr>
            <w:tcW w:w="4830" w:type="dxa"/>
            <w:vMerge/>
            <w:tcBorders>
              <w:top w:val="single" w:sz="4" w:space="0" w:color="auto"/>
              <w:left w:val="nil"/>
              <w:bottom w:val="single" w:sz="4" w:space="0" w:color="auto"/>
              <w:right w:val="nil"/>
            </w:tcBorders>
            <w:vAlign w:val="center"/>
            <w:hideMark/>
          </w:tcPr>
          <w:p w14:paraId="335D834D"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747" w:type="dxa"/>
            <w:tcBorders>
              <w:top w:val="single" w:sz="4" w:space="0" w:color="auto"/>
              <w:left w:val="nil"/>
              <w:bottom w:val="single" w:sz="4" w:space="0" w:color="auto"/>
              <w:right w:val="nil"/>
            </w:tcBorders>
            <w:shd w:val="clear" w:color="auto" w:fill="auto"/>
            <w:noWrap/>
            <w:vAlign w:val="center"/>
            <w:hideMark/>
          </w:tcPr>
          <w:p w14:paraId="2582EF6D"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 xml:space="preserve">Var </w:t>
            </w:r>
          </w:p>
          <w:p w14:paraId="2B27E2E5"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598" w:type="dxa"/>
            <w:tcBorders>
              <w:top w:val="single" w:sz="4" w:space="0" w:color="auto"/>
              <w:left w:val="nil"/>
              <w:bottom w:val="single" w:sz="4" w:space="0" w:color="auto"/>
              <w:right w:val="nil"/>
            </w:tcBorders>
            <w:shd w:val="clear" w:color="auto" w:fill="auto"/>
            <w:noWrap/>
            <w:vAlign w:val="center"/>
            <w:hideMark/>
          </w:tcPr>
          <w:p w14:paraId="34382ACE"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69CF02D7" w14:textId="77777777" w:rsidR="00EC36D7" w:rsidRPr="000C4F78" w:rsidRDefault="006C2394"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0D4A8E" w14:paraId="74318FF7" w14:textId="77777777" w:rsidTr="00BA445A">
        <w:trPr>
          <w:trHeight w:val="222"/>
        </w:trPr>
        <w:tc>
          <w:tcPr>
            <w:tcW w:w="4830" w:type="dxa"/>
            <w:tcBorders>
              <w:top w:val="single" w:sz="4" w:space="0" w:color="auto"/>
              <w:left w:val="nil"/>
              <w:bottom w:val="nil"/>
              <w:right w:val="nil"/>
            </w:tcBorders>
            <w:shd w:val="clear" w:color="auto" w:fill="auto"/>
            <w:noWrap/>
            <w:vAlign w:val="bottom"/>
            <w:hideMark/>
          </w:tcPr>
          <w:p w14:paraId="14772DCB"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Baş ağrısı</w:t>
            </w:r>
          </w:p>
        </w:tc>
        <w:tc>
          <w:tcPr>
            <w:tcW w:w="1747" w:type="dxa"/>
            <w:tcBorders>
              <w:top w:val="single" w:sz="4" w:space="0" w:color="auto"/>
              <w:left w:val="nil"/>
              <w:bottom w:val="nil"/>
              <w:right w:val="nil"/>
            </w:tcBorders>
            <w:shd w:val="clear" w:color="auto" w:fill="auto"/>
            <w:noWrap/>
            <w:vAlign w:val="bottom"/>
            <w:hideMark/>
          </w:tcPr>
          <w:p w14:paraId="3B246F1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598" w:type="dxa"/>
            <w:tcBorders>
              <w:top w:val="single" w:sz="4" w:space="0" w:color="auto"/>
              <w:left w:val="nil"/>
              <w:bottom w:val="nil"/>
              <w:right w:val="nil"/>
            </w:tcBorders>
            <w:shd w:val="clear" w:color="auto" w:fill="auto"/>
            <w:noWrap/>
            <w:vAlign w:val="bottom"/>
            <w:hideMark/>
          </w:tcPr>
          <w:p w14:paraId="7FC6442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0D4A8E" w14:paraId="3F5D3D10" w14:textId="77777777" w:rsidTr="00BA445A">
        <w:trPr>
          <w:trHeight w:val="222"/>
        </w:trPr>
        <w:tc>
          <w:tcPr>
            <w:tcW w:w="4830" w:type="dxa"/>
            <w:tcBorders>
              <w:top w:val="nil"/>
              <w:left w:val="nil"/>
              <w:bottom w:val="nil"/>
              <w:right w:val="nil"/>
            </w:tcBorders>
            <w:shd w:val="clear" w:color="auto" w:fill="auto"/>
            <w:noWrap/>
            <w:vAlign w:val="bottom"/>
            <w:hideMark/>
          </w:tcPr>
          <w:p w14:paraId="2C6CE40D"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El bileğinde ağrı</w:t>
            </w:r>
          </w:p>
        </w:tc>
        <w:tc>
          <w:tcPr>
            <w:tcW w:w="1747" w:type="dxa"/>
            <w:tcBorders>
              <w:top w:val="nil"/>
              <w:left w:val="nil"/>
              <w:bottom w:val="nil"/>
              <w:right w:val="nil"/>
            </w:tcBorders>
            <w:shd w:val="clear" w:color="auto" w:fill="auto"/>
            <w:noWrap/>
            <w:vAlign w:val="bottom"/>
            <w:hideMark/>
          </w:tcPr>
          <w:p w14:paraId="6875A12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598" w:type="dxa"/>
            <w:tcBorders>
              <w:top w:val="nil"/>
              <w:left w:val="nil"/>
              <w:bottom w:val="nil"/>
              <w:right w:val="nil"/>
            </w:tcBorders>
            <w:shd w:val="clear" w:color="auto" w:fill="auto"/>
            <w:noWrap/>
            <w:vAlign w:val="bottom"/>
            <w:hideMark/>
          </w:tcPr>
          <w:p w14:paraId="03B484F4"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0D4A8E" w14:paraId="753D9769" w14:textId="77777777" w:rsidTr="00BA445A">
        <w:trPr>
          <w:trHeight w:val="222"/>
        </w:trPr>
        <w:tc>
          <w:tcPr>
            <w:tcW w:w="4830" w:type="dxa"/>
            <w:tcBorders>
              <w:top w:val="nil"/>
              <w:left w:val="nil"/>
              <w:bottom w:val="nil"/>
              <w:right w:val="nil"/>
            </w:tcBorders>
            <w:shd w:val="clear" w:color="auto" w:fill="auto"/>
            <w:noWrap/>
            <w:vAlign w:val="bottom"/>
            <w:hideMark/>
          </w:tcPr>
          <w:p w14:paraId="76FC600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Gözlerde yanma, sulanma, kızarıklık</w:t>
            </w:r>
          </w:p>
        </w:tc>
        <w:tc>
          <w:tcPr>
            <w:tcW w:w="1747" w:type="dxa"/>
            <w:tcBorders>
              <w:top w:val="nil"/>
              <w:left w:val="nil"/>
              <w:bottom w:val="nil"/>
              <w:right w:val="nil"/>
            </w:tcBorders>
            <w:shd w:val="clear" w:color="auto" w:fill="auto"/>
            <w:noWrap/>
            <w:vAlign w:val="bottom"/>
            <w:hideMark/>
          </w:tcPr>
          <w:p w14:paraId="4AFD0F3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3</w:t>
            </w:r>
          </w:p>
        </w:tc>
        <w:tc>
          <w:tcPr>
            <w:tcW w:w="1598" w:type="dxa"/>
            <w:tcBorders>
              <w:top w:val="nil"/>
              <w:left w:val="nil"/>
              <w:bottom w:val="nil"/>
              <w:right w:val="nil"/>
            </w:tcBorders>
            <w:shd w:val="clear" w:color="auto" w:fill="auto"/>
            <w:noWrap/>
            <w:vAlign w:val="bottom"/>
            <w:hideMark/>
          </w:tcPr>
          <w:p w14:paraId="693D71A4"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0D4A8E" w14:paraId="12124AC0" w14:textId="77777777" w:rsidTr="00BA445A">
        <w:trPr>
          <w:trHeight w:val="222"/>
        </w:trPr>
        <w:tc>
          <w:tcPr>
            <w:tcW w:w="4830" w:type="dxa"/>
            <w:tcBorders>
              <w:top w:val="nil"/>
              <w:left w:val="nil"/>
              <w:bottom w:val="nil"/>
              <w:right w:val="nil"/>
            </w:tcBorders>
            <w:shd w:val="clear" w:color="auto" w:fill="auto"/>
            <w:noWrap/>
            <w:vAlign w:val="bottom"/>
            <w:hideMark/>
          </w:tcPr>
          <w:p w14:paraId="56E69A7E"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Kardiovasküler</w:t>
            </w:r>
            <w:proofErr w:type="spellEnd"/>
            <w:r w:rsidRPr="008963CB">
              <w:rPr>
                <w:rFonts w:ascii="Times New Roman" w:eastAsia="Times New Roman" w:hAnsi="Times New Roman" w:cs="Times New Roman"/>
                <w:color w:val="000000"/>
                <w:sz w:val="24"/>
                <w:szCs w:val="24"/>
                <w:lang w:eastAsia="tr-TR"/>
              </w:rPr>
              <w:t xml:space="preserve"> motor refleks verimi</w:t>
            </w:r>
          </w:p>
        </w:tc>
        <w:tc>
          <w:tcPr>
            <w:tcW w:w="1747" w:type="dxa"/>
            <w:tcBorders>
              <w:top w:val="nil"/>
              <w:left w:val="nil"/>
              <w:bottom w:val="nil"/>
              <w:right w:val="nil"/>
            </w:tcBorders>
            <w:shd w:val="clear" w:color="auto" w:fill="auto"/>
            <w:noWrap/>
            <w:vAlign w:val="bottom"/>
            <w:hideMark/>
          </w:tcPr>
          <w:p w14:paraId="67C1BDA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598" w:type="dxa"/>
            <w:tcBorders>
              <w:top w:val="nil"/>
              <w:left w:val="nil"/>
              <w:bottom w:val="nil"/>
              <w:right w:val="nil"/>
            </w:tcBorders>
            <w:shd w:val="clear" w:color="auto" w:fill="auto"/>
            <w:noWrap/>
            <w:vAlign w:val="bottom"/>
            <w:hideMark/>
          </w:tcPr>
          <w:p w14:paraId="0E95560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0D4A8E" w14:paraId="5CB62DA1" w14:textId="77777777" w:rsidTr="00BA445A">
        <w:trPr>
          <w:trHeight w:val="222"/>
        </w:trPr>
        <w:tc>
          <w:tcPr>
            <w:tcW w:w="4830" w:type="dxa"/>
            <w:tcBorders>
              <w:top w:val="nil"/>
              <w:left w:val="nil"/>
              <w:bottom w:val="nil"/>
              <w:right w:val="nil"/>
            </w:tcBorders>
            <w:shd w:val="clear" w:color="auto" w:fill="auto"/>
            <w:noWrap/>
            <w:vAlign w:val="bottom"/>
            <w:hideMark/>
          </w:tcPr>
          <w:p w14:paraId="62CA530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Kaslarda ağrı ya da sertleşme</w:t>
            </w:r>
          </w:p>
        </w:tc>
        <w:tc>
          <w:tcPr>
            <w:tcW w:w="1747" w:type="dxa"/>
            <w:tcBorders>
              <w:top w:val="nil"/>
              <w:left w:val="nil"/>
              <w:bottom w:val="nil"/>
              <w:right w:val="nil"/>
            </w:tcBorders>
            <w:shd w:val="clear" w:color="auto" w:fill="auto"/>
            <w:noWrap/>
            <w:vAlign w:val="bottom"/>
            <w:hideMark/>
          </w:tcPr>
          <w:p w14:paraId="06E13FD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598" w:type="dxa"/>
            <w:tcBorders>
              <w:top w:val="nil"/>
              <w:left w:val="nil"/>
              <w:bottom w:val="nil"/>
              <w:right w:val="nil"/>
            </w:tcBorders>
            <w:shd w:val="clear" w:color="auto" w:fill="auto"/>
            <w:noWrap/>
            <w:vAlign w:val="bottom"/>
            <w:hideMark/>
          </w:tcPr>
          <w:p w14:paraId="0A5AE95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0D4A8E" w14:paraId="5803EE8B" w14:textId="77777777" w:rsidTr="00BA445A">
        <w:trPr>
          <w:trHeight w:val="222"/>
        </w:trPr>
        <w:tc>
          <w:tcPr>
            <w:tcW w:w="4830" w:type="dxa"/>
            <w:tcBorders>
              <w:top w:val="nil"/>
              <w:left w:val="nil"/>
              <w:bottom w:val="nil"/>
              <w:right w:val="nil"/>
            </w:tcBorders>
            <w:shd w:val="clear" w:color="auto" w:fill="auto"/>
            <w:noWrap/>
            <w:vAlign w:val="bottom"/>
            <w:hideMark/>
          </w:tcPr>
          <w:p w14:paraId="54016BD4"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Obezite</w:t>
            </w:r>
            <w:proofErr w:type="spellEnd"/>
          </w:p>
        </w:tc>
        <w:tc>
          <w:tcPr>
            <w:tcW w:w="1747" w:type="dxa"/>
            <w:tcBorders>
              <w:top w:val="nil"/>
              <w:left w:val="nil"/>
              <w:bottom w:val="nil"/>
              <w:right w:val="nil"/>
            </w:tcBorders>
            <w:shd w:val="clear" w:color="auto" w:fill="auto"/>
            <w:noWrap/>
            <w:vAlign w:val="bottom"/>
            <w:hideMark/>
          </w:tcPr>
          <w:p w14:paraId="559284E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6</w:t>
            </w:r>
          </w:p>
        </w:tc>
        <w:tc>
          <w:tcPr>
            <w:tcW w:w="1598" w:type="dxa"/>
            <w:tcBorders>
              <w:top w:val="nil"/>
              <w:left w:val="nil"/>
              <w:bottom w:val="nil"/>
              <w:right w:val="nil"/>
            </w:tcBorders>
            <w:shd w:val="clear" w:color="auto" w:fill="auto"/>
            <w:noWrap/>
            <w:vAlign w:val="bottom"/>
            <w:hideMark/>
          </w:tcPr>
          <w:p w14:paraId="7101401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r w:rsidR="00EC36D7" w:rsidRPr="000D4A8E" w14:paraId="2915215B" w14:textId="77777777" w:rsidTr="00BA445A">
        <w:trPr>
          <w:trHeight w:val="222"/>
        </w:trPr>
        <w:tc>
          <w:tcPr>
            <w:tcW w:w="4830" w:type="dxa"/>
            <w:tcBorders>
              <w:top w:val="nil"/>
              <w:left w:val="nil"/>
              <w:right w:val="nil"/>
            </w:tcBorders>
            <w:shd w:val="clear" w:color="auto" w:fill="auto"/>
            <w:noWrap/>
            <w:vAlign w:val="bottom"/>
            <w:hideMark/>
          </w:tcPr>
          <w:p w14:paraId="29E33C04"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Uyku kalitesi</w:t>
            </w:r>
          </w:p>
        </w:tc>
        <w:tc>
          <w:tcPr>
            <w:tcW w:w="1747" w:type="dxa"/>
            <w:tcBorders>
              <w:top w:val="nil"/>
              <w:left w:val="nil"/>
              <w:right w:val="nil"/>
            </w:tcBorders>
            <w:shd w:val="clear" w:color="auto" w:fill="auto"/>
            <w:noWrap/>
            <w:vAlign w:val="bottom"/>
            <w:hideMark/>
          </w:tcPr>
          <w:p w14:paraId="0D82200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13</w:t>
            </w:r>
          </w:p>
        </w:tc>
        <w:tc>
          <w:tcPr>
            <w:tcW w:w="1598" w:type="dxa"/>
            <w:tcBorders>
              <w:top w:val="nil"/>
              <w:left w:val="nil"/>
              <w:right w:val="nil"/>
            </w:tcBorders>
            <w:shd w:val="clear" w:color="auto" w:fill="auto"/>
            <w:noWrap/>
            <w:vAlign w:val="bottom"/>
            <w:hideMark/>
          </w:tcPr>
          <w:p w14:paraId="541447D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r>
      <w:tr w:rsidR="00EC36D7" w:rsidRPr="000D4A8E" w14:paraId="7A222628" w14:textId="77777777" w:rsidTr="00BA445A">
        <w:trPr>
          <w:trHeight w:val="222"/>
        </w:trPr>
        <w:tc>
          <w:tcPr>
            <w:tcW w:w="4830" w:type="dxa"/>
            <w:tcBorders>
              <w:top w:val="nil"/>
              <w:left w:val="nil"/>
              <w:bottom w:val="single" w:sz="4" w:space="0" w:color="auto"/>
              <w:right w:val="nil"/>
            </w:tcBorders>
            <w:shd w:val="clear" w:color="auto" w:fill="auto"/>
            <w:noWrap/>
            <w:vAlign w:val="bottom"/>
            <w:hideMark/>
          </w:tcPr>
          <w:p w14:paraId="2AAD6B83"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Yeme bozukluğu</w:t>
            </w:r>
          </w:p>
        </w:tc>
        <w:tc>
          <w:tcPr>
            <w:tcW w:w="1747" w:type="dxa"/>
            <w:tcBorders>
              <w:top w:val="nil"/>
              <w:left w:val="nil"/>
              <w:bottom w:val="single" w:sz="4" w:space="0" w:color="auto"/>
              <w:right w:val="nil"/>
            </w:tcBorders>
            <w:shd w:val="clear" w:color="auto" w:fill="auto"/>
            <w:noWrap/>
            <w:vAlign w:val="bottom"/>
            <w:hideMark/>
          </w:tcPr>
          <w:p w14:paraId="5A02570E"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9</w:t>
            </w:r>
          </w:p>
        </w:tc>
        <w:tc>
          <w:tcPr>
            <w:tcW w:w="1598" w:type="dxa"/>
            <w:tcBorders>
              <w:top w:val="nil"/>
              <w:left w:val="nil"/>
              <w:bottom w:val="single" w:sz="4" w:space="0" w:color="auto"/>
              <w:right w:val="nil"/>
            </w:tcBorders>
            <w:shd w:val="clear" w:color="auto" w:fill="auto"/>
            <w:noWrap/>
            <w:vAlign w:val="bottom"/>
            <w:hideMark/>
          </w:tcPr>
          <w:p w14:paraId="26D2A574"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bl>
    <w:p w14:paraId="0B1ED6A1" w14:textId="77777777" w:rsidR="00EC36D7" w:rsidRPr="008963CB" w:rsidRDefault="000564F8" w:rsidP="008963C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Tablo 4.</w:t>
      </w:r>
      <w:r w:rsidR="00C65776">
        <w:rPr>
          <w:rFonts w:ascii="Times New Roman" w:hAnsi="Times New Roman" w:cs="Times New Roman"/>
          <w:sz w:val="24"/>
          <w:szCs w:val="24"/>
        </w:rPr>
        <w:t xml:space="preserve">15 </w:t>
      </w:r>
      <w:r w:rsidR="00EC36D7">
        <w:rPr>
          <w:rFonts w:ascii="Times New Roman" w:hAnsi="Times New Roman" w:cs="Times New Roman"/>
          <w:sz w:val="24"/>
          <w:szCs w:val="24"/>
        </w:rPr>
        <w:t>incelendiğinde</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dijital bağımlılığın baş ağrısı, el</w:t>
      </w:r>
      <w:r w:rsidR="008E63BB">
        <w:rPr>
          <w:rFonts w:ascii="Times New Roman" w:hAnsi="Times New Roman" w:cs="Times New Roman"/>
          <w:sz w:val="24"/>
          <w:szCs w:val="24"/>
        </w:rPr>
        <w:t xml:space="preserve"> </w:t>
      </w:r>
      <w:r w:rsidR="00EC36D7">
        <w:rPr>
          <w:rFonts w:ascii="Times New Roman" w:hAnsi="Times New Roman" w:cs="Times New Roman"/>
          <w:sz w:val="24"/>
          <w:szCs w:val="24"/>
        </w:rPr>
        <w:t>veya bilekler ağrı, g</w:t>
      </w:r>
      <w:r w:rsidR="00EC36D7" w:rsidRPr="008963CB">
        <w:rPr>
          <w:rFonts w:ascii="Times New Roman" w:hAnsi="Times New Roman" w:cs="Times New Roman"/>
          <w:sz w:val="24"/>
          <w:szCs w:val="24"/>
        </w:rPr>
        <w:t xml:space="preserve">özlerde yanma/sulanma/kızarıklık, </w:t>
      </w:r>
      <w:proofErr w:type="spellStart"/>
      <w:r w:rsidR="00EC36D7" w:rsidRPr="008963CB">
        <w:rPr>
          <w:rFonts w:ascii="Times New Roman" w:hAnsi="Times New Roman" w:cs="Times New Roman"/>
          <w:sz w:val="24"/>
          <w:szCs w:val="24"/>
        </w:rPr>
        <w:t>kardiovasküler</w:t>
      </w:r>
      <w:proofErr w:type="spellEnd"/>
      <w:r w:rsidR="00EC36D7" w:rsidRPr="008963CB">
        <w:rPr>
          <w:rFonts w:ascii="Times New Roman" w:hAnsi="Times New Roman" w:cs="Times New Roman"/>
          <w:sz w:val="24"/>
          <w:szCs w:val="24"/>
        </w:rPr>
        <w:t xml:space="preserve"> motor refleks veriminde azalma, kaslarda ağrı ve sertleşme, </w:t>
      </w:r>
      <w:proofErr w:type="spellStart"/>
      <w:r w:rsidR="00EC36D7" w:rsidRPr="008963CB">
        <w:rPr>
          <w:rFonts w:ascii="Times New Roman" w:hAnsi="Times New Roman" w:cs="Times New Roman"/>
          <w:sz w:val="24"/>
          <w:szCs w:val="24"/>
        </w:rPr>
        <w:t>obezite</w:t>
      </w:r>
      <w:proofErr w:type="spellEnd"/>
      <w:r w:rsidR="00EC36D7" w:rsidRPr="008963CB">
        <w:rPr>
          <w:rFonts w:ascii="Times New Roman" w:hAnsi="Times New Roman" w:cs="Times New Roman"/>
          <w:sz w:val="24"/>
          <w:szCs w:val="24"/>
        </w:rPr>
        <w:t xml:space="preserve">, uyku kalitesinde düşme ve yeme bozukluğu gibi olumsuz durumlara yol açtığı görülmektedir. Araştırmalarda daha çok dijital bağımlılığın uyku kalitesi, yeme bozukluğu ve </w:t>
      </w:r>
      <w:proofErr w:type="spellStart"/>
      <w:r w:rsidR="00EC36D7" w:rsidRPr="008963CB">
        <w:rPr>
          <w:rFonts w:ascii="Times New Roman" w:hAnsi="Times New Roman" w:cs="Times New Roman"/>
          <w:sz w:val="24"/>
          <w:szCs w:val="24"/>
        </w:rPr>
        <w:t>obezite</w:t>
      </w:r>
      <w:proofErr w:type="spellEnd"/>
      <w:r w:rsidR="00EC36D7" w:rsidRPr="008963CB">
        <w:rPr>
          <w:rFonts w:ascii="Times New Roman" w:hAnsi="Times New Roman" w:cs="Times New Roman"/>
          <w:sz w:val="24"/>
          <w:szCs w:val="24"/>
        </w:rPr>
        <w:t xml:space="preserve"> ile olan ilişkisi ele alınmıştır. Araştırma sonuçlarının gene</w:t>
      </w:r>
      <w:r w:rsidR="003E2F5A">
        <w:rPr>
          <w:rFonts w:ascii="Times New Roman" w:hAnsi="Times New Roman" w:cs="Times New Roman"/>
          <w:sz w:val="24"/>
          <w:szCs w:val="24"/>
        </w:rPr>
        <w:t>li dijital bağımlılıkla olan an</w:t>
      </w:r>
      <w:r w:rsidR="00EC36D7" w:rsidRPr="008963CB">
        <w:rPr>
          <w:rFonts w:ascii="Times New Roman" w:hAnsi="Times New Roman" w:cs="Times New Roman"/>
          <w:sz w:val="24"/>
          <w:szCs w:val="24"/>
        </w:rPr>
        <w:t>l</w:t>
      </w:r>
      <w:r w:rsidR="003E2F5A">
        <w:rPr>
          <w:rFonts w:ascii="Times New Roman" w:hAnsi="Times New Roman" w:cs="Times New Roman"/>
          <w:sz w:val="24"/>
          <w:szCs w:val="24"/>
        </w:rPr>
        <w:t>a</w:t>
      </w:r>
      <w:r w:rsidR="00EC36D7" w:rsidRPr="008963CB">
        <w:rPr>
          <w:rFonts w:ascii="Times New Roman" w:hAnsi="Times New Roman" w:cs="Times New Roman"/>
          <w:sz w:val="24"/>
          <w:szCs w:val="24"/>
        </w:rPr>
        <w:t>mlı ilişkiyi desteklemektedir.</w:t>
      </w:r>
    </w:p>
    <w:p w14:paraId="391C88F9" w14:textId="77777777" w:rsidR="00EC36D7" w:rsidRPr="008963CB" w:rsidRDefault="00EC36D7" w:rsidP="008963CB">
      <w:pPr>
        <w:spacing w:after="120" w:line="360" w:lineRule="auto"/>
        <w:ind w:firstLine="680"/>
        <w:jc w:val="both"/>
        <w:rPr>
          <w:rFonts w:ascii="Times New Roman" w:hAnsi="Times New Roman" w:cs="Times New Roman"/>
          <w:b/>
          <w:sz w:val="24"/>
          <w:szCs w:val="24"/>
        </w:rPr>
      </w:pPr>
      <w:r w:rsidRPr="008963CB">
        <w:rPr>
          <w:rFonts w:ascii="Times New Roman" w:hAnsi="Times New Roman" w:cs="Times New Roman"/>
          <w:b/>
          <w:sz w:val="24"/>
          <w:szCs w:val="24"/>
        </w:rPr>
        <w:t>Okul yaşantısı</w:t>
      </w:r>
    </w:p>
    <w:p w14:paraId="16BF91ED" w14:textId="77777777" w:rsidR="00EC36D7" w:rsidRDefault="00EC36D7" w:rsidP="008963C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Dijital bağımlılık bireylerin okulla ilişkili değişkenlerden etkilenebildiği gibi birey</w:t>
      </w:r>
      <w:r w:rsidR="008E63BB">
        <w:rPr>
          <w:rFonts w:ascii="Times New Roman" w:hAnsi="Times New Roman" w:cs="Times New Roman"/>
          <w:sz w:val="24"/>
          <w:szCs w:val="24"/>
        </w:rPr>
        <w:t>in okul yaşantısını etkileye</w:t>
      </w:r>
      <w:r>
        <w:rPr>
          <w:rFonts w:ascii="Times New Roman" w:hAnsi="Times New Roman" w:cs="Times New Roman"/>
          <w:sz w:val="24"/>
          <w:szCs w:val="24"/>
        </w:rPr>
        <w:t>bilmektedir. Bu tema altında dijital bağımlılığın bireylerin okul yaşantılarında olumsuz etkilediği değişkenler ele alınmıştır. Araştırma sonu</w:t>
      </w:r>
      <w:r w:rsidR="000564F8">
        <w:rPr>
          <w:rFonts w:ascii="Times New Roman" w:hAnsi="Times New Roman" w:cs="Times New Roman"/>
          <w:sz w:val="24"/>
          <w:szCs w:val="24"/>
        </w:rPr>
        <w:t>çlarına ilişkin bulgular Tablo 4.</w:t>
      </w:r>
      <w:r w:rsidR="00FA553E">
        <w:rPr>
          <w:rFonts w:ascii="Times New Roman" w:hAnsi="Times New Roman" w:cs="Times New Roman"/>
          <w:sz w:val="24"/>
          <w:szCs w:val="24"/>
        </w:rPr>
        <w:t>16’da</w:t>
      </w:r>
      <w:r>
        <w:rPr>
          <w:rFonts w:ascii="Times New Roman" w:hAnsi="Times New Roman" w:cs="Times New Roman"/>
          <w:sz w:val="24"/>
          <w:szCs w:val="24"/>
        </w:rPr>
        <w:t xml:space="preserve"> sunulmuştur.</w:t>
      </w:r>
    </w:p>
    <w:p w14:paraId="4E4DDFED" w14:textId="77777777" w:rsidR="00EC36D7" w:rsidRPr="00BA445A" w:rsidRDefault="000564F8" w:rsidP="00A540A2">
      <w:pPr>
        <w:pStyle w:val="TABLO"/>
        <w:ind w:left="1304" w:hanging="1304"/>
        <w:rPr>
          <w:b w:val="0"/>
        </w:rPr>
      </w:pPr>
      <w:bookmarkStart w:id="74" w:name="_Toc91530822"/>
      <w:bookmarkStart w:id="75" w:name="_Toc92813444"/>
      <w:r>
        <w:t>Tablo 4.</w:t>
      </w:r>
      <w:r w:rsidR="00FA553E" w:rsidRPr="008963CB">
        <w:t xml:space="preserve">16. </w:t>
      </w:r>
      <w:r w:rsidR="00EC36D7" w:rsidRPr="00BA445A">
        <w:rPr>
          <w:b w:val="0"/>
        </w:rPr>
        <w:t>Dijital bağımlılığın okul yaşantıları üzerindeki etkisine ilişkin araştırma sonuçları</w:t>
      </w:r>
      <w:bookmarkEnd w:id="74"/>
      <w:bookmarkEnd w:id="75"/>
    </w:p>
    <w:tbl>
      <w:tblPr>
        <w:tblW w:w="7489" w:type="dxa"/>
        <w:tblCellMar>
          <w:left w:w="70" w:type="dxa"/>
          <w:right w:w="70" w:type="dxa"/>
        </w:tblCellMar>
        <w:tblLook w:val="04A0" w:firstRow="1" w:lastRow="0" w:firstColumn="1" w:lastColumn="0" w:noHBand="0" w:noVBand="1"/>
      </w:tblPr>
      <w:tblGrid>
        <w:gridCol w:w="3677"/>
        <w:gridCol w:w="1991"/>
        <w:gridCol w:w="1821"/>
      </w:tblGrid>
      <w:tr w:rsidR="00EC36D7" w:rsidRPr="00C65B00" w14:paraId="34F31DE7" w14:textId="77777777" w:rsidTr="00BA445A">
        <w:trPr>
          <w:trHeight w:val="260"/>
        </w:trPr>
        <w:tc>
          <w:tcPr>
            <w:tcW w:w="3677" w:type="dxa"/>
            <w:vMerge w:val="restart"/>
            <w:tcBorders>
              <w:top w:val="single" w:sz="4" w:space="0" w:color="auto"/>
              <w:left w:val="nil"/>
              <w:bottom w:val="single" w:sz="4" w:space="0" w:color="auto"/>
              <w:right w:val="nil"/>
            </w:tcBorders>
            <w:shd w:val="clear" w:color="auto" w:fill="auto"/>
            <w:noWrap/>
            <w:vAlign w:val="center"/>
            <w:hideMark/>
          </w:tcPr>
          <w:p w14:paraId="1C947518" w14:textId="77777777" w:rsidR="00EC36D7" w:rsidRPr="008963CB" w:rsidRDefault="00EC36D7" w:rsidP="00736C06">
            <w:pPr>
              <w:spacing w:after="0" w:line="240" w:lineRule="auto"/>
              <w:rPr>
                <w:rFonts w:ascii="Times New Roman" w:eastAsia="Times New Roman" w:hAnsi="Times New Roman" w:cs="Times New Roman"/>
                <w:b/>
                <w:color w:val="000000"/>
                <w:sz w:val="24"/>
                <w:szCs w:val="24"/>
                <w:lang w:eastAsia="tr-TR"/>
              </w:rPr>
            </w:pPr>
            <w:r w:rsidRPr="008963CB">
              <w:rPr>
                <w:rFonts w:ascii="Times New Roman" w:eastAsia="Times New Roman" w:hAnsi="Times New Roman" w:cs="Times New Roman"/>
                <w:b/>
                <w:color w:val="000000"/>
                <w:sz w:val="24"/>
                <w:szCs w:val="24"/>
                <w:lang w:eastAsia="tr-TR"/>
              </w:rPr>
              <w:t>Değişken</w:t>
            </w:r>
          </w:p>
        </w:tc>
        <w:tc>
          <w:tcPr>
            <w:tcW w:w="3812" w:type="dxa"/>
            <w:gridSpan w:val="2"/>
            <w:tcBorders>
              <w:top w:val="single" w:sz="4" w:space="0" w:color="auto"/>
              <w:left w:val="nil"/>
              <w:bottom w:val="single" w:sz="4" w:space="0" w:color="auto"/>
              <w:right w:val="nil"/>
            </w:tcBorders>
            <w:shd w:val="clear" w:color="auto" w:fill="auto"/>
            <w:noWrap/>
            <w:vAlign w:val="center"/>
            <w:hideMark/>
          </w:tcPr>
          <w:p w14:paraId="065CE613" w14:textId="77777777" w:rsidR="00EC36D7" w:rsidRPr="008963CB"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8963CB">
              <w:rPr>
                <w:rFonts w:ascii="Times New Roman" w:eastAsia="Times New Roman" w:hAnsi="Times New Roman" w:cs="Times New Roman"/>
                <w:b/>
                <w:bCs/>
                <w:color w:val="000000"/>
                <w:sz w:val="24"/>
                <w:szCs w:val="24"/>
                <w:lang w:eastAsia="tr-TR"/>
              </w:rPr>
              <w:t>Anlamlı ilişki/ etki</w:t>
            </w:r>
          </w:p>
        </w:tc>
      </w:tr>
      <w:tr w:rsidR="00EC36D7" w:rsidRPr="00C65B00" w14:paraId="7633B30D" w14:textId="77777777" w:rsidTr="00BA445A">
        <w:trPr>
          <w:trHeight w:val="260"/>
        </w:trPr>
        <w:tc>
          <w:tcPr>
            <w:tcW w:w="3677" w:type="dxa"/>
            <w:vMerge/>
            <w:tcBorders>
              <w:top w:val="single" w:sz="4" w:space="0" w:color="auto"/>
              <w:left w:val="nil"/>
              <w:bottom w:val="single" w:sz="4" w:space="0" w:color="auto"/>
              <w:right w:val="nil"/>
            </w:tcBorders>
            <w:vAlign w:val="center"/>
            <w:hideMark/>
          </w:tcPr>
          <w:p w14:paraId="6DCEE6D4"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991" w:type="dxa"/>
            <w:tcBorders>
              <w:top w:val="single" w:sz="4" w:space="0" w:color="auto"/>
              <w:left w:val="nil"/>
              <w:bottom w:val="single" w:sz="4" w:space="0" w:color="auto"/>
              <w:right w:val="nil"/>
            </w:tcBorders>
            <w:shd w:val="clear" w:color="auto" w:fill="auto"/>
            <w:noWrap/>
            <w:vAlign w:val="center"/>
            <w:hideMark/>
          </w:tcPr>
          <w:p w14:paraId="357A50E5"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 xml:space="preserve">Var </w:t>
            </w:r>
          </w:p>
          <w:p w14:paraId="307E4107"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821" w:type="dxa"/>
            <w:tcBorders>
              <w:top w:val="single" w:sz="4" w:space="0" w:color="auto"/>
              <w:left w:val="nil"/>
              <w:bottom w:val="single" w:sz="4" w:space="0" w:color="auto"/>
              <w:right w:val="nil"/>
            </w:tcBorders>
            <w:shd w:val="clear" w:color="auto" w:fill="auto"/>
            <w:noWrap/>
            <w:vAlign w:val="center"/>
            <w:hideMark/>
          </w:tcPr>
          <w:p w14:paraId="7691693B"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437EE569" w14:textId="77777777" w:rsidR="00EC36D7" w:rsidRPr="000C4F78"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C65B00" w14:paraId="10095E48" w14:textId="77777777" w:rsidTr="00BA445A">
        <w:trPr>
          <w:trHeight w:val="260"/>
        </w:trPr>
        <w:tc>
          <w:tcPr>
            <w:tcW w:w="3677" w:type="dxa"/>
            <w:tcBorders>
              <w:top w:val="single" w:sz="4" w:space="0" w:color="auto"/>
              <w:left w:val="nil"/>
              <w:bottom w:val="nil"/>
              <w:right w:val="nil"/>
            </w:tcBorders>
            <w:shd w:val="clear" w:color="auto" w:fill="auto"/>
            <w:noWrap/>
            <w:vAlign w:val="bottom"/>
            <w:hideMark/>
          </w:tcPr>
          <w:p w14:paraId="3868E59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Akademik başarı</w:t>
            </w:r>
          </w:p>
        </w:tc>
        <w:tc>
          <w:tcPr>
            <w:tcW w:w="1991" w:type="dxa"/>
            <w:tcBorders>
              <w:top w:val="single" w:sz="4" w:space="0" w:color="auto"/>
              <w:left w:val="nil"/>
              <w:bottom w:val="nil"/>
              <w:right w:val="nil"/>
            </w:tcBorders>
            <w:shd w:val="clear" w:color="auto" w:fill="auto"/>
            <w:noWrap/>
            <w:vAlign w:val="bottom"/>
            <w:hideMark/>
          </w:tcPr>
          <w:p w14:paraId="2B3DCDD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47</w:t>
            </w:r>
          </w:p>
        </w:tc>
        <w:tc>
          <w:tcPr>
            <w:tcW w:w="1821" w:type="dxa"/>
            <w:tcBorders>
              <w:top w:val="single" w:sz="4" w:space="0" w:color="auto"/>
              <w:left w:val="nil"/>
              <w:bottom w:val="nil"/>
              <w:right w:val="nil"/>
            </w:tcBorders>
            <w:shd w:val="clear" w:color="auto" w:fill="auto"/>
            <w:noWrap/>
            <w:vAlign w:val="bottom"/>
            <w:hideMark/>
          </w:tcPr>
          <w:p w14:paraId="7D0DA89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19</w:t>
            </w:r>
          </w:p>
        </w:tc>
      </w:tr>
      <w:tr w:rsidR="00EC36D7" w:rsidRPr="00C65B00" w14:paraId="58E112E3" w14:textId="77777777" w:rsidTr="00BA445A">
        <w:trPr>
          <w:trHeight w:val="260"/>
        </w:trPr>
        <w:tc>
          <w:tcPr>
            <w:tcW w:w="3677" w:type="dxa"/>
            <w:tcBorders>
              <w:top w:val="nil"/>
              <w:left w:val="nil"/>
              <w:bottom w:val="nil"/>
              <w:right w:val="nil"/>
            </w:tcBorders>
            <w:shd w:val="clear" w:color="auto" w:fill="auto"/>
            <w:noWrap/>
            <w:vAlign w:val="bottom"/>
            <w:hideMark/>
          </w:tcPr>
          <w:p w14:paraId="5272B743"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Akademik beklenti düzeyi</w:t>
            </w:r>
          </w:p>
        </w:tc>
        <w:tc>
          <w:tcPr>
            <w:tcW w:w="1991" w:type="dxa"/>
            <w:tcBorders>
              <w:top w:val="nil"/>
              <w:left w:val="nil"/>
              <w:bottom w:val="nil"/>
              <w:right w:val="nil"/>
            </w:tcBorders>
            <w:shd w:val="clear" w:color="auto" w:fill="auto"/>
            <w:noWrap/>
            <w:vAlign w:val="bottom"/>
            <w:hideMark/>
          </w:tcPr>
          <w:p w14:paraId="15ED6DA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821" w:type="dxa"/>
            <w:tcBorders>
              <w:top w:val="nil"/>
              <w:left w:val="nil"/>
              <w:bottom w:val="nil"/>
              <w:right w:val="nil"/>
            </w:tcBorders>
            <w:shd w:val="clear" w:color="auto" w:fill="auto"/>
            <w:noWrap/>
            <w:vAlign w:val="bottom"/>
            <w:hideMark/>
          </w:tcPr>
          <w:p w14:paraId="5094006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C65B00" w14:paraId="12E1918D" w14:textId="77777777" w:rsidTr="00BA445A">
        <w:trPr>
          <w:trHeight w:val="260"/>
        </w:trPr>
        <w:tc>
          <w:tcPr>
            <w:tcW w:w="3677" w:type="dxa"/>
            <w:tcBorders>
              <w:top w:val="nil"/>
              <w:left w:val="nil"/>
              <w:bottom w:val="nil"/>
              <w:right w:val="nil"/>
            </w:tcBorders>
            <w:shd w:val="clear" w:color="auto" w:fill="auto"/>
            <w:noWrap/>
            <w:vAlign w:val="bottom"/>
            <w:hideMark/>
          </w:tcPr>
          <w:p w14:paraId="4D9E7EA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Akademik erteleme</w:t>
            </w:r>
          </w:p>
        </w:tc>
        <w:tc>
          <w:tcPr>
            <w:tcW w:w="1991" w:type="dxa"/>
            <w:tcBorders>
              <w:top w:val="nil"/>
              <w:left w:val="nil"/>
              <w:bottom w:val="nil"/>
              <w:right w:val="nil"/>
            </w:tcBorders>
            <w:shd w:val="clear" w:color="auto" w:fill="auto"/>
            <w:noWrap/>
            <w:vAlign w:val="bottom"/>
            <w:hideMark/>
          </w:tcPr>
          <w:p w14:paraId="546CE37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4</w:t>
            </w:r>
          </w:p>
        </w:tc>
        <w:tc>
          <w:tcPr>
            <w:tcW w:w="1821" w:type="dxa"/>
            <w:tcBorders>
              <w:top w:val="nil"/>
              <w:left w:val="nil"/>
              <w:bottom w:val="nil"/>
              <w:right w:val="nil"/>
            </w:tcBorders>
            <w:shd w:val="clear" w:color="auto" w:fill="auto"/>
            <w:noWrap/>
            <w:vAlign w:val="bottom"/>
            <w:hideMark/>
          </w:tcPr>
          <w:p w14:paraId="705F4B8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C65B00" w14:paraId="25FC790A" w14:textId="77777777" w:rsidTr="00BA445A">
        <w:trPr>
          <w:trHeight w:val="260"/>
        </w:trPr>
        <w:tc>
          <w:tcPr>
            <w:tcW w:w="3677" w:type="dxa"/>
            <w:tcBorders>
              <w:top w:val="nil"/>
              <w:left w:val="nil"/>
              <w:right w:val="nil"/>
            </w:tcBorders>
            <w:shd w:val="clear" w:color="auto" w:fill="auto"/>
            <w:noWrap/>
            <w:vAlign w:val="bottom"/>
            <w:hideMark/>
          </w:tcPr>
          <w:p w14:paraId="72998C7C"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Akademik güdülenme</w:t>
            </w:r>
          </w:p>
        </w:tc>
        <w:tc>
          <w:tcPr>
            <w:tcW w:w="1991" w:type="dxa"/>
            <w:tcBorders>
              <w:top w:val="nil"/>
              <w:left w:val="nil"/>
              <w:right w:val="nil"/>
            </w:tcBorders>
            <w:shd w:val="clear" w:color="auto" w:fill="auto"/>
            <w:noWrap/>
            <w:vAlign w:val="bottom"/>
            <w:hideMark/>
          </w:tcPr>
          <w:p w14:paraId="07AF6F14"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821" w:type="dxa"/>
            <w:tcBorders>
              <w:top w:val="nil"/>
              <w:left w:val="nil"/>
              <w:right w:val="nil"/>
            </w:tcBorders>
            <w:shd w:val="clear" w:color="auto" w:fill="auto"/>
            <w:noWrap/>
            <w:vAlign w:val="bottom"/>
            <w:hideMark/>
          </w:tcPr>
          <w:p w14:paraId="704519D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C65B00" w14:paraId="7444793B" w14:textId="77777777" w:rsidTr="00BA445A">
        <w:trPr>
          <w:trHeight w:val="260"/>
        </w:trPr>
        <w:tc>
          <w:tcPr>
            <w:tcW w:w="3677" w:type="dxa"/>
            <w:tcBorders>
              <w:top w:val="nil"/>
              <w:left w:val="nil"/>
              <w:bottom w:val="single" w:sz="4" w:space="0" w:color="auto"/>
              <w:right w:val="nil"/>
            </w:tcBorders>
            <w:shd w:val="clear" w:color="auto" w:fill="auto"/>
            <w:noWrap/>
            <w:vAlign w:val="bottom"/>
            <w:hideMark/>
          </w:tcPr>
          <w:p w14:paraId="61BC2FE6"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Devamsızlık</w:t>
            </w:r>
          </w:p>
        </w:tc>
        <w:tc>
          <w:tcPr>
            <w:tcW w:w="1991" w:type="dxa"/>
            <w:tcBorders>
              <w:top w:val="nil"/>
              <w:left w:val="nil"/>
              <w:bottom w:val="single" w:sz="4" w:space="0" w:color="auto"/>
              <w:right w:val="nil"/>
            </w:tcBorders>
            <w:shd w:val="clear" w:color="auto" w:fill="auto"/>
            <w:noWrap/>
            <w:vAlign w:val="bottom"/>
            <w:hideMark/>
          </w:tcPr>
          <w:p w14:paraId="0B867E6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821" w:type="dxa"/>
            <w:tcBorders>
              <w:top w:val="nil"/>
              <w:left w:val="nil"/>
              <w:bottom w:val="single" w:sz="4" w:space="0" w:color="auto"/>
              <w:right w:val="nil"/>
            </w:tcBorders>
            <w:shd w:val="clear" w:color="auto" w:fill="auto"/>
            <w:noWrap/>
            <w:vAlign w:val="bottom"/>
            <w:hideMark/>
          </w:tcPr>
          <w:p w14:paraId="41ABBB7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bl>
    <w:p w14:paraId="01EBCFF0" w14:textId="77777777" w:rsidR="00BA445A" w:rsidRDefault="00BA445A" w:rsidP="008963CB">
      <w:pPr>
        <w:spacing w:after="120" w:line="360" w:lineRule="auto"/>
        <w:ind w:firstLine="680"/>
        <w:jc w:val="both"/>
        <w:rPr>
          <w:rFonts w:ascii="Times New Roman" w:hAnsi="Times New Roman" w:cs="Times New Roman"/>
          <w:sz w:val="24"/>
          <w:szCs w:val="24"/>
        </w:rPr>
      </w:pPr>
    </w:p>
    <w:p w14:paraId="4E94D545" w14:textId="77777777" w:rsidR="00EC36D7" w:rsidRPr="008963CB" w:rsidRDefault="000564F8" w:rsidP="008963C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Tablo 4.</w:t>
      </w:r>
      <w:r w:rsidR="00FA553E" w:rsidRPr="008963CB">
        <w:rPr>
          <w:rFonts w:ascii="Times New Roman" w:hAnsi="Times New Roman" w:cs="Times New Roman"/>
          <w:sz w:val="24"/>
          <w:szCs w:val="24"/>
        </w:rPr>
        <w:t xml:space="preserve">16 </w:t>
      </w:r>
      <w:r w:rsidR="00EC36D7" w:rsidRPr="008963CB">
        <w:rPr>
          <w:rFonts w:ascii="Times New Roman" w:hAnsi="Times New Roman" w:cs="Times New Roman"/>
          <w:sz w:val="24"/>
          <w:szCs w:val="24"/>
        </w:rPr>
        <w:t>incelendiğinde araştırma sonuçlarına göre dijital bağımlılık bireylerin akademik başarılarını, akademik beklenti düzeylerini, erteleme davranışlarını, akademik güdülenmelerini ve okula devamlarını olumsuz yönde etkilemektedir. Araştırmalarda daha çok dijital bağımlılık ile akademik başarı arasındaki ilişki ele alınmıştır. Yapılan 66 araştırmanın 47’sinde anlamlı ilişki/etki bulunurken 19’unda anlamsız bulunmuştur. Dijital bağımlılıkla ele alınan diğer önemli bir değişken de akademik ertelemedir. Yapılan 4 araştırmanın tümünde bu iki değişken arasındaki ilişki/etki anlamlı bulunmuştur. Sonuç olarak</w:t>
      </w:r>
      <w:r w:rsidR="008E63BB">
        <w:rPr>
          <w:rFonts w:ascii="Times New Roman" w:hAnsi="Times New Roman" w:cs="Times New Roman"/>
          <w:sz w:val="24"/>
          <w:szCs w:val="24"/>
        </w:rPr>
        <w:t>,</w:t>
      </w:r>
      <w:r w:rsidR="00EC36D7" w:rsidRPr="008963CB">
        <w:rPr>
          <w:rFonts w:ascii="Times New Roman" w:hAnsi="Times New Roman" w:cs="Times New Roman"/>
          <w:sz w:val="24"/>
          <w:szCs w:val="24"/>
        </w:rPr>
        <w:t xml:space="preserve"> dijital bağımlılığın bireylerin akademik yaşantısını doğrudan veya dolaylı olarak etkileyen önemli bir değişken olduğu söylenebilir.</w:t>
      </w:r>
    </w:p>
    <w:p w14:paraId="3EC6A2EB" w14:textId="77777777" w:rsidR="00EC36D7" w:rsidRPr="008963CB" w:rsidRDefault="00EC36D7" w:rsidP="008963CB">
      <w:pPr>
        <w:spacing w:after="120" w:line="360" w:lineRule="auto"/>
        <w:ind w:firstLine="680"/>
        <w:jc w:val="both"/>
        <w:rPr>
          <w:rFonts w:ascii="Times New Roman" w:hAnsi="Times New Roman" w:cs="Times New Roman"/>
          <w:b/>
          <w:sz w:val="24"/>
          <w:szCs w:val="24"/>
        </w:rPr>
      </w:pPr>
      <w:r w:rsidRPr="008963CB">
        <w:rPr>
          <w:rFonts w:ascii="Times New Roman" w:hAnsi="Times New Roman" w:cs="Times New Roman"/>
          <w:b/>
          <w:sz w:val="24"/>
          <w:szCs w:val="24"/>
        </w:rPr>
        <w:t>Psikolojik faktörler</w:t>
      </w:r>
    </w:p>
    <w:p w14:paraId="6564DC99" w14:textId="77777777" w:rsidR="00EC36D7" w:rsidRPr="008963CB" w:rsidRDefault="00EC36D7" w:rsidP="008963CB">
      <w:pPr>
        <w:spacing w:after="120" w:line="360" w:lineRule="auto"/>
        <w:ind w:firstLine="680"/>
        <w:jc w:val="both"/>
        <w:rPr>
          <w:rFonts w:ascii="Times New Roman" w:hAnsi="Times New Roman" w:cs="Times New Roman"/>
          <w:sz w:val="24"/>
          <w:szCs w:val="24"/>
        </w:rPr>
      </w:pPr>
      <w:r w:rsidRPr="008963CB">
        <w:rPr>
          <w:rFonts w:ascii="Times New Roman" w:hAnsi="Times New Roman" w:cs="Times New Roman"/>
          <w:sz w:val="24"/>
          <w:szCs w:val="24"/>
        </w:rPr>
        <w:t xml:space="preserve">Araştırmalarda dijital bağımlılıkla ilgili ele alınan değişkenlerin büyük çoğunluğunu psikolojik faktörler içermektedir. Bu faktörler aynı tema altında bir araya </w:t>
      </w:r>
      <w:r w:rsidRPr="008963CB">
        <w:rPr>
          <w:rFonts w:ascii="Times New Roman" w:hAnsi="Times New Roman" w:cs="Times New Roman"/>
          <w:sz w:val="24"/>
          <w:szCs w:val="24"/>
        </w:rPr>
        <w:lastRenderedPageBreak/>
        <w:t>getirilerek incelenmiştir. Bu kapsamda dijital bağımlılığın ilişkili olduğu psikolojik fak</w:t>
      </w:r>
      <w:r w:rsidR="000564F8">
        <w:rPr>
          <w:rFonts w:ascii="Times New Roman" w:hAnsi="Times New Roman" w:cs="Times New Roman"/>
          <w:sz w:val="24"/>
          <w:szCs w:val="24"/>
        </w:rPr>
        <w:t>törlere ilişkin sonuçlar Tablo 4.</w:t>
      </w:r>
      <w:r w:rsidR="00FA553E" w:rsidRPr="008963CB">
        <w:rPr>
          <w:rFonts w:ascii="Times New Roman" w:hAnsi="Times New Roman" w:cs="Times New Roman"/>
          <w:sz w:val="24"/>
          <w:szCs w:val="24"/>
        </w:rPr>
        <w:t>17’</w:t>
      </w:r>
      <w:r w:rsidRPr="008963CB">
        <w:rPr>
          <w:rFonts w:ascii="Times New Roman" w:hAnsi="Times New Roman" w:cs="Times New Roman"/>
          <w:sz w:val="24"/>
          <w:szCs w:val="24"/>
        </w:rPr>
        <w:t>de sunulmuştur.</w:t>
      </w:r>
    </w:p>
    <w:p w14:paraId="696FC181" w14:textId="77777777" w:rsidR="00EC36D7" w:rsidRPr="00BA445A" w:rsidRDefault="000564F8" w:rsidP="00A540A2">
      <w:pPr>
        <w:pStyle w:val="TABLO"/>
        <w:ind w:left="1219" w:hanging="1219"/>
        <w:rPr>
          <w:b w:val="0"/>
        </w:rPr>
      </w:pPr>
      <w:bookmarkStart w:id="76" w:name="_Toc91530823"/>
      <w:bookmarkStart w:id="77" w:name="_Toc92813445"/>
      <w:r>
        <w:t>Tablo 4.</w:t>
      </w:r>
      <w:r w:rsidR="00FA553E" w:rsidRPr="008963CB">
        <w:t xml:space="preserve">17. </w:t>
      </w:r>
      <w:r w:rsidR="00EC36D7" w:rsidRPr="00BA445A">
        <w:rPr>
          <w:b w:val="0"/>
        </w:rPr>
        <w:t>Dijital bağımlılığın psikolojik faktörler üzerindeki etkisine ilişkin araştırma sonuçları</w:t>
      </w:r>
      <w:bookmarkEnd w:id="76"/>
      <w:bookmarkEnd w:id="77"/>
    </w:p>
    <w:tbl>
      <w:tblPr>
        <w:tblW w:w="8150" w:type="dxa"/>
        <w:tblCellMar>
          <w:left w:w="70" w:type="dxa"/>
          <w:right w:w="70" w:type="dxa"/>
        </w:tblCellMar>
        <w:tblLook w:val="04A0" w:firstRow="1" w:lastRow="0" w:firstColumn="1" w:lastColumn="0" w:noHBand="0" w:noVBand="1"/>
      </w:tblPr>
      <w:tblGrid>
        <w:gridCol w:w="4690"/>
        <w:gridCol w:w="1807"/>
        <w:gridCol w:w="1653"/>
      </w:tblGrid>
      <w:tr w:rsidR="00EC36D7" w:rsidRPr="00FA553E" w14:paraId="079702E9" w14:textId="77777777" w:rsidTr="00BA445A">
        <w:trPr>
          <w:trHeight w:val="254"/>
        </w:trPr>
        <w:tc>
          <w:tcPr>
            <w:tcW w:w="4690" w:type="dxa"/>
            <w:vMerge w:val="restart"/>
            <w:tcBorders>
              <w:top w:val="single" w:sz="4" w:space="0" w:color="auto"/>
              <w:left w:val="nil"/>
              <w:bottom w:val="single" w:sz="4" w:space="0" w:color="auto"/>
              <w:right w:val="nil"/>
            </w:tcBorders>
            <w:shd w:val="clear" w:color="auto" w:fill="auto"/>
            <w:noWrap/>
            <w:vAlign w:val="center"/>
            <w:hideMark/>
          </w:tcPr>
          <w:p w14:paraId="7F5F6F97" w14:textId="77777777" w:rsidR="00EC36D7" w:rsidRPr="008963CB" w:rsidRDefault="00EC36D7" w:rsidP="00736C06">
            <w:pPr>
              <w:spacing w:after="0" w:line="240" w:lineRule="auto"/>
              <w:rPr>
                <w:rFonts w:ascii="Times New Roman" w:eastAsia="Times New Roman" w:hAnsi="Times New Roman" w:cs="Times New Roman"/>
                <w:b/>
                <w:color w:val="000000"/>
                <w:sz w:val="24"/>
                <w:szCs w:val="24"/>
                <w:lang w:eastAsia="tr-TR"/>
              </w:rPr>
            </w:pPr>
            <w:r w:rsidRPr="008963CB">
              <w:rPr>
                <w:rFonts w:ascii="Times New Roman" w:eastAsia="Times New Roman" w:hAnsi="Times New Roman" w:cs="Times New Roman"/>
                <w:b/>
                <w:color w:val="000000"/>
                <w:sz w:val="24"/>
                <w:szCs w:val="24"/>
                <w:lang w:eastAsia="tr-TR"/>
              </w:rPr>
              <w:t>Değişken</w:t>
            </w:r>
          </w:p>
        </w:tc>
        <w:tc>
          <w:tcPr>
            <w:tcW w:w="3460" w:type="dxa"/>
            <w:gridSpan w:val="2"/>
            <w:tcBorders>
              <w:top w:val="single" w:sz="4" w:space="0" w:color="auto"/>
              <w:left w:val="nil"/>
              <w:bottom w:val="single" w:sz="4" w:space="0" w:color="auto"/>
              <w:right w:val="nil"/>
            </w:tcBorders>
            <w:shd w:val="clear" w:color="auto" w:fill="auto"/>
            <w:noWrap/>
            <w:vAlign w:val="center"/>
            <w:hideMark/>
          </w:tcPr>
          <w:p w14:paraId="0B48EC1E" w14:textId="77777777" w:rsidR="00EC36D7" w:rsidRPr="008963CB" w:rsidRDefault="00EC36D7" w:rsidP="00736C06">
            <w:pPr>
              <w:spacing w:after="0" w:line="240" w:lineRule="auto"/>
              <w:jc w:val="right"/>
              <w:rPr>
                <w:rFonts w:ascii="Times New Roman" w:eastAsia="Times New Roman" w:hAnsi="Times New Roman" w:cs="Times New Roman"/>
                <w:b/>
                <w:bCs/>
                <w:color w:val="000000"/>
                <w:sz w:val="24"/>
                <w:szCs w:val="24"/>
                <w:lang w:eastAsia="tr-TR"/>
              </w:rPr>
            </w:pPr>
            <w:r w:rsidRPr="008963CB">
              <w:rPr>
                <w:rFonts w:ascii="Times New Roman" w:eastAsia="Times New Roman" w:hAnsi="Times New Roman" w:cs="Times New Roman"/>
                <w:b/>
                <w:bCs/>
                <w:color w:val="000000"/>
                <w:sz w:val="24"/>
                <w:szCs w:val="24"/>
                <w:lang w:eastAsia="tr-TR"/>
              </w:rPr>
              <w:t>Anlamlı ilişki/ etki</w:t>
            </w:r>
          </w:p>
        </w:tc>
      </w:tr>
      <w:tr w:rsidR="00EC36D7" w:rsidRPr="00FA553E" w14:paraId="7BE0CDB8" w14:textId="77777777" w:rsidTr="00BA445A">
        <w:trPr>
          <w:trHeight w:val="254"/>
        </w:trPr>
        <w:tc>
          <w:tcPr>
            <w:tcW w:w="4690" w:type="dxa"/>
            <w:vMerge/>
            <w:tcBorders>
              <w:top w:val="single" w:sz="4" w:space="0" w:color="auto"/>
              <w:left w:val="nil"/>
              <w:bottom w:val="single" w:sz="4" w:space="0" w:color="auto"/>
              <w:right w:val="nil"/>
            </w:tcBorders>
            <w:vAlign w:val="center"/>
            <w:hideMark/>
          </w:tcPr>
          <w:p w14:paraId="4757471D"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1807" w:type="dxa"/>
            <w:tcBorders>
              <w:top w:val="single" w:sz="4" w:space="0" w:color="auto"/>
              <w:left w:val="nil"/>
              <w:bottom w:val="single" w:sz="4" w:space="0" w:color="auto"/>
              <w:right w:val="nil"/>
            </w:tcBorders>
            <w:shd w:val="clear" w:color="auto" w:fill="auto"/>
            <w:noWrap/>
            <w:vAlign w:val="center"/>
            <w:hideMark/>
          </w:tcPr>
          <w:p w14:paraId="7A4FEC4A"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 xml:space="preserve">Var </w:t>
            </w:r>
          </w:p>
          <w:p w14:paraId="6728BB08" w14:textId="77777777" w:rsidR="00EC36D7" w:rsidRPr="000C4F78" w:rsidRDefault="003E2F5A"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c>
          <w:tcPr>
            <w:tcW w:w="1653" w:type="dxa"/>
            <w:tcBorders>
              <w:top w:val="single" w:sz="4" w:space="0" w:color="auto"/>
              <w:left w:val="nil"/>
              <w:bottom w:val="single" w:sz="4" w:space="0" w:color="auto"/>
              <w:right w:val="nil"/>
            </w:tcBorders>
            <w:shd w:val="clear" w:color="auto" w:fill="auto"/>
            <w:noWrap/>
            <w:vAlign w:val="center"/>
            <w:hideMark/>
          </w:tcPr>
          <w:p w14:paraId="209C0E54" w14:textId="77777777" w:rsidR="00EC36D7" w:rsidRPr="000C4F78" w:rsidRDefault="00EC36D7"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Yok</w:t>
            </w:r>
          </w:p>
          <w:p w14:paraId="1DDE7FFD" w14:textId="77777777" w:rsidR="00EC36D7" w:rsidRPr="000C4F78" w:rsidRDefault="0041637E" w:rsidP="00736C06">
            <w:pPr>
              <w:spacing w:after="0" w:line="240" w:lineRule="auto"/>
              <w:jc w:val="center"/>
              <w:rPr>
                <w:rFonts w:ascii="Times New Roman" w:eastAsia="Times New Roman" w:hAnsi="Times New Roman" w:cs="Times New Roman"/>
                <w:b/>
                <w:bCs/>
                <w:iCs/>
                <w:color w:val="000000"/>
                <w:sz w:val="24"/>
                <w:szCs w:val="24"/>
                <w:lang w:eastAsia="tr-TR"/>
              </w:rPr>
            </w:pPr>
            <w:r w:rsidRPr="000C4F78">
              <w:rPr>
                <w:rFonts w:ascii="Times New Roman" w:eastAsia="Times New Roman" w:hAnsi="Times New Roman" w:cs="Times New Roman"/>
                <w:b/>
                <w:bCs/>
                <w:iCs/>
                <w:color w:val="000000"/>
                <w:sz w:val="24"/>
                <w:szCs w:val="24"/>
                <w:lang w:eastAsia="tr-TR"/>
              </w:rPr>
              <w:t>F</w:t>
            </w:r>
          </w:p>
        </w:tc>
      </w:tr>
      <w:tr w:rsidR="00EC36D7" w:rsidRPr="00FA553E" w14:paraId="51F1D413" w14:textId="77777777" w:rsidTr="00BA445A">
        <w:trPr>
          <w:trHeight w:val="254"/>
        </w:trPr>
        <w:tc>
          <w:tcPr>
            <w:tcW w:w="4690" w:type="dxa"/>
            <w:tcBorders>
              <w:top w:val="single" w:sz="4" w:space="0" w:color="auto"/>
              <w:left w:val="nil"/>
              <w:bottom w:val="nil"/>
              <w:right w:val="nil"/>
            </w:tcBorders>
            <w:shd w:val="clear" w:color="auto" w:fill="auto"/>
            <w:noWrap/>
            <w:vAlign w:val="bottom"/>
            <w:hideMark/>
          </w:tcPr>
          <w:p w14:paraId="7A41109D"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Aleksitimi</w:t>
            </w:r>
            <w:proofErr w:type="spellEnd"/>
          </w:p>
        </w:tc>
        <w:tc>
          <w:tcPr>
            <w:tcW w:w="1807" w:type="dxa"/>
            <w:tcBorders>
              <w:top w:val="single" w:sz="4" w:space="0" w:color="auto"/>
              <w:left w:val="nil"/>
              <w:bottom w:val="nil"/>
              <w:right w:val="nil"/>
            </w:tcBorders>
            <w:shd w:val="clear" w:color="auto" w:fill="auto"/>
            <w:noWrap/>
            <w:vAlign w:val="bottom"/>
            <w:hideMark/>
          </w:tcPr>
          <w:p w14:paraId="2D27522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single" w:sz="4" w:space="0" w:color="auto"/>
              <w:left w:val="nil"/>
              <w:bottom w:val="nil"/>
              <w:right w:val="nil"/>
            </w:tcBorders>
            <w:shd w:val="clear" w:color="auto" w:fill="auto"/>
            <w:noWrap/>
            <w:vAlign w:val="bottom"/>
            <w:hideMark/>
          </w:tcPr>
          <w:p w14:paraId="588719B3"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1120559C" w14:textId="77777777" w:rsidTr="00BA445A">
        <w:trPr>
          <w:trHeight w:val="254"/>
        </w:trPr>
        <w:tc>
          <w:tcPr>
            <w:tcW w:w="4690" w:type="dxa"/>
            <w:tcBorders>
              <w:top w:val="nil"/>
              <w:left w:val="nil"/>
              <w:bottom w:val="nil"/>
              <w:right w:val="nil"/>
            </w:tcBorders>
            <w:shd w:val="clear" w:color="auto" w:fill="auto"/>
            <w:noWrap/>
            <w:vAlign w:val="bottom"/>
            <w:hideMark/>
          </w:tcPr>
          <w:p w14:paraId="4561B3E5"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Algılananan</w:t>
            </w:r>
            <w:proofErr w:type="spellEnd"/>
            <w:r w:rsidRPr="008963CB">
              <w:rPr>
                <w:rFonts w:ascii="Times New Roman" w:eastAsia="Times New Roman" w:hAnsi="Times New Roman" w:cs="Times New Roman"/>
                <w:color w:val="000000"/>
                <w:sz w:val="24"/>
                <w:szCs w:val="24"/>
                <w:lang w:eastAsia="tr-TR"/>
              </w:rPr>
              <w:t xml:space="preserve"> duygusal istismar</w:t>
            </w:r>
          </w:p>
        </w:tc>
        <w:tc>
          <w:tcPr>
            <w:tcW w:w="1807" w:type="dxa"/>
            <w:tcBorders>
              <w:top w:val="nil"/>
              <w:left w:val="nil"/>
              <w:bottom w:val="nil"/>
              <w:right w:val="nil"/>
            </w:tcBorders>
            <w:shd w:val="clear" w:color="auto" w:fill="auto"/>
            <w:noWrap/>
            <w:vAlign w:val="bottom"/>
            <w:hideMark/>
          </w:tcPr>
          <w:p w14:paraId="503F2D9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22C5963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5B0521EA" w14:textId="77777777" w:rsidTr="00BA445A">
        <w:trPr>
          <w:trHeight w:val="254"/>
        </w:trPr>
        <w:tc>
          <w:tcPr>
            <w:tcW w:w="4690" w:type="dxa"/>
            <w:tcBorders>
              <w:top w:val="nil"/>
              <w:left w:val="nil"/>
              <w:bottom w:val="nil"/>
              <w:right w:val="nil"/>
            </w:tcBorders>
            <w:shd w:val="clear" w:color="auto" w:fill="auto"/>
            <w:noWrap/>
            <w:vAlign w:val="bottom"/>
            <w:hideMark/>
          </w:tcPr>
          <w:p w14:paraId="2080F9CC"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Anksiyete</w:t>
            </w:r>
            <w:proofErr w:type="spellEnd"/>
          </w:p>
        </w:tc>
        <w:tc>
          <w:tcPr>
            <w:tcW w:w="1807" w:type="dxa"/>
            <w:tcBorders>
              <w:top w:val="nil"/>
              <w:left w:val="nil"/>
              <w:bottom w:val="nil"/>
              <w:right w:val="nil"/>
            </w:tcBorders>
            <w:shd w:val="clear" w:color="auto" w:fill="auto"/>
            <w:noWrap/>
            <w:vAlign w:val="bottom"/>
            <w:hideMark/>
          </w:tcPr>
          <w:p w14:paraId="0EFBBC7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6A79BAEE"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6F6E4D5" w14:textId="77777777" w:rsidTr="00BA445A">
        <w:trPr>
          <w:trHeight w:val="254"/>
        </w:trPr>
        <w:tc>
          <w:tcPr>
            <w:tcW w:w="4690" w:type="dxa"/>
            <w:tcBorders>
              <w:top w:val="nil"/>
              <w:left w:val="nil"/>
              <w:bottom w:val="nil"/>
              <w:right w:val="nil"/>
            </w:tcBorders>
            <w:shd w:val="clear" w:color="auto" w:fill="auto"/>
            <w:noWrap/>
            <w:vAlign w:val="bottom"/>
            <w:hideMark/>
          </w:tcPr>
          <w:p w14:paraId="6EF2E599"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Anne babaya bağlanma stilleri</w:t>
            </w:r>
          </w:p>
        </w:tc>
        <w:tc>
          <w:tcPr>
            <w:tcW w:w="1807" w:type="dxa"/>
            <w:tcBorders>
              <w:top w:val="nil"/>
              <w:left w:val="nil"/>
              <w:bottom w:val="nil"/>
              <w:right w:val="nil"/>
            </w:tcBorders>
            <w:shd w:val="clear" w:color="auto" w:fill="auto"/>
            <w:noWrap/>
            <w:vAlign w:val="bottom"/>
            <w:hideMark/>
          </w:tcPr>
          <w:p w14:paraId="775F056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3</w:t>
            </w:r>
          </w:p>
        </w:tc>
        <w:tc>
          <w:tcPr>
            <w:tcW w:w="1653" w:type="dxa"/>
            <w:tcBorders>
              <w:top w:val="nil"/>
              <w:left w:val="nil"/>
              <w:bottom w:val="nil"/>
              <w:right w:val="nil"/>
            </w:tcBorders>
            <w:shd w:val="clear" w:color="auto" w:fill="auto"/>
            <w:noWrap/>
            <w:vAlign w:val="bottom"/>
            <w:hideMark/>
          </w:tcPr>
          <w:p w14:paraId="135E628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51B3BCE2" w14:textId="77777777" w:rsidTr="00BA445A">
        <w:trPr>
          <w:trHeight w:val="254"/>
        </w:trPr>
        <w:tc>
          <w:tcPr>
            <w:tcW w:w="4690" w:type="dxa"/>
            <w:tcBorders>
              <w:top w:val="nil"/>
              <w:left w:val="nil"/>
              <w:bottom w:val="nil"/>
              <w:right w:val="nil"/>
            </w:tcBorders>
            <w:shd w:val="clear" w:color="auto" w:fill="auto"/>
            <w:noWrap/>
            <w:vAlign w:val="bottom"/>
            <w:hideMark/>
          </w:tcPr>
          <w:p w14:paraId="68B588A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Bağlanma kalitesi</w:t>
            </w:r>
          </w:p>
        </w:tc>
        <w:tc>
          <w:tcPr>
            <w:tcW w:w="1807" w:type="dxa"/>
            <w:tcBorders>
              <w:top w:val="nil"/>
              <w:left w:val="nil"/>
              <w:bottom w:val="nil"/>
              <w:right w:val="nil"/>
            </w:tcBorders>
            <w:shd w:val="clear" w:color="auto" w:fill="auto"/>
            <w:noWrap/>
            <w:vAlign w:val="bottom"/>
            <w:hideMark/>
          </w:tcPr>
          <w:p w14:paraId="1748879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6</w:t>
            </w:r>
          </w:p>
        </w:tc>
        <w:tc>
          <w:tcPr>
            <w:tcW w:w="1653" w:type="dxa"/>
            <w:tcBorders>
              <w:top w:val="nil"/>
              <w:left w:val="nil"/>
              <w:bottom w:val="nil"/>
              <w:right w:val="nil"/>
            </w:tcBorders>
            <w:shd w:val="clear" w:color="auto" w:fill="auto"/>
            <w:noWrap/>
            <w:vAlign w:val="bottom"/>
            <w:hideMark/>
          </w:tcPr>
          <w:p w14:paraId="5486C80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r>
      <w:tr w:rsidR="00EC36D7" w:rsidRPr="00FA553E" w14:paraId="42989EDD" w14:textId="77777777" w:rsidTr="00BA445A">
        <w:trPr>
          <w:trHeight w:val="254"/>
        </w:trPr>
        <w:tc>
          <w:tcPr>
            <w:tcW w:w="4690" w:type="dxa"/>
            <w:tcBorders>
              <w:top w:val="nil"/>
              <w:left w:val="nil"/>
              <w:bottom w:val="nil"/>
              <w:right w:val="nil"/>
            </w:tcBorders>
            <w:shd w:val="clear" w:color="auto" w:fill="auto"/>
            <w:noWrap/>
            <w:vAlign w:val="bottom"/>
            <w:hideMark/>
          </w:tcPr>
          <w:p w14:paraId="776200DE"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Benlik saygısı</w:t>
            </w:r>
          </w:p>
        </w:tc>
        <w:tc>
          <w:tcPr>
            <w:tcW w:w="1807" w:type="dxa"/>
            <w:tcBorders>
              <w:top w:val="nil"/>
              <w:left w:val="nil"/>
              <w:bottom w:val="nil"/>
              <w:right w:val="nil"/>
            </w:tcBorders>
            <w:shd w:val="clear" w:color="auto" w:fill="auto"/>
            <w:noWrap/>
            <w:vAlign w:val="bottom"/>
            <w:hideMark/>
          </w:tcPr>
          <w:p w14:paraId="05C82B8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9</w:t>
            </w:r>
          </w:p>
        </w:tc>
        <w:tc>
          <w:tcPr>
            <w:tcW w:w="1653" w:type="dxa"/>
            <w:tcBorders>
              <w:top w:val="nil"/>
              <w:left w:val="nil"/>
              <w:bottom w:val="nil"/>
              <w:right w:val="nil"/>
            </w:tcBorders>
            <w:shd w:val="clear" w:color="auto" w:fill="auto"/>
            <w:noWrap/>
            <w:vAlign w:val="bottom"/>
            <w:hideMark/>
          </w:tcPr>
          <w:p w14:paraId="6B3A9CA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r>
      <w:tr w:rsidR="00EC36D7" w:rsidRPr="00FA553E" w14:paraId="389B2FFA" w14:textId="77777777" w:rsidTr="00BA445A">
        <w:trPr>
          <w:trHeight w:val="254"/>
        </w:trPr>
        <w:tc>
          <w:tcPr>
            <w:tcW w:w="4690" w:type="dxa"/>
            <w:tcBorders>
              <w:top w:val="nil"/>
              <w:left w:val="nil"/>
              <w:bottom w:val="nil"/>
              <w:right w:val="nil"/>
            </w:tcBorders>
            <w:shd w:val="clear" w:color="auto" w:fill="auto"/>
            <w:noWrap/>
            <w:vAlign w:val="bottom"/>
            <w:hideMark/>
          </w:tcPr>
          <w:p w14:paraId="74136936"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Bilinçli farkındalık</w:t>
            </w:r>
          </w:p>
        </w:tc>
        <w:tc>
          <w:tcPr>
            <w:tcW w:w="1807" w:type="dxa"/>
            <w:tcBorders>
              <w:top w:val="nil"/>
              <w:left w:val="nil"/>
              <w:bottom w:val="nil"/>
              <w:right w:val="nil"/>
            </w:tcBorders>
            <w:shd w:val="clear" w:color="auto" w:fill="auto"/>
            <w:noWrap/>
            <w:vAlign w:val="bottom"/>
            <w:hideMark/>
          </w:tcPr>
          <w:p w14:paraId="27B8302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601C4BF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7F6F4476" w14:textId="77777777" w:rsidTr="00BA445A">
        <w:trPr>
          <w:trHeight w:val="254"/>
        </w:trPr>
        <w:tc>
          <w:tcPr>
            <w:tcW w:w="4690" w:type="dxa"/>
            <w:tcBorders>
              <w:top w:val="nil"/>
              <w:left w:val="nil"/>
              <w:bottom w:val="nil"/>
              <w:right w:val="nil"/>
            </w:tcBorders>
            <w:shd w:val="clear" w:color="auto" w:fill="auto"/>
            <w:noWrap/>
            <w:vAlign w:val="bottom"/>
            <w:hideMark/>
          </w:tcPr>
          <w:p w14:paraId="348C5D37"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 xml:space="preserve">Bilişsel çarpıtma düzeyleri </w:t>
            </w:r>
          </w:p>
        </w:tc>
        <w:tc>
          <w:tcPr>
            <w:tcW w:w="1807" w:type="dxa"/>
            <w:tcBorders>
              <w:top w:val="nil"/>
              <w:left w:val="nil"/>
              <w:bottom w:val="nil"/>
              <w:right w:val="nil"/>
            </w:tcBorders>
            <w:shd w:val="clear" w:color="auto" w:fill="auto"/>
            <w:noWrap/>
            <w:vAlign w:val="bottom"/>
            <w:hideMark/>
          </w:tcPr>
          <w:p w14:paraId="07E0E73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5A11FEF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18B7D3C7" w14:textId="77777777" w:rsidTr="00BA445A">
        <w:trPr>
          <w:trHeight w:val="254"/>
        </w:trPr>
        <w:tc>
          <w:tcPr>
            <w:tcW w:w="4690" w:type="dxa"/>
            <w:tcBorders>
              <w:top w:val="nil"/>
              <w:left w:val="nil"/>
              <w:bottom w:val="nil"/>
              <w:right w:val="nil"/>
            </w:tcBorders>
            <w:shd w:val="clear" w:color="auto" w:fill="auto"/>
            <w:noWrap/>
            <w:vAlign w:val="bottom"/>
            <w:hideMark/>
          </w:tcPr>
          <w:p w14:paraId="6AA250E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Depresyon</w:t>
            </w:r>
          </w:p>
        </w:tc>
        <w:tc>
          <w:tcPr>
            <w:tcW w:w="1807" w:type="dxa"/>
            <w:tcBorders>
              <w:top w:val="nil"/>
              <w:left w:val="nil"/>
              <w:bottom w:val="nil"/>
              <w:right w:val="nil"/>
            </w:tcBorders>
            <w:shd w:val="clear" w:color="auto" w:fill="auto"/>
            <w:noWrap/>
            <w:vAlign w:val="bottom"/>
            <w:hideMark/>
          </w:tcPr>
          <w:p w14:paraId="7007DA9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6</w:t>
            </w:r>
          </w:p>
        </w:tc>
        <w:tc>
          <w:tcPr>
            <w:tcW w:w="1653" w:type="dxa"/>
            <w:tcBorders>
              <w:top w:val="nil"/>
              <w:left w:val="nil"/>
              <w:bottom w:val="nil"/>
              <w:right w:val="nil"/>
            </w:tcBorders>
            <w:shd w:val="clear" w:color="auto" w:fill="auto"/>
            <w:noWrap/>
            <w:vAlign w:val="bottom"/>
            <w:hideMark/>
          </w:tcPr>
          <w:p w14:paraId="7859665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A6474DA" w14:textId="77777777" w:rsidTr="00BA445A">
        <w:trPr>
          <w:trHeight w:val="254"/>
        </w:trPr>
        <w:tc>
          <w:tcPr>
            <w:tcW w:w="4690" w:type="dxa"/>
            <w:tcBorders>
              <w:top w:val="nil"/>
              <w:left w:val="nil"/>
              <w:bottom w:val="nil"/>
              <w:right w:val="nil"/>
            </w:tcBorders>
            <w:shd w:val="clear" w:color="auto" w:fill="auto"/>
            <w:noWrap/>
            <w:vAlign w:val="bottom"/>
            <w:hideMark/>
          </w:tcPr>
          <w:p w14:paraId="5F44275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Dikkat düzeyleri</w:t>
            </w:r>
          </w:p>
        </w:tc>
        <w:tc>
          <w:tcPr>
            <w:tcW w:w="1807" w:type="dxa"/>
            <w:tcBorders>
              <w:top w:val="nil"/>
              <w:left w:val="nil"/>
              <w:bottom w:val="nil"/>
              <w:right w:val="nil"/>
            </w:tcBorders>
            <w:shd w:val="clear" w:color="auto" w:fill="auto"/>
            <w:noWrap/>
            <w:vAlign w:val="bottom"/>
            <w:hideMark/>
          </w:tcPr>
          <w:p w14:paraId="54A75C8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3</w:t>
            </w:r>
          </w:p>
        </w:tc>
        <w:tc>
          <w:tcPr>
            <w:tcW w:w="1653" w:type="dxa"/>
            <w:tcBorders>
              <w:top w:val="nil"/>
              <w:left w:val="nil"/>
              <w:bottom w:val="nil"/>
              <w:right w:val="nil"/>
            </w:tcBorders>
            <w:shd w:val="clear" w:color="auto" w:fill="auto"/>
            <w:noWrap/>
            <w:vAlign w:val="bottom"/>
            <w:hideMark/>
          </w:tcPr>
          <w:p w14:paraId="33965C6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0775C1D9" w14:textId="77777777" w:rsidTr="00BA445A">
        <w:trPr>
          <w:trHeight w:val="254"/>
        </w:trPr>
        <w:tc>
          <w:tcPr>
            <w:tcW w:w="4690" w:type="dxa"/>
            <w:tcBorders>
              <w:top w:val="nil"/>
              <w:left w:val="nil"/>
              <w:bottom w:val="nil"/>
              <w:right w:val="nil"/>
            </w:tcBorders>
            <w:shd w:val="clear" w:color="auto" w:fill="auto"/>
            <w:noWrap/>
            <w:vAlign w:val="bottom"/>
            <w:hideMark/>
          </w:tcPr>
          <w:p w14:paraId="6AE38BF6"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Duygu düzenleme</w:t>
            </w:r>
          </w:p>
        </w:tc>
        <w:tc>
          <w:tcPr>
            <w:tcW w:w="1807" w:type="dxa"/>
            <w:tcBorders>
              <w:top w:val="nil"/>
              <w:left w:val="nil"/>
              <w:bottom w:val="nil"/>
              <w:right w:val="nil"/>
            </w:tcBorders>
            <w:shd w:val="clear" w:color="auto" w:fill="auto"/>
            <w:noWrap/>
            <w:vAlign w:val="bottom"/>
            <w:hideMark/>
          </w:tcPr>
          <w:p w14:paraId="367D421F"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4</w:t>
            </w:r>
          </w:p>
        </w:tc>
        <w:tc>
          <w:tcPr>
            <w:tcW w:w="1653" w:type="dxa"/>
            <w:tcBorders>
              <w:top w:val="nil"/>
              <w:left w:val="nil"/>
              <w:bottom w:val="nil"/>
              <w:right w:val="nil"/>
            </w:tcBorders>
            <w:shd w:val="clear" w:color="auto" w:fill="auto"/>
            <w:noWrap/>
            <w:vAlign w:val="bottom"/>
            <w:hideMark/>
          </w:tcPr>
          <w:p w14:paraId="7E5E6C8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8E9E246" w14:textId="77777777" w:rsidTr="00BA445A">
        <w:trPr>
          <w:trHeight w:val="254"/>
        </w:trPr>
        <w:tc>
          <w:tcPr>
            <w:tcW w:w="4690" w:type="dxa"/>
            <w:tcBorders>
              <w:top w:val="nil"/>
              <w:left w:val="nil"/>
              <w:bottom w:val="nil"/>
              <w:right w:val="nil"/>
            </w:tcBorders>
            <w:shd w:val="clear" w:color="auto" w:fill="auto"/>
            <w:noWrap/>
            <w:vAlign w:val="bottom"/>
            <w:hideMark/>
          </w:tcPr>
          <w:p w14:paraId="4B9A56CE"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Duygusal özerklik</w:t>
            </w:r>
          </w:p>
        </w:tc>
        <w:tc>
          <w:tcPr>
            <w:tcW w:w="1807" w:type="dxa"/>
            <w:tcBorders>
              <w:top w:val="nil"/>
              <w:left w:val="nil"/>
              <w:bottom w:val="nil"/>
              <w:right w:val="nil"/>
            </w:tcBorders>
            <w:shd w:val="clear" w:color="auto" w:fill="auto"/>
            <w:noWrap/>
            <w:vAlign w:val="bottom"/>
            <w:hideMark/>
          </w:tcPr>
          <w:p w14:paraId="7B0106C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716E20B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639337EB" w14:textId="77777777" w:rsidTr="00BA445A">
        <w:trPr>
          <w:trHeight w:val="254"/>
        </w:trPr>
        <w:tc>
          <w:tcPr>
            <w:tcW w:w="4690" w:type="dxa"/>
            <w:tcBorders>
              <w:top w:val="nil"/>
              <w:left w:val="nil"/>
              <w:bottom w:val="nil"/>
              <w:right w:val="nil"/>
            </w:tcBorders>
            <w:shd w:val="clear" w:color="auto" w:fill="auto"/>
            <w:noWrap/>
            <w:vAlign w:val="bottom"/>
            <w:hideMark/>
          </w:tcPr>
          <w:p w14:paraId="2F9A7085"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Duygusal tutarsızlık</w:t>
            </w:r>
          </w:p>
        </w:tc>
        <w:tc>
          <w:tcPr>
            <w:tcW w:w="1807" w:type="dxa"/>
            <w:tcBorders>
              <w:top w:val="nil"/>
              <w:left w:val="nil"/>
              <w:bottom w:val="nil"/>
              <w:right w:val="nil"/>
            </w:tcBorders>
            <w:shd w:val="clear" w:color="auto" w:fill="auto"/>
            <w:noWrap/>
            <w:vAlign w:val="bottom"/>
            <w:hideMark/>
          </w:tcPr>
          <w:p w14:paraId="52DB770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48724A2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B7301D6" w14:textId="77777777" w:rsidTr="00BA445A">
        <w:trPr>
          <w:trHeight w:val="254"/>
        </w:trPr>
        <w:tc>
          <w:tcPr>
            <w:tcW w:w="4690" w:type="dxa"/>
            <w:tcBorders>
              <w:top w:val="nil"/>
              <w:left w:val="nil"/>
              <w:bottom w:val="nil"/>
              <w:right w:val="nil"/>
            </w:tcBorders>
            <w:shd w:val="clear" w:color="auto" w:fill="auto"/>
            <w:noWrap/>
            <w:vAlign w:val="bottom"/>
            <w:hideMark/>
          </w:tcPr>
          <w:p w14:paraId="21D5215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Dürtüsellik</w:t>
            </w:r>
            <w:proofErr w:type="spellEnd"/>
          </w:p>
        </w:tc>
        <w:tc>
          <w:tcPr>
            <w:tcW w:w="1807" w:type="dxa"/>
            <w:tcBorders>
              <w:top w:val="nil"/>
              <w:left w:val="nil"/>
              <w:bottom w:val="nil"/>
              <w:right w:val="nil"/>
            </w:tcBorders>
            <w:shd w:val="clear" w:color="auto" w:fill="auto"/>
            <w:noWrap/>
            <w:vAlign w:val="bottom"/>
            <w:hideMark/>
          </w:tcPr>
          <w:p w14:paraId="086CE0D3"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53F9A67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4F735426" w14:textId="77777777" w:rsidTr="00BA445A">
        <w:trPr>
          <w:trHeight w:val="254"/>
        </w:trPr>
        <w:tc>
          <w:tcPr>
            <w:tcW w:w="4690" w:type="dxa"/>
            <w:tcBorders>
              <w:top w:val="nil"/>
              <w:left w:val="nil"/>
              <w:bottom w:val="nil"/>
              <w:right w:val="nil"/>
            </w:tcBorders>
            <w:shd w:val="clear" w:color="auto" w:fill="auto"/>
            <w:noWrap/>
            <w:vAlign w:val="bottom"/>
            <w:hideMark/>
          </w:tcPr>
          <w:p w14:paraId="761A3ED6"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Düşmanlık</w:t>
            </w:r>
          </w:p>
        </w:tc>
        <w:tc>
          <w:tcPr>
            <w:tcW w:w="1807" w:type="dxa"/>
            <w:tcBorders>
              <w:top w:val="nil"/>
              <w:left w:val="nil"/>
              <w:bottom w:val="nil"/>
              <w:right w:val="nil"/>
            </w:tcBorders>
            <w:shd w:val="clear" w:color="auto" w:fill="auto"/>
            <w:noWrap/>
            <w:vAlign w:val="bottom"/>
            <w:hideMark/>
          </w:tcPr>
          <w:p w14:paraId="67E99E9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0876C514"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30084CA0" w14:textId="77777777" w:rsidTr="00BA445A">
        <w:trPr>
          <w:trHeight w:val="254"/>
        </w:trPr>
        <w:tc>
          <w:tcPr>
            <w:tcW w:w="4690" w:type="dxa"/>
            <w:tcBorders>
              <w:top w:val="nil"/>
              <w:left w:val="nil"/>
              <w:bottom w:val="nil"/>
              <w:right w:val="nil"/>
            </w:tcBorders>
            <w:shd w:val="clear" w:color="auto" w:fill="auto"/>
            <w:noWrap/>
            <w:vAlign w:val="bottom"/>
            <w:hideMark/>
          </w:tcPr>
          <w:p w14:paraId="16702560"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Empati düzeyleri</w:t>
            </w:r>
          </w:p>
        </w:tc>
        <w:tc>
          <w:tcPr>
            <w:tcW w:w="1807" w:type="dxa"/>
            <w:tcBorders>
              <w:top w:val="nil"/>
              <w:left w:val="nil"/>
              <w:bottom w:val="nil"/>
              <w:right w:val="nil"/>
            </w:tcBorders>
            <w:shd w:val="clear" w:color="auto" w:fill="auto"/>
            <w:noWrap/>
            <w:vAlign w:val="bottom"/>
            <w:hideMark/>
          </w:tcPr>
          <w:p w14:paraId="6756991B"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003C9AB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4206AFB9" w14:textId="77777777" w:rsidTr="00BA445A">
        <w:trPr>
          <w:trHeight w:val="254"/>
        </w:trPr>
        <w:tc>
          <w:tcPr>
            <w:tcW w:w="4690" w:type="dxa"/>
            <w:tcBorders>
              <w:top w:val="nil"/>
              <w:left w:val="nil"/>
              <w:bottom w:val="nil"/>
              <w:right w:val="nil"/>
            </w:tcBorders>
            <w:shd w:val="clear" w:color="auto" w:fill="auto"/>
            <w:noWrap/>
            <w:vAlign w:val="bottom"/>
            <w:hideMark/>
          </w:tcPr>
          <w:p w14:paraId="4970706A"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Öznel iyi oluş</w:t>
            </w:r>
          </w:p>
        </w:tc>
        <w:tc>
          <w:tcPr>
            <w:tcW w:w="1807" w:type="dxa"/>
            <w:tcBorders>
              <w:top w:val="nil"/>
              <w:left w:val="nil"/>
              <w:bottom w:val="nil"/>
              <w:right w:val="nil"/>
            </w:tcBorders>
            <w:shd w:val="clear" w:color="auto" w:fill="auto"/>
            <w:noWrap/>
            <w:vAlign w:val="bottom"/>
            <w:hideMark/>
          </w:tcPr>
          <w:p w14:paraId="7995760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7</w:t>
            </w:r>
          </w:p>
        </w:tc>
        <w:tc>
          <w:tcPr>
            <w:tcW w:w="1653" w:type="dxa"/>
            <w:tcBorders>
              <w:top w:val="nil"/>
              <w:left w:val="nil"/>
              <w:bottom w:val="nil"/>
              <w:right w:val="nil"/>
            </w:tcBorders>
            <w:shd w:val="clear" w:color="auto" w:fill="auto"/>
            <w:noWrap/>
            <w:vAlign w:val="bottom"/>
            <w:hideMark/>
          </w:tcPr>
          <w:p w14:paraId="75DD335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3911E86F" w14:textId="77777777" w:rsidTr="00BA445A">
        <w:trPr>
          <w:trHeight w:val="254"/>
        </w:trPr>
        <w:tc>
          <w:tcPr>
            <w:tcW w:w="4690" w:type="dxa"/>
            <w:tcBorders>
              <w:top w:val="nil"/>
              <w:left w:val="nil"/>
              <w:bottom w:val="nil"/>
              <w:right w:val="nil"/>
            </w:tcBorders>
            <w:shd w:val="clear" w:color="auto" w:fill="auto"/>
            <w:noWrap/>
            <w:vAlign w:val="bottom"/>
            <w:hideMark/>
          </w:tcPr>
          <w:p w14:paraId="15902B7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 xml:space="preserve">Negatif kontrol hissi </w:t>
            </w:r>
          </w:p>
        </w:tc>
        <w:tc>
          <w:tcPr>
            <w:tcW w:w="1807" w:type="dxa"/>
            <w:tcBorders>
              <w:top w:val="nil"/>
              <w:left w:val="nil"/>
              <w:bottom w:val="nil"/>
              <w:right w:val="nil"/>
            </w:tcBorders>
            <w:shd w:val="clear" w:color="auto" w:fill="auto"/>
            <w:noWrap/>
            <w:vAlign w:val="bottom"/>
            <w:hideMark/>
          </w:tcPr>
          <w:p w14:paraId="56DF62B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52DB106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8EF62AC" w14:textId="77777777" w:rsidTr="00BA445A">
        <w:trPr>
          <w:trHeight w:val="254"/>
        </w:trPr>
        <w:tc>
          <w:tcPr>
            <w:tcW w:w="4690" w:type="dxa"/>
            <w:tcBorders>
              <w:top w:val="nil"/>
              <w:left w:val="nil"/>
              <w:bottom w:val="nil"/>
              <w:right w:val="nil"/>
            </w:tcBorders>
            <w:shd w:val="clear" w:color="auto" w:fill="auto"/>
            <w:noWrap/>
            <w:vAlign w:val="bottom"/>
            <w:hideMark/>
          </w:tcPr>
          <w:p w14:paraId="7F0EC50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Nomofobi</w:t>
            </w:r>
            <w:proofErr w:type="spellEnd"/>
          </w:p>
        </w:tc>
        <w:tc>
          <w:tcPr>
            <w:tcW w:w="1807" w:type="dxa"/>
            <w:tcBorders>
              <w:top w:val="nil"/>
              <w:left w:val="nil"/>
              <w:bottom w:val="nil"/>
              <w:right w:val="nil"/>
            </w:tcBorders>
            <w:shd w:val="clear" w:color="auto" w:fill="auto"/>
            <w:noWrap/>
            <w:vAlign w:val="bottom"/>
            <w:hideMark/>
          </w:tcPr>
          <w:p w14:paraId="74AACF6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57E28AB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3FD8CA1D" w14:textId="77777777" w:rsidTr="00BA445A">
        <w:trPr>
          <w:trHeight w:val="254"/>
        </w:trPr>
        <w:tc>
          <w:tcPr>
            <w:tcW w:w="4690" w:type="dxa"/>
            <w:tcBorders>
              <w:top w:val="nil"/>
              <w:left w:val="nil"/>
              <w:bottom w:val="nil"/>
              <w:right w:val="nil"/>
            </w:tcBorders>
            <w:shd w:val="clear" w:color="auto" w:fill="auto"/>
            <w:noWrap/>
            <w:vAlign w:val="bottom"/>
            <w:hideMark/>
          </w:tcPr>
          <w:p w14:paraId="02A9271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 xml:space="preserve">Olumlu </w:t>
            </w:r>
            <w:proofErr w:type="spellStart"/>
            <w:r w:rsidRPr="008963CB">
              <w:rPr>
                <w:rFonts w:ascii="Times New Roman" w:eastAsia="Times New Roman" w:hAnsi="Times New Roman" w:cs="Times New Roman"/>
                <w:color w:val="000000"/>
                <w:sz w:val="24"/>
                <w:szCs w:val="24"/>
                <w:lang w:eastAsia="tr-TR"/>
              </w:rPr>
              <w:t>üstbilişsel</w:t>
            </w:r>
            <w:proofErr w:type="spellEnd"/>
            <w:r w:rsidRPr="008963CB">
              <w:rPr>
                <w:rFonts w:ascii="Times New Roman" w:eastAsia="Times New Roman" w:hAnsi="Times New Roman" w:cs="Times New Roman"/>
                <w:color w:val="000000"/>
                <w:sz w:val="24"/>
                <w:szCs w:val="24"/>
                <w:lang w:eastAsia="tr-TR"/>
              </w:rPr>
              <w:t xml:space="preserve"> sorunlar</w:t>
            </w:r>
          </w:p>
        </w:tc>
        <w:tc>
          <w:tcPr>
            <w:tcW w:w="1807" w:type="dxa"/>
            <w:tcBorders>
              <w:top w:val="nil"/>
              <w:left w:val="nil"/>
              <w:bottom w:val="nil"/>
              <w:right w:val="nil"/>
            </w:tcBorders>
            <w:shd w:val="clear" w:color="auto" w:fill="auto"/>
            <w:noWrap/>
            <w:vAlign w:val="bottom"/>
            <w:hideMark/>
          </w:tcPr>
          <w:p w14:paraId="2E4C9510"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4AFF512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57774042" w14:textId="77777777" w:rsidTr="00BA445A">
        <w:trPr>
          <w:trHeight w:val="254"/>
        </w:trPr>
        <w:tc>
          <w:tcPr>
            <w:tcW w:w="4690" w:type="dxa"/>
            <w:tcBorders>
              <w:top w:val="nil"/>
              <w:left w:val="nil"/>
              <w:bottom w:val="nil"/>
              <w:right w:val="nil"/>
            </w:tcBorders>
            <w:shd w:val="clear" w:color="auto" w:fill="auto"/>
            <w:noWrap/>
            <w:vAlign w:val="bottom"/>
            <w:hideMark/>
          </w:tcPr>
          <w:p w14:paraId="7ACE93EC"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Olumsuz değerlendirilme korkusu</w:t>
            </w:r>
          </w:p>
        </w:tc>
        <w:tc>
          <w:tcPr>
            <w:tcW w:w="1807" w:type="dxa"/>
            <w:tcBorders>
              <w:top w:val="nil"/>
              <w:left w:val="nil"/>
              <w:bottom w:val="nil"/>
              <w:right w:val="nil"/>
            </w:tcBorders>
            <w:shd w:val="clear" w:color="auto" w:fill="auto"/>
            <w:noWrap/>
            <w:vAlign w:val="bottom"/>
            <w:hideMark/>
          </w:tcPr>
          <w:p w14:paraId="620DB95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438B70E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7A4DEBBD" w14:textId="77777777" w:rsidTr="00BA445A">
        <w:trPr>
          <w:trHeight w:val="254"/>
        </w:trPr>
        <w:tc>
          <w:tcPr>
            <w:tcW w:w="4690" w:type="dxa"/>
            <w:tcBorders>
              <w:top w:val="nil"/>
              <w:left w:val="nil"/>
              <w:bottom w:val="nil"/>
              <w:right w:val="nil"/>
            </w:tcBorders>
            <w:shd w:val="clear" w:color="auto" w:fill="auto"/>
            <w:noWrap/>
            <w:vAlign w:val="bottom"/>
            <w:hideMark/>
          </w:tcPr>
          <w:p w14:paraId="14E904DD"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Öfke</w:t>
            </w:r>
          </w:p>
        </w:tc>
        <w:tc>
          <w:tcPr>
            <w:tcW w:w="1807" w:type="dxa"/>
            <w:tcBorders>
              <w:top w:val="nil"/>
              <w:left w:val="nil"/>
              <w:bottom w:val="nil"/>
              <w:right w:val="nil"/>
            </w:tcBorders>
            <w:shd w:val="clear" w:color="auto" w:fill="auto"/>
            <w:noWrap/>
            <w:vAlign w:val="bottom"/>
            <w:hideMark/>
          </w:tcPr>
          <w:p w14:paraId="4A6C407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4</w:t>
            </w:r>
          </w:p>
        </w:tc>
        <w:tc>
          <w:tcPr>
            <w:tcW w:w="1653" w:type="dxa"/>
            <w:tcBorders>
              <w:top w:val="nil"/>
              <w:left w:val="nil"/>
              <w:bottom w:val="nil"/>
              <w:right w:val="nil"/>
            </w:tcBorders>
            <w:shd w:val="clear" w:color="auto" w:fill="auto"/>
            <w:noWrap/>
            <w:vAlign w:val="bottom"/>
            <w:hideMark/>
          </w:tcPr>
          <w:p w14:paraId="35F104B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r w:rsidR="00EC36D7" w:rsidRPr="00FA553E" w14:paraId="56E86736" w14:textId="77777777" w:rsidTr="00BA445A">
        <w:trPr>
          <w:trHeight w:val="254"/>
        </w:trPr>
        <w:tc>
          <w:tcPr>
            <w:tcW w:w="4690" w:type="dxa"/>
            <w:tcBorders>
              <w:top w:val="nil"/>
              <w:left w:val="nil"/>
              <w:bottom w:val="nil"/>
              <w:right w:val="nil"/>
            </w:tcBorders>
            <w:shd w:val="clear" w:color="auto" w:fill="auto"/>
            <w:noWrap/>
            <w:vAlign w:val="bottom"/>
            <w:hideMark/>
          </w:tcPr>
          <w:p w14:paraId="1A59B204"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Öz denetim</w:t>
            </w:r>
          </w:p>
        </w:tc>
        <w:tc>
          <w:tcPr>
            <w:tcW w:w="1807" w:type="dxa"/>
            <w:tcBorders>
              <w:top w:val="nil"/>
              <w:left w:val="nil"/>
              <w:bottom w:val="nil"/>
              <w:right w:val="nil"/>
            </w:tcBorders>
            <w:shd w:val="clear" w:color="auto" w:fill="auto"/>
            <w:noWrap/>
            <w:vAlign w:val="bottom"/>
            <w:hideMark/>
          </w:tcPr>
          <w:p w14:paraId="7E0EFCC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2004100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r>
      <w:tr w:rsidR="00EC36D7" w:rsidRPr="00FA553E" w14:paraId="15E3118A" w14:textId="77777777" w:rsidTr="00BA445A">
        <w:trPr>
          <w:trHeight w:val="254"/>
        </w:trPr>
        <w:tc>
          <w:tcPr>
            <w:tcW w:w="4690" w:type="dxa"/>
            <w:tcBorders>
              <w:top w:val="nil"/>
              <w:left w:val="nil"/>
              <w:bottom w:val="nil"/>
              <w:right w:val="nil"/>
            </w:tcBorders>
            <w:shd w:val="clear" w:color="auto" w:fill="auto"/>
            <w:noWrap/>
            <w:vAlign w:val="bottom"/>
            <w:hideMark/>
          </w:tcPr>
          <w:p w14:paraId="2CCC6E11"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Özgüven</w:t>
            </w:r>
          </w:p>
        </w:tc>
        <w:tc>
          <w:tcPr>
            <w:tcW w:w="1807" w:type="dxa"/>
            <w:tcBorders>
              <w:top w:val="nil"/>
              <w:left w:val="nil"/>
              <w:bottom w:val="nil"/>
              <w:right w:val="nil"/>
            </w:tcBorders>
            <w:shd w:val="clear" w:color="auto" w:fill="auto"/>
            <w:noWrap/>
            <w:vAlign w:val="bottom"/>
            <w:hideMark/>
          </w:tcPr>
          <w:p w14:paraId="39A747C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6179BA0B"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r w:rsidR="00EC36D7" w:rsidRPr="00FA553E" w14:paraId="761F9AEE" w14:textId="77777777" w:rsidTr="00BA445A">
        <w:trPr>
          <w:trHeight w:val="254"/>
        </w:trPr>
        <w:tc>
          <w:tcPr>
            <w:tcW w:w="4690" w:type="dxa"/>
            <w:tcBorders>
              <w:top w:val="nil"/>
              <w:left w:val="nil"/>
              <w:bottom w:val="nil"/>
              <w:right w:val="nil"/>
            </w:tcBorders>
            <w:shd w:val="clear" w:color="auto" w:fill="auto"/>
            <w:noWrap/>
            <w:vAlign w:val="bottom"/>
            <w:hideMark/>
          </w:tcPr>
          <w:p w14:paraId="432490EE"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Öz-yeterlik algısı</w:t>
            </w:r>
          </w:p>
        </w:tc>
        <w:tc>
          <w:tcPr>
            <w:tcW w:w="1807" w:type="dxa"/>
            <w:tcBorders>
              <w:top w:val="nil"/>
              <w:left w:val="nil"/>
              <w:bottom w:val="nil"/>
              <w:right w:val="nil"/>
            </w:tcBorders>
            <w:shd w:val="clear" w:color="auto" w:fill="auto"/>
            <w:noWrap/>
            <w:vAlign w:val="bottom"/>
            <w:hideMark/>
          </w:tcPr>
          <w:p w14:paraId="6CD8E45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57BC83F8"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6164C899" w14:textId="77777777" w:rsidTr="00BA445A">
        <w:trPr>
          <w:trHeight w:val="254"/>
        </w:trPr>
        <w:tc>
          <w:tcPr>
            <w:tcW w:w="4690" w:type="dxa"/>
            <w:tcBorders>
              <w:top w:val="nil"/>
              <w:left w:val="nil"/>
              <w:bottom w:val="nil"/>
              <w:right w:val="nil"/>
            </w:tcBorders>
            <w:shd w:val="clear" w:color="auto" w:fill="auto"/>
            <w:noWrap/>
            <w:vAlign w:val="bottom"/>
            <w:hideMark/>
          </w:tcPr>
          <w:p w14:paraId="3587947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Pozitif kontrol hissi</w:t>
            </w:r>
          </w:p>
        </w:tc>
        <w:tc>
          <w:tcPr>
            <w:tcW w:w="1807" w:type="dxa"/>
            <w:tcBorders>
              <w:top w:val="nil"/>
              <w:left w:val="nil"/>
              <w:bottom w:val="nil"/>
              <w:right w:val="nil"/>
            </w:tcBorders>
            <w:shd w:val="clear" w:color="auto" w:fill="auto"/>
            <w:noWrap/>
            <w:vAlign w:val="bottom"/>
            <w:hideMark/>
          </w:tcPr>
          <w:p w14:paraId="2D58A5A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3CD8BA03"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6E83CEA" w14:textId="77777777" w:rsidTr="00BA445A">
        <w:trPr>
          <w:trHeight w:val="254"/>
        </w:trPr>
        <w:tc>
          <w:tcPr>
            <w:tcW w:w="4690" w:type="dxa"/>
            <w:tcBorders>
              <w:top w:val="nil"/>
              <w:left w:val="nil"/>
              <w:bottom w:val="nil"/>
              <w:right w:val="nil"/>
            </w:tcBorders>
            <w:shd w:val="clear" w:color="auto" w:fill="auto"/>
            <w:noWrap/>
            <w:vAlign w:val="bottom"/>
            <w:hideMark/>
          </w:tcPr>
          <w:p w14:paraId="727088AB"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Psikiyatrik bozukluklar</w:t>
            </w:r>
          </w:p>
        </w:tc>
        <w:tc>
          <w:tcPr>
            <w:tcW w:w="1807" w:type="dxa"/>
            <w:tcBorders>
              <w:top w:val="nil"/>
              <w:left w:val="nil"/>
              <w:bottom w:val="nil"/>
              <w:right w:val="nil"/>
            </w:tcBorders>
            <w:shd w:val="clear" w:color="auto" w:fill="auto"/>
            <w:noWrap/>
            <w:vAlign w:val="bottom"/>
            <w:hideMark/>
          </w:tcPr>
          <w:p w14:paraId="6238085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7</w:t>
            </w:r>
          </w:p>
        </w:tc>
        <w:tc>
          <w:tcPr>
            <w:tcW w:w="1653" w:type="dxa"/>
            <w:tcBorders>
              <w:top w:val="nil"/>
              <w:left w:val="nil"/>
              <w:bottom w:val="nil"/>
              <w:right w:val="nil"/>
            </w:tcBorders>
            <w:shd w:val="clear" w:color="auto" w:fill="auto"/>
            <w:noWrap/>
            <w:vAlign w:val="bottom"/>
            <w:hideMark/>
          </w:tcPr>
          <w:p w14:paraId="1AA429E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r w:rsidR="00EC36D7" w:rsidRPr="00FA553E" w14:paraId="09948B43" w14:textId="77777777" w:rsidTr="00BA445A">
        <w:trPr>
          <w:trHeight w:val="254"/>
        </w:trPr>
        <w:tc>
          <w:tcPr>
            <w:tcW w:w="4690" w:type="dxa"/>
            <w:tcBorders>
              <w:top w:val="nil"/>
              <w:left w:val="nil"/>
              <w:bottom w:val="nil"/>
              <w:right w:val="nil"/>
            </w:tcBorders>
            <w:shd w:val="clear" w:color="auto" w:fill="auto"/>
            <w:noWrap/>
            <w:vAlign w:val="bottom"/>
            <w:hideMark/>
          </w:tcPr>
          <w:p w14:paraId="3675A71D"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Psikolojik dayanıklılık</w:t>
            </w:r>
          </w:p>
        </w:tc>
        <w:tc>
          <w:tcPr>
            <w:tcW w:w="1807" w:type="dxa"/>
            <w:tcBorders>
              <w:top w:val="nil"/>
              <w:left w:val="nil"/>
              <w:bottom w:val="nil"/>
              <w:right w:val="nil"/>
            </w:tcBorders>
            <w:shd w:val="clear" w:color="auto" w:fill="auto"/>
            <w:noWrap/>
            <w:vAlign w:val="bottom"/>
            <w:hideMark/>
          </w:tcPr>
          <w:p w14:paraId="5A98CFA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7</w:t>
            </w:r>
          </w:p>
        </w:tc>
        <w:tc>
          <w:tcPr>
            <w:tcW w:w="1653" w:type="dxa"/>
            <w:tcBorders>
              <w:top w:val="nil"/>
              <w:left w:val="nil"/>
              <w:bottom w:val="nil"/>
              <w:right w:val="nil"/>
            </w:tcBorders>
            <w:shd w:val="clear" w:color="auto" w:fill="auto"/>
            <w:noWrap/>
            <w:vAlign w:val="bottom"/>
            <w:hideMark/>
          </w:tcPr>
          <w:p w14:paraId="3363753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3FA94A5B" w14:textId="77777777" w:rsidTr="00BA445A">
        <w:trPr>
          <w:trHeight w:val="254"/>
        </w:trPr>
        <w:tc>
          <w:tcPr>
            <w:tcW w:w="4690" w:type="dxa"/>
            <w:tcBorders>
              <w:top w:val="nil"/>
              <w:left w:val="nil"/>
              <w:bottom w:val="nil"/>
              <w:right w:val="nil"/>
            </w:tcBorders>
            <w:shd w:val="clear" w:color="auto" w:fill="auto"/>
            <w:noWrap/>
            <w:vAlign w:val="bottom"/>
            <w:hideMark/>
          </w:tcPr>
          <w:p w14:paraId="22AF395F"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Psikolojik ihtiyaçlar</w:t>
            </w:r>
          </w:p>
        </w:tc>
        <w:tc>
          <w:tcPr>
            <w:tcW w:w="1807" w:type="dxa"/>
            <w:tcBorders>
              <w:top w:val="nil"/>
              <w:left w:val="nil"/>
              <w:bottom w:val="nil"/>
              <w:right w:val="nil"/>
            </w:tcBorders>
            <w:shd w:val="clear" w:color="auto" w:fill="auto"/>
            <w:noWrap/>
            <w:vAlign w:val="bottom"/>
            <w:hideMark/>
          </w:tcPr>
          <w:p w14:paraId="3738B58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1599930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AC39717" w14:textId="77777777" w:rsidTr="00BA445A">
        <w:trPr>
          <w:trHeight w:val="254"/>
        </w:trPr>
        <w:tc>
          <w:tcPr>
            <w:tcW w:w="4690" w:type="dxa"/>
            <w:tcBorders>
              <w:top w:val="nil"/>
              <w:left w:val="nil"/>
              <w:bottom w:val="nil"/>
              <w:right w:val="nil"/>
            </w:tcBorders>
            <w:shd w:val="clear" w:color="auto" w:fill="auto"/>
            <w:noWrap/>
            <w:vAlign w:val="bottom"/>
            <w:hideMark/>
          </w:tcPr>
          <w:p w14:paraId="5C96595A"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Psikolojik özerklik</w:t>
            </w:r>
          </w:p>
        </w:tc>
        <w:tc>
          <w:tcPr>
            <w:tcW w:w="1807" w:type="dxa"/>
            <w:tcBorders>
              <w:top w:val="nil"/>
              <w:left w:val="nil"/>
              <w:bottom w:val="nil"/>
              <w:right w:val="nil"/>
            </w:tcBorders>
            <w:shd w:val="clear" w:color="auto" w:fill="auto"/>
            <w:noWrap/>
            <w:vAlign w:val="bottom"/>
            <w:hideMark/>
          </w:tcPr>
          <w:p w14:paraId="0EEEB8C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7734418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769F9471" w14:textId="77777777" w:rsidTr="00BA445A">
        <w:trPr>
          <w:trHeight w:val="254"/>
        </w:trPr>
        <w:tc>
          <w:tcPr>
            <w:tcW w:w="4690" w:type="dxa"/>
            <w:tcBorders>
              <w:top w:val="nil"/>
              <w:left w:val="nil"/>
              <w:bottom w:val="nil"/>
              <w:right w:val="nil"/>
            </w:tcBorders>
            <w:shd w:val="clear" w:color="auto" w:fill="auto"/>
            <w:noWrap/>
            <w:vAlign w:val="bottom"/>
            <w:hideMark/>
          </w:tcPr>
          <w:p w14:paraId="2C881151"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roofErr w:type="spellStart"/>
            <w:r w:rsidRPr="008963CB">
              <w:rPr>
                <w:rFonts w:ascii="Times New Roman" w:eastAsia="Times New Roman" w:hAnsi="Times New Roman" w:cs="Times New Roman"/>
                <w:color w:val="000000"/>
                <w:sz w:val="24"/>
                <w:szCs w:val="24"/>
                <w:lang w:eastAsia="tr-TR"/>
              </w:rPr>
              <w:t>Ruminasyon</w:t>
            </w:r>
            <w:proofErr w:type="spellEnd"/>
          </w:p>
        </w:tc>
        <w:tc>
          <w:tcPr>
            <w:tcW w:w="1807" w:type="dxa"/>
            <w:tcBorders>
              <w:top w:val="nil"/>
              <w:left w:val="nil"/>
              <w:bottom w:val="nil"/>
              <w:right w:val="nil"/>
            </w:tcBorders>
            <w:shd w:val="clear" w:color="auto" w:fill="auto"/>
            <w:noWrap/>
            <w:vAlign w:val="bottom"/>
            <w:hideMark/>
          </w:tcPr>
          <w:p w14:paraId="7B0D2099"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c>
          <w:tcPr>
            <w:tcW w:w="1653" w:type="dxa"/>
            <w:tcBorders>
              <w:top w:val="nil"/>
              <w:left w:val="nil"/>
              <w:bottom w:val="nil"/>
              <w:right w:val="nil"/>
            </w:tcBorders>
            <w:shd w:val="clear" w:color="auto" w:fill="auto"/>
            <w:noWrap/>
            <w:vAlign w:val="bottom"/>
            <w:hideMark/>
          </w:tcPr>
          <w:p w14:paraId="41A8750F"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08F36C55" w14:textId="77777777" w:rsidTr="00BA445A">
        <w:trPr>
          <w:trHeight w:val="254"/>
        </w:trPr>
        <w:tc>
          <w:tcPr>
            <w:tcW w:w="4690" w:type="dxa"/>
            <w:tcBorders>
              <w:top w:val="nil"/>
              <w:left w:val="nil"/>
              <w:bottom w:val="nil"/>
              <w:right w:val="nil"/>
            </w:tcBorders>
            <w:shd w:val="clear" w:color="auto" w:fill="auto"/>
            <w:noWrap/>
            <w:vAlign w:val="bottom"/>
            <w:hideMark/>
          </w:tcPr>
          <w:p w14:paraId="630EA4A4"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Saldırganlık</w:t>
            </w:r>
          </w:p>
        </w:tc>
        <w:tc>
          <w:tcPr>
            <w:tcW w:w="1807" w:type="dxa"/>
            <w:tcBorders>
              <w:top w:val="nil"/>
              <w:left w:val="nil"/>
              <w:bottom w:val="nil"/>
              <w:right w:val="nil"/>
            </w:tcBorders>
            <w:shd w:val="clear" w:color="auto" w:fill="auto"/>
            <w:noWrap/>
            <w:vAlign w:val="bottom"/>
            <w:hideMark/>
          </w:tcPr>
          <w:p w14:paraId="43CF0F8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10</w:t>
            </w:r>
          </w:p>
        </w:tc>
        <w:tc>
          <w:tcPr>
            <w:tcW w:w="1653" w:type="dxa"/>
            <w:tcBorders>
              <w:top w:val="nil"/>
              <w:left w:val="nil"/>
              <w:bottom w:val="nil"/>
              <w:right w:val="nil"/>
            </w:tcBorders>
            <w:shd w:val="clear" w:color="auto" w:fill="auto"/>
            <w:noWrap/>
            <w:vAlign w:val="bottom"/>
            <w:hideMark/>
          </w:tcPr>
          <w:p w14:paraId="79929F3A"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635188EF" w14:textId="77777777" w:rsidTr="00BA445A">
        <w:trPr>
          <w:trHeight w:val="254"/>
        </w:trPr>
        <w:tc>
          <w:tcPr>
            <w:tcW w:w="4690" w:type="dxa"/>
            <w:tcBorders>
              <w:top w:val="nil"/>
              <w:left w:val="nil"/>
              <w:bottom w:val="nil"/>
              <w:right w:val="nil"/>
            </w:tcBorders>
            <w:shd w:val="clear" w:color="auto" w:fill="auto"/>
            <w:noWrap/>
            <w:vAlign w:val="bottom"/>
            <w:hideMark/>
          </w:tcPr>
          <w:p w14:paraId="7D8FC0E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 xml:space="preserve">Serbest zamanda </w:t>
            </w:r>
            <w:proofErr w:type="spellStart"/>
            <w:r w:rsidRPr="008963CB">
              <w:rPr>
                <w:rFonts w:ascii="Times New Roman" w:eastAsia="Times New Roman" w:hAnsi="Times New Roman" w:cs="Times New Roman"/>
                <w:color w:val="000000"/>
                <w:sz w:val="24"/>
                <w:szCs w:val="24"/>
                <w:lang w:eastAsia="tr-TR"/>
              </w:rPr>
              <w:t>sıkılmaalgısı</w:t>
            </w:r>
            <w:proofErr w:type="spellEnd"/>
          </w:p>
        </w:tc>
        <w:tc>
          <w:tcPr>
            <w:tcW w:w="1807" w:type="dxa"/>
            <w:tcBorders>
              <w:top w:val="nil"/>
              <w:left w:val="nil"/>
              <w:bottom w:val="nil"/>
              <w:right w:val="nil"/>
            </w:tcBorders>
            <w:shd w:val="clear" w:color="auto" w:fill="auto"/>
            <w:noWrap/>
            <w:vAlign w:val="bottom"/>
            <w:hideMark/>
          </w:tcPr>
          <w:p w14:paraId="0EE78D4C"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6424655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r>
      <w:tr w:rsidR="00EC36D7" w:rsidRPr="00FA553E" w14:paraId="14307ACE" w14:textId="77777777" w:rsidTr="00BA445A">
        <w:trPr>
          <w:trHeight w:val="254"/>
        </w:trPr>
        <w:tc>
          <w:tcPr>
            <w:tcW w:w="4690" w:type="dxa"/>
            <w:tcBorders>
              <w:top w:val="nil"/>
              <w:left w:val="nil"/>
              <w:bottom w:val="nil"/>
              <w:right w:val="nil"/>
            </w:tcBorders>
            <w:shd w:val="clear" w:color="auto" w:fill="auto"/>
            <w:noWrap/>
            <w:vAlign w:val="bottom"/>
            <w:hideMark/>
          </w:tcPr>
          <w:p w14:paraId="49FF251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Sosyal kaygı</w:t>
            </w:r>
          </w:p>
        </w:tc>
        <w:tc>
          <w:tcPr>
            <w:tcW w:w="1807" w:type="dxa"/>
            <w:tcBorders>
              <w:top w:val="nil"/>
              <w:left w:val="nil"/>
              <w:bottom w:val="nil"/>
              <w:right w:val="nil"/>
            </w:tcBorders>
            <w:shd w:val="clear" w:color="auto" w:fill="auto"/>
            <w:noWrap/>
            <w:vAlign w:val="bottom"/>
            <w:hideMark/>
          </w:tcPr>
          <w:p w14:paraId="5C3EF59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7</w:t>
            </w:r>
          </w:p>
        </w:tc>
        <w:tc>
          <w:tcPr>
            <w:tcW w:w="1653" w:type="dxa"/>
            <w:tcBorders>
              <w:top w:val="nil"/>
              <w:left w:val="nil"/>
              <w:bottom w:val="nil"/>
              <w:right w:val="nil"/>
            </w:tcBorders>
            <w:shd w:val="clear" w:color="auto" w:fill="auto"/>
            <w:noWrap/>
            <w:vAlign w:val="bottom"/>
            <w:hideMark/>
          </w:tcPr>
          <w:p w14:paraId="76617773"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5947F6D7" w14:textId="77777777" w:rsidTr="00BA445A">
        <w:trPr>
          <w:trHeight w:val="254"/>
        </w:trPr>
        <w:tc>
          <w:tcPr>
            <w:tcW w:w="4690" w:type="dxa"/>
            <w:tcBorders>
              <w:top w:val="nil"/>
              <w:left w:val="nil"/>
              <w:bottom w:val="nil"/>
              <w:right w:val="nil"/>
            </w:tcBorders>
            <w:shd w:val="clear" w:color="auto" w:fill="auto"/>
            <w:noWrap/>
            <w:vAlign w:val="bottom"/>
            <w:hideMark/>
          </w:tcPr>
          <w:p w14:paraId="22E3E669"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Sosyal yeterlilik</w:t>
            </w:r>
          </w:p>
        </w:tc>
        <w:tc>
          <w:tcPr>
            <w:tcW w:w="1807" w:type="dxa"/>
            <w:tcBorders>
              <w:top w:val="nil"/>
              <w:left w:val="nil"/>
              <w:bottom w:val="nil"/>
              <w:right w:val="nil"/>
            </w:tcBorders>
            <w:shd w:val="clear" w:color="auto" w:fill="auto"/>
            <w:noWrap/>
            <w:vAlign w:val="bottom"/>
            <w:hideMark/>
          </w:tcPr>
          <w:p w14:paraId="1C0B1F1E"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71B5749F"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r w:rsidR="00EC36D7" w:rsidRPr="00FA553E" w14:paraId="37CD81E4" w14:textId="77777777" w:rsidTr="00BA445A">
        <w:trPr>
          <w:trHeight w:val="254"/>
        </w:trPr>
        <w:tc>
          <w:tcPr>
            <w:tcW w:w="4690" w:type="dxa"/>
            <w:tcBorders>
              <w:top w:val="nil"/>
              <w:left w:val="nil"/>
              <w:bottom w:val="nil"/>
              <w:right w:val="nil"/>
            </w:tcBorders>
            <w:shd w:val="clear" w:color="auto" w:fill="auto"/>
            <w:noWrap/>
            <w:vAlign w:val="bottom"/>
            <w:hideMark/>
          </w:tcPr>
          <w:p w14:paraId="38D5725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Sosyal zeka</w:t>
            </w:r>
          </w:p>
        </w:tc>
        <w:tc>
          <w:tcPr>
            <w:tcW w:w="1807" w:type="dxa"/>
            <w:tcBorders>
              <w:top w:val="nil"/>
              <w:left w:val="nil"/>
              <w:bottom w:val="nil"/>
              <w:right w:val="nil"/>
            </w:tcBorders>
            <w:shd w:val="clear" w:color="auto" w:fill="auto"/>
            <w:noWrap/>
            <w:vAlign w:val="bottom"/>
            <w:hideMark/>
          </w:tcPr>
          <w:p w14:paraId="6F906472"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116A5863"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04947F2B" w14:textId="77777777" w:rsidTr="00BA445A">
        <w:trPr>
          <w:trHeight w:val="254"/>
        </w:trPr>
        <w:tc>
          <w:tcPr>
            <w:tcW w:w="4690" w:type="dxa"/>
            <w:tcBorders>
              <w:top w:val="nil"/>
              <w:left w:val="nil"/>
              <w:bottom w:val="nil"/>
              <w:right w:val="nil"/>
            </w:tcBorders>
            <w:shd w:val="clear" w:color="auto" w:fill="auto"/>
            <w:noWrap/>
            <w:vAlign w:val="bottom"/>
            <w:hideMark/>
          </w:tcPr>
          <w:p w14:paraId="61FCDCF2"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Stres</w:t>
            </w:r>
          </w:p>
        </w:tc>
        <w:tc>
          <w:tcPr>
            <w:tcW w:w="1807" w:type="dxa"/>
            <w:tcBorders>
              <w:top w:val="nil"/>
              <w:left w:val="nil"/>
              <w:bottom w:val="nil"/>
              <w:right w:val="nil"/>
            </w:tcBorders>
            <w:shd w:val="clear" w:color="auto" w:fill="auto"/>
            <w:noWrap/>
            <w:vAlign w:val="bottom"/>
            <w:hideMark/>
          </w:tcPr>
          <w:p w14:paraId="3CB516F1"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c>
          <w:tcPr>
            <w:tcW w:w="1653" w:type="dxa"/>
            <w:tcBorders>
              <w:top w:val="nil"/>
              <w:left w:val="nil"/>
              <w:bottom w:val="nil"/>
              <w:right w:val="nil"/>
            </w:tcBorders>
            <w:shd w:val="clear" w:color="auto" w:fill="auto"/>
            <w:noWrap/>
            <w:vAlign w:val="bottom"/>
            <w:hideMark/>
          </w:tcPr>
          <w:p w14:paraId="0A3DEC0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2CF6E747" w14:textId="77777777" w:rsidTr="00BA445A">
        <w:trPr>
          <w:trHeight w:val="254"/>
        </w:trPr>
        <w:tc>
          <w:tcPr>
            <w:tcW w:w="4690" w:type="dxa"/>
            <w:tcBorders>
              <w:top w:val="nil"/>
              <w:left w:val="nil"/>
              <w:bottom w:val="nil"/>
              <w:right w:val="nil"/>
            </w:tcBorders>
            <w:shd w:val="clear" w:color="auto" w:fill="auto"/>
            <w:noWrap/>
            <w:vAlign w:val="bottom"/>
            <w:hideMark/>
          </w:tcPr>
          <w:p w14:paraId="4FDF580E"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Umutsuzluk</w:t>
            </w:r>
          </w:p>
        </w:tc>
        <w:tc>
          <w:tcPr>
            <w:tcW w:w="1807" w:type="dxa"/>
            <w:tcBorders>
              <w:top w:val="nil"/>
              <w:left w:val="nil"/>
              <w:bottom w:val="nil"/>
              <w:right w:val="nil"/>
            </w:tcBorders>
            <w:shd w:val="clear" w:color="auto" w:fill="auto"/>
            <w:noWrap/>
            <w:vAlign w:val="bottom"/>
            <w:hideMark/>
          </w:tcPr>
          <w:p w14:paraId="4641FD35"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3</w:t>
            </w:r>
          </w:p>
        </w:tc>
        <w:tc>
          <w:tcPr>
            <w:tcW w:w="1653" w:type="dxa"/>
            <w:tcBorders>
              <w:top w:val="nil"/>
              <w:left w:val="nil"/>
              <w:bottom w:val="nil"/>
              <w:right w:val="nil"/>
            </w:tcBorders>
            <w:shd w:val="clear" w:color="auto" w:fill="auto"/>
            <w:noWrap/>
            <w:vAlign w:val="bottom"/>
            <w:hideMark/>
          </w:tcPr>
          <w:p w14:paraId="6C9BB83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0</w:t>
            </w:r>
          </w:p>
        </w:tc>
      </w:tr>
      <w:tr w:rsidR="00EC36D7" w:rsidRPr="00FA553E" w14:paraId="5357FF48" w14:textId="77777777" w:rsidTr="00BA445A">
        <w:trPr>
          <w:trHeight w:val="254"/>
        </w:trPr>
        <w:tc>
          <w:tcPr>
            <w:tcW w:w="4690" w:type="dxa"/>
            <w:tcBorders>
              <w:top w:val="nil"/>
              <w:left w:val="nil"/>
              <w:right w:val="nil"/>
            </w:tcBorders>
            <w:shd w:val="clear" w:color="auto" w:fill="auto"/>
            <w:noWrap/>
            <w:vAlign w:val="bottom"/>
            <w:hideMark/>
          </w:tcPr>
          <w:p w14:paraId="17136BC8"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Yalnızlık</w:t>
            </w:r>
          </w:p>
        </w:tc>
        <w:tc>
          <w:tcPr>
            <w:tcW w:w="1807" w:type="dxa"/>
            <w:tcBorders>
              <w:top w:val="nil"/>
              <w:left w:val="nil"/>
              <w:right w:val="nil"/>
            </w:tcBorders>
            <w:shd w:val="clear" w:color="auto" w:fill="auto"/>
            <w:noWrap/>
            <w:vAlign w:val="bottom"/>
            <w:hideMark/>
          </w:tcPr>
          <w:p w14:paraId="5F1A9B17"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14</w:t>
            </w:r>
          </w:p>
        </w:tc>
        <w:tc>
          <w:tcPr>
            <w:tcW w:w="1653" w:type="dxa"/>
            <w:tcBorders>
              <w:top w:val="nil"/>
              <w:left w:val="nil"/>
              <w:right w:val="nil"/>
            </w:tcBorders>
            <w:shd w:val="clear" w:color="auto" w:fill="auto"/>
            <w:noWrap/>
            <w:vAlign w:val="bottom"/>
            <w:hideMark/>
          </w:tcPr>
          <w:p w14:paraId="1ABCAD7B"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2</w:t>
            </w:r>
          </w:p>
        </w:tc>
      </w:tr>
      <w:tr w:rsidR="00EC36D7" w:rsidRPr="00FA553E" w14:paraId="4F641F77" w14:textId="77777777" w:rsidTr="00BA445A">
        <w:trPr>
          <w:trHeight w:val="254"/>
        </w:trPr>
        <w:tc>
          <w:tcPr>
            <w:tcW w:w="4690" w:type="dxa"/>
            <w:tcBorders>
              <w:top w:val="nil"/>
              <w:left w:val="nil"/>
              <w:bottom w:val="single" w:sz="4" w:space="0" w:color="auto"/>
              <w:right w:val="nil"/>
            </w:tcBorders>
            <w:shd w:val="clear" w:color="auto" w:fill="auto"/>
            <w:noWrap/>
            <w:vAlign w:val="bottom"/>
            <w:hideMark/>
          </w:tcPr>
          <w:p w14:paraId="71E93E73"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Yaşam kalitesi</w:t>
            </w:r>
          </w:p>
        </w:tc>
        <w:tc>
          <w:tcPr>
            <w:tcW w:w="1807" w:type="dxa"/>
            <w:tcBorders>
              <w:top w:val="nil"/>
              <w:left w:val="nil"/>
              <w:bottom w:val="single" w:sz="4" w:space="0" w:color="auto"/>
              <w:right w:val="nil"/>
            </w:tcBorders>
            <w:shd w:val="clear" w:color="auto" w:fill="auto"/>
            <w:noWrap/>
            <w:vAlign w:val="bottom"/>
            <w:hideMark/>
          </w:tcPr>
          <w:p w14:paraId="1C0DC50E"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7</w:t>
            </w:r>
          </w:p>
        </w:tc>
        <w:tc>
          <w:tcPr>
            <w:tcW w:w="1653" w:type="dxa"/>
            <w:tcBorders>
              <w:top w:val="nil"/>
              <w:left w:val="nil"/>
              <w:bottom w:val="single" w:sz="4" w:space="0" w:color="auto"/>
              <w:right w:val="nil"/>
            </w:tcBorders>
            <w:shd w:val="clear" w:color="auto" w:fill="auto"/>
            <w:noWrap/>
            <w:vAlign w:val="bottom"/>
            <w:hideMark/>
          </w:tcPr>
          <w:p w14:paraId="574D668D"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bl>
    <w:p w14:paraId="4F17F5D1" w14:textId="77777777" w:rsidR="00EC36D7" w:rsidRPr="000D4A8E" w:rsidRDefault="000564F8" w:rsidP="008963C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Tablo 4.</w:t>
      </w:r>
      <w:r w:rsidR="00FA553E">
        <w:rPr>
          <w:rFonts w:ascii="Times New Roman" w:hAnsi="Times New Roman" w:cs="Times New Roman"/>
          <w:sz w:val="24"/>
          <w:szCs w:val="24"/>
        </w:rPr>
        <w:t>17’</w:t>
      </w:r>
      <w:r w:rsidR="00EC36D7">
        <w:rPr>
          <w:rFonts w:ascii="Times New Roman" w:hAnsi="Times New Roman" w:cs="Times New Roman"/>
          <w:sz w:val="24"/>
          <w:szCs w:val="24"/>
        </w:rPr>
        <w:t>de görüldüğü gibi</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araştırmalarda dijital bağımlılığın daha çok psikolojik faktörler üzerindeki etki</w:t>
      </w:r>
      <w:r w:rsidR="00167DC0">
        <w:rPr>
          <w:rFonts w:ascii="Times New Roman" w:hAnsi="Times New Roman" w:cs="Times New Roman"/>
          <w:sz w:val="24"/>
          <w:szCs w:val="24"/>
        </w:rPr>
        <w:t xml:space="preserve">si/ilişkisi ele alınmıştır. Öne çıkan </w:t>
      </w:r>
      <w:r w:rsidR="00EC36D7">
        <w:rPr>
          <w:rFonts w:ascii="Times New Roman" w:hAnsi="Times New Roman" w:cs="Times New Roman"/>
          <w:sz w:val="24"/>
          <w:szCs w:val="24"/>
        </w:rPr>
        <w:t>değişkenler incelendiğinde</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dijital bağımlılığın 16 araştırmanın 2’sinde yalnızlığı</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8 araştırm</w:t>
      </w:r>
      <w:r>
        <w:rPr>
          <w:rFonts w:ascii="Times New Roman" w:hAnsi="Times New Roman" w:cs="Times New Roman"/>
          <w:sz w:val="24"/>
          <w:szCs w:val="24"/>
        </w:rPr>
        <w:t xml:space="preserve">anın 7’sinde yaşam kalitesini, </w:t>
      </w:r>
      <w:r w:rsidR="00EC36D7">
        <w:rPr>
          <w:rFonts w:ascii="Times New Roman" w:hAnsi="Times New Roman" w:cs="Times New Roman"/>
          <w:sz w:val="24"/>
          <w:szCs w:val="24"/>
        </w:rPr>
        <w:t>10 araştırmanın tamamında saldırganlığı</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7 araştırma</w:t>
      </w:r>
      <w:r>
        <w:rPr>
          <w:rFonts w:ascii="Times New Roman" w:hAnsi="Times New Roman" w:cs="Times New Roman"/>
          <w:sz w:val="24"/>
          <w:szCs w:val="24"/>
        </w:rPr>
        <w:t xml:space="preserve">nın tamamında sosyal kaygıyı, 7 </w:t>
      </w:r>
      <w:r w:rsidR="00EC36D7">
        <w:rPr>
          <w:rFonts w:ascii="Times New Roman" w:hAnsi="Times New Roman" w:cs="Times New Roman"/>
          <w:sz w:val="24"/>
          <w:szCs w:val="24"/>
        </w:rPr>
        <w:t>araştırmanın tamamında psikolojik dayanıklılığı</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8 araştırmanın 6’sında bağlanma kalitesini, 11 araştırmanın 9’unda benlik saygısını, 6 araştırmanın </w:t>
      </w:r>
      <w:r w:rsidR="008E63BB">
        <w:rPr>
          <w:rFonts w:ascii="Times New Roman" w:hAnsi="Times New Roman" w:cs="Times New Roman"/>
          <w:sz w:val="24"/>
          <w:szCs w:val="24"/>
        </w:rPr>
        <w:t>tamamında depresyonu etkilediği;</w:t>
      </w:r>
      <w:r w:rsidR="00EC36D7">
        <w:rPr>
          <w:rFonts w:ascii="Times New Roman" w:hAnsi="Times New Roman" w:cs="Times New Roman"/>
          <w:sz w:val="24"/>
          <w:szCs w:val="24"/>
        </w:rPr>
        <w:t xml:space="preserve"> 7 araştırmanın tamamında öznel iyi oluşu etkile</w:t>
      </w:r>
      <w:r w:rsidR="00C651A3">
        <w:rPr>
          <w:rFonts w:ascii="Times New Roman" w:hAnsi="Times New Roman" w:cs="Times New Roman"/>
          <w:sz w:val="24"/>
          <w:szCs w:val="24"/>
        </w:rPr>
        <w:t xml:space="preserve">diği ve </w:t>
      </w:r>
      <w:r>
        <w:rPr>
          <w:rFonts w:ascii="Times New Roman" w:hAnsi="Times New Roman" w:cs="Times New Roman"/>
          <w:sz w:val="24"/>
          <w:szCs w:val="24"/>
        </w:rPr>
        <w:t xml:space="preserve">son olarak 8 çalışmanın </w:t>
      </w:r>
      <w:r w:rsidR="00EC36D7">
        <w:rPr>
          <w:rFonts w:ascii="Times New Roman" w:hAnsi="Times New Roman" w:cs="Times New Roman"/>
          <w:sz w:val="24"/>
          <w:szCs w:val="24"/>
        </w:rPr>
        <w:t>7’sinde psikiyatri</w:t>
      </w:r>
      <w:r w:rsidR="00167DC0">
        <w:rPr>
          <w:rFonts w:ascii="Times New Roman" w:hAnsi="Times New Roman" w:cs="Times New Roman"/>
          <w:sz w:val="24"/>
          <w:szCs w:val="24"/>
        </w:rPr>
        <w:t xml:space="preserve">k bozukluklarla ilişkili olduğu </w:t>
      </w:r>
      <w:r w:rsidR="00EC36D7">
        <w:rPr>
          <w:rFonts w:ascii="Times New Roman" w:hAnsi="Times New Roman" w:cs="Times New Roman"/>
          <w:sz w:val="24"/>
          <w:szCs w:val="24"/>
        </w:rPr>
        <w:t>belirlenmiştir. Genel olarak değerlendirildiğinde</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dijital bağımlılığın psikolojik değişkenlerle ilişkili olduğu ve olumsuz etkilerinin olduğu söylenebilir.</w:t>
      </w:r>
    </w:p>
    <w:p w14:paraId="653E27BE" w14:textId="77777777" w:rsidR="00EC36D7" w:rsidRPr="008963CB" w:rsidRDefault="00EC36D7" w:rsidP="008963CB">
      <w:pPr>
        <w:spacing w:after="120" w:line="360" w:lineRule="auto"/>
        <w:ind w:firstLine="680"/>
        <w:jc w:val="both"/>
        <w:rPr>
          <w:rFonts w:ascii="Times New Roman" w:hAnsi="Times New Roman" w:cs="Times New Roman"/>
          <w:b/>
          <w:sz w:val="24"/>
          <w:szCs w:val="24"/>
        </w:rPr>
      </w:pPr>
      <w:r w:rsidRPr="008963CB">
        <w:rPr>
          <w:rFonts w:ascii="Times New Roman" w:hAnsi="Times New Roman" w:cs="Times New Roman"/>
          <w:b/>
          <w:sz w:val="24"/>
          <w:szCs w:val="24"/>
        </w:rPr>
        <w:t xml:space="preserve">Siber </w:t>
      </w:r>
      <w:r w:rsidR="0041637E">
        <w:rPr>
          <w:rFonts w:ascii="Times New Roman" w:hAnsi="Times New Roman" w:cs="Times New Roman"/>
          <w:b/>
          <w:sz w:val="24"/>
          <w:szCs w:val="24"/>
        </w:rPr>
        <w:t>zorbalık</w:t>
      </w:r>
    </w:p>
    <w:p w14:paraId="1C87958B" w14:textId="77777777" w:rsidR="00EC36D7" w:rsidRDefault="00EC36D7" w:rsidP="008963CB">
      <w:pPr>
        <w:spacing w:after="120" w:line="360" w:lineRule="auto"/>
        <w:ind w:firstLine="680"/>
        <w:jc w:val="both"/>
        <w:rPr>
          <w:rFonts w:ascii="Times New Roman" w:hAnsi="Times New Roman" w:cs="Times New Roman"/>
          <w:sz w:val="24"/>
          <w:szCs w:val="24"/>
        </w:rPr>
      </w:pPr>
      <w:r w:rsidRPr="0023466C">
        <w:rPr>
          <w:rFonts w:ascii="Times New Roman" w:hAnsi="Times New Roman" w:cs="Times New Roman"/>
          <w:sz w:val="24"/>
          <w:szCs w:val="24"/>
        </w:rPr>
        <w:t>Dijital bağımlılığın bir diğer ardılı ise siber zorbalıktır. Diji</w:t>
      </w:r>
      <w:r w:rsidR="0072326D">
        <w:rPr>
          <w:rFonts w:ascii="Times New Roman" w:hAnsi="Times New Roman" w:cs="Times New Roman"/>
          <w:sz w:val="24"/>
          <w:szCs w:val="24"/>
        </w:rPr>
        <w:t xml:space="preserve">tal bağımlılık ve siber </w:t>
      </w:r>
      <w:r w:rsidR="0041637E">
        <w:rPr>
          <w:rFonts w:ascii="Times New Roman" w:hAnsi="Times New Roman" w:cs="Times New Roman"/>
          <w:sz w:val="24"/>
          <w:szCs w:val="24"/>
        </w:rPr>
        <w:t xml:space="preserve">zorbalık </w:t>
      </w:r>
      <w:r w:rsidRPr="0023466C">
        <w:rPr>
          <w:rFonts w:ascii="Times New Roman" w:hAnsi="Times New Roman" w:cs="Times New Roman"/>
          <w:sz w:val="24"/>
          <w:szCs w:val="24"/>
        </w:rPr>
        <w:t>arasındaki ilişkiyi ele alan araştırma sonu</w:t>
      </w:r>
      <w:r w:rsidR="00FA553E">
        <w:rPr>
          <w:rFonts w:ascii="Times New Roman" w:hAnsi="Times New Roman" w:cs="Times New Roman"/>
          <w:sz w:val="24"/>
          <w:szCs w:val="24"/>
        </w:rPr>
        <w:t xml:space="preserve">çlarına ilişkin bulgular Tablo </w:t>
      </w:r>
      <w:r w:rsidR="000564F8">
        <w:rPr>
          <w:rFonts w:ascii="Times New Roman" w:hAnsi="Times New Roman" w:cs="Times New Roman"/>
          <w:sz w:val="24"/>
          <w:szCs w:val="24"/>
        </w:rPr>
        <w:t>4.</w:t>
      </w:r>
      <w:r w:rsidR="00FA553E">
        <w:rPr>
          <w:rFonts w:ascii="Times New Roman" w:hAnsi="Times New Roman" w:cs="Times New Roman"/>
          <w:sz w:val="24"/>
          <w:szCs w:val="24"/>
        </w:rPr>
        <w:t>18’</w:t>
      </w:r>
      <w:r w:rsidRPr="0023466C">
        <w:rPr>
          <w:rFonts w:ascii="Times New Roman" w:hAnsi="Times New Roman" w:cs="Times New Roman"/>
          <w:sz w:val="24"/>
          <w:szCs w:val="24"/>
        </w:rPr>
        <w:t>de sunulmuştur.</w:t>
      </w:r>
    </w:p>
    <w:p w14:paraId="1880B018" w14:textId="77777777" w:rsidR="00EC36D7" w:rsidRPr="00BA445A" w:rsidRDefault="000564F8" w:rsidP="008963CB">
      <w:pPr>
        <w:pStyle w:val="TABLO"/>
        <w:rPr>
          <w:b w:val="0"/>
        </w:rPr>
      </w:pPr>
      <w:bookmarkStart w:id="78" w:name="_Toc91530824"/>
      <w:bookmarkStart w:id="79" w:name="_Toc92813446"/>
      <w:r>
        <w:t>Tablo 4.</w:t>
      </w:r>
      <w:r w:rsidR="00FA553E" w:rsidRPr="008963CB">
        <w:t xml:space="preserve">18. </w:t>
      </w:r>
      <w:r w:rsidR="00EC36D7" w:rsidRPr="00BA445A">
        <w:rPr>
          <w:b w:val="0"/>
        </w:rPr>
        <w:t xml:space="preserve">Dijital bağımlılığın siber </w:t>
      </w:r>
      <w:r w:rsidR="008C2625">
        <w:rPr>
          <w:b w:val="0"/>
        </w:rPr>
        <w:t xml:space="preserve">zorbalığa </w:t>
      </w:r>
      <w:r w:rsidR="00EC36D7" w:rsidRPr="00BA445A">
        <w:rPr>
          <w:b w:val="0"/>
        </w:rPr>
        <w:t>etkisine ilişkin araştırma sonuçları</w:t>
      </w:r>
      <w:bookmarkEnd w:id="78"/>
      <w:bookmarkEnd w:id="79"/>
    </w:p>
    <w:tbl>
      <w:tblPr>
        <w:tblW w:w="8174" w:type="dxa"/>
        <w:tblCellMar>
          <w:left w:w="70" w:type="dxa"/>
          <w:right w:w="70" w:type="dxa"/>
        </w:tblCellMar>
        <w:tblLook w:val="04A0" w:firstRow="1" w:lastRow="0" w:firstColumn="1" w:lastColumn="0" w:noHBand="0" w:noVBand="1"/>
      </w:tblPr>
      <w:tblGrid>
        <w:gridCol w:w="3663"/>
        <w:gridCol w:w="2356"/>
        <w:gridCol w:w="2155"/>
      </w:tblGrid>
      <w:tr w:rsidR="00EC36D7" w:rsidRPr="0023466C" w14:paraId="7F3FD3B9" w14:textId="77777777" w:rsidTr="003C622A">
        <w:trPr>
          <w:trHeight w:val="394"/>
        </w:trPr>
        <w:tc>
          <w:tcPr>
            <w:tcW w:w="3663" w:type="dxa"/>
            <w:vMerge w:val="restart"/>
            <w:tcBorders>
              <w:top w:val="single" w:sz="4" w:space="0" w:color="auto"/>
              <w:left w:val="nil"/>
              <w:bottom w:val="single" w:sz="4" w:space="0" w:color="auto"/>
              <w:right w:val="nil"/>
            </w:tcBorders>
            <w:shd w:val="clear" w:color="auto" w:fill="auto"/>
            <w:noWrap/>
            <w:vAlign w:val="center"/>
            <w:hideMark/>
          </w:tcPr>
          <w:p w14:paraId="1BF03DD8" w14:textId="77777777" w:rsidR="00EC36D7" w:rsidRPr="008963CB" w:rsidRDefault="00EC36D7" w:rsidP="00736C06">
            <w:pPr>
              <w:spacing w:after="0" w:line="240" w:lineRule="auto"/>
              <w:rPr>
                <w:rFonts w:ascii="Times New Roman" w:eastAsia="Times New Roman" w:hAnsi="Times New Roman" w:cs="Times New Roman"/>
                <w:b/>
                <w:color w:val="000000"/>
                <w:sz w:val="24"/>
                <w:szCs w:val="24"/>
                <w:lang w:eastAsia="tr-TR"/>
              </w:rPr>
            </w:pPr>
            <w:r w:rsidRPr="008963CB">
              <w:rPr>
                <w:rFonts w:ascii="Times New Roman" w:eastAsia="Times New Roman" w:hAnsi="Times New Roman" w:cs="Times New Roman"/>
                <w:b/>
                <w:color w:val="000000"/>
                <w:sz w:val="24"/>
                <w:szCs w:val="24"/>
                <w:lang w:eastAsia="tr-TR"/>
              </w:rPr>
              <w:t>Değişken</w:t>
            </w:r>
          </w:p>
        </w:tc>
        <w:tc>
          <w:tcPr>
            <w:tcW w:w="4511" w:type="dxa"/>
            <w:gridSpan w:val="2"/>
            <w:tcBorders>
              <w:top w:val="single" w:sz="4" w:space="0" w:color="auto"/>
              <w:left w:val="nil"/>
              <w:bottom w:val="single" w:sz="4" w:space="0" w:color="auto"/>
              <w:right w:val="nil"/>
            </w:tcBorders>
            <w:shd w:val="clear" w:color="auto" w:fill="auto"/>
            <w:noWrap/>
            <w:vAlign w:val="center"/>
            <w:hideMark/>
          </w:tcPr>
          <w:p w14:paraId="6A8158FD" w14:textId="77777777" w:rsidR="00EC36D7" w:rsidRPr="008963CB" w:rsidRDefault="00EC36D7" w:rsidP="00736C06">
            <w:pPr>
              <w:spacing w:after="0" w:line="240" w:lineRule="auto"/>
              <w:jc w:val="center"/>
              <w:rPr>
                <w:rFonts w:ascii="Times New Roman" w:eastAsia="Times New Roman" w:hAnsi="Times New Roman" w:cs="Times New Roman"/>
                <w:b/>
                <w:bCs/>
                <w:color w:val="000000"/>
                <w:sz w:val="24"/>
                <w:szCs w:val="24"/>
                <w:lang w:eastAsia="tr-TR"/>
              </w:rPr>
            </w:pPr>
            <w:r w:rsidRPr="008963CB">
              <w:rPr>
                <w:rFonts w:ascii="Times New Roman" w:eastAsia="Times New Roman" w:hAnsi="Times New Roman" w:cs="Times New Roman"/>
                <w:b/>
                <w:bCs/>
                <w:color w:val="000000"/>
                <w:sz w:val="24"/>
                <w:szCs w:val="24"/>
                <w:lang w:eastAsia="tr-TR"/>
              </w:rPr>
              <w:t>Anlamlı ilişki/ etki</w:t>
            </w:r>
          </w:p>
        </w:tc>
      </w:tr>
      <w:tr w:rsidR="00EC36D7" w:rsidRPr="0023466C" w14:paraId="3019F1D0" w14:textId="77777777" w:rsidTr="003C622A">
        <w:trPr>
          <w:trHeight w:val="394"/>
        </w:trPr>
        <w:tc>
          <w:tcPr>
            <w:tcW w:w="3663" w:type="dxa"/>
            <w:vMerge/>
            <w:tcBorders>
              <w:top w:val="single" w:sz="4" w:space="0" w:color="auto"/>
              <w:left w:val="nil"/>
              <w:bottom w:val="single" w:sz="4" w:space="0" w:color="auto"/>
              <w:right w:val="nil"/>
            </w:tcBorders>
            <w:vAlign w:val="center"/>
            <w:hideMark/>
          </w:tcPr>
          <w:p w14:paraId="4EAA5D09" w14:textId="77777777" w:rsidR="00EC36D7" w:rsidRPr="008963CB" w:rsidRDefault="00EC36D7" w:rsidP="00736C06">
            <w:pPr>
              <w:spacing w:after="0" w:line="240" w:lineRule="auto"/>
              <w:rPr>
                <w:rFonts w:ascii="Times New Roman" w:eastAsia="Times New Roman" w:hAnsi="Times New Roman" w:cs="Times New Roman"/>
                <w:color w:val="000000"/>
                <w:sz w:val="24"/>
                <w:szCs w:val="24"/>
                <w:lang w:eastAsia="tr-TR"/>
              </w:rPr>
            </w:pPr>
          </w:p>
        </w:tc>
        <w:tc>
          <w:tcPr>
            <w:tcW w:w="2356" w:type="dxa"/>
            <w:tcBorders>
              <w:top w:val="single" w:sz="4" w:space="0" w:color="auto"/>
              <w:left w:val="nil"/>
              <w:bottom w:val="single" w:sz="4" w:space="0" w:color="auto"/>
              <w:right w:val="nil"/>
            </w:tcBorders>
            <w:shd w:val="clear" w:color="auto" w:fill="auto"/>
            <w:noWrap/>
            <w:vAlign w:val="center"/>
            <w:hideMark/>
          </w:tcPr>
          <w:p w14:paraId="78C013C8" w14:textId="77777777" w:rsidR="000C4F78" w:rsidRDefault="000C4F78" w:rsidP="00736C06">
            <w:pPr>
              <w:spacing w:after="0" w:line="240" w:lineRule="auto"/>
              <w:jc w:val="center"/>
              <w:rPr>
                <w:rFonts w:ascii="Times New Roman" w:eastAsia="Times New Roman" w:hAnsi="Times New Roman" w:cs="Times New Roman"/>
                <w:b/>
                <w:bCs/>
                <w:i/>
                <w:iCs/>
                <w:color w:val="000000"/>
                <w:sz w:val="24"/>
                <w:szCs w:val="24"/>
                <w:lang w:eastAsia="tr-TR"/>
              </w:rPr>
            </w:pPr>
            <w:r>
              <w:rPr>
                <w:rFonts w:ascii="Times New Roman" w:eastAsia="Times New Roman" w:hAnsi="Times New Roman" w:cs="Times New Roman"/>
                <w:b/>
                <w:bCs/>
                <w:i/>
                <w:iCs/>
                <w:color w:val="000000"/>
                <w:sz w:val="24"/>
                <w:szCs w:val="24"/>
                <w:lang w:eastAsia="tr-TR"/>
              </w:rPr>
              <w:t>Var</w:t>
            </w:r>
          </w:p>
          <w:p w14:paraId="7BC3E6F9" w14:textId="77777777" w:rsidR="00EC36D7" w:rsidRPr="008963CB" w:rsidRDefault="00EC36D7" w:rsidP="00736C06">
            <w:pPr>
              <w:spacing w:after="0" w:line="240" w:lineRule="auto"/>
              <w:jc w:val="center"/>
              <w:rPr>
                <w:rFonts w:ascii="Times New Roman" w:eastAsia="Times New Roman" w:hAnsi="Times New Roman" w:cs="Times New Roman"/>
                <w:b/>
                <w:bCs/>
                <w:i/>
                <w:iCs/>
                <w:color w:val="000000"/>
                <w:sz w:val="24"/>
                <w:szCs w:val="24"/>
                <w:lang w:eastAsia="tr-TR"/>
              </w:rPr>
            </w:pPr>
            <w:r w:rsidRPr="008963CB">
              <w:rPr>
                <w:rFonts w:ascii="Times New Roman" w:eastAsia="Times New Roman" w:hAnsi="Times New Roman" w:cs="Times New Roman"/>
                <w:b/>
                <w:bCs/>
                <w:i/>
                <w:iCs/>
                <w:color w:val="000000"/>
                <w:sz w:val="24"/>
                <w:szCs w:val="24"/>
                <w:lang w:eastAsia="tr-TR"/>
              </w:rPr>
              <w:t>f</w:t>
            </w:r>
          </w:p>
        </w:tc>
        <w:tc>
          <w:tcPr>
            <w:tcW w:w="2155" w:type="dxa"/>
            <w:tcBorders>
              <w:top w:val="single" w:sz="4" w:space="0" w:color="auto"/>
              <w:left w:val="nil"/>
              <w:bottom w:val="single" w:sz="4" w:space="0" w:color="auto"/>
              <w:right w:val="nil"/>
            </w:tcBorders>
            <w:shd w:val="clear" w:color="auto" w:fill="auto"/>
            <w:noWrap/>
            <w:vAlign w:val="center"/>
            <w:hideMark/>
          </w:tcPr>
          <w:p w14:paraId="2580E076" w14:textId="77777777" w:rsidR="000C4F78" w:rsidRDefault="00EC36D7" w:rsidP="00736C06">
            <w:pPr>
              <w:spacing w:after="0" w:line="240" w:lineRule="auto"/>
              <w:jc w:val="center"/>
              <w:rPr>
                <w:rFonts w:ascii="Times New Roman" w:eastAsia="Times New Roman" w:hAnsi="Times New Roman" w:cs="Times New Roman"/>
                <w:b/>
                <w:bCs/>
                <w:i/>
                <w:iCs/>
                <w:color w:val="000000"/>
                <w:sz w:val="24"/>
                <w:szCs w:val="24"/>
                <w:lang w:eastAsia="tr-TR"/>
              </w:rPr>
            </w:pPr>
            <w:r w:rsidRPr="008963CB">
              <w:rPr>
                <w:rFonts w:ascii="Times New Roman" w:eastAsia="Times New Roman" w:hAnsi="Times New Roman" w:cs="Times New Roman"/>
                <w:b/>
                <w:bCs/>
                <w:i/>
                <w:iCs/>
                <w:color w:val="000000"/>
                <w:sz w:val="24"/>
                <w:szCs w:val="24"/>
                <w:lang w:eastAsia="tr-TR"/>
              </w:rPr>
              <w:t>Yok</w:t>
            </w:r>
          </w:p>
          <w:p w14:paraId="5C2FC809" w14:textId="77777777" w:rsidR="00EC36D7" w:rsidRPr="008963CB" w:rsidRDefault="0077178A" w:rsidP="00736C06">
            <w:pPr>
              <w:spacing w:after="0" w:line="240" w:lineRule="auto"/>
              <w:jc w:val="center"/>
              <w:rPr>
                <w:rFonts w:ascii="Times New Roman" w:eastAsia="Times New Roman" w:hAnsi="Times New Roman" w:cs="Times New Roman"/>
                <w:b/>
                <w:bCs/>
                <w:i/>
                <w:iCs/>
                <w:color w:val="000000"/>
                <w:sz w:val="24"/>
                <w:szCs w:val="24"/>
                <w:lang w:eastAsia="tr-TR"/>
              </w:rPr>
            </w:pPr>
            <w:r w:rsidRPr="008963CB">
              <w:rPr>
                <w:rFonts w:ascii="Times New Roman" w:eastAsia="Times New Roman" w:hAnsi="Times New Roman" w:cs="Times New Roman"/>
                <w:b/>
                <w:bCs/>
                <w:i/>
                <w:iCs/>
                <w:color w:val="000000"/>
                <w:sz w:val="24"/>
                <w:szCs w:val="24"/>
                <w:lang w:eastAsia="tr-TR"/>
              </w:rPr>
              <w:t>F</w:t>
            </w:r>
          </w:p>
        </w:tc>
      </w:tr>
      <w:tr w:rsidR="00EC36D7" w:rsidRPr="0023466C" w14:paraId="36775D5D" w14:textId="77777777" w:rsidTr="003C622A">
        <w:trPr>
          <w:trHeight w:val="394"/>
        </w:trPr>
        <w:tc>
          <w:tcPr>
            <w:tcW w:w="3663" w:type="dxa"/>
            <w:tcBorders>
              <w:top w:val="single" w:sz="4" w:space="0" w:color="auto"/>
              <w:left w:val="nil"/>
              <w:bottom w:val="single" w:sz="4" w:space="0" w:color="auto"/>
              <w:right w:val="nil"/>
            </w:tcBorders>
            <w:shd w:val="clear" w:color="auto" w:fill="auto"/>
            <w:noWrap/>
            <w:vAlign w:val="bottom"/>
            <w:hideMark/>
          </w:tcPr>
          <w:p w14:paraId="6E5E8BA8" w14:textId="77777777" w:rsidR="00EC36D7" w:rsidRPr="008963CB" w:rsidRDefault="00EC36D7" w:rsidP="0041637E">
            <w:pPr>
              <w:spacing w:after="0" w:line="240" w:lineRule="auto"/>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 xml:space="preserve">Siber </w:t>
            </w:r>
            <w:r w:rsidR="0041637E">
              <w:rPr>
                <w:rFonts w:ascii="Times New Roman" w:eastAsia="Times New Roman" w:hAnsi="Times New Roman" w:cs="Times New Roman"/>
                <w:color w:val="000000"/>
                <w:sz w:val="24"/>
                <w:szCs w:val="24"/>
                <w:lang w:eastAsia="tr-TR"/>
              </w:rPr>
              <w:t>zorbalık</w:t>
            </w:r>
          </w:p>
        </w:tc>
        <w:tc>
          <w:tcPr>
            <w:tcW w:w="2356" w:type="dxa"/>
            <w:tcBorders>
              <w:top w:val="single" w:sz="4" w:space="0" w:color="auto"/>
              <w:left w:val="nil"/>
              <w:bottom w:val="single" w:sz="4" w:space="0" w:color="auto"/>
              <w:right w:val="nil"/>
            </w:tcBorders>
            <w:shd w:val="clear" w:color="auto" w:fill="auto"/>
            <w:noWrap/>
            <w:vAlign w:val="bottom"/>
            <w:hideMark/>
          </w:tcPr>
          <w:p w14:paraId="3C2096BB"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9</w:t>
            </w:r>
          </w:p>
        </w:tc>
        <w:tc>
          <w:tcPr>
            <w:tcW w:w="2155" w:type="dxa"/>
            <w:tcBorders>
              <w:top w:val="single" w:sz="4" w:space="0" w:color="auto"/>
              <w:left w:val="nil"/>
              <w:bottom w:val="single" w:sz="4" w:space="0" w:color="auto"/>
              <w:right w:val="nil"/>
            </w:tcBorders>
            <w:shd w:val="clear" w:color="auto" w:fill="auto"/>
            <w:noWrap/>
            <w:vAlign w:val="bottom"/>
            <w:hideMark/>
          </w:tcPr>
          <w:p w14:paraId="49435096" w14:textId="77777777" w:rsidR="00EC36D7" w:rsidRPr="008963CB" w:rsidRDefault="00EC36D7" w:rsidP="00736C06">
            <w:pPr>
              <w:spacing w:after="0" w:line="240" w:lineRule="auto"/>
              <w:jc w:val="center"/>
              <w:rPr>
                <w:rFonts w:ascii="Times New Roman" w:eastAsia="Times New Roman" w:hAnsi="Times New Roman" w:cs="Times New Roman"/>
                <w:color w:val="000000"/>
                <w:sz w:val="24"/>
                <w:szCs w:val="24"/>
                <w:lang w:eastAsia="tr-TR"/>
              </w:rPr>
            </w:pPr>
            <w:r w:rsidRPr="008963CB">
              <w:rPr>
                <w:rFonts w:ascii="Times New Roman" w:eastAsia="Times New Roman" w:hAnsi="Times New Roman" w:cs="Times New Roman"/>
                <w:color w:val="000000"/>
                <w:sz w:val="24"/>
                <w:szCs w:val="24"/>
                <w:lang w:eastAsia="tr-TR"/>
              </w:rPr>
              <w:t>1</w:t>
            </w:r>
          </w:p>
        </w:tc>
      </w:tr>
    </w:tbl>
    <w:p w14:paraId="1C458E95" w14:textId="77777777" w:rsidR="00EC36D7" w:rsidRDefault="00EC36D7" w:rsidP="00EC36D7">
      <w:pPr>
        <w:rPr>
          <w:rFonts w:ascii="Times New Roman" w:hAnsi="Times New Roman" w:cs="Times New Roman"/>
          <w:sz w:val="24"/>
          <w:szCs w:val="24"/>
        </w:rPr>
      </w:pPr>
    </w:p>
    <w:p w14:paraId="337B9CC8" w14:textId="77777777" w:rsidR="001B0AFF" w:rsidRDefault="000564F8" w:rsidP="008963CB">
      <w:pPr>
        <w:spacing w:after="120" w:line="360" w:lineRule="auto"/>
        <w:ind w:firstLine="680"/>
        <w:jc w:val="both"/>
        <w:rPr>
          <w:rFonts w:ascii="Times New Roman" w:hAnsi="Times New Roman" w:cs="Times New Roman"/>
          <w:sz w:val="24"/>
          <w:szCs w:val="24"/>
        </w:rPr>
        <w:sectPr w:rsidR="001B0AFF" w:rsidSect="006944C1">
          <w:pgSz w:w="11906" w:h="16838"/>
          <w:pgMar w:top="1418" w:right="1418" w:bottom="1418" w:left="1985" w:header="708" w:footer="708" w:gutter="0"/>
          <w:pgNumType w:start="1"/>
          <w:cols w:space="708"/>
          <w:docGrid w:linePitch="360"/>
        </w:sectPr>
      </w:pPr>
      <w:r>
        <w:rPr>
          <w:rFonts w:ascii="Times New Roman" w:hAnsi="Times New Roman" w:cs="Times New Roman"/>
          <w:sz w:val="24"/>
          <w:szCs w:val="24"/>
        </w:rPr>
        <w:t>Tablo 4.</w:t>
      </w:r>
      <w:r w:rsidR="00FA553E">
        <w:rPr>
          <w:rFonts w:ascii="Times New Roman" w:hAnsi="Times New Roman" w:cs="Times New Roman"/>
          <w:sz w:val="24"/>
          <w:szCs w:val="24"/>
        </w:rPr>
        <w:t xml:space="preserve">18 </w:t>
      </w:r>
      <w:r w:rsidR="00EC36D7">
        <w:rPr>
          <w:rFonts w:ascii="Times New Roman" w:hAnsi="Times New Roman" w:cs="Times New Roman"/>
          <w:sz w:val="24"/>
          <w:szCs w:val="24"/>
        </w:rPr>
        <w:t>incelendiğinde</w:t>
      </w:r>
      <w:r w:rsidR="008E63BB">
        <w:rPr>
          <w:rFonts w:ascii="Times New Roman" w:hAnsi="Times New Roman" w:cs="Times New Roman"/>
          <w:sz w:val="24"/>
          <w:szCs w:val="24"/>
        </w:rPr>
        <w:t>;</w:t>
      </w:r>
      <w:r w:rsidR="00EC36D7">
        <w:rPr>
          <w:rFonts w:ascii="Times New Roman" w:hAnsi="Times New Roman" w:cs="Times New Roman"/>
          <w:sz w:val="24"/>
          <w:szCs w:val="24"/>
        </w:rPr>
        <w:t xml:space="preserve"> dijital bağımlılık ve siber </w:t>
      </w:r>
      <w:r w:rsidR="0041637E">
        <w:rPr>
          <w:rFonts w:ascii="Times New Roman" w:hAnsi="Times New Roman" w:cs="Times New Roman"/>
          <w:sz w:val="24"/>
          <w:szCs w:val="24"/>
        </w:rPr>
        <w:t xml:space="preserve">zorbalık </w:t>
      </w:r>
      <w:r w:rsidR="00EC36D7">
        <w:rPr>
          <w:rFonts w:ascii="Times New Roman" w:hAnsi="Times New Roman" w:cs="Times New Roman"/>
          <w:sz w:val="24"/>
          <w:szCs w:val="24"/>
        </w:rPr>
        <w:t>ilişkisini ele alan 10 çalışmanın 9’unda anlamlı ilişki/etkinin olduğu görülmektedir. Bu durum dijital bağımlılığa bağlı olarak sanal ortamlarda geçirilen zamanın fazla olmasına bağlanabilir.</w:t>
      </w:r>
    </w:p>
    <w:p w14:paraId="283A7668" w14:textId="77777777" w:rsidR="000D2E2F" w:rsidRDefault="009C6D26" w:rsidP="000D2E2F">
      <w:pPr>
        <w:pStyle w:val="Balk1"/>
      </w:pPr>
      <w:bookmarkStart w:id="80" w:name="_Toc94004378"/>
      <w:r w:rsidRPr="008963CB">
        <w:lastRenderedPageBreak/>
        <w:t>5.TARTIŞMA</w:t>
      </w:r>
      <w:bookmarkEnd w:id="80"/>
    </w:p>
    <w:p w14:paraId="65DD2DC6" w14:textId="77777777" w:rsidR="000D2E2F" w:rsidRDefault="000D2E2F" w:rsidP="00BA445A"/>
    <w:p w14:paraId="7131F565" w14:textId="77777777" w:rsidR="003F1FDA" w:rsidRPr="000D2E2F" w:rsidRDefault="00990D83" w:rsidP="00BA445A">
      <w:pPr>
        <w:spacing w:after="120" w:line="360" w:lineRule="auto"/>
        <w:ind w:firstLine="680"/>
        <w:jc w:val="both"/>
        <w:rPr>
          <w:rFonts w:ascii="Times New Roman" w:hAnsi="Times New Roman" w:cs="Times New Roman"/>
          <w:sz w:val="24"/>
          <w:szCs w:val="24"/>
        </w:rPr>
      </w:pPr>
      <w:r w:rsidRPr="000D2E2F">
        <w:rPr>
          <w:rFonts w:ascii="Times New Roman" w:hAnsi="Times New Roman" w:cs="Times New Roman"/>
          <w:sz w:val="24"/>
          <w:szCs w:val="24"/>
        </w:rPr>
        <w:t xml:space="preserve">Bu bölümde </w:t>
      </w:r>
      <w:r w:rsidR="001F5873" w:rsidRPr="000D2E2F">
        <w:rPr>
          <w:rFonts w:ascii="Times New Roman" w:hAnsi="Times New Roman" w:cs="Times New Roman"/>
          <w:sz w:val="24"/>
          <w:szCs w:val="24"/>
        </w:rPr>
        <w:t>dijital bağımlılığın öncülleri ve ardılları hakkında yürütülen çalışmaların bütüncül olarak birbirleriyle ilişkilendirilerek anlamlı düzeydeki değişkenlerin ve bağları</w:t>
      </w:r>
      <w:r w:rsidR="001F5873" w:rsidRPr="000D2E2F">
        <w:rPr>
          <w:rFonts w:ascii="Times New Roman" w:hAnsi="Times New Roman" w:cs="Times New Roman"/>
          <w:spacing w:val="-2"/>
          <w:sz w:val="24"/>
          <w:szCs w:val="24"/>
        </w:rPr>
        <w:t xml:space="preserve"> zayıf olan değişkenlerin belirlenmesi hedeflenmiştir. Bu doğrultuda elde </w:t>
      </w:r>
      <w:r w:rsidRPr="000D2E2F">
        <w:rPr>
          <w:rFonts w:ascii="Times New Roman" w:hAnsi="Times New Roman" w:cs="Times New Roman"/>
          <w:spacing w:val="-2"/>
          <w:sz w:val="24"/>
          <w:szCs w:val="24"/>
        </w:rPr>
        <w:t>edilen bulgular</w:t>
      </w:r>
      <w:r w:rsidR="001F5873" w:rsidRPr="000D2E2F">
        <w:rPr>
          <w:rFonts w:ascii="Times New Roman" w:hAnsi="Times New Roman" w:cs="Times New Roman"/>
          <w:spacing w:val="-2"/>
          <w:sz w:val="24"/>
          <w:szCs w:val="24"/>
        </w:rPr>
        <w:t xml:space="preserve"> ilgili literatür kapsamında </w:t>
      </w:r>
      <w:r w:rsidRPr="000D2E2F">
        <w:rPr>
          <w:rFonts w:ascii="Times New Roman" w:hAnsi="Times New Roman" w:cs="Times New Roman"/>
          <w:spacing w:val="-2"/>
          <w:sz w:val="24"/>
          <w:szCs w:val="24"/>
        </w:rPr>
        <w:t>yorumlanarak tartışılmıştır.</w:t>
      </w:r>
    </w:p>
    <w:p w14:paraId="24A0162F" w14:textId="77777777" w:rsidR="004B3116" w:rsidRPr="002279FD" w:rsidRDefault="004B3116" w:rsidP="00BA445A">
      <w:pPr>
        <w:spacing w:after="120" w:line="360" w:lineRule="auto"/>
        <w:ind w:firstLine="680"/>
        <w:jc w:val="both"/>
        <w:rPr>
          <w:rFonts w:ascii="Times New Roman" w:hAnsi="Times New Roman" w:cs="Times New Roman"/>
          <w:spacing w:val="-2"/>
          <w:sz w:val="24"/>
          <w:szCs w:val="24"/>
        </w:rPr>
      </w:pPr>
      <w:r w:rsidRPr="002279FD">
        <w:rPr>
          <w:rFonts w:ascii="Times New Roman" w:hAnsi="Times New Roman" w:cs="Times New Roman"/>
          <w:spacing w:val="-2"/>
          <w:sz w:val="24"/>
          <w:szCs w:val="24"/>
        </w:rPr>
        <w:t>Araştırmanın birinci alt problemi dijital bağımlılık üzerine yapılan çalışmaların yayın yılına, yayın türüne, ele alınan bağımlılık türüne, yöntemine, yapıldığı okul türüne, örneklem sayısına, kullanılan ölçeğe göre dağılımı nasıldır?</w:t>
      </w:r>
      <w:r w:rsidR="008E63BB">
        <w:rPr>
          <w:rFonts w:ascii="Times New Roman" w:hAnsi="Times New Roman" w:cs="Times New Roman"/>
          <w:spacing w:val="-2"/>
          <w:sz w:val="24"/>
          <w:szCs w:val="24"/>
        </w:rPr>
        <w:t xml:space="preserve"> ş</w:t>
      </w:r>
      <w:r w:rsidR="003C622A">
        <w:rPr>
          <w:rFonts w:ascii="Times New Roman" w:hAnsi="Times New Roman" w:cs="Times New Roman"/>
          <w:spacing w:val="-2"/>
          <w:sz w:val="24"/>
          <w:szCs w:val="24"/>
        </w:rPr>
        <w:t>eklinde</w:t>
      </w:r>
      <w:r w:rsidR="00871AD6">
        <w:rPr>
          <w:rFonts w:ascii="Times New Roman" w:hAnsi="Times New Roman" w:cs="Times New Roman"/>
          <w:spacing w:val="-2"/>
          <w:sz w:val="24"/>
          <w:szCs w:val="24"/>
        </w:rPr>
        <w:t xml:space="preserve"> belirlenmişti</w:t>
      </w:r>
      <w:r w:rsidR="008E63BB">
        <w:rPr>
          <w:rFonts w:ascii="Times New Roman" w:hAnsi="Times New Roman" w:cs="Times New Roman"/>
          <w:spacing w:val="-2"/>
          <w:sz w:val="24"/>
          <w:szCs w:val="24"/>
        </w:rPr>
        <w:t>r</w:t>
      </w:r>
      <w:r w:rsidR="00871AD6">
        <w:rPr>
          <w:rFonts w:ascii="Times New Roman" w:hAnsi="Times New Roman" w:cs="Times New Roman"/>
          <w:spacing w:val="-2"/>
          <w:sz w:val="24"/>
          <w:szCs w:val="24"/>
        </w:rPr>
        <w:t>.</w:t>
      </w:r>
    </w:p>
    <w:p w14:paraId="2C7FD188" w14:textId="77777777" w:rsidR="006C2394" w:rsidRPr="002279FD" w:rsidRDefault="004B3116" w:rsidP="00BA445A">
      <w:pPr>
        <w:spacing w:after="120" w:line="360" w:lineRule="auto"/>
        <w:ind w:firstLine="680"/>
        <w:jc w:val="both"/>
        <w:rPr>
          <w:rFonts w:ascii="Times New Roman" w:hAnsi="Times New Roman" w:cs="Times New Roman"/>
          <w:spacing w:val="-2"/>
          <w:sz w:val="24"/>
          <w:szCs w:val="24"/>
        </w:rPr>
      </w:pPr>
      <w:r w:rsidRPr="002279FD">
        <w:rPr>
          <w:rFonts w:ascii="Times New Roman" w:hAnsi="Times New Roman" w:cs="Times New Roman"/>
          <w:spacing w:val="-2"/>
          <w:sz w:val="24"/>
          <w:szCs w:val="24"/>
        </w:rPr>
        <w:t xml:space="preserve">Dijital bağımlılık üzerine yapılan araştırmaların </w:t>
      </w:r>
      <w:r w:rsidR="002F00D6" w:rsidRPr="002279FD">
        <w:rPr>
          <w:rFonts w:ascii="Times New Roman" w:hAnsi="Times New Roman" w:cs="Times New Roman"/>
          <w:spacing w:val="-2"/>
          <w:sz w:val="24"/>
          <w:szCs w:val="24"/>
        </w:rPr>
        <w:t xml:space="preserve">yıllara göre giderek artış gösterdiği ve 2021 yılında son üç yıla göre </w:t>
      </w:r>
      <w:r w:rsidRPr="002279FD">
        <w:rPr>
          <w:rFonts w:ascii="Times New Roman" w:hAnsi="Times New Roman" w:cs="Times New Roman"/>
          <w:spacing w:val="-2"/>
          <w:sz w:val="24"/>
          <w:szCs w:val="24"/>
        </w:rPr>
        <w:t>düşük seviyede olsa da bu durumun araştırma veri t</w:t>
      </w:r>
      <w:r w:rsidR="006C7658">
        <w:rPr>
          <w:rFonts w:ascii="Times New Roman" w:hAnsi="Times New Roman" w:cs="Times New Roman"/>
          <w:spacing w:val="-2"/>
          <w:sz w:val="24"/>
          <w:szCs w:val="24"/>
        </w:rPr>
        <w:t xml:space="preserve">oplama sürecinin yılın belli ayları arasında sınırlandırılmasından </w:t>
      </w:r>
      <w:r w:rsidRPr="002279FD">
        <w:rPr>
          <w:rFonts w:ascii="Times New Roman" w:hAnsi="Times New Roman" w:cs="Times New Roman"/>
          <w:spacing w:val="-2"/>
          <w:sz w:val="24"/>
          <w:szCs w:val="24"/>
        </w:rPr>
        <w:t>kaynaklandığı söylenebilir.</w:t>
      </w:r>
      <w:r w:rsidR="002F00D6" w:rsidRPr="002279FD">
        <w:rPr>
          <w:rFonts w:ascii="Times New Roman" w:hAnsi="Times New Roman" w:cs="Times New Roman"/>
          <w:spacing w:val="-2"/>
          <w:sz w:val="24"/>
          <w:szCs w:val="24"/>
        </w:rPr>
        <w:t xml:space="preserve"> Bu araştırmaların yoğunluk k</w:t>
      </w:r>
      <w:r w:rsidR="002411B5">
        <w:rPr>
          <w:rFonts w:ascii="Times New Roman" w:hAnsi="Times New Roman" w:cs="Times New Roman"/>
          <w:spacing w:val="-2"/>
          <w:sz w:val="24"/>
          <w:szCs w:val="24"/>
        </w:rPr>
        <w:t xml:space="preserve">azanmasında, </w:t>
      </w:r>
      <w:r w:rsidR="002F00D6" w:rsidRPr="002279FD">
        <w:rPr>
          <w:rFonts w:ascii="Times New Roman" w:hAnsi="Times New Roman" w:cs="Times New Roman"/>
          <w:spacing w:val="-2"/>
          <w:sz w:val="24"/>
          <w:szCs w:val="24"/>
        </w:rPr>
        <w:t>medya</w:t>
      </w:r>
      <w:r w:rsidR="002411B5">
        <w:rPr>
          <w:rFonts w:ascii="Times New Roman" w:hAnsi="Times New Roman" w:cs="Times New Roman"/>
          <w:spacing w:val="-2"/>
          <w:sz w:val="24"/>
          <w:szCs w:val="24"/>
        </w:rPr>
        <w:t xml:space="preserve">nın görsel ve işitsel yönlerinin </w:t>
      </w:r>
      <w:r w:rsidR="002F00D6" w:rsidRPr="002279FD">
        <w:rPr>
          <w:rFonts w:ascii="Times New Roman" w:hAnsi="Times New Roman" w:cs="Times New Roman"/>
          <w:spacing w:val="-2"/>
          <w:sz w:val="24"/>
          <w:szCs w:val="24"/>
        </w:rPr>
        <w:t xml:space="preserve">etkisi ile dijital araçlar konularında </w:t>
      </w:r>
      <w:r w:rsidR="002411B5">
        <w:rPr>
          <w:rFonts w:ascii="Times New Roman" w:hAnsi="Times New Roman" w:cs="Times New Roman"/>
          <w:spacing w:val="-2"/>
          <w:sz w:val="24"/>
          <w:szCs w:val="24"/>
        </w:rPr>
        <w:t xml:space="preserve">yoğunlaşan </w:t>
      </w:r>
      <w:r w:rsidR="002F00D6" w:rsidRPr="002279FD">
        <w:rPr>
          <w:rFonts w:ascii="Times New Roman" w:hAnsi="Times New Roman" w:cs="Times New Roman"/>
          <w:spacing w:val="-2"/>
          <w:sz w:val="24"/>
          <w:szCs w:val="24"/>
        </w:rPr>
        <w:t>belirli değerlendirmelerin etkili olduğu düşünülmektedir.</w:t>
      </w:r>
    </w:p>
    <w:p w14:paraId="3E961AAF" w14:textId="77777777" w:rsidR="00B770F0" w:rsidRDefault="002F00D6" w:rsidP="00BA445A">
      <w:pPr>
        <w:spacing w:after="120" w:line="360" w:lineRule="auto"/>
        <w:ind w:firstLine="680"/>
        <w:jc w:val="both"/>
        <w:rPr>
          <w:rFonts w:ascii="Times New Roman" w:hAnsi="Times New Roman" w:cs="Times New Roman"/>
          <w:spacing w:val="-2"/>
          <w:sz w:val="24"/>
          <w:szCs w:val="24"/>
        </w:rPr>
      </w:pPr>
      <w:r w:rsidRPr="002279FD">
        <w:rPr>
          <w:rFonts w:ascii="Times New Roman" w:hAnsi="Times New Roman" w:cs="Times New Roman"/>
          <w:spacing w:val="-2"/>
          <w:sz w:val="24"/>
          <w:szCs w:val="24"/>
        </w:rPr>
        <w:t>Dijital bağımlılık üzerine yapılan araştırmaların daha çok lisansüstü düzeyde olduğu ve yüksek lisans tezi ağırlıklı olduğu</w:t>
      </w:r>
      <w:r w:rsidR="00B770F0">
        <w:rPr>
          <w:rFonts w:ascii="Times New Roman" w:hAnsi="Times New Roman" w:cs="Times New Roman"/>
          <w:spacing w:val="-2"/>
          <w:sz w:val="24"/>
          <w:szCs w:val="24"/>
        </w:rPr>
        <w:t xml:space="preserve"> görülmektedir.</w:t>
      </w:r>
    </w:p>
    <w:p w14:paraId="1F8A81F8" w14:textId="77777777" w:rsidR="002279FD" w:rsidRDefault="00584228" w:rsidP="00BA445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Yapılan çalışmada, </w:t>
      </w:r>
      <w:r w:rsidR="002279FD">
        <w:rPr>
          <w:rFonts w:ascii="Times New Roman" w:hAnsi="Times New Roman" w:cs="Times New Roman"/>
          <w:spacing w:val="-2"/>
          <w:sz w:val="24"/>
          <w:szCs w:val="24"/>
        </w:rPr>
        <w:t xml:space="preserve">referans araştırmalarda </w:t>
      </w:r>
      <w:r w:rsidR="003F7573" w:rsidRPr="002279FD">
        <w:rPr>
          <w:rFonts w:ascii="Times New Roman" w:hAnsi="Times New Roman" w:cs="Times New Roman"/>
          <w:spacing w:val="-2"/>
          <w:sz w:val="24"/>
          <w:szCs w:val="24"/>
        </w:rPr>
        <w:t>dijital bağımlılık türlerinden en çok internet bağımlılığı</w:t>
      </w:r>
      <w:r w:rsidR="002279FD">
        <w:rPr>
          <w:rFonts w:ascii="Times New Roman" w:hAnsi="Times New Roman" w:cs="Times New Roman"/>
          <w:spacing w:val="-2"/>
          <w:sz w:val="24"/>
          <w:szCs w:val="24"/>
        </w:rPr>
        <w:t>nın ele alındığı görülmüştür.</w:t>
      </w:r>
      <w:r w:rsidR="003F7573" w:rsidRPr="002279FD">
        <w:rPr>
          <w:rFonts w:ascii="Times New Roman" w:hAnsi="Times New Roman" w:cs="Times New Roman"/>
          <w:spacing w:val="-2"/>
          <w:sz w:val="24"/>
          <w:szCs w:val="24"/>
        </w:rPr>
        <w:t xml:space="preserve"> Bu durumun çevrimiçi </w:t>
      </w:r>
      <w:r w:rsidR="005C61EC" w:rsidRPr="002279FD">
        <w:rPr>
          <w:rFonts w:ascii="Times New Roman" w:hAnsi="Times New Roman" w:cs="Times New Roman"/>
          <w:spacing w:val="-2"/>
          <w:sz w:val="24"/>
          <w:szCs w:val="24"/>
        </w:rPr>
        <w:t>platformlarda olmanın direkt</w:t>
      </w:r>
      <w:r w:rsidR="00185FB4" w:rsidRPr="002279FD">
        <w:rPr>
          <w:rFonts w:ascii="Times New Roman" w:hAnsi="Times New Roman" w:cs="Times New Roman"/>
          <w:spacing w:val="-2"/>
          <w:sz w:val="24"/>
          <w:szCs w:val="24"/>
        </w:rPr>
        <w:t xml:space="preserve"> internet ile ilişkili olduğundan kaynaklandığı söylenebilir.</w:t>
      </w:r>
      <w:r w:rsidR="009100DD">
        <w:rPr>
          <w:rFonts w:ascii="Times New Roman" w:hAnsi="Times New Roman" w:cs="Times New Roman"/>
          <w:spacing w:val="-2"/>
          <w:sz w:val="24"/>
          <w:szCs w:val="24"/>
        </w:rPr>
        <w:t xml:space="preserve"> </w:t>
      </w:r>
      <w:r>
        <w:rPr>
          <w:rFonts w:ascii="Times New Roman" w:hAnsi="Times New Roman" w:cs="Times New Roman"/>
          <w:spacing w:val="-2"/>
          <w:sz w:val="24"/>
          <w:szCs w:val="24"/>
        </w:rPr>
        <w:t>Dijital araçlarla internete erişimin belli süreçlerle gerçekleştiği bilinmekte, hedef siteye ulaşmak için geçilen aşamalar bağımlılıkla ilişkili olmayabilir; ancak, hedeflenen internet sayfasına veya uygulamaya erişimden sonra bağımlılık durumundan söz edilebilir.</w:t>
      </w:r>
    </w:p>
    <w:p w14:paraId="1FA8CB22" w14:textId="77777777" w:rsidR="003851AC" w:rsidRDefault="003851AC" w:rsidP="00BA445A">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w:t>
      </w:r>
      <w:r w:rsidRPr="008E38DE">
        <w:rPr>
          <w:rFonts w:ascii="Times New Roman" w:hAnsi="Times New Roman" w:cs="Times New Roman"/>
          <w:sz w:val="24"/>
          <w:szCs w:val="24"/>
        </w:rPr>
        <w:t xml:space="preserve">ijital bağımlılık üzerine yapılan araştırmalarda daha çok </w:t>
      </w:r>
      <w:proofErr w:type="spellStart"/>
      <w:r w:rsidRPr="008E38DE">
        <w:rPr>
          <w:rFonts w:ascii="Times New Roman" w:hAnsi="Times New Roman" w:cs="Times New Roman"/>
          <w:sz w:val="24"/>
          <w:szCs w:val="24"/>
        </w:rPr>
        <w:t>korelasyonel</w:t>
      </w:r>
      <w:proofErr w:type="spellEnd"/>
      <w:r w:rsidRPr="008E38DE">
        <w:rPr>
          <w:rFonts w:ascii="Times New Roman" w:hAnsi="Times New Roman" w:cs="Times New Roman"/>
          <w:sz w:val="24"/>
          <w:szCs w:val="24"/>
        </w:rPr>
        <w:t xml:space="preserve"> araştırma yönteminin kullanıldığı görülmektedir. Bu durumun araştırmalarda daha çok dijital bağımlılığın farklı değişkenlerle ilişkisinin ele alınmasından kaynaklandığı söylenebilir. </w:t>
      </w:r>
      <w:proofErr w:type="spellStart"/>
      <w:r w:rsidRPr="008E38DE">
        <w:rPr>
          <w:rFonts w:ascii="Times New Roman" w:hAnsi="Times New Roman" w:cs="Times New Roman"/>
          <w:sz w:val="24"/>
          <w:szCs w:val="24"/>
        </w:rPr>
        <w:t>Korelasyonel</w:t>
      </w:r>
      <w:proofErr w:type="spellEnd"/>
      <w:r w:rsidRPr="008E38DE">
        <w:rPr>
          <w:rFonts w:ascii="Times New Roman" w:hAnsi="Times New Roman" w:cs="Times New Roman"/>
          <w:sz w:val="24"/>
          <w:szCs w:val="24"/>
        </w:rPr>
        <w:t xml:space="preserve"> yöntemden sonra en çok kullanılan araştırma yönteminin</w:t>
      </w:r>
      <w:r w:rsidR="008E63BB">
        <w:rPr>
          <w:rFonts w:ascii="Times New Roman" w:hAnsi="Times New Roman" w:cs="Times New Roman"/>
          <w:sz w:val="24"/>
          <w:szCs w:val="24"/>
        </w:rPr>
        <w:t xml:space="preserve"> </w:t>
      </w:r>
      <w:proofErr w:type="spellStart"/>
      <w:r w:rsidRPr="008E38DE">
        <w:rPr>
          <w:rFonts w:ascii="Times New Roman" w:hAnsi="Times New Roman" w:cs="Times New Roman"/>
          <w:sz w:val="24"/>
          <w:szCs w:val="24"/>
        </w:rPr>
        <w:t>betimsel</w:t>
      </w:r>
      <w:proofErr w:type="spellEnd"/>
      <w:r w:rsidRPr="008E38DE">
        <w:rPr>
          <w:rFonts w:ascii="Times New Roman" w:hAnsi="Times New Roman" w:cs="Times New Roman"/>
          <w:sz w:val="24"/>
          <w:szCs w:val="24"/>
        </w:rPr>
        <w:t>/tekil tarama</w:t>
      </w:r>
      <w:r w:rsidR="00976BD4">
        <w:rPr>
          <w:rFonts w:ascii="Times New Roman" w:hAnsi="Times New Roman" w:cs="Times New Roman"/>
          <w:sz w:val="24"/>
          <w:szCs w:val="24"/>
        </w:rPr>
        <w:t xml:space="preserve"> olduğu,</w:t>
      </w:r>
      <w:r w:rsidRPr="008E38DE">
        <w:rPr>
          <w:rFonts w:ascii="Times New Roman" w:hAnsi="Times New Roman" w:cs="Times New Roman"/>
          <w:sz w:val="24"/>
          <w:szCs w:val="24"/>
        </w:rPr>
        <w:t xml:space="preserve"> daha sonra ise farklı tarama modellerinin bir arada kullanıldığı araştırma yöntemlerinin izlediği görülmektedir. Araştırmada dikkat çeken bir bulgu da deneysel, karma ve nitel araştırma yöntemlerinin oldukça az kullanılmış olmasıdır.</w:t>
      </w:r>
    </w:p>
    <w:p w14:paraId="29858822" w14:textId="77777777" w:rsidR="00584228" w:rsidRDefault="00406D2C" w:rsidP="00BA445A">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Okul kademesine göre dağılıma bakıldığında</w:t>
      </w:r>
      <w:r w:rsidR="00976BD4">
        <w:rPr>
          <w:rFonts w:ascii="Times New Roman" w:hAnsi="Times New Roman" w:cs="Times New Roman"/>
          <w:sz w:val="24"/>
          <w:szCs w:val="24"/>
        </w:rPr>
        <w:t>,</w:t>
      </w:r>
      <w:r>
        <w:rPr>
          <w:rFonts w:ascii="Times New Roman" w:hAnsi="Times New Roman" w:cs="Times New Roman"/>
          <w:sz w:val="24"/>
          <w:szCs w:val="24"/>
        </w:rPr>
        <w:t xml:space="preserve"> en çok ar</w:t>
      </w:r>
      <w:r w:rsidR="00584228">
        <w:rPr>
          <w:rFonts w:ascii="Times New Roman" w:hAnsi="Times New Roman" w:cs="Times New Roman"/>
          <w:sz w:val="24"/>
          <w:szCs w:val="24"/>
        </w:rPr>
        <w:t xml:space="preserve">aştırmanın lise öğrencileri ile ilgili </w:t>
      </w:r>
      <w:r>
        <w:rPr>
          <w:rFonts w:ascii="Times New Roman" w:hAnsi="Times New Roman" w:cs="Times New Roman"/>
          <w:sz w:val="24"/>
          <w:szCs w:val="24"/>
        </w:rPr>
        <w:t xml:space="preserve">olduğu görülmektedir. </w:t>
      </w:r>
      <w:r w:rsidR="003851AC" w:rsidRPr="008E38DE">
        <w:rPr>
          <w:rFonts w:ascii="Times New Roman" w:hAnsi="Times New Roman" w:cs="Times New Roman"/>
          <w:sz w:val="24"/>
          <w:szCs w:val="24"/>
        </w:rPr>
        <w:t>Okul kademesi arttıkça dijital bağımlılık üzerine yapılan araştırmaların da arttığı ve araştırmaların örneklem grubunu daha çok lis</w:t>
      </w:r>
      <w:r w:rsidR="00584228">
        <w:rPr>
          <w:rFonts w:ascii="Times New Roman" w:hAnsi="Times New Roman" w:cs="Times New Roman"/>
          <w:sz w:val="24"/>
          <w:szCs w:val="24"/>
        </w:rPr>
        <w:t>e düzeyindeki öğrencilerin oluşturduğu söylenebilir.</w:t>
      </w:r>
    </w:p>
    <w:p w14:paraId="02C43D59" w14:textId="77777777" w:rsidR="00297F0F" w:rsidRPr="00584228" w:rsidRDefault="007F27EC" w:rsidP="00BA445A">
      <w:pPr>
        <w:spacing w:after="120" w:line="360" w:lineRule="auto"/>
        <w:ind w:firstLine="680"/>
        <w:jc w:val="both"/>
        <w:rPr>
          <w:rFonts w:ascii="Times New Roman" w:hAnsi="Times New Roman" w:cs="Times New Roman"/>
          <w:sz w:val="24"/>
          <w:szCs w:val="24"/>
        </w:rPr>
      </w:pPr>
      <w:r w:rsidRPr="00584228">
        <w:rPr>
          <w:rFonts w:ascii="Times New Roman" w:hAnsi="Times New Roman" w:cs="Times New Roman"/>
          <w:color w:val="000000"/>
          <w:sz w:val="24"/>
          <w:szCs w:val="24"/>
        </w:rPr>
        <w:t>Araştırmanın ikinci alt problemi</w:t>
      </w:r>
      <w:r w:rsidR="006E6B0D">
        <w:rPr>
          <w:rFonts w:ascii="Times New Roman" w:hAnsi="Times New Roman" w:cs="Times New Roman"/>
          <w:color w:val="000000"/>
          <w:sz w:val="24"/>
          <w:szCs w:val="24"/>
        </w:rPr>
        <w:t>,</w:t>
      </w:r>
      <w:r w:rsidRPr="00584228">
        <w:rPr>
          <w:rFonts w:ascii="Times New Roman" w:hAnsi="Times New Roman" w:cs="Times New Roman"/>
          <w:color w:val="000000"/>
          <w:sz w:val="24"/>
          <w:szCs w:val="24"/>
        </w:rPr>
        <w:t xml:space="preserve"> ç</w:t>
      </w:r>
      <w:r w:rsidR="00297F0F" w:rsidRPr="00584228">
        <w:rPr>
          <w:rFonts w:ascii="Times New Roman" w:hAnsi="Times New Roman" w:cs="Times New Roman"/>
          <w:color w:val="000000"/>
          <w:sz w:val="24"/>
          <w:szCs w:val="24"/>
        </w:rPr>
        <w:t>ocuklarda dijital bağımlılığa etki ede</w:t>
      </w:r>
      <w:r w:rsidR="00755A01" w:rsidRPr="00584228">
        <w:rPr>
          <w:rFonts w:ascii="Times New Roman" w:hAnsi="Times New Roman" w:cs="Times New Roman"/>
          <w:color w:val="000000"/>
          <w:sz w:val="24"/>
          <w:szCs w:val="24"/>
        </w:rPr>
        <w:t xml:space="preserve">n öncül </w:t>
      </w:r>
      <w:r w:rsidR="00297F0F" w:rsidRPr="00584228">
        <w:rPr>
          <w:rFonts w:ascii="Times New Roman" w:hAnsi="Times New Roman" w:cs="Times New Roman"/>
          <w:color w:val="000000"/>
          <w:sz w:val="24"/>
          <w:szCs w:val="24"/>
        </w:rPr>
        <w:t>faktörler nelerdir?</w:t>
      </w:r>
      <w:r w:rsidR="00976BD4">
        <w:rPr>
          <w:rFonts w:ascii="Times New Roman" w:hAnsi="Times New Roman" w:cs="Times New Roman"/>
          <w:color w:val="000000"/>
          <w:sz w:val="24"/>
          <w:szCs w:val="24"/>
        </w:rPr>
        <w:t xml:space="preserve"> ş</w:t>
      </w:r>
      <w:r w:rsidR="00871AD6">
        <w:rPr>
          <w:rFonts w:ascii="Times New Roman" w:hAnsi="Times New Roman" w:cs="Times New Roman"/>
          <w:color w:val="000000"/>
          <w:sz w:val="24"/>
          <w:szCs w:val="24"/>
        </w:rPr>
        <w:t>eklinde belirlenmişti</w:t>
      </w:r>
      <w:r w:rsidR="00976BD4">
        <w:rPr>
          <w:rFonts w:ascii="Times New Roman" w:hAnsi="Times New Roman" w:cs="Times New Roman"/>
          <w:color w:val="000000"/>
          <w:sz w:val="24"/>
          <w:szCs w:val="24"/>
        </w:rPr>
        <w:t>r</w:t>
      </w:r>
      <w:r w:rsidR="00871AD6">
        <w:rPr>
          <w:rFonts w:ascii="Times New Roman" w:hAnsi="Times New Roman" w:cs="Times New Roman"/>
          <w:color w:val="000000"/>
          <w:sz w:val="24"/>
          <w:szCs w:val="24"/>
        </w:rPr>
        <w:t>.</w:t>
      </w:r>
    </w:p>
    <w:p w14:paraId="3D722D43" w14:textId="77777777" w:rsidR="00C23568" w:rsidRDefault="004E3064" w:rsidP="00BA445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Dijital bağımlılığı</w:t>
      </w:r>
      <w:r w:rsidR="00FB3A3A">
        <w:rPr>
          <w:rFonts w:ascii="Times New Roman" w:hAnsi="Times New Roman" w:cs="Times New Roman"/>
          <w:spacing w:val="-2"/>
          <w:sz w:val="24"/>
          <w:szCs w:val="24"/>
        </w:rPr>
        <w:t>n öncüllerin</w:t>
      </w:r>
      <w:r w:rsidR="006E6B0D">
        <w:rPr>
          <w:rFonts w:ascii="Times New Roman" w:hAnsi="Times New Roman" w:cs="Times New Roman"/>
          <w:spacing w:val="-2"/>
          <w:sz w:val="24"/>
          <w:szCs w:val="24"/>
        </w:rPr>
        <w:t>e bakıldığında</w:t>
      </w:r>
      <w:r w:rsidR="00976BD4">
        <w:rPr>
          <w:rFonts w:ascii="Times New Roman" w:hAnsi="Times New Roman" w:cs="Times New Roman"/>
          <w:spacing w:val="-2"/>
          <w:sz w:val="24"/>
          <w:szCs w:val="24"/>
        </w:rPr>
        <w:t>,</w:t>
      </w:r>
      <w:r w:rsidR="006E6B0D">
        <w:rPr>
          <w:rFonts w:ascii="Times New Roman" w:hAnsi="Times New Roman" w:cs="Times New Roman"/>
          <w:spacing w:val="-2"/>
          <w:sz w:val="24"/>
          <w:szCs w:val="24"/>
        </w:rPr>
        <w:t xml:space="preserve"> öncelikle aile </w:t>
      </w:r>
      <w:r w:rsidR="00FB3A3A">
        <w:rPr>
          <w:rFonts w:ascii="Times New Roman" w:hAnsi="Times New Roman" w:cs="Times New Roman"/>
          <w:spacing w:val="-2"/>
          <w:sz w:val="24"/>
          <w:szCs w:val="24"/>
        </w:rPr>
        <w:t>faktörünün</w:t>
      </w:r>
      <w:r w:rsidR="006E6B0D">
        <w:rPr>
          <w:rFonts w:ascii="Times New Roman" w:hAnsi="Times New Roman" w:cs="Times New Roman"/>
          <w:spacing w:val="-2"/>
          <w:sz w:val="24"/>
          <w:szCs w:val="24"/>
        </w:rPr>
        <w:t xml:space="preserve"> dijital bağımlılıkta </w:t>
      </w:r>
      <w:r w:rsidR="00FB3A3A">
        <w:rPr>
          <w:rFonts w:ascii="Times New Roman" w:hAnsi="Times New Roman" w:cs="Times New Roman"/>
          <w:spacing w:val="-2"/>
          <w:sz w:val="24"/>
          <w:szCs w:val="24"/>
        </w:rPr>
        <w:t xml:space="preserve">etkili olduğu görülmektedir. Dijital bağımlılığı </w:t>
      </w:r>
      <w:r>
        <w:rPr>
          <w:rFonts w:ascii="Times New Roman" w:hAnsi="Times New Roman" w:cs="Times New Roman"/>
          <w:spacing w:val="-2"/>
          <w:sz w:val="24"/>
          <w:szCs w:val="24"/>
        </w:rPr>
        <w:t xml:space="preserve">etkileyen aile faktörü </w:t>
      </w:r>
      <w:r w:rsidR="006E6B0D">
        <w:rPr>
          <w:rFonts w:ascii="Times New Roman" w:hAnsi="Times New Roman" w:cs="Times New Roman"/>
          <w:spacing w:val="-2"/>
          <w:sz w:val="24"/>
          <w:szCs w:val="24"/>
        </w:rPr>
        <w:t xml:space="preserve">etki boyutları kapsamında </w:t>
      </w:r>
      <w:r>
        <w:rPr>
          <w:rFonts w:ascii="Times New Roman" w:hAnsi="Times New Roman" w:cs="Times New Roman"/>
          <w:spacing w:val="-2"/>
          <w:sz w:val="24"/>
          <w:szCs w:val="24"/>
        </w:rPr>
        <w:t>kendi iç</w:t>
      </w:r>
      <w:r w:rsidR="00FB3A3A">
        <w:rPr>
          <w:rFonts w:ascii="Times New Roman" w:hAnsi="Times New Roman" w:cs="Times New Roman"/>
          <w:spacing w:val="-2"/>
          <w:sz w:val="24"/>
          <w:szCs w:val="24"/>
        </w:rPr>
        <w:t xml:space="preserve">erisinde </w:t>
      </w:r>
      <w:r>
        <w:rPr>
          <w:rFonts w:ascii="Times New Roman" w:hAnsi="Times New Roman" w:cs="Times New Roman"/>
          <w:spacing w:val="-2"/>
          <w:sz w:val="24"/>
          <w:szCs w:val="24"/>
        </w:rPr>
        <w:t xml:space="preserve">de bir takım kategorilere ayrılmaktadır. </w:t>
      </w:r>
      <w:r w:rsidR="00FB3A3A">
        <w:rPr>
          <w:rFonts w:ascii="Times New Roman" w:hAnsi="Times New Roman" w:cs="Times New Roman"/>
          <w:spacing w:val="-2"/>
          <w:sz w:val="24"/>
          <w:szCs w:val="24"/>
        </w:rPr>
        <w:t xml:space="preserve">Bunlar; </w:t>
      </w:r>
      <w:r w:rsidR="00FB3A3A" w:rsidRPr="008E38DE">
        <w:rPr>
          <w:rFonts w:ascii="Times New Roman" w:hAnsi="Times New Roman" w:cs="Times New Roman"/>
          <w:sz w:val="24"/>
          <w:szCs w:val="24"/>
        </w:rPr>
        <w:t>ai</w:t>
      </w:r>
      <w:r w:rsidR="006E6B0D">
        <w:rPr>
          <w:rFonts w:ascii="Times New Roman" w:hAnsi="Times New Roman" w:cs="Times New Roman"/>
          <w:sz w:val="24"/>
          <w:szCs w:val="24"/>
        </w:rPr>
        <w:t xml:space="preserve">le içi ilişkiler, ailenin </w:t>
      </w:r>
      <w:proofErr w:type="spellStart"/>
      <w:r w:rsidR="006E6B0D">
        <w:rPr>
          <w:rFonts w:ascii="Times New Roman" w:hAnsi="Times New Roman" w:cs="Times New Roman"/>
          <w:sz w:val="24"/>
          <w:szCs w:val="24"/>
        </w:rPr>
        <w:t>sosyo</w:t>
      </w:r>
      <w:proofErr w:type="spellEnd"/>
      <w:r w:rsidR="006E6B0D">
        <w:rPr>
          <w:rFonts w:ascii="Times New Roman" w:hAnsi="Times New Roman" w:cs="Times New Roman"/>
          <w:sz w:val="24"/>
          <w:szCs w:val="24"/>
        </w:rPr>
        <w:t>-</w:t>
      </w:r>
      <w:r w:rsidR="00FB3A3A" w:rsidRPr="008E38DE">
        <w:rPr>
          <w:rFonts w:ascii="Times New Roman" w:hAnsi="Times New Roman" w:cs="Times New Roman"/>
          <w:sz w:val="24"/>
          <w:szCs w:val="24"/>
        </w:rPr>
        <w:t>ekonomik durumuyla ilgili değişkenler, dijital ebeveyn farkındalığı, aile tipi, ebeveyn tutumu ve kardeş sayısı</w:t>
      </w:r>
      <w:r w:rsidR="00FB3A3A">
        <w:rPr>
          <w:rFonts w:ascii="Times New Roman" w:hAnsi="Times New Roman" w:cs="Times New Roman"/>
          <w:sz w:val="24"/>
          <w:szCs w:val="24"/>
        </w:rPr>
        <w:t>dır. Aile içi iliş</w:t>
      </w:r>
      <w:r w:rsidR="00976BD4">
        <w:rPr>
          <w:rFonts w:ascii="Times New Roman" w:hAnsi="Times New Roman" w:cs="Times New Roman"/>
          <w:sz w:val="24"/>
          <w:szCs w:val="24"/>
        </w:rPr>
        <w:t>kiler alt teması incelendiğinde;</w:t>
      </w:r>
      <w:r w:rsidR="00FB3A3A">
        <w:rPr>
          <w:rFonts w:ascii="Times New Roman" w:hAnsi="Times New Roman" w:cs="Times New Roman"/>
          <w:sz w:val="24"/>
          <w:szCs w:val="24"/>
        </w:rPr>
        <w:t xml:space="preserve"> aile içi iletişim, aile ile ilişki, anne baba birliktelik durumu, anne baba ile yaşama ve yaşanılan sorunları aile ile paylaşıp paylaşma </w:t>
      </w:r>
      <w:r w:rsidR="006E6B0D">
        <w:rPr>
          <w:rFonts w:ascii="Times New Roman" w:hAnsi="Times New Roman" w:cs="Times New Roman"/>
          <w:sz w:val="24"/>
          <w:szCs w:val="24"/>
        </w:rPr>
        <w:t>gibi alt unsurların old</w:t>
      </w:r>
      <w:r w:rsidR="00FB3A3A">
        <w:rPr>
          <w:rFonts w:ascii="Times New Roman" w:hAnsi="Times New Roman" w:cs="Times New Roman"/>
          <w:sz w:val="24"/>
          <w:szCs w:val="24"/>
        </w:rPr>
        <w:t>uğu görülmektedir.</w:t>
      </w:r>
      <w:r w:rsidR="00C06373">
        <w:rPr>
          <w:rFonts w:ascii="Times New Roman" w:hAnsi="Times New Roman" w:cs="Times New Roman"/>
          <w:sz w:val="24"/>
          <w:szCs w:val="24"/>
        </w:rPr>
        <w:t xml:space="preserve"> Aile ile ilişki durumunun, çocuğun ailesiyle temel iletişimi ve yapıcı ilişkisinin, bağımlılık olgusunun ortaya çıkmasında önemli bir faktör olduğu ifade edilebilir. </w:t>
      </w:r>
      <w:proofErr w:type="spellStart"/>
      <w:r w:rsidR="000A7559">
        <w:rPr>
          <w:rFonts w:ascii="Times New Roman" w:hAnsi="Times New Roman" w:cs="Times New Roman"/>
          <w:sz w:val="24"/>
          <w:szCs w:val="24"/>
        </w:rPr>
        <w:t>Aygar</w:t>
      </w:r>
      <w:proofErr w:type="spellEnd"/>
      <w:r w:rsidR="00976BD4">
        <w:rPr>
          <w:rFonts w:ascii="Times New Roman" w:hAnsi="Times New Roman" w:cs="Times New Roman"/>
          <w:sz w:val="24"/>
          <w:szCs w:val="24"/>
        </w:rPr>
        <w:t xml:space="preserve"> </w:t>
      </w:r>
      <w:r w:rsidR="00C23568">
        <w:rPr>
          <w:rFonts w:ascii="Times New Roman" w:hAnsi="Times New Roman" w:cs="Times New Roman"/>
          <w:sz w:val="24"/>
          <w:szCs w:val="24"/>
        </w:rPr>
        <w:t>yapmış olduğu çalışmasında</w:t>
      </w:r>
      <w:r w:rsidR="00C06373">
        <w:rPr>
          <w:rFonts w:ascii="Times New Roman" w:hAnsi="Times New Roman" w:cs="Times New Roman"/>
          <w:sz w:val="24"/>
          <w:szCs w:val="24"/>
        </w:rPr>
        <w:t>,</w:t>
      </w:r>
      <w:r w:rsidR="00C23568">
        <w:rPr>
          <w:rFonts w:ascii="Times New Roman" w:hAnsi="Times New Roman" w:cs="Times New Roman"/>
          <w:sz w:val="24"/>
          <w:szCs w:val="24"/>
        </w:rPr>
        <w:t xml:space="preserve"> parçalanmış ailelerde yaşayan çocukların, annesi çalışan çocukların ve ailesi ile ilişkileri </w:t>
      </w:r>
      <w:r w:rsidR="00C06373">
        <w:rPr>
          <w:rFonts w:ascii="Times New Roman" w:hAnsi="Times New Roman" w:cs="Times New Roman"/>
          <w:sz w:val="24"/>
          <w:szCs w:val="24"/>
        </w:rPr>
        <w:t>yapıcı olmayan</w:t>
      </w:r>
      <w:r w:rsidR="00C23568">
        <w:rPr>
          <w:rFonts w:ascii="Times New Roman" w:hAnsi="Times New Roman" w:cs="Times New Roman"/>
          <w:sz w:val="24"/>
          <w:szCs w:val="24"/>
        </w:rPr>
        <w:t xml:space="preserve"> çocukların bağımlılık puanlarının</w:t>
      </w:r>
      <w:r w:rsidR="006F1D93">
        <w:rPr>
          <w:rFonts w:ascii="Times New Roman" w:hAnsi="Times New Roman" w:cs="Times New Roman"/>
          <w:sz w:val="24"/>
          <w:szCs w:val="24"/>
        </w:rPr>
        <w:t xml:space="preserve"> yü</w:t>
      </w:r>
      <w:r w:rsidR="00AA2333">
        <w:rPr>
          <w:rFonts w:ascii="Times New Roman" w:hAnsi="Times New Roman" w:cs="Times New Roman"/>
          <w:sz w:val="24"/>
          <w:szCs w:val="24"/>
        </w:rPr>
        <w:t>ksek olduğunu belirtmektedir (67</w:t>
      </w:r>
      <w:r w:rsidR="006F1D93">
        <w:rPr>
          <w:rFonts w:ascii="Times New Roman" w:hAnsi="Times New Roman" w:cs="Times New Roman"/>
          <w:sz w:val="24"/>
          <w:szCs w:val="24"/>
        </w:rPr>
        <w:t>).</w:t>
      </w:r>
      <w:r w:rsidR="00C06373">
        <w:rPr>
          <w:rFonts w:ascii="Times New Roman" w:hAnsi="Times New Roman" w:cs="Times New Roman"/>
          <w:sz w:val="24"/>
          <w:szCs w:val="24"/>
        </w:rPr>
        <w:t xml:space="preserve"> Bu çalışma</w:t>
      </w:r>
      <w:r w:rsidR="00AF4834">
        <w:rPr>
          <w:rFonts w:ascii="Times New Roman" w:hAnsi="Times New Roman" w:cs="Times New Roman"/>
          <w:sz w:val="24"/>
          <w:szCs w:val="24"/>
        </w:rPr>
        <w:t>daki verilerin</w:t>
      </w:r>
      <w:r w:rsidR="00C06373">
        <w:rPr>
          <w:rFonts w:ascii="Times New Roman" w:hAnsi="Times New Roman" w:cs="Times New Roman"/>
          <w:sz w:val="24"/>
          <w:szCs w:val="24"/>
        </w:rPr>
        <w:t>, araştırmamızın aile ile ilişkiler konusundaki verileri destekler nitelikte olduğu görülmektedir.</w:t>
      </w:r>
    </w:p>
    <w:p w14:paraId="603F4A71"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Ailenin </w:t>
      </w:r>
      <w:proofErr w:type="spellStart"/>
      <w:r>
        <w:rPr>
          <w:rFonts w:ascii="Times New Roman" w:hAnsi="Times New Roman" w:cs="Times New Roman"/>
          <w:spacing w:val="-2"/>
          <w:sz w:val="24"/>
          <w:szCs w:val="24"/>
        </w:rPr>
        <w:t>sosyo</w:t>
      </w:r>
      <w:proofErr w:type="spellEnd"/>
      <w:r>
        <w:rPr>
          <w:rFonts w:ascii="Times New Roman" w:hAnsi="Times New Roman" w:cs="Times New Roman"/>
          <w:spacing w:val="-2"/>
          <w:sz w:val="24"/>
          <w:szCs w:val="24"/>
        </w:rPr>
        <w:t xml:space="preserve">-ekonomik durumuna bakıldığında; </w:t>
      </w:r>
      <w:r w:rsidR="005B72B3">
        <w:rPr>
          <w:rFonts w:ascii="Times New Roman" w:hAnsi="Times New Roman" w:cs="Times New Roman"/>
          <w:spacing w:val="-2"/>
          <w:sz w:val="24"/>
          <w:szCs w:val="24"/>
        </w:rPr>
        <w:t xml:space="preserve">baba </w:t>
      </w:r>
      <w:r>
        <w:rPr>
          <w:rFonts w:ascii="Times New Roman" w:hAnsi="Times New Roman" w:cs="Times New Roman"/>
          <w:spacing w:val="-2"/>
          <w:sz w:val="24"/>
          <w:szCs w:val="24"/>
        </w:rPr>
        <w:t xml:space="preserve">eğitim düzeyi, </w:t>
      </w:r>
      <w:r w:rsidR="005B72B3">
        <w:rPr>
          <w:rFonts w:ascii="Times New Roman" w:hAnsi="Times New Roman" w:cs="Times New Roman"/>
          <w:spacing w:val="-2"/>
          <w:sz w:val="24"/>
          <w:szCs w:val="24"/>
        </w:rPr>
        <w:t xml:space="preserve">anne </w:t>
      </w:r>
      <w:r>
        <w:rPr>
          <w:rFonts w:ascii="Times New Roman" w:hAnsi="Times New Roman" w:cs="Times New Roman"/>
          <w:spacing w:val="-2"/>
          <w:sz w:val="24"/>
          <w:szCs w:val="24"/>
        </w:rPr>
        <w:t xml:space="preserve">eğitim düzeyi, ailenin aylık geliri, annenin çalışma durumu alt temalarının yer aldığı görülmektedir. Ailenin </w:t>
      </w:r>
      <w:proofErr w:type="spellStart"/>
      <w:r>
        <w:rPr>
          <w:rFonts w:ascii="Times New Roman" w:hAnsi="Times New Roman" w:cs="Times New Roman"/>
          <w:spacing w:val="-2"/>
          <w:sz w:val="24"/>
          <w:szCs w:val="24"/>
        </w:rPr>
        <w:t>sosyo</w:t>
      </w:r>
      <w:proofErr w:type="spellEnd"/>
      <w:r>
        <w:rPr>
          <w:rFonts w:ascii="Times New Roman" w:hAnsi="Times New Roman" w:cs="Times New Roman"/>
          <w:spacing w:val="-2"/>
          <w:sz w:val="24"/>
          <w:szCs w:val="24"/>
        </w:rPr>
        <w:t>-ekonomik seviyesinin, çocuğun bağımlılık davranışının sıklığını arttıran materyallere ulaşması ve süreçlerden geçmesi ile doğrudan ilişkili olduğu belirtilebilir. Anne ve babanın eğitim seviyesinin çocuklarının sosyal, kişisel yaşamlarındaki olası problemleri ve çözümleri hakkındaki farkındalıklarını yükselttiği öngörüldüğünde, dijital bağımlılık durumunun oluşması ve derinleşmesinde ebeveynlerin eğitim düzeyinin önemli bir etken olabildiği değerlendirilmektedir.</w:t>
      </w:r>
    </w:p>
    <w:p w14:paraId="7717BF7E" w14:textId="77777777" w:rsidR="009C269A" w:rsidRDefault="009C269A" w:rsidP="009C269A">
      <w:pPr>
        <w:spacing w:after="120" w:line="360" w:lineRule="auto"/>
        <w:ind w:firstLine="680"/>
        <w:jc w:val="both"/>
      </w:pPr>
      <w:r>
        <w:rPr>
          <w:rFonts w:ascii="Times New Roman" w:hAnsi="Times New Roman" w:cs="Times New Roman"/>
          <w:spacing w:val="-2"/>
          <w:sz w:val="24"/>
          <w:szCs w:val="24"/>
        </w:rPr>
        <w:t xml:space="preserve">Altay ve </w:t>
      </w:r>
      <w:proofErr w:type="spellStart"/>
      <w:r>
        <w:rPr>
          <w:rFonts w:ascii="Times New Roman" w:hAnsi="Times New Roman" w:cs="Times New Roman"/>
          <w:spacing w:val="-2"/>
          <w:sz w:val="24"/>
          <w:szCs w:val="24"/>
        </w:rPr>
        <w:t>Özerbaş</w:t>
      </w:r>
      <w:proofErr w:type="spellEnd"/>
      <w:r>
        <w:rPr>
          <w:rFonts w:ascii="Times New Roman" w:hAnsi="Times New Roman" w:cs="Times New Roman"/>
          <w:spacing w:val="-2"/>
          <w:sz w:val="24"/>
          <w:szCs w:val="24"/>
        </w:rPr>
        <w:t xml:space="preserve"> ilkokul öğrencileri ile yapmış oldukları çalışmalarında; velilerin eğitim düzeyleri arttıkça problemli cep telefonu kullanımı</w:t>
      </w:r>
      <w:r w:rsidR="00AA2333">
        <w:rPr>
          <w:rFonts w:ascii="Times New Roman" w:hAnsi="Times New Roman" w:cs="Times New Roman"/>
          <w:spacing w:val="-2"/>
          <w:sz w:val="24"/>
          <w:szCs w:val="24"/>
        </w:rPr>
        <w:t>nın arttığını belirtmişlerdir(68</w:t>
      </w:r>
      <w:r>
        <w:rPr>
          <w:rFonts w:ascii="Times New Roman" w:hAnsi="Times New Roman" w:cs="Times New Roman"/>
          <w:spacing w:val="-2"/>
          <w:sz w:val="24"/>
          <w:szCs w:val="24"/>
        </w:rPr>
        <w:t xml:space="preserve">). Ebeveynlerin çocuklarına, bağımlılık yapan teknolojik cihazlar, tutum ve davranışlar hakkında uygun biçimde rehberlik yapmaları durumunun dijital bağımlılık oranını </w:t>
      </w:r>
      <w:r>
        <w:rPr>
          <w:rFonts w:ascii="Times New Roman" w:hAnsi="Times New Roman" w:cs="Times New Roman"/>
          <w:spacing w:val="-2"/>
          <w:sz w:val="24"/>
          <w:szCs w:val="24"/>
        </w:rPr>
        <w:lastRenderedPageBreak/>
        <w:t xml:space="preserve">düşürdüğü; ancak, anne ve babalarının eğitim seviyesinin bağımsız tek kriter olarak çocukların bağımlılık seviyesini düşürmediği sonucunun çalışmamızın bulgularıyla paralel olduğu belirtilebilir.     </w:t>
      </w:r>
    </w:p>
    <w:p w14:paraId="651A3AEF" w14:textId="77777777" w:rsidR="009C269A" w:rsidRDefault="009C269A" w:rsidP="009C269A">
      <w:pPr>
        <w:spacing w:after="120" w:line="360" w:lineRule="auto"/>
        <w:ind w:firstLine="680"/>
        <w:jc w:val="both"/>
        <w:rPr>
          <w:rFonts w:ascii="Times New Roman" w:eastAsia="Times New Roman" w:hAnsi="Times New Roman" w:cs="Times New Roman"/>
          <w:color w:val="000000"/>
          <w:sz w:val="24"/>
          <w:szCs w:val="24"/>
        </w:rPr>
      </w:pPr>
      <w:r w:rsidRPr="00FF5CD5">
        <w:rPr>
          <w:rFonts w:ascii="Times New Roman" w:hAnsi="Times New Roman" w:cs="Times New Roman"/>
          <w:spacing w:val="-2"/>
          <w:sz w:val="24"/>
          <w:szCs w:val="24"/>
        </w:rPr>
        <w:t>Aile faktörü ile ilgili diğer başlıklara bakıldığında</w:t>
      </w:r>
      <w:r>
        <w:rPr>
          <w:rFonts w:ascii="Times New Roman" w:hAnsi="Times New Roman" w:cs="Times New Roman"/>
          <w:spacing w:val="-2"/>
          <w:sz w:val="24"/>
          <w:szCs w:val="24"/>
        </w:rPr>
        <w:t>,</w:t>
      </w:r>
      <w:r w:rsidR="009100DD">
        <w:rPr>
          <w:rFonts w:ascii="Times New Roman" w:hAnsi="Times New Roman" w:cs="Times New Roman"/>
          <w:spacing w:val="-2"/>
          <w:sz w:val="24"/>
          <w:szCs w:val="24"/>
        </w:rPr>
        <w:t xml:space="preserve"> </w:t>
      </w:r>
      <w:r w:rsidRPr="00FF5CD5">
        <w:rPr>
          <w:rFonts w:ascii="Times New Roman" w:eastAsia="Times New Roman" w:hAnsi="Times New Roman" w:cs="Times New Roman"/>
          <w:color w:val="000000"/>
          <w:sz w:val="24"/>
          <w:szCs w:val="24"/>
        </w:rPr>
        <w:t>dijital ebeveyn farkındalığı, aile tipi, ebeve</w:t>
      </w:r>
      <w:r>
        <w:rPr>
          <w:rFonts w:ascii="Times New Roman" w:eastAsia="Times New Roman" w:hAnsi="Times New Roman" w:cs="Times New Roman"/>
          <w:color w:val="000000"/>
          <w:sz w:val="24"/>
          <w:szCs w:val="24"/>
        </w:rPr>
        <w:t>yn tutumu ve kardeş sayısının bu faktörün</w:t>
      </w:r>
      <w:r w:rsidRPr="00FF5CD5">
        <w:rPr>
          <w:rFonts w:ascii="Times New Roman" w:eastAsia="Times New Roman" w:hAnsi="Times New Roman" w:cs="Times New Roman"/>
          <w:color w:val="000000"/>
          <w:sz w:val="24"/>
          <w:szCs w:val="24"/>
        </w:rPr>
        <w:t xml:space="preserve"> alt başlıkları</w:t>
      </w:r>
      <w:r>
        <w:rPr>
          <w:rFonts w:ascii="Times New Roman" w:eastAsia="Times New Roman" w:hAnsi="Times New Roman" w:cs="Times New Roman"/>
          <w:color w:val="000000"/>
          <w:sz w:val="24"/>
          <w:szCs w:val="24"/>
        </w:rPr>
        <w:t>nı</w:t>
      </w:r>
      <w:r w:rsidRPr="00FF5CD5">
        <w:rPr>
          <w:rFonts w:ascii="Times New Roman" w:eastAsia="Times New Roman" w:hAnsi="Times New Roman" w:cs="Times New Roman"/>
          <w:color w:val="000000"/>
          <w:sz w:val="24"/>
          <w:szCs w:val="24"/>
        </w:rPr>
        <w:t xml:space="preserve"> oluşturduğu görülmektedir. Dijital ebeveyn farkındalığı ve ebeveyn tutumu</w:t>
      </w:r>
      <w:r>
        <w:rPr>
          <w:rFonts w:ascii="Times New Roman" w:eastAsia="Times New Roman" w:hAnsi="Times New Roman" w:cs="Times New Roman"/>
          <w:color w:val="000000"/>
          <w:sz w:val="24"/>
          <w:szCs w:val="24"/>
        </w:rPr>
        <w:t>,</w:t>
      </w:r>
      <w:r w:rsidRPr="00FF5CD5">
        <w:rPr>
          <w:rFonts w:ascii="Times New Roman" w:eastAsia="Times New Roman" w:hAnsi="Times New Roman" w:cs="Times New Roman"/>
          <w:color w:val="000000"/>
          <w:sz w:val="24"/>
          <w:szCs w:val="24"/>
        </w:rPr>
        <w:t xml:space="preserve"> çocukların dijital bağımlı olmaları veya olmamalarında önemli bir etkendir.</w:t>
      </w:r>
      <w:r w:rsidR="009100DD">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Ebeveynlerin çocuklarının dijital araç kullanımına uygun biçimde sınır getirmeleri ve kendilerinin oluşturduğu işlevsel kontrol mekanizmalarının sağlıklı işlemesine bağlı olarak bağımlılık oranı değişim gösterebilmektedir. Benzer</w:t>
      </w:r>
      <w:r w:rsidR="009100DD">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 xml:space="preserve">biçimde, çocuklarıyla ilişkilerinde demokratik tutumlar benimseyen ebeveynlerin çocuklarının bağımlılık oranı düşük olmaktadır. Aileler aşırı baskıcı olduklarında ve otoriterlikle ilgili </w:t>
      </w:r>
      <w:r>
        <w:rPr>
          <w:rFonts w:ascii="Times New Roman" w:eastAsia="Times New Roman" w:hAnsi="Times New Roman" w:cs="Times New Roman"/>
          <w:color w:val="000000"/>
          <w:sz w:val="24"/>
          <w:szCs w:val="24"/>
        </w:rPr>
        <w:t xml:space="preserve">yanlış </w:t>
      </w:r>
      <w:r w:rsidRPr="00FF5CD5">
        <w:rPr>
          <w:rFonts w:ascii="Times New Roman" w:eastAsia="Times New Roman" w:hAnsi="Times New Roman" w:cs="Times New Roman"/>
          <w:color w:val="000000"/>
          <w:sz w:val="24"/>
          <w:szCs w:val="24"/>
        </w:rPr>
        <w:t>tutumlar</w:t>
      </w:r>
      <w:r w:rsidR="00976BD4">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benimsediklerinde çocuklarının dijital bağımlılık riski ile karşı karşıya kalabilmektedirler.</w:t>
      </w:r>
    </w:p>
    <w:p w14:paraId="3A53CDE6" w14:textId="77777777" w:rsidR="009C269A" w:rsidRDefault="009C269A" w:rsidP="009C269A">
      <w:pPr>
        <w:spacing w:after="120" w:line="360" w:lineRule="auto"/>
        <w:ind w:firstLine="68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Lermi</w:t>
      </w:r>
      <w:proofErr w:type="spellEnd"/>
      <w:r>
        <w:rPr>
          <w:rFonts w:ascii="Times New Roman" w:eastAsia="Times New Roman" w:hAnsi="Times New Roman" w:cs="Times New Roman"/>
          <w:color w:val="000000"/>
          <w:sz w:val="24"/>
          <w:szCs w:val="24"/>
        </w:rPr>
        <w:t xml:space="preserve"> ve A</w:t>
      </w:r>
      <w:r w:rsidR="00E753DC">
        <w:rPr>
          <w:rFonts w:ascii="Times New Roman" w:eastAsia="Times New Roman" w:hAnsi="Times New Roman" w:cs="Times New Roman"/>
          <w:color w:val="000000"/>
          <w:sz w:val="24"/>
          <w:szCs w:val="24"/>
        </w:rPr>
        <w:t xml:space="preserve">fat yapmış oldukları çalışmada, </w:t>
      </w:r>
      <w:r>
        <w:rPr>
          <w:rFonts w:ascii="Times New Roman" w:eastAsia="Times New Roman" w:hAnsi="Times New Roman" w:cs="Times New Roman"/>
          <w:color w:val="000000"/>
          <w:sz w:val="24"/>
          <w:szCs w:val="24"/>
        </w:rPr>
        <w:t>dijital bağımlılığa yol açan dijital araç ve uygulamalarda ailesinin sü</w:t>
      </w:r>
      <w:r w:rsidR="00E753DC">
        <w:rPr>
          <w:rFonts w:ascii="Times New Roman" w:eastAsia="Times New Roman" w:hAnsi="Times New Roman" w:cs="Times New Roman"/>
          <w:color w:val="000000"/>
          <w:sz w:val="24"/>
          <w:szCs w:val="24"/>
        </w:rPr>
        <w:t xml:space="preserve">re sınırı koymadığı ve </w:t>
      </w:r>
      <w:r>
        <w:rPr>
          <w:rFonts w:ascii="Times New Roman" w:eastAsia="Times New Roman" w:hAnsi="Times New Roman" w:cs="Times New Roman"/>
          <w:color w:val="000000"/>
          <w:sz w:val="24"/>
          <w:szCs w:val="24"/>
        </w:rPr>
        <w:t>ailesi tarafından da bilgisa</w:t>
      </w:r>
      <w:r w:rsidR="00E753DC">
        <w:rPr>
          <w:rFonts w:ascii="Times New Roman" w:eastAsia="Times New Roman" w:hAnsi="Times New Roman" w:cs="Times New Roman"/>
          <w:color w:val="000000"/>
          <w:sz w:val="24"/>
          <w:szCs w:val="24"/>
        </w:rPr>
        <w:t>yar oyunları oynanan çocukların bağımlılık düzeylerinin yüksek olduğu sonucunu bulmuşlardır. A</w:t>
      </w:r>
      <w:r>
        <w:rPr>
          <w:rFonts w:ascii="Times New Roman" w:eastAsia="Times New Roman" w:hAnsi="Times New Roman" w:cs="Times New Roman"/>
          <w:color w:val="000000"/>
          <w:sz w:val="24"/>
          <w:szCs w:val="24"/>
        </w:rPr>
        <w:t>yrıca, aynı araştırmada erkek çocukların bilgisayar oyun bağımlılık</w:t>
      </w:r>
      <w:r w:rsidR="00AA2333">
        <w:rPr>
          <w:rFonts w:ascii="Times New Roman" w:eastAsia="Times New Roman" w:hAnsi="Times New Roman" w:cs="Times New Roman"/>
          <w:color w:val="000000"/>
          <w:sz w:val="24"/>
          <w:szCs w:val="24"/>
        </w:rPr>
        <w:t xml:space="preserve"> düzeyleri yüksek bulunmuştur(69</w:t>
      </w:r>
      <w:r>
        <w:rPr>
          <w:rFonts w:ascii="Times New Roman" w:eastAsia="Times New Roman" w:hAnsi="Times New Roman" w:cs="Times New Roman"/>
          <w:color w:val="000000"/>
          <w:sz w:val="24"/>
          <w:szCs w:val="24"/>
        </w:rPr>
        <w:t>).</w:t>
      </w:r>
      <w:r w:rsidR="00A054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Yapılan bu </w:t>
      </w:r>
      <w:proofErr w:type="spellStart"/>
      <w:r>
        <w:rPr>
          <w:rFonts w:ascii="Times New Roman" w:eastAsia="Times New Roman" w:hAnsi="Times New Roman" w:cs="Times New Roman"/>
          <w:color w:val="000000"/>
          <w:sz w:val="24"/>
          <w:szCs w:val="24"/>
        </w:rPr>
        <w:t>metasentez</w:t>
      </w:r>
      <w:proofErr w:type="spellEnd"/>
      <w:r>
        <w:rPr>
          <w:rFonts w:ascii="Times New Roman" w:eastAsia="Times New Roman" w:hAnsi="Times New Roman" w:cs="Times New Roman"/>
          <w:color w:val="000000"/>
          <w:sz w:val="24"/>
          <w:szCs w:val="24"/>
        </w:rPr>
        <w:t xml:space="preserve"> çalışmada da, dijital ebeveyn farkındalık düzeyi yüksek olan ebeveynlerin çocuklarının dijital bağımlılık düzeyinin düşük olduğu ortaya çıkmıştır. </w:t>
      </w:r>
    </w:p>
    <w:p w14:paraId="3C0EB9AF" w14:textId="77777777" w:rsidR="009C269A" w:rsidRPr="00FA64C5"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Dijital bağımlılığın öncülleri kapsamındaki bir diğer tema çevre faktörüdür. </w:t>
      </w:r>
      <w:r w:rsidRPr="00D271F5">
        <w:rPr>
          <w:rFonts w:ascii="Times New Roman" w:hAnsi="Times New Roman" w:cs="Times New Roman"/>
          <w:sz w:val="24"/>
          <w:szCs w:val="24"/>
        </w:rPr>
        <w:t>Çevre</w:t>
      </w:r>
      <w:r>
        <w:rPr>
          <w:rFonts w:ascii="Times New Roman" w:hAnsi="Times New Roman" w:cs="Times New Roman"/>
          <w:sz w:val="24"/>
          <w:szCs w:val="24"/>
        </w:rPr>
        <w:t xml:space="preserve"> temasının; arkadaş sayısı, yaşanılan yer ve sosyal destek algısı kategorilerinden oluştuğu görülmektedir. A</w:t>
      </w:r>
      <w:r w:rsidRPr="00D271F5">
        <w:rPr>
          <w:rFonts w:ascii="Times New Roman" w:hAnsi="Times New Roman" w:cs="Times New Roman"/>
          <w:sz w:val="24"/>
          <w:szCs w:val="24"/>
        </w:rPr>
        <w:t>ile, öğretmen ve arkadaştan alg</w:t>
      </w:r>
      <w:r>
        <w:rPr>
          <w:rFonts w:ascii="Times New Roman" w:hAnsi="Times New Roman" w:cs="Times New Roman"/>
          <w:sz w:val="24"/>
          <w:szCs w:val="24"/>
        </w:rPr>
        <w:t>ılanan sosyal desteğin dijital bağımlılık konusunda bir öncül olduğu; aile, öğretmen ve arkadaşlardan uygun düzeyde ve biçimde sosyal destek sağlanmadığında, çocukların bağımlılık hususunda yüksek düzeyde risklere açık hale gelebildikleri söylenebilir. İçerisinde yaşanılan çevrenin, akran grubunun boyutu ve niteliğinin çocukların daha fazla uyarana maruz kalabilmeleri, bağımsız olma arzul</w:t>
      </w:r>
      <w:r w:rsidR="00A05472">
        <w:rPr>
          <w:rFonts w:ascii="Times New Roman" w:hAnsi="Times New Roman" w:cs="Times New Roman"/>
          <w:sz w:val="24"/>
          <w:szCs w:val="24"/>
        </w:rPr>
        <w:t xml:space="preserve">arını arttırması gibi yönlerden </w:t>
      </w:r>
      <w:r>
        <w:rPr>
          <w:rFonts w:ascii="Times New Roman" w:hAnsi="Times New Roman" w:cs="Times New Roman"/>
          <w:sz w:val="24"/>
          <w:szCs w:val="24"/>
        </w:rPr>
        <w:t>çocukların bağımlı olmalarını etkilediği belirtilebilir.</w:t>
      </w:r>
    </w:p>
    <w:p w14:paraId="1BF65335" w14:textId="77777777" w:rsidR="009C269A" w:rsidRPr="00FF5CD5" w:rsidRDefault="009C269A" w:rsidP="009C269A">
      <w:pPr>
        <w:spacing w:after="120" w:line="360" w:lineRule="auto"/>
        <w:ind w:firstLine="680"/>
        <w:jc w:val="both"/>
        <w:rPr>
          <w:rFonts w:ascii="Times New Roman" w:hAnsi="Times New Roman" w:cs="Times New Roman"/>
          <w:spacing w:val="-2"/>
          <w:sz w:val="24"/>
          <w:szCs w:val="24"/>
        </w:rPr>
      </w:pPr>
      <w:r w:rsidRPr="00FF5CD5">
        <w:rPr>
          <w:rFonts w:ascii="Times New Roman" w:hAnsi="Times New Roman" w:cs="Times New Roman"/>
          <w:spacing w:val="-2"/>
          <w:sz w:val="24"/>
          <w:szCs w:val="24"/>
        </w:rPr>
        <w:t>Diğer bağımlılık faktörleri incelendiğinde</w:t>
      </w:r>
      <w:r w:rsidR="00A05472">
        <w:rPr>
          <w:rFonts w:ascii="Times New Roman" w:hAnsi="Times New Roman" w:cs="Times New Roman"/>
          <w:spacing w:val="-2"/>
          <w:sz w:val="24"/>
          <w:szCs w:val="24"/>
        </w:rPr>
        <w:t>;</w:t>
      </w:r>
      <w:r w:rsidRPr="00FF5CD5">
        <w:rPr>
          <w:rFonts w:ascii="Times New Roman" w:hAnsi="Times New Roman" w:cs="Times New Roman"/>
          <w:spacing w:val="-2"/>
          <w:sz w:val="24"/>
          <w:szCs w:val="24"/>
        </w:rPr>
        <w:t xml:space="preserve"> sigara, alkol ve madde kullanımının dijital bağımlılığı anlamlı düzeyde etkilediği söylenebilir. Belirtilen maddeleri kullanan çocuklarda risk yüksek düzeyde olmaktadır. Farklı bağımlık durumlarının dijital bağımlı </w:t>
      </w:r>
      <w:r w:rsidRPr="00FF5CD5">
        <w:rPr>
          <w:rFonts w:ascii="Times New Roman" w:hAnsi="Times New Roman" w:cs="Times New Roman"/>
          <w:spacing w:val="-2"/>
          <w:sz w:val="24"/>
          <w:szCs w:val="24"/>
        </w:rPr>
        <w:lastRenderedPageBreak/>
        <w:t>olmayı hızlandırdığı, önceden edinilen bir bağımlılığın dijital bağımlı olmayı, bağımlılığa yatkınlık bağlamında tetiklediği ifade edilebilir.</w:t>
      </w:r>
    </w:p>
    <w:p w14:paraId="53E2C98E"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Dijital cihazlara sahip olup olmama durumu da dijital bağımlılık için öncül olmaktadır. </w:t>
      </w:r>
      <w:r w:rsidRPr="002279FD">
        <w:rPr>
          <w:rFonts w:ascii="Times New Roman" w:hAnsi="Times New Roman" w:cs="Times New Roman"/>
          <w:spacing w:val="-2"/>
          <w:sz w:val="24"/>
          <w:szCs w:val="24"/>
        </w:rPr>
        <w:t>Akıllı telefona sahip olma, bilgisayara sahip olma</w:t>
      </w:r>
      <w:r>
        <w:rPr>
          <w:rFonts w:ascii="Times New Roman" w:hAnsi="Times New Roman" w:cs="Times New Roman"/>
          <w:spacing w:val="-2"/>
          <w:sz w:val="24"/>
          <w:szCs w:val="24"/>
        </w:rPr>
        <w:t>, internete erişimde kullanılan araçlara ve dijital oyun araçlar</w:t>
      </w:r>
      <w:r w:rsidRPr="002279FD">
        <w:rPr>
          <w:rFonts w:ascii="Times New Roman" w:hAnsi="Times New Roman" w:cs="Times New Roman"/>
          <w:spacing w:val="-2"/>
          <w:sz w:val="24"/>
          <w:szCs w:val="24"/>
        </w:rPr>
        <w:t>ına sahip olma durumlarının genel olarak araştırmalarda dijital b</w:t>
      </w:r>
      <w:r>
        <w:rPr>
          <w:rFonts w:ascii="Times New Roman" w:hAnsi="Times New Roman" w:cs="Times New Roman"/>
          <w:spacing w:val="-2"/>
          <w:sz w:val="24"/>
          <w:szCs w:val="24"/>
        </w:rPr>
        <w:t xml:space="preserve">ağımlılığı etkileyen önemli </w:t>
      </w:r>
      <w:r w:rsidRPr="002279FD">
        <w:rPr>
          <w:rFonts w:ascii="Times New Roman" w:hAnsi="Times New Roman" w:cs="Times New Roman"/>
          <w:spacing w:val="-2"/>
          <w:sz w:val="24"/>
          <w:szCs w:val="24"/>
        </w:rPr>
        <w:t>faktör</w:t>
      </w:r>
      <w:r>
        <w:rPr>
          <w:rFonts w:ascii="Times New Roman" w:hAnsi="Times New Roman" w:cs="Times New Roman"/>
          <w:spacing w:val="-2"/>
          <w:sz w:val="24"/>
          <w:szCs w:val="24"/>
        </w:rPr>
        <w:t>ler</w:t>
      </w:r>
      <w:r w:rsidRPr="002279FD">
        <w:rPr>
          <w:rFonts w:ascii="Times New Roman" w:hAnsi="Times New Roman" w:cs="Times New Roman"/>
          <w:spacing w:val="-2"/>
          <w:sz w:val="24"/>
          <w:szCs w:val="24"/>
        </w:rPr>
        <w:t xml:space="preserve"> olduğu </w:t>
      </w:r>
      <w:r>
        <w:rPr>
          <w:rFonts w:ascii="Times New Roman" w:hAnsi="Times New Roman" w:cs="Times New Roman"/>
          <w:spacing w:val="-2"/>
          <w:sz w:val="24"/>
          <w:szCs w:val="24"/>
        </w:rPr>
        <w:t xml:space="preserve">görülmektedir. Denetimsiz biçimde, uzun süre boyunca bu araçların kullanılmasının bağımlılığın temel unsurlarını </w:t>
      </w:r>
      <w:proofErr w:type="spellStart"/>
      <w:r>
        <w:rPr>
          <w:rFonts w:ascii="Times New Roman" w:hAnsi="Times New Roman" w:cs="Times New Roman"/>
          <w:spacing w:val="-2"/>
          <w:sz w:val="24"/>
          <w:szCs w:val="24"/>
        </w:rPr>
        <w:t>oluşturabiliği</w:t>
      </w:r>
      <w:proofErr w:type="spellEnd"/>
      <w:r>
        <w:rPr>
          <w:rFonts w:ascii="Times New Roman" w:hAnsi="Times New Roman" w:cs="Times New Roman"/>
          <w:spacing w:val="-2"/>
          <w:sz w:val="24"/>
          <w:szCs w:val="24"/>
        </w:rPr>
        <w:t xml:space="preserve"> belirtilebilir.</w:t>
      </w:r>
    </w:p>
    <w:p w14:paraId="3E5B3A5B" w14:textId="77777777" w:rsidR="009C269A" w:rsidRPr="002279FD"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Dijital uygulamalar temasının alt başlıkları olan en çok vakit ayrılan uygulama</w:t>
      </w:r>
      <w:r w:rsidRPr="002279FD">
        <w:rPr>
          <w:rFonts w:ascii="Times New Roman" w:hAnsi="Times New Roman" w:cs="Times New Roman"/>
          <w:spacing w:val="-2"/>
          <w:sz w:val="24"/>
          <w:szCs w:val="24"/>
        </w:rPr>
        <w:t xml:space="preserve"> ve </w:t>
      </w:r>
      <w:r>
        <w:rPr>
          <w:rFonts w:ascii="Times New Roman" w:hAnsi="Times New Roman" w:cs="Times New Roman"/>
          <w:spacing w:val="-2"/>
          <w:sz w:val="24"/>
          <w:szCs w:val="24"/>
        </w:rPr>
        <w:t xml:space="preserve">oynanan oyun türlerinin </w:t>
      </w:r>
      <w:r w:rsidRPr="002279FD">
        <w:rPr>
          <w:rFonts w:ascii="Times New Roman" w:hAnsi="Times New Roman" w:cs="Times New Roman"/>
          <w:spacing w:val="-2"/>
          <w:sz w:val="24"/>
          <w:szCs w:val="24"/>
        </w:rPr>
        <w:t>dijital bağımlılığı etkileyen öncül</w:t>
      </w:r>
      <w:r>
        <w:rPr>
          <w:rFonts w:ascii="Times New Roman" w:hAnsi="Times New Roman" w:cs="Times New Roman"/>
          <w:spacing w:val="-2"/>
          <w:sz w:val="24"/>
          <w:szCs w:val="24"/>
        </w:rPr>
        <w:t>lerden</w:t>
      </w:r>
      <w:r w:rsidRPr="002279FD">
        <w:rPr>
          <w:rFonts w:ascii="Times New Roman" w:hAnsi="Times New Roman" w:cs="Times New Roman"/>
          <w:spacing w:val="-2"/>
          <w:sz w:val="24"/>
          <w:szCs w:val="24"/>
        </w:rPr>
        <w:t xml:space="preserve"> olduğu ifade edilebilir.</w:t>
      </w:r>
      <w:r>
        <w:rPr>
          <w:rFonts w:ascii="Times New Roman" w:hAnsi="Times New Roman" w:cs="Times New Roman"/>
          <w:spacing w:val="-2"/>
          <w:sz w:val="24"/>
          <w:szCs w:val="24"/>
        </w:rPr>
        <w:t xml:space="preserve"> Oyunlarda sürekli seviye atlamanın mümkün kılınmasının ve birçok işlemin dijital olarak yapılabilmesinin dijital araçlarda geçirilen zamanın artışına neden olarak bağımlılık düzeyini yükselttiği söylenebilir. Öfke ve başarı arzusunu yükselten oyun türlerinin bağımlılık durumuyla doğrudan ilintili olduğu ifade edilebilir. </w:t>
      </w:r>
      <w:proofErr w:type="spellStart"/>
      <w:r>
        <w:rPr>
          <w:rFonts w:ascii="Times New Roman" w:hAnsi="Times New Roman" w:cs="Times New Roman"/>
          <w:spacing w:val="-2"/>
          <w:sz w:val="24"/>
          <w:szCs w:val="24"/>
        </w:rPr>
        <w:t>Tiktok</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İstagram</w:t>
      </w:r>
      <w:proofErr w:type="spellEnd"/>
      <w:r>
        <w:rPr>
          <w:rFonts w:ascii="Times New Roman" w:hAnsi="Times New Roman" w:cs="Times New Roman"/>
          <w:spacing w:val="-2"/>
          <w:sz w:val="24"/>
          <w:szCs w:val="24"/>
        </w:rPr>
        <w:t xml:space="preserve"> ve Youtube gibi </w:t>
      </w:r>
      <w:proofErr w:type="spellStart"/>
      <w:r>
        <w:rPr>
          <w:rFonts w:ascii="Times New Roman" w:hAnsi="Times New Roman" w:cs="Times New Roman"/>
          <w:spacing w:val="-2"/>
          <w:sz w:val="24"/>
          <w:szCs w:val="24"/>
        </w:rPr>
        <w:t>uygulamlar</w:t>
      </w:r>
      <w:proofErr w:type="spellEnd"/>
      <w:r>
        <w:rPr>
          <w:rFonts w:ascii="Times New Roman" w:hAnsi="Times New Roman" w:cs="Times New Roman"/>
          <w:spacing w:val="-2"/>
          <w:sz w:val="24"/>
          <w:szCs w:val="24"/>
        </w:rPr>
        <w:t>, çeşitli oyunlar çocuklar için sıklıkla ilgi çekici olabilmekte, çocukların uzun süre boyunca sosyal yaşamdan izole olm</w:t>
      </w:r>
      <w:r w:rsidR="00F90CEC">
        <w:rPr>
          <w:rFonts w:ascii="Times New Roman" w:hAnsi="Times New Roman" w:cs="Times New Roman"/>
          <w:spacing w:val="-2"/>
          <w:sz w:val="24"/>
          <w:szCs w:val="24"/>
        </w:rPr>
        <w:t>a</w:t>
      </w:r>
      <w:r>
        <w:rPr>
          <w:rFonts w:ascii="Times New Roman" w:hAnsi="Times New Roman" w:cs="Times New Roman"/>
          <w:spacing w:val="-2"/>
          <w:sz w:val="24"/>
          <w:szCs w:val="24"/>
        </w:rPr>
        <w:t>larına yol açabilmektedir.</w:t>
      </w:r>
    </w:p>
    <w:p w14:paraId="4CDA92DE"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Dijital bağımlılığın ev teması değişkenine bakıldığında, </w:t>
      </w:r>
      <w:r>
        <w:rPr>
          <w:rFonts w:ascii="Times New Roman" w:hAnsi="Times New Roman" w:cs="Times New Roman"/>
          <w:sz w:val="24"/>
          <w:szCs w:val="24"/>
        </w:rPr>
        <w:t>evde kendine ait bir odaya sahip olmanın ve evde internet bağlantısının olması durumlarının dijital bağımlılığın edinilmesinde etkili oldukları ifade edilebilir. Denetim durumunun zayıf kalmasının, internette geçirilen zamanın artışına yol açarak bağımlılık durumuna neden olduğu da söylenebilir.</w:t>
      </w:r>
    </w:p>
    <w:p w14:paraId="7841385F" w14:textId="77777777" w:rsidR="009C269A" w:rsidRPr="009A28A5" w:rsidRDefault="009C269A" w:rsidP="009C269A">
      <w:pPr>
        <w:spacing w:after="120" w:line="360" w:lineRule="auto"/>
        <w:ind w:firstLine="680"/>
        <w:jc w:val="both"/>
        <w:rPr>
          <w:rFonts w:ascii="Times New Roman" w:hAnsi="Times New Roman" w:cs="Times New Roman"/>
          <w:spacing w:val="-2"/>
          <w:sz w:val="24"/>
          <w:szCs w:val="24"/>
        </w:rPr>
      </w:pPr>
      <w:r w:rsidRPr="009A28A5">
        <w:rPr>
          <w:rFonts w:ascii="Times New Roman" w:hAnsi="Times New Roman" w:cs="Times New Roman"/>
          <w:spacing w:val="-2"/>
          <w:sz w:val="24"/>
          <w:szCs w:val="24"/>
        </w:rPr>
        <w:t>Farklı aktivitelere zaman ayırma temasının alt kategorilerine bakıldığında</w:t>
      </w:r>
      <w:r>
        <w:rPr>
          <w:rFonts w:ascii="Times New Roman" w:hAnsi="Times New Roman" w:cs="Times New Roman"/>
          <w:spacing w:val="-2"/>
          <w:sz w:val="24"/>
          <w:szCs w:val="24"/>
        </w:rPr>
        <w:t xml:space="preserve"> ise, </w:t>
      </w:r>
      <w:r w:rsidRPr="009A28A5">
        <w:rPr>
          <w:rFonts w:ascii="Times New Roman" w:eastAsia="Times New Roman" w:hAnsi="Times New Roman" w:cs="Times New Roman"/>
          <w:color w:val="000000"/>
          <w:sz w:val="24"/>
          <w:szCs w:val="24"/>
        </w:rPr>
        <w:t>boş zamanları değerlendirme şekli, okul dışında düzenli aktivite yapma durumu, sosyal aktivite-hobi, spor veya müzik ile ilgilenme durumu, geleneksel çocuk oyunlarının dijital bağımlı olma durumunu etkile</w:t>
      </w:r>
      <w:r>
        <w:rPr>
          <w:rFonts w:ascii="Times New Roman" w:eastAsia="Times New Roman" w:hAnsi="Times New Roman" w:cs="Times New Roman"/>
          <w:color w:val="000000"/>
          <w:sz w:val="24"/>
          <w:szCs w:val="24"/>
        </w:rPr>
        <w:t>d</w:t>
      </w:r>
      <w:r w:rsidRPr="009A28A5">
        <w:rPr>
          <w:rFonts w:ascii="Times New Roman" w:eastAsia="Times New Roman" w:hAnsi="Times New Roman" w:cs="Times New Roman"/>
          <w:color w:val="000000"/>
          <w:sz w:val="24"/>
          <w:szCs w:val="24"/>
        </w:rPr>
        <w:t>iği</w:t>
      </w:r>
      <w:r>
        <w:rPr>
          <w:rFonts w:ascii="Times New Roman" w:eastAsia="Times New Roman" w:hAnsi="Times New Roman" w:cs="Times New Roman"/>
          <w:color w:val="000000"/>
          <w:sz w:val="24"/>
          <w:szCs w:val="24"/>
        </w:rPr>
        <w:t xml:space="preserve"> i</w:t>
      </w:r>
      <w:r w:rsidRPr="009A28A5">
        <w:rPr>
          <w:rFonts w:ascii="Times New Roman" w:eastAsia="Times New Roman" w:hAnsi="Times New Roman" w:cs="Times New Roman"/>
          <w:color w:val="000000"/>
          <w:sz w:val="24"/>
          <w:szCs w:val="24"/>
        </w:rPr>
        <w:t xml:space="preserve">fade edilebilir. </w:t>
      </w:r>
      <w:r w:rsidRPr="009A28A5">
        <w:rPr>
          <w:rFonts w:ascii="Times New Roman" w:hAnsi="Times New Roman" w:cs="Times New Roman"/>
          <w:spacing w:val="-2"/>
          <w:sz w:val="24"/>
          <w:szCs w:val="24"/>
        </w:rPr>
        <w:t>Öğrencilerin boş zamanları değerlendirme şekli, sosyal ve sportif etkinliklere katılım göstermeleri gibi durum</w:t>
      </w:r>
      <w:r>
        <w:rPr>
          <w:rFonts w:ascii="Times New Roman" w:hAnsi="Times New Roman" w:cs="Times New Roman"/>
          <w:spacing w:val="-2"/>
          <w:sz w:val="24"/>
          <w:szCs w:val="24"/>
        </w:rPr>
        <w:t>ların dijital bağımlılık düzey</w:t>
      </w:r>
      <w:r w:rsidRPr="009A28A5">
        <w:rPr>
          <w:rFonts w:ascii="Times New Roman" w:hAnsi="Times New Roman" w:cs="Times New Roman"/>
          <w:spacing w:val="-2"/>
          <w:sz w:val="24"/>
          <w:szCs w:val="24"/>
        </w:rPr>
        <w:t>leri</w:t>
      </w:r>
      <w:r>
        <w:rPr>
          <w:rFonts w:ascii="Times New Roman" w:hAnsi="Times New Roman" w:cs="Times New Roman"/>
          <w:spacing w:val="-2"/>
          <w:sz w:val="24"/>
          <w:szCs w:val="24"/>
        </w:rPr>
        <w:t>ni</w:t>
      </w:r>
      <w:r w:rsidRPr="009A28A5">
        <w:rPr>
          <w:rFonts w:ascii="Times New Roman" w:hAnsi="Times New Roman" w:cs="Times New Roman"/>
          <w:spacing w:val="-2"/>
          <w:sz w:val="24"/>
          <w:szCs w:val="24"/>
        </w:rPr>
        <w:t xml:space="preserve"> etkileyen önemli unsurlar olduğu söylenebilir. Bu durumun dijital araçlarla kurulan ilişkinin süresi ile bağlantılı olduğu belirtilebilir. Çocukların hobi edinmeleri, akranlarıyla kaliteli vakit ge</w:t>
      </w:r>
      <w:r w:rsidR="00F90CEC">
        <w:rPr>
          <w:rFonts w:ascii="Times New Roman" w:hAnsi="Times New Roman" w:cs="Times New Roman"/>
          <w:spacing w:val="-2"/>
          <w:sz w:val="24"/>
          <w:szCs w:val="24"/>
        </w:rPr>
        <w:t>ç</w:t>
      </w:r>
      <w:r w:rsidRPr="009A28A5">
        <w:rPr>
          <w:rFonts w:ascii="Times New Roman" w:hAnsi="Times New Roman" w:cs="Times New Roman"/>
          <w:spacing w:val="-2"/>
          <w:sz w:val="24"/>
          <w:szCs w:val="24"/>
        </w:rPr>
        <w:t>irmeleri, iletişimlerini güçlendirecek sosyal ortaml</w:t>
      </w:r>
      <w:r w:rsidR="009100DD">
        <w:rPr>
          <w:rFonts w:ascii="Times New Roman" w:hAnsi="Times New Roman" w:cs="Times New Roman"/>
          <w:spacing w:val="-2"/>
          <w:sz w:val="24"/>
          <w:szCs w:val="24"/>
        </w:rPr>
        <w:t xml:space="preserve">ara girmeleri gibi koşullarının </w:t>
      </w:r>
      <w:r w:rsidRPr="009A28A5">
        <w:rPr>
          <w:rFonts w:ascii="Times New Roman" w:hAnsi="Times New Roman" w:cs="Times New Roman"/>
          <w:spacing w:val="-2"/>
          <w:sz w:val="24"/>
          <w:szCs w:val="24"/>
        </w:rPr>
        <w:t>bağımlılık risklerini düşürdüğü değerlendirilmekt</w:t>
      </w:r>
      <w:r w:rsidR="00A05472">
        <w:rPr>
          <w:rFonts w:ascii="Times New Roman" w:hAnsi="Times New Roman" w:cs="Times New Roman"/>
          <w:spacing w:val="-2"/>
          <w:sz w:val="24"/>
          <w:szCs w:val="24"/>
        </w:rPr>
        <w:t xml:space="preserve">edir. Güler dijital oyun oynama </w:t>
      </w:r>
      <w:r w:rsidRPr="009A28A5">
        <w:rPr>
          <w:rFonts w:ascii="Times New Roman" w:hAnsi="Times New Roman" w:cs="Times New Roman"/>
          <w:spacing w:val="-2"/>
          <w:sz w:val="24"/>
          <w:szCs w:val="24"/>
        </w:rPr>
        <w:t>motivasyonu ve fiziksel aktiviteye katılım motivasyonları arasındaki ilişkiyi incelediği çalışmasında</w:t>
      </w:r>
      <w:r>
        <w:rPr>
          <w:rFonts w:ascii="Times New Roman" w:hAnsi="Times New Roman" w:cs="Times New Roman"/>
          <w:spacing w:val="-2"/>
          <w:sz w:val="24"/>
          <w:szCs w:val="24"/>
        </w:rPr>
        <w:t>,</w:t>
      </w:r>
      <w:r w:rsidRPr="009A28A5">
        <w:rPr>
          <w:rFonts w:ascii="Times New Roman" w:hAnsi="Times New Roman" w:cs="Times New Roman"/>
          <w:spacing w:val="-2"/>
          <w:sz w:val="24"/>
          <w:szCs w:val="24"/>
        </w:rPr>
        <w:t xml:space="preserve"> öğrencilerin dijital </w:t>
      </w:r>
      <w:r w:rsidRPr="009A28A5">
        <w:rPr>
          <w:rFonts w:ascii="Times New Roman" w:hAnsi="Times New Roman" w:cs="Times New Roman"/>
          <w:spacing w:val="-2"/>
          <w:sz w:val="24"/>
          <w:szCs w:val="24"/>
        </w:rPr>
        <w:lastRenderedPageBreak/>
        <w:t>oyun motivasyonları ile fiziksel aktiviteye katılım motivasyonları arasında negatif ilişki o</w:t>
      </w:r>
      <w:r w:rsidR="00FE1748">
        <w:rPr>
          <w:rFonts w:ascii="Times New Roman" w:hAnsi="Times New Roman" w:cs="Times New Roman"/>
          <w:spacing w:val="-2"/>
          <w:sz w:val="24"/>
          <w:szCs w:val="24"/>
        </w:rPr>
        <w:t>lduğu</w:t>
      </w:r>
      <w:r w:rsidR="00A05472">
        <w:rPr>
          <w:rFonts w:ascii="Times New Roman" w:hAnsi="Times New Roman" w:cs="Times New Roman"/>
          <w:spacing w:val="-2"/>
          <w:sz w:val="24"/>
          <w:szCs w:val="24"/>
        </w:rPr>
        <w:t>nu</w:t>
      </w:r>
      <w:r w:rsidR="00FE1748">
        <w:rPr>
          <w:rFonts w:ascii="Times New Roman" w:hAnsi="Times New Roman" w:cs="Times New Roman"/>
          <w:spacing w:val="-2"/>
          <w:sz w:val="24"/>
          <w:szCs w:val="24"/>
        </w:rPr>
        <w:t xml:space="preserve"> belirtmektedir (70</w:t>
      </w:r>
      <w:r w:rsidRPr="009A28A5">
        <w:rPr>
          <w:rFonts w:ascii="Times New Roman" w:hAnsi="Times New Roman" w:cs="Times New Roman"/>
          <w:spacing w:val="-2"/>
          <w:sz w:val="24"/>
          <w:szCs w:val="24"/>
        </w:rPr>
        <w:t>).</w:t>
      </w:r>
    </w:p>
    <w:p w14:paraId="791C79A9" w14:textId="77777777" w:rsidR="009C269A" w:rsidRDefault="00E753DC"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Bu </w:t>
      </w:r>
      <w:r w:rsidR="009100DD">
        <w:rPr>
          <w:rFonts w:ascii="Times New Roman" w:hAnsi="Times New Roman" w:cs="Times New Roman"/>
          <w:spacing w:val="-2"/>
          <w:sz w:val="24"/>
          <w:szCs w:val="24"/>
        </w:rPr>
        <w:t xml:space="preserve">araştırmada kişisel </w:t>
      </w:r>
      <w:r w:rsidR="009C269A">
        <w:rPr>
          <w:rFonts w:ascii="Times New Roman" w:hAnsi="Times New Roman" w:cs="Times New Roman"/>
          <w:spacing w:val="-2"/>
          <w:sz w:val="24"/>
          <w:szCs w:val="24"/>
        </w:rPr>
        <w:t>faktörler temasının alt başlıklarına bakıldığında, interneti kullanmaya başlama yaşı, cinsiyet, beden algısı, duygular</w:t>
      </w:r>
      <w:r w:rsidR="00F90CEC">
        <w:rPr>
          <w:rFonts w:ascii="Times New Roman" w:hAnsi="Times New Roman" w:cs="Times New Roman"/>
          <w:spacing w:val="-2"/>
          <w:sz w:val="24"/>
          <w:szCs w:val="24"/>
        </w:rPr>
        <w:t xml:space="preserve">ını dışa vurma, öz bilinçlilik, </w:t>
      </w:r>
      <w:r w:rsidR="009C269A">
        <w:rPr>
          <w:rFonts w:ascii="Times New Roman" w:hAnsi="Times New Roman" w:cs="Times New Roman"/>
          <w:spacing w:val="-2"/>
          <w:sz w:val="24"/>
          <w:szCs w:val="24"/>
        </w:rPr>
        <w:t>sosyal beceri, tek başına vakit geçirmeden keyif alma durumu, telefon kullanmaya başlama yaşı/yılı, yaş unsuru, denetim odağı, kişilik özellikleri, kontrol hissi düzeyi, sorumluluk duygusu faktörlerinin bağımlılık olgusuyla ilişkili olduğu sonucuna varılmıştır.</w:t>
      </w:r>
    </w:p>
    <w:p w14:paraId="547450FD"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sidRPr="00FF5CD5">
        <w:rPr>
          <w:rFonts w:ascii="Times New Roman" w:hAnsi="Times New Roman" w:cs="Times New Roman"/>
          <w:spacing w:val="-2"/>
          <w:sz w:val="24"/>
          <w:szCs w:val="24"/>
        </w:rPr>
        <w:t xml:space="preserve">Dijital bağımlılık konusunda kişisel faktörlerden cinsiyet faktörünün önemli bir değişken olduğu görülmektedir. Dijital bağımlılık konusunda erkek çocuklarının kız çocuklarına göre riskli grupta olduğu ifade edilebilir. Kültürel ve toplumsal kodlar nedeniyle kız çocuklarına yüklenen sorumlulukların fazla olması, kendilerine daha fazla </w:t>
      </w:r>
      <w:r>
        <w:rPr>
          <w:rFonts w:ascii="Times New Roman" w:hAnsi="Times New Roman" w:cs="Times New Roman"/>
          <w:spacing w:val="-2"/>
          <w:sz w:val="24"/>
          <w:szCs w:val="24"/>
        </w:rPr>
        <w:t>ve belirli</w:t>
      </w:r>
      <w:r w:rsidRPr="00FF5CD5">
        <w:rPr>
          <w:rFonts w:ascii="Times New Roman" w:hAnsi="Times New Roman" w:cs="Times New Roman"/>
          <w:spacing w:val="-2"/>
          <w:sz w:val="24"/>
          <w:szCs w:val="24"/>
        </w:rPr>
        <w:t xml:space="preserve"> sınırların konulması, kendilerine zaman ayırma ve yalnız kalma durumlarının daha az olmasının</w:t>
      </w:r>
      <w:r>
        <w:rPr>
          <w:rFonts w:ascii="Times New Roman" w:hAnsi="Times New Roman" w:cs="Times New Roman"/>
          <w:spacing w:val="-2"/>
          <w:sz w:val="24"/>
          <w:szCs w:val="24"/>
        </w:rPr>
        <w:t>,</w:t>
      </w:r>
      <w:r w:rsidRPr="00FF5CD5">
        <w:rPr>
          <w:rFonts w:ascii="Times New Roman" w:hAnsi="Times New Roman" w:cs="Times New Roman"/>
          <w:spacing w:val="-2"/>
          <w:sz w:val="24"/>
          <w:szCs w:val="24"/>
        </w:rPr>
        <w:t xml:space="preserve"> kız çocuklarının </w:t>
      </w:r>
      <w:r w:rsidR="00A05472">
        <w:rPr>
          <w:rFonts w:ascii="Times New Roman" w:hAnsi="Times New Roman" w:cs="Times New Roman"/>
          <w:spacing w:val="-2"/>
          <w:sz w:val="24"/>
          <w:szCs w:val="24"/>
        </w:rPr>
        <w:t xml:space="preserve">dijital araçlarla daha az ilişki kurmalarına neden olarak </w:t>
      </w:r>
      <w:r w:rsidRPr="00FF5CD5">
        <w:rPr>
          <w:rFonts w:ascii="Times New Roman" w:hAnsi="Times New Roman" w:cs="Times New Roman"/>
          <w:spacing w:val="-2"/>
          <w:sz w:val="24"/>
          <w:szCs w:val="24"/>
        </w:rPr>
        <w:t xml:space="preserve">dijital bağımlılık düzeylerinin nispeten daha düşük </w:t>
      </w:r>
      <w:r>
        <w:rPr>
          <w:rFonts w:ascii="Times New Roman" w:hAnsi="Times New Roman" w:cs="Times New Roman"/>
          <w:spacing w:val="-2"/>
          <w:sz w:val="24"/>
          <w:szCs w:val="24"/>
        </w:rPr>
        <w:t>olmasına yol açtığı belirtilebilir. İlkin ve Korkmaz internet bağımlılığı ile ilgili yapmış oldukları çalışmada, cinsiyetin etkisinin dijital bağımlılık düzeylerinde anlamlı olarak farklılaştığını ve internet bağımlılığının erkek öğrencilerde daha yüksek düzeyde olduğunu belirtmi</w:t>
      </w:r>
      <w:r w:rsidR="00FE1748">
        <w:rPr>
          <w:rFonts w:ascii="Times New Roman" w:hAnsi="Times New Roman" w:cs="Times New Roman"/>
          <w:spacing w:val="-2"/>
          <w:sz w:val="24"/>
          <w:szCs w:val="24"/>
        </w:rPr>
        <w:t>şlerdir (71</w:t>
      </w:r>
      <w:r>
        <w:rPr>
          <w:rFonts w:ascii="Times New Roman" w:hAnsi="Times New Roman" w:cs="Times New Roman"/>
          <w:spacing w:val="-2"/>
          <w:sz w:val="24"/>
          <w:szCs w:val="24"/>
        </w:rPr>
        <w:t>).</w:t>
      </w:r>
    </w:p>
    <w:p w14:paraId="0D53D8D9" w14:textId="77777777" w:rsidR="009C269A" w:rsidRDefault="009C269A" w:rsidP="009C269A">
      <w:pPr>
        <w:spacing w:after="120" w:line="360" w:lineRule="auto"/>
        <w:ind w:firstLine="680"/>
        <w:jc w:val="both"/>
        <w:rPr>
          <w:rFonts w:ascii="Times New Roman" w:hAnsi="Times New Roman" w:cs="Times New Roman"/>
          <w:spacing w:val="-2"/>
          <w:sz w:val="24"/>
          <w:szCs w:val="24"/>
        </w:rPr>
      </w:pPr>
      <w:proofErr w:type="spellStart"/>
      <w:r>
        <w:rPr>
          <w:rFonts w:ascii="Times New Roman" w:hAnsi="Times New Roman" w:cs="Times New Roman"/>
          <w:spacing w:val="-2"/>
          <w:sz w:val="24"/>
          <w:szCs w:val="24"/>
        </w:rPr>
        <w:t>Hanımoğlu</w:t>
      </w:r>
      <w:proofErr w:type="spellEnd"/>
      <w:r>
        <w:rPr>
          <w:rFonts w:ascii="Times New Roman" w:hAnsi="Times New Roman" w:cs="Times New Roman"/>
          <w:spacing w:val="-2"/>
          <w:sz w:val="24"/>
          <w:szCs w:val="24"/>
        </w:rPr>
        <w:t xml:space="preserve"> yapmış olduğu çalışmasında, erkek öğrencilerin riskli grupta yer aldığını, sınıf düzeyi arttıkça öğrencilerin bağımlılıklarının yükseldiğini ve sosyal becerisi düşük öğrencilerin bağımlı olmaya y</w:t>
      </w:r>
      <w:r w:rsidR="00FE1748">
        <w:rPr>
          <w:rFonts w:ascii="Times New Roman" w:hAnsi="Times New Roman" w:cs="Times New Roman"/>
          <w:spacing w:val="-2"/>
          <w:sz w:val="24"/>
          <w:szCs w:val="24"/>
        </w:rPr>
        <w:t>atkın olduğunu ifade etmiştir(72</w:t>
      </w:r>
      <w:r>
        <w:rPr>
          <w:rFonts w:ascii="Times New Roman" w:hAnsi="Times New Roman" w:cs="Times New Roman"/>
          <w:spacing w:val="-2"/>
          <w:sz w:val="24"/>
          <w:szCs w:val="24"/>
        </w:rPr>
        <w:t>).</w:t>
      </w:r>
    </w:p>
    <w:p w14:paraId="64B2B5A0"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İnterneti ve telefonu kullanmaya başlama yaşı ve yılı çocuklarda dijital bağımlılığın ortaya çıkmasında etkili olabilmektedir. Çocuklar erken dönemlerde dijital araçlar ile karşılaştıklarında, bu araçlarla kurulan ilişki süresinin fazla olmasından dolayı dijital bağımlılıklarının artış gösterdiği ifade edilebilir.</w:t>
      </w:r>
    </w:p>
    <w:p w14:paraId="36EEAF31"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Dijital araçları kullanım amacı ve şekli teması da dijital bağımlılığın öncülleri arasındadır. Bu araçları </w:t>
      </w:r>
      <w:proofErr w:type="spellStart"/>
      <w:r>
        <w:rPr>
          <w:rFonts w:ascii="Times New Roman" w:hAnsi="Times New Roman" w:cs="Times New Roman"/>
          <w:spacing w:val="-2"/>
          <w:sz w:val="24"/>
          <w:szCs w:val="24"/>
        </w:rPr>
        <w:t>kulanmanın</w:t>
      </w:r>
      <w:proofErr w:type="spellEnd"/>
      <w:r>
        <w:rPr>
          <w:rFonts w:ascii="Times New Roman" w:hAnsi="Times New Roman" w:cs="Times New Roman"/>
          <w:spacing w:val="-2"/>
          <w:sz w:val="24"/>
          <w:szCs w:val="24"/>
        </w:rPr>
        <w:t xml:space="preserve"> alt temalarının ise; kullanım amacı, kullanım sıklığı ve kullanım süresi şeklinde ayrıldığı anlaşılmaktadır. Çocukların</w:t>
      </w:r>
      <w:r w:rsidRPr="002279FD">
        <w:rPr>
          <w:rFonts w:ascii="Times New Roman" w:hAnsi="Times New Roman" w:cs="Times New Roman"/>
          <w:spacing w:val="-2"/>
          <w:sz w:val="24"/>
          <w:szCs w:val="24"/>
        </w:rPr>
        <w:t xml:space="preserve"> dijital araçları kull</w:t>
      </w:r>
      <w:r>
        <w:rPr>
          <w:rFonts w:ascii="Times New Roman" w:hAnsi="Times New Roman" w:cs="Times New Roman"/>
          <w:spacing w:val="-2"/>
          <w:sz w:val="24"/>
          <w:szCs w:val="24"/>
        </w:rPr>
        <w:t>anım amaçlarının oyun, eğlence olmasının ve bu araçları kullanım süreler</w:t>
      </w:r>
      <w:r w:rsidRPr="002279FD">
        <w:rPr>
          <w:rFonts w:ascii="Times New Roman" w:hAnsi="Times New Roman" w:cs="Times New Roman"/>
          <w:spacing w:val="-2"/>
          <w:sz w:val="24"/>
          <w:szCs w:val="24"/>
        </w:rPr>
        <w:t>i</w:t>
      </w:r>
      <w:r>
        <w:rPr>
          <w:rFonts w:ascii="Times New Roman" w:hAnsi="Times New Roman" w:cs="Times New Roman"/>
          <w:spacing w:val="-2"/>
          <w:sz w:val="24"/>
          <w:szCs w:val="24"/>
        </w:rPr>
        <w:t xml:space="preserve">nin dijital bağımlılıklarını etkileyen öncüller olduğu söylenebilir. Aksoy ve </w:t>
      </w:r>
      <w:proofErr w:type="spellStart"/>
      <w:r>
        <w:rPr>
          <w:rFonts w:ascii="Times New Roman" w:hAnsi="Times New Roman" w:cs="Times New Roman"/>
          <w:spacing w:val="-2"/>
          <w:sz w:val="24"/>
          <w:szCs w:val="24"/>
        </w:rPr>
        <w:t>Ünübol</w:t>
      </w:r>
      <w:proofErr w:type="spellEnd"/>
      <w:r>
        <w:rPr>
          <w:rFonts w:ascii="Times New Roman" w:hAnsi="Times New Roman" w:cs="Times New Roman"/>
          <w:spacing w:val="-2"/>
          <w:sz w:val="24"/>
          <w:szCs w:val="24"/>
        </w:rPr>
        <w:t xml:space="preserve"> yapmış oldukları çalışmada, öğrencilerin interneti kullanım amaçlarının değiştiğini, bağımlılık </w:t>
      </w:r>
      <w:r>
        <w:rPr>
          <w:rFonts w:ascii="Times New Roman" w:hAnsi="Times New Roman" w:cs="Times New Roman"/>
          <w:spacing w:val="-2"/>
          <w:sz w:val="24"/>
          <w:szCs w:val="24"/>
        </w:rPr>
        <w:lastRenderedPageBreak/>
        <w:t xml:space="preserve">açısından en yüksek risk faktörünün eğlence amaçlı dijital araç kullanan çocuklarda </w:t>
      </w:r>
      <w:r w:rsidR="00FE1748">
        <w:rPr>
          <w:rFonts w:ascii="Times New Roman" w:hAnsi="Times New Roman" w:cs="Times New Roman"/>
          <w:spacing w:val="-2"/>
          <w:sz w:val="24"/>
          <w:szCs w:val="24"/>
        </w:rPr>
        <w:t>olduğu sonucuna varmışlardır (73</w:t>
      </w:r>
      <w:r>
        <w:rPr>
          <w:rFonts w:ascii="Times New Roman" w:hAnsi="Times New Roman" w:cs="Times New Roman"/>
          <w:spacing w:val="-2"/>
          <w:sz w:val="24"/>
          <w:szCs w:val="24"/>
        </w:rPr>
        <w:t>).</w:t>
      </w:r>
    </w:p>
    <w:p w14:paraId="7DC3AC23"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sidRPr="002279FD">
        <w:rPr>
          <w:rFonts w:ascii="Times New Roman" w:hAnsi="Times New Roman" w:cs="Times New Roman"/>
          <w:spacing w:val="-2"/>
          <w:sz w:val="24"/>
          <w:szCs w:val="24"/>
        </w:rPr>
        <w:t xml:space="preserve">Okul ile ilgili </w:t>
      </w:r>
      <w:r>
        <w:rPr>
          <w:rFonts w:ascii="Times New Roman" w:hAnsi="Times New Roman" w:cs="Times New Roman"/>
          <w:spacing w:val="-2"/>
          <w:sz w:val="24"/>
          <w:szCs w:val="24"/>
        </w:rPr>
        <w:t xml:space="preserve">çeşitli faktörlerin de </w:t>
      </w:r>
      <w:r w:rsidRPr="002279FD">
        <w:rPr>
          <w:rFonts w:ascii="Times New Roman" w:hAnsi="Times New Roman" w:cs="Times New Roman"/>
          <w:spacing w:val="-2"/>
          <w:sz w:val="24"/>
          <w:szCs w:val="24"/>
        </w:rPr>
        <w:t>dijital bağımlılığın öncülleri olduğu ifade edilebilir.</w:t>
      </w:r>
      <w:r>
        <w:rPr>
          <w:rFonts w:ascii="Times New Roman" w:hAnsi="Times New Roman" w:cs="Times New Roman"/>
          <w:spacing w:val="-2"/>
          <w:sz w:val="24"/>
          <w:szCs w:val="24"/>
        </w:rPr>
        <w:t xml:space="preserve"> Bu faktörler; okul kademesi, okul türü, sınıf düzeyi, sınıf tekrarı durumu, okul iklimi, okul yeterliliği, okula bağlanma, öğretmen akademik katılımı ve disiplin cezası al</w:t>
      </w:r>
      <w:r w:rsidR="00E753DC">
        <w:rPr>
          <w:rFonts w:ascii="Times New Roman" w:hAnsi="Times New Roman" w:cs="Times New Roman"/>
          <w:spacing w:val="-2"/>
          <w:sz w:val="24"/>
          <w:szCs w:val="24"/>
        </w:rPr>
        <w:t xml:space="preserve">ma durumlarıdır. Yapılan birçok </w:t>
      </w:r>
      <w:r>
        <w:rPr>
          <w:rFonts w:ascii="Times New Roman" w:hAnsi="Times New Roman" w:cs="Times New Roman"/>
          <w:spacing w:val="-2"/>
          <w:sz w:val="24"/>
          <w:szCs w:val="24"/>
        </w:rPr>
        <w:t xml:space="preserve">araştırmada </w:t>
      </w:r>
      <w:r w:rsidRPr="002279FD">
        <w:rPr>
          <w:rFonts w:ascii="Times New Roman" w:hAnsi="Times New Roman" w:cs="Times New Roman"/>
          <w:spacing w:val="-2"/>
          <w:sz w:val="24"/>
          <w:szCs w:val="24"/>
        </w:rPr>
        <w:t xml:space="preserve">sınıf düzeyi ve okul </w:t>
      </w:r>
      <w:r>
        <w:rPr>
          <w:rFonts w:ascii="Times New Roman" w:hAnsi="Times New Roman" w:cs="Times New Roman"/>
          <w:spacing w:val="-2"/>
          <w:sz w:val="24"/>
          <w:szCs w:val="24"/>
        </w:rPr>
        <w:t>türü alt faktörün</w:t>
      </w:r>
      <w:r w:rsidRPr="002279FD">
        <w:rPr>
          <w:rFonts w:ascii="Times New Roman" w:hAnsi="Times New Roman" w:cs="Times New Roman"/>
          <w:spacing w:val="-2"/>
          <w:sz w:val="24"/>
          <w:szCs w:val="24"/>
        </w:rPr>
        <w:t xml:space="preserve">e </w:t>
      </w:r>
      <w:proofErr w:type="spellStart"/>
      <w:r w:rsidRPr="002279FD">
        <w:rPr>
          <w:rFonts w:ascii="Times New Roman" w:hAnsi="Times New Roman" w:cs="Times New Roman"/>
          <w:spacing w:val="-2"/>
          <w:sz w:val="24"/>
          <w:szCs w:val="24"/>
        </w:rPr>
        <w:t>yoğunlaş</w:t>
      </w:r>
      <w:r>
        <w:rPr>
          <w:rFonts w:ascii="Times New Roman" w:hAnsi="Times New Roman" w:cs="Times New Roman"/>
          <w:spacing w:val="-2"/>
          <w:sz w:val="24"/>
          <w:szCs w:val="24"/>
        </w:rPr>
        <w:t>ıl</w:t>
      </w:r>
      <w:r w:rsidRPr="002279FD">
        <w:rPr>
          <w:rFonts w:ascii="Times New Roman" w:hAnsi="Times New Roman" w:cs="Times New Roman"/>
          <w:spacing w:val="-2"/>
          <w:sz w:val="24"/>
          <w:szCs w:val="24"/>
        </w:rPr>
        <w:t>mıştır</w:t>
      </w:r>
      <w:proofErr w:type="spellEnd"/>
      <w:r w:rsidRPr="002279FD">
        <w:rPr>
          <w:rFonts w:ascii="Times New Roman" w:hAnsi="Times New Roman" w:cs="Times New Roman"/>
          <w:spacing w:val="-2"/>
          <w:sz w:val="24"/>
          <w:szCs w:val="24"/>
        </w:rPr>
        <w:t>.</w:t>
      </w:r>
      <w:r>
        <w:rPr>
          <w:rFonts w:ascii="Times New Roman" w:hAnsi="Times New Roman" w:cs="Times New Roman"/>
          <w:spacing w:val="-2"/>
          <w:sz w:val="24"/>
          <w:szCs w:val="24"/>
        </w:rPr>
        <w:t xml:space="preserve"> Yapılan çalışmalarda, Meslek L</w:t>
      </w:r>
      <w:r w:rsidRPr="002279FD">
        <w:rPr>
          <w:rFonts w:ascii="Times New Roman" w:hAnsi="Times New Roman" w:cs="Times New Roman"/>
          <w:spacing w:val="-2"/>
          <w:sz w:val="24"/>
          <w:szCs w:val="24"/>
        </w:rPr>
        <w:t>isesi öğrencilerinin dijital bağımlılığı</w:t>
      </w:r>
      <w:r>
        <w:rPr>
          <w:rFonts w:ascii="Times New Roman" w:hAnsi="Times New Roman" w:cs="Times New Roman"/>
          <w:spacing w:val="-2"/>
          <w:sz w:val="24"/>
          <w:szCs w:val="24"/>
        </w:rPr>
        <w:t xml:space="preserve">nın </w:t>
      </w:r>
      <w:r w:rsidRPr="002279FD">
        <w:rPr>
          <w:rFonts w:ascii="Times New Roman" w:hAnsi="Times New Roman" w:cs="Times New Roman"/>
          <w:spacing w:val="-2"/>
          <w:sz w:val="24"/>
          <w:szCs w:val="24"/>
        </w:rPr>
        <w:t>diğer okul</w:t>
      </w:r>
      <w:r>
        <w:rPr>
          <w:rFonts w:ascii="Times New Roman" w:hAnsi="Times New Roman" w:cs="Times New Roman"/>
          <w:spacing w:val="-2"/>
          <w:sz w:val="24"/>
          <w:szCs w:val="24"/>
        </w:rPr>
        <w:t xml:space="preserve"> türlerine göre yüksek çıktığı görülmüştür. </w:t>
      </w:r>
      <w:r w:rsidRPr="002279FD">
        <w:rPr>
          <w:rFonts w:ascii="Times New Roman" w:hAnsi="Times New Roman" w:cs="Times New Roman"/>
          <w:spacing w:val="-2"/>
          <w:sz w:val="24"/>
          <w:szCs w:val="24"/>
        </w:rPr>
        <w:t>Ayrıca</w:t>
      </w:r>
      <w:r>
        <w:rPr>
          <w:rFonts w:ascii="Times New Roman" w:hAnsi="Times New Roman" w:cs="Times New Roman"/>
          <w:spacing w:val="-2"/>
          <w:sz w:val="24"/>
          <w:szCs w:val="24"/>
        </w:rPr>
        <w:t>, sınıf düzeyinin artmasının bağımlılığın artışıyla ilişkisi de ortaya konulmuştur.</w:t>
      </w:r>
    </w:p>
    <w:p w14:paraId="56AFA38A"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sidRPr="00FF5CD5">
        <w:rPr>
          <w:rFonts w:ascii="Times New Roman" w:hAnsi="Times New Roman" w:cs="Times New Roman"/>
          <w:spacing w:val="-2"/>
          <w:sz w:val="24"/>
          <w:szCs w:val="24"/>
        </w:rPr>
        <w:t>Kullanılan sosyal ağ temasının</w:t>
      </w:r>
      <w:r>
        <w:rPr>
          <w:rFonts w:ascii="Times New Roman" w:hAnsi="Times New Roman" w:cs="Times New Roman"/>
          <w:spacing w:val="-2"/>
          <w:sz w:val="24"/>
          <w:szCs w:val="24"/>
        </w:rPr>
        <w:t>;</w:t>
      </w:r>
      <w:r w:rsidRPr="00FF5CD5">
        <w:rPr>
          <w:rFonts w:ascii="Times New Roman" w:hAnsi="Times New Roman" w:cs="Times New Roman"/>
          <w:spacing w:val="-2"/>
          <w:sz w:val="24"/>
          <w:szCs w:val="24"/>
        </w:rPr>
        <w:t xml:space="preserve"> kullanılan sosyal ağ, sosyal ağlarda takip edilen kişi sayısı, sosyal medya hesap sayısı, sosyal medya kulanım durumu ve sosyal medya kullan</w:t>
      </w:r>
      <w:r>
        <w:rPr>
          <w:rFonts w:ascii="Times New Roman" w:hAnsi="Times New Roman" w:cs="Times New Roman"/>
          <w:spacing w:val="-2"/>
          <w:sz w:val="24"/>
          <w:szCs w:val="24"/>
        </w:rPr>
        <w:t>maya başlama yılı alt faktörlerinin</w:t>
      </w:r>
      <w:r w:rsidRPr="00FF5CD5">
        <w:rPr>
          <w:rFonts w:ascii="Times New Roman" w:hAnsi="Times New Roman" w:cs="Times New Roman"/>
          <w:spacing w:val="-2"/>
          <w:sz w:val="24"/>
          <w:szCs w:val="24"/>
        </w:rPr>
        <w:t xml:space="preserve"> de dijital bağımlılığın önc</w:t>
      </w:r>
      <w:r>
        <w:rPr>
          <w:rFonts w:ascii="Times New Roman" w:hAnsi="Times New Roman" w:cs="Times New Roman"/>
          <w:spacing w:val="-2"/>
          <w:sz w:val="24"/>
          <w:szCs w:val="24"/>
        </w:rPr>
        <w:t>üllerini oluşturduğu belirtilebilir</w:t>
      </w:r>
      <w:r w:rsidRPr="00FF5CD5">
        <w:rPr>
          <w:rFonts w:ascii="Times New Roman" w:hAnsi="Times New Roman" w:cs="Times New Roman"/>
          <w:spacing w:val="-2"/>
          <w:sz w:val="24"/>
          <w:szCs w:val="24"/>
        </w:rPr>
        <w:t>. Öğrencilerin kullandıkları sosyal medya hesap sayısı, sosyal ağları kullanmaya başlama yaşı, takip ettikleri kişi sayısı ve sosyal ağları kullanmaya başlama yaşı bağımlılıklarında etkili unsurlar olarak görülmüştür. Sosyal ağlarda</w:t>
      </w:r>
      <w:r w:rsidR="00A05472">
        <w:rPr>
          <w:rFonts w:ascii="Times New Roman" w:hAnsi="Times New Roman" w:cs="Times New Roman"/>
          <w:spacing w:val="-2"/>
          <w:sz w:val="24"/>
          <w:szCs w:val="24"/>
        </w:rPr>
        <w:t xml:space="preserve"> </w:t>
      </w:r>
      <w:r w:rsidRPr="00FF5CD5">
        <w:rPr>
          <w:rFonts w:ascii="Times New Roman" w:hAnsi="Times New Roman" w:cs="Times New Roman"/>
          <w:spacing w:val="-2"/>
          <w:sz w:val="24"/>
          <w:szCs w:val="24"/>
        </w:rPr>
        <w:t xml:space="preserve">takip edilme ve takip etme uygulamalarının öğrencilerde merak ve </w:t>
      </w:r>
      <w:proofErr w:type="spellStart"/>
      <w:r w:rsidRPr="00FF5CD5">
        <w:rPr>
          <w:rFonts w:ascii="Times New Roman" w:hAnsi="Times New Roman" w:cs="Times New Roman"/>
          <w:spacing w:val="-2"/>
          <w:sz w:val="24"/>
          <w:szCs w:val="24"/>
        </w:rPr>
        <w:t>heyacan</w:t>
      </w:r>
      <w:proofErr w:type="spellEnd"/>
      <w:r w:rsidRPr="00FF5CD5">
        <w:rPr>
          <w:rFonts w:ascii="Times New Roman" w:hAnsi="Times New Roman" w:cs="Times New Roman"/>
          <w:spacing w:val="-2"/>
          <w:sz w:val="24"/>
          <w:szCs w:val="24"/>
        </w:rPr>
        <w:t xml:space="preserve"> uyandırarak dijital araçları kullanım sürelerinin artması</w:t>
      </w:r>
      <w:r>
        <w:rPr>
          <w:rFonts w:ascii="Times New Roman" w:hAnsi="Times New Roman" w:cs="Times New Roman"/>
          <w:spacing w:val="-2"/>
          <w:sz w:val="24"/>
          <w:szCs w:val="24"/>
        </w:rPr>
        <w:t>na yol açması</w:t>
      </w:r>
      <w:r w:rsidRPr="00FF5CD5">
        <w:rPr>
          <w:rFonts w:ascii="Times New Roman" w:hAnsi="Times New Roman" w:cs="Times New Roman"/>
          <w:spacing w:val="-2"/>
          <w:sz w:val="24"/>
          <w:szCs w:val="24"/>
        </w:rPr>
        <w:t xml:space="preserve"> yönlerinden risk teşkil ettiği belirtilmektedir.</w:t>
      </w:r>
    </w:p>
    <w:p w14:paraId="2B21C378" w14:textId="77777777" w:rsidR="009C269A" w:rsidRPr="00FF5CD5" w:rsidRDefault="009C269A" w:rsidP="009C269A">
      <w:pPr>
        <w:spacing w:after="120" w:line="360" w:lineRule="auto"/>
        <w:ind w:firstLine="680"/>
        <w:jc w:val="both"/>
        <w:rPr>
          <w:rFonts w:ascii="Times New Roman" w:hAnsi="Times New Roman" w:cs="Times New Roman"/>
          <w:spacing w:val="-2"/>
          <w:sz w:val="24"/>
          <w:szCs w:val="24"/>
        </w:rPr>
      </w:pPr>
      <w:proofErr w:type="spellStart"/>
      <w:r>
        <w:rPr>
          <w:rFonts w:ascii="Times New Roman" w:hAnsi="Times New Roman" w:cs="Times New Roman"/>
          <w:spacing w:val="-2"/>
          <w:sz w:val="24"/>
          <w:szCs w:val="24"/>
        </w:rPr>
        <w:t>Doğrusever</w:t>
      </w:r>
      <w:proofErr w:type="spellEnd"/>
      <w:r>
        <w:rPr>
          <w:rFonts w:ascii="Times New Roman" w:hAnsi="Times New Roman" w:cs="Times New Roman"/>
          <w:spacing w:val="-2"/>
          <w:sz w:val="24"/>
          <w:szCs w:val="24"/>
        </w:rPr>
        <w:t xml:space="preserve"> ergenler ile yapmış olduğu çalışmasında, erg</w:t>
      </w:r>
      <w:r w:rsidR="00E753DC">
        <w:rPr>
          <w:rFonts w:ascii="Times New Roman" w:hAnsi="Times New Roman" w:cs="Times New Roman"/>
          <w:spacing w:val="-2"/>
          <w:sz w:val="24"/>
          <w:szCs w:val="24"/>
        </w:rPr>
        <w:t>e</w:t>
      </w:r>
      <w:r>
        <w:rPr>
          <w:rFonts w:ascii="Times New Roman" w:hAnsi="Times New Roman" w:cs="Times New Roman"/>
          <w:spacing w:val="-2"/>
          <w:sz w:val="24"/>
          <w:szCs w:val="24"/>
        </w:rPr>
        <w:t xml:space="preserve">nlerde sosyal medya bağımlılık seviyelerinin; sosyal medyayı kullanım süreleri, kullandıkları sosyal medya hesap sayısı ve sosyal medyayı kullanım amaçlarına göre anlamlı yönde </w:t>
      </w:r>
      <w:r w:rsidR="00FE1748">
        <w:rPr>
          <w:rFonts w:ascii="Times New Roman" w:hAnsi="Times New Roman" w:cs="Times New Roman"/>
          <w:spacing w:val="-2"/>
          <w:sz w:val="24"/>
          <w:szCs w:val="24"/>
        </w:rPr>
        <w:t>farklılaştığını belirtmiştir (74</w:t>
      </w:r>
      <w:r>
        <w:rPr>
          <w:rFonts w:ascii="Times New Roman" w:hAnsi="Times New Roman" w:cs="Times New Roman"/>
          <w:spacing w:val="-2"/>
          <w:sz w:val="24"/>
          <w:szCs w:val="24"/>
        </w:rPr>
        <w:t>).</w:t>
      </w:r>
    </w:p>
    <w:p w14:paraId="4954A05E"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Araştırmanın üçüncü alt problemi; çocuklarda dijital bağımlılığın a</w:t>
      </w:r>
      <w:r w:rsidR="00A05472">
        <w:rPr>
          <w:rFonts w:ascii="Times New Roman" w:hAnsi="Times New Roman" w:cs="Times New Roman"/>
          <w:spacing w:val="-2"/>
          <w:sz w:val="24"/>
          <w:szCs w:val="24"/>
        </w:rPr>
        <w:t>rdılları nelerdir? ş</w:t>
      </w:r>
      <w:r w:rsidR="00FE1748">
        <w:rPr>
          <w:rFonts w:ascii="Times New Roman" w:hAnsi="Times New Roman" w:cs="Times New Roman"/>
          <w:spacing w:val="-2"/>
          <w:sz w:val="24"/>
          <w:szCs w:val="24"/>
        </w:rPr>
        <w:t>eklinde belirlenmişti</w:t>
      </w:r>
      <w:r w:rsidR="00A05472">
        <w:rPr>
          <w:rFonts w:ascii="Times New Roman" w:hAnsi="Times New Roman" w:cs="Times New Roman"/>
          <w:spacing w:val="-2"/>
          <w:sz w:val="24"/>
          <w:szCs w:val="24"/>
        </w:rPr>
        <w:t>r</w:t>
      </w:r>
      <w:r w:rsidR="00FE1748">
        <w:rPr>
          <w:rFonts w:ascii="Times New Roman" w:hAnsi="Times New Roman" w:cs="Times New Roman"/>
          <w:spacing w:val="-2"/>
          <w:sz w:val="24"/>
          <w:szCs w:val="24"/>
        </w:rPr>
        <w:t>.</w:t>
      </w:r>
    </w:p>
    <w:p w14:paraId="4E9924D1" w14:textId="77777777" w:rsidR="009C269A" w:rsidRDefault="009C269A" w:rsidP="009C269A">
      <w:pPr>
        <w:spacing w:after="120" w:line="360" w:lineRule="auto"/>
        <w:ind w:firstLine="680"/>
        <w:jc w:val="both"/>
        <w:rPr>
          <w:rFonts w:ascii="Times New Roman" w:hAnsi="Times New Roman" w:cs="Times New Roman"/>
          <w:spacing w:val="-2"/>
          <w:sz w:val="24"/>
          <w:szCs w:val="24"/>
        </w:rPr>
      </w:pPr>
      <w:r>
        <w:rPr>
          <w:rFonts w:ascii="Times New Roman" w:hAnsi="Times New Roman" w:cs="Times New Roman"/>
          <w:spacing w:val="-2"/>
          <w:sz w:val="24"/>
          <w:szCs w:val="24"/>
        </w:rPr>
        <w:t>Dijital bağımlılığın ardıllarına bakıldığında, öncelikli olarak çevre ve aile ile ilişki faktörünün dijital bağımlılıkta etkili olduğu görülmektedir. Dijital bağımlılığı etkileyen çevre ve aile ile ilişkiler faktörü kendi içerisinde de bir takım kategorilere ayrılmaktadır. Bunlar; aile dinamikleri, aile işlevselliği, aile uyumu, aile ve arkadaş ilişkisi, aile yaşam doyumu, akran ilişkileri, akran zorbalığı, anne baba tutumu, arkadaşlık ilişkileri ve öz denetim, bireysel ve sosyal sorumluluk davranışı, iletişim ve sosyal beceri, sosyal dışlanma ve sosyal fobi değişkenleridir.</w:t>
      </w:r>
    </w:p>
    <w:p w14:paraId="64264AA1" w14:textId="77777777" w:rsidR="009C269A" w:rsidRDefault="009C269A" w:rsidP="009C269A">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Yukarıda belirtilen kategorilerin, özellikle ebeveyn tutumlarının dijital bağımlılık düzeyiyle ilişkisini ortaya koyan </w:t>
      </w:r>
      <w:r w:rsidRPr="00911B1E">
        <w:rPr>
          <w:rFonts w:ascii="Times New Roman" w:hAnsi="Times New Roman" w:cs="Times New Roman"/>
          <w:sz w:val="24"/>
          <w:szCs w:val="24"/>
        </w:rPr>
        <w:t xml:space="preserve">araştırmalar </w:t>
      </w:r>
      <w:r>
        <w:rPr>
          <w:rFonts w:ascii="Times New Roman" w:hAnsi="Times New Roman" w:cs="Times New Roman"/>
          <w:sz w:val="24"/>
          <w:szCs w:val="24"/>
        </w:rPr>
        <w:t>yapılmıştır</w:t>
      </w:r>
      <w:r w:rsidRPr="00911B1E">
        <w:rPr>
          <w:rFonts w:ascii="Times New Roman" w:hAnsi="Times New Roman" w:cs="Times New Roman"/>
          <w:sz w:val="24"/>
          <w:szCs w:val="24"/>
        </w:rPr>
        <w:t>.</w:t>
      </w:r>
      <w:r>
        <w:rPr>
          <w:rFonts w:ascii="Times New Roman" w:hAnsi="Times New Roman" w:cs="Times New Roman"/>
          <w:sz w:val="24"/>
          <w:szCs w:val="24"/>
        </w:rPr>
        <w:t xml:space="preserve"> Bunun yanı sıra, </w:t>
      </w:r>
      <w:r>
        <w:rPr>
          <w:rFonts w:ascii="Times New Roman" w:hAnsi="Times New Roman" w:cs="Times New Roman"/>
          <w:sz w:val="24"/>
          <w:szCs w:val="24"/>
        </w:rPr>
        <w:lastRenderedPageBreak/>
        <w:t xml:space="preserve">yapılan araştırmalarda akran ilişkilerinin </w:t>
      </w:r>
      <w:r w:rsidRPr="00911B1E">
        <w:rPr>
          <w:rFonts w:ascii="Times New Roman" w:hAnsi="Times New Roman" w:cs="Times New Roman"/>
          <w:sz w:val="24"/>
          <w:szCs w:val="24"/>
        </w:rPr>
        <w:t xml:space="preserve">dijital bağımlılığın </w:t>
      </w:r>
      <w:r>
        <w:rPr>
          <w:rFonts w:ascii="Times New Roman" w:hAnsi="Times New Roman" w:cs="Times New Roman"/>
          <w:sz w:val="24"/>
          <w:szCs w:val="24"/>
        </w:rPr>
        <w:t xml:space="preserve">bir ardılı olduğu yönünde </w:t>
      </w:r>
      <w:r w:rsidRPr="00911B1E">
        <w:rPr>
          <w:rFonts w:ascii="Times New Roman" w:hAnsi="Times New Roman" w:cs="Times New Roman"/>
          <w:sz w:val="24"/>
          <w:szCs w:val="24"/>
        </w:rPr>
        <w:t>anlamlı</w:t>
      </w:r>
      <w:r>
        <w:rPr>
          <w:rFonts w:ascii="Times New Roman" w:hAnsi="Times New Roman" w:cs="Times New Roman"/>
          <w:sz w:val="24"/>
          <w:szCs w:val="24"/>
        </w:rPr>
        <w:t xml:space="preserve"> sonuçlar</w:t>
      </w:r>
      <w:r w:rsidRPr="00911B1E">
        <w:rPr>
          <w:rFonts w:ascii="Times New Roman" w:hAnsi="Times New Roman" w:cs="Times New Roman"/>
          <w:sz w:val="24"/>
          <w:szCs w:val="24"/>
        </w:rPr>
        <w:t xml:space="preserve"> bulunmuştur.</w:t>
      </w:r>
      <w:r>
        <w:rPr>
          <w:rFonts w:ascii="Times New Roman" w:hAnsi="Times New Roman" w:cs="Times New Roman"/>
          <w:sz w:val="24"/>
          <w:szCs w:val="24"/>
        </w:rPr>
        <w:t xml:space="preserve"> İletişim ve sosyal beceri düzeyinin dijital bağımlılık açısından etkili bir faktör olduğu; çevre ile iletişimi yapıcı ve sosyal beceri düzeyi yüksek olan öğrencilerin dijital bağımlılıklarının düşük olduğu belirtilmektedir. Çeliker ve </w:t>
      </w:r>
      <w:proofErr w:type="spellStart"/>
      <w:r>
        <w:rPr>
          <w:rFonts w:ascii="Times New Roman" w:hAnsi="Times New Roman" w:cs="Times New Roman"/>
          <w:sz w:val="24"/>
          <w:szCs w:val="24"/>
        </w:rPr>
        <w:t>Aşiroğlu</w:t>
      </w:r>
      <w:proofErr w:type="spellEnd"/>
      <w:r>
        <w:rPr>
          <w:rFonts w:ascii="Times New Roman" w:hAnsi="Times New Roman" w:cs="Times New Roman"/>
          <w:sz w:val="24"/>
          <w:szCs w:val="24"/>
        </w:rPr>
        <w:t xml:space="preserve"> yapmış oldukları çalışmalarında, internet bağımlılığı ile sosyal beceri düzeyi arasında negatif yönlü </w:t>
      </w:r>
      <w:r w:rsidR="005B72B3">
        <w:rPr>
          <w:rFonts w:ascii="Times New Roman" w:hAnsi="Times New Roman" w:cs="Times New Roman"/>
          <w:sz w:val="24"/>
          <w:szCs w:val="24"/>
        </w:rPr>
        <w:t xml:space="preserve">bir </w:t>
      </w:r>
      <w:r>
        <w:rPr>
          <w:rFonts w:ascii="Times New Roman" w:hAnsi="Times New Roman" w:cs="Times New Roman"/>
          <w:sz w:val="24"/>
          <w:szCs w:val="24"/>
        </w:rPr>
        <w:t>ilişki olduğunu, internet bağımlılık düzeyi arttıkça çocuklarda sosyal beceri geliştirme düzeyinin</w:t>
      </w:r>
      <w:r w:rsidR="00FE1748">
        <w:rPr>
          <w:rFonts w:ascii="Times New Roman" w:hAnsi="Times New Roman" w:cs="Times New Roman"/>
          <w:sz w:val="24"/>
          <w:szCs w:val="24"/>
        </w:rPr>
        <w:t xml:space="preserve"> azaldığını ifade etmişlerdir(75</w:t>
      </w:r>
      <w:r>
        <w:rPr>
          <w:rFonts w:ascii="Times New Roman" w:hAnsi="Times New Roman" w:cs="Times New Roman"/>
          <w:sz w:val="24"/>
          <w:szCs w:val="24"/>
        </w:rPr>
        <w:t>). Bu çalışmada da sosyal iletişim ve dijital bağımlılık ilişkisi açısından paralel sonuçlar elde edilmiştir.</w:t>
      </w:r>
    </w:p>
    <w:p w14:paraId="2C09E120" w14:textId="77777777" w:rsidR="009C269A" w:rsidRDefault="009C269A" w:rsidP="009C269A">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Dijital araç ve ağlara erişim sıklığı temasının; oyun oynama süresi, sosyal medya kontrol etme sıklığı, şarj cihazı taşıma durumu, telefonu kontrol sıklığı, uyanır uyanmaz akıllı telefon kontrol durumu ve oyun için aylık harcama miktarı alt kategorileri bulunmaktadır. Belirtilen faktörlerden oyun oynama süresinin dijital bağımlılıkta temel bir ardıl olduğu söylenebilir.</w:t>
      </w:r>
    </w:p>
    <w:p w14:paraId="120E4BEA" w14:textId="77777777" w:rsidR="009C269A" w:rsidRPr="00FF5CD5" w:rsidRDefault="009C269A" w:rsidP="009C269A">
      <w:pPr>
        <w:spacing w:after="120" w:line="360" w:lineRule="auto"/>
        <w:ind w:firstLine="680"/>
        <w:jc w:val="both"/>
        <w:rPr>
          <w:rFonts w:ascii="Times New Roman" w:eastAsia="Times New Roman" w:hAnsi="Times New Roman" w:cs="Times New Roman"/>
          <w:color w:val="000000"/>
          <w:sz w:val="24"/>
          <w:szCs w:val="24"/>
        </w:rPr>
      </w:pPr>
      <w:r w:rsidRPr="00FF5CD5">
        <w:rPr>
          <w:rFonts w:ascii="Times New Roman" w:hAnsi="Times New Roman" w:cs="Times New Roman"/>
          <w:sz w:val="24"/>
          <w:szCs w:val="24"/>
        </w:rPr>
        <w:t>Dijital bağımlılığın bir diğer ardılı olan sağlık temasının</w:t>
      </w:r>
      <w:r>
        <w:rPr>
          <w:rFonts w:ascii="Times New Roman" w:hAnsi="Times New Roman" w:cs="Times New Roman"/>
          <w:sz w:val="24"/>
          <w:szCs w:val="24"/>
        </w:rPr>
        <w:t>;</w:t>
      </w:r>
      <w:r w:rsidRPr="00FF5CD5">
        <w:rPr>
          <w:rFonts w:ascii="Times New Roman" w:hAnsi="Times New Roman" w:cs="Times New Roman"/>
          <w:sz w:val="24"/>
          <w:szCs w:val="24"/>
        </w:rPr>
        <w:t xml:space="preserve"> baş ağrısı, el bileğinde ağrı, </w:t>
      </w:r>
      <w:r w:rsidRPr="00FF5CD5">
        <w:rPr>
          <w:rFonts w:ascii="Times New Roman" w:eastAsia="Times New Roman" w:hAnsi="Times New Roman" w:cs="Times New Roman"/>
          <w:color w:val="000000"/>
          <w:sz w:val="24"/>
          <w:szCs w:val="24"/>
        </w:rPr>
        <w:t xml:space="preserve">gözlerde yanma-sulanma-kızarıklık, </w:t>
      </w:r>
      <w:proofErr w:type="spellStart"/>
      <w:r w:rsidRPr="00FF5CD5">
        <w:rPr>
          <w:rFonts w:ascii="Times New Roman" w:eastAsia="Times New Roman" w:hAnsi="Times New Roman" w:cs="Times New Roman"/>
          <w:color w:val="000000"/>
          <w:sz w:val="24"/>
          <w:szCs w:val="24"/>
        </w:rPr>
        <w:t>kardiovasküler</w:t>
      </w:r>
      <w:proofErr w:type="spellEnd"/>
      <w:r w:rsidRPr="00FF5CD5">
        <w:rPr>
          <w:rFonts w:ascii="Times New Roman" w:eastAsia="Times New Roman" w:hAnsi="Times New Roman" w:cs="Times New Roman"/>
          <w:color w:val="000000"/>
          <w:sz w:val="24"/>
          <w:szCs w:val="24"/>
        </w:rPr>
        <w:t xml:space="preserve"> motor refleks verimi, kaslarda ağrı ya da sertleşme, </w:t>
      </w:r>
      <w:proofErr w:type="spellStart"/>
      <w:r w:rsidRPr="00FF5CD5">
        <w:rPr>
          <w:rFonts w:ascii="Times New Roman" w:eastAsia="Times New Roman" w:hAnsi="Times New Roman" w:cs="Times New Roman"/>
          <w:color w:val="000000"/>
          <w:sz w:val="24"/>
          <w:szCs w:val="24"/>
        </w:rPr>
        <w:t>obezite</w:t>
      </w:r>
      <w:proofErr w:type="spellEnd"/>
      <w:r w:rsidRPr="00FF5CD5">
        <w:rPr>
          <w:rFonts w:ascii="Times New Roman" w:eastAsia="Times New Roman" w:hAnsi="Times New Roman" w:cs="Times New Roman"/>
          <w:color w:val="000000"/>
          <w:sz w:val="24"/>
          <w:szCs w:val="24"/>
        </w:rPr>
        <w:t xml:space="preserve">, uyku kalitesi ve yeme bozukluğu alt kategorileri olduğu görülmektedir.  Araştırmalarda dijital bağımlılığın uyku kalitesi, yeme bozukluğu ve </w:t>
      </w:r>
      <w:proofErr w:type="spellStart"/>
      <w:r w:rsidRPr="00FF5CD5">
        <w:rPr>
          <w:rFonts w:ascii="Times New Roman" w:eastAsia="Times New Roman" w:hAnsi="Times New Roman" w:cs="Times New Roman"/>
          <w:color w:val="000000"/>
          <w:sz w:val="24"/>
          <w:szCs w:val="24"/>
        </w:rPr>
        <w:t>obezite</w:t>
      </w:r>
      <w:proofErr w:type="spellEnd"/>
      <w:r w:rsidRPr="00FF5CD5">
        <w:rPr>
          <w:rFonts w:ascii="Times New Roman" w:eastAsia="Times New Roman" w:hAnsi="Times New Roman" w:cs="Times New Roman"/>
          <w:color w:val="000000"/>
          <w:sz w:val="24"/>
          <w:szCs w:val="24"/>
        </w:rPr>
        <w:t xml:space="preserve"> ile ilişkisinin daha çok ele alındığı görülmektedir. Dijital bağımlı olan çocukların, dijital araçlar ile geçirdikleri zamanın artış göstermesi nedeniyle uyku kalitelerinde düşüş görülebilmekte, düzenli yeme alışkanlıklarının olmamasından </w:t>
      </w:r>
      <w:proofErr w:type="spellStart"/>
      <w:r w:rsidRPr="00FF5CD5">
        <w:rPr>
          <w:rFonts w:ascii="Times New Roman" w:eastAsia="Times New Roman" w:hAnsi="Times New Roman" w:cs="Times New Roman"/>
          <w:color w:val="000000"/>
          <w:sz w:val="24"/>
          <w:szCs w:val="24"/>
        </w:rPr>
        <w:t>dolayıyemek</w:t>
      </w:r>
      <w:proofErr w:type="spellEnd"/>
      <w:r w:rsidRPr="00FF5CD5">
        <w:rPr>
          <w:rFonts w:ascii="Times New Roman" w:eastAsia="Times New Roman" w:hAnsi="Times New Roman" w:cs="Times New Roman"/>
          <w:color w:val="000000"/>
          <w:sz w:val="24"/>
          <w:szCs w:val="24"/>
        </w:rPr>
        <w:t xml:space="preserve"> yeme bozuk</w:t>
      </w:r>
      <w:r>
        <w:rPr>
          <w:rFonts w:ascii="Times New Roman" w:eastAsia="Times New Roman" w:hAnsi="Times New Roman" w:cs="Times New Roman"/>
          <w:color w:val="000000"/>
          <w:sz w:val="24"/>
          <w:szCs w:val="24"/>
        </w:rPr>
        <w:t>luk</w:t>
      </w:r>
      <w:r w:rsidRPr="00FF5CD5">
        <w:rPr>
          <w:rFonts w:ascii="Times New Roman" w:eastAsia="Times New Roman" w:hAnsi="Times New Roman" w:cs="Times New Roman"/>
          <w:color w:val="000000"/>
          <w:sz w:val="24"/>
          <w:szCs w:val="24"/>
        </w:rPr>
        <w:t>ları meydana gelebilmekte ve dijita</w:t>
      </w:r>
      <w:r w:rsidR="001A0244">
        <w:rPr>
          <w:rFonts w:ascii="Times New Roman" w:eastAsia="Times New Roman" w:hAnsi="Times New Roman" w:cs="Times New Roman"/>
          <w:color w:val="000000"/>
          <w:sz w:val="24"/>
          <w:szCs w:val="24"/>
        </w:rPr>
        <w:t xml:space="preserve">l araçları kullanırken </w:t>
      </w:r>
      <w:proofErr w:type="spellStart"/>
      <w:r w:rsidR="001A0244">
        <w:rPr>
          <w:rFonts w:ascii="Times New Roman" w:eastAsia="Times New Roman" w:hAnsi="Times New Roman" w:cs="Times New Roman"/>
          <w:color w:val="000000"/>
          <w:sz w:val="24"/>
          <w:szCs w:val="24"/>
        </w:rPr>
        <w:t>fast-food</w:t>
      </w:r>
      <w:proofErr w:type="spellEnd"/>
      <w:r w:rsidR="001A0244">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 xml:space="preserve">yemekler tüketildiğinden </w:t>
      </w:r>
      <w:proofErr w:type="spellStart"/>
      <w:r w:rsidRPr="00FF5CD5">
        <w:rPr>
          <w:rFonts w:ascii="Times New Roman" w:eastAsia="Times New Roman" w:hAnsi="Times New Roman" w:cs="Times New Roman"/>
          <w:color w:val="000000"/>
          <w:sz w:val="24"/>
          <w:szCs w:val="24"/>
        </w:rPr>
        <w:t>obezite</w:t>
      </w:r>
      <w:proofErr w:type="spellEnd"/>
      <w:r w:rsidRPr="00FF5CD5">
        <w:rPr>
          <w:rFonts w:ascii="Times New Roman" w:eastAsia="Times New Roman" w:hAnsi="Times New Roman" w:cs="Times New Roman"/>
          <w:color w:val="000000"/>
          <w:sz w:val="24"/>
          <w:szCs w:val="24"/>
        </w:rPr>
        <w:t xml:space="preserve"> riski artabilmektedir.</w:t>
      </w:r>
    </w:p>
    <w:p w14:paraId="498307D4" w14:textId="77777777" w:rsidR="009C269A" w:rsidRPr="00FF5CD5" w:rsidRDefault="009C269A" w:rsidP="009C269A">
      <w:pPr>
        <w:spacing w:after="120" w:line="36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Bingöl </w:t>
      </w:r>
      <w:r w:rsidRPr="00FF5CD5">
        <w:rPr>
          <w:rFonts w:ascii="Times New Roman" w:eastAsia="Times New Roman" w:hAnsi="Times New Roman" w:cs="Times New Roman"/>
          <w:color w:val="000000"/>
          <w:sz w:val="24"/>
          <w:szCs w:val="24"/>
        </w:rPr>
        <w:t xml:space="preserve">yapmış olduğu çalışmasında, çocukların dijital araçlarda oyun oynarken ekran karşısında geçirdikleri zamanın artması sonucu çocuklarda sağlıksız beslenme davranışları görüldüğünü; öğünlerin düzensiz olmasının, porsiyon kontrolünün yapılmamasının ve hazır gıdaların tüketilmesinin beraberinde sağlıksız beslenme davranışlarını ve </w:t>
      </w:r>
      <w:proofErr w:type="spellStart"/>
      <w:r w:rsidRPr="00FF5CD5">
        <w:rPr>
          <w:rFonts w:ascii="Times New Roman" w:eastAsia="Times New Roman" w:hAnsi="Times New Roman" w:cs="Times New Roman"/>
          <w:color w:val="000000"/>
          <w:sz w:val="24"/>
          <w:szCs w:val="24"/>
        </w:rPr>
        <w:t>obezite</w:t>
      </w:r>
      <w:proofErr w:type="spellEnd"/>
      <w:r w:rsidRPr="00FF5CD5">
        <w:rPr>
          <w:rFonts w:ascii="Times New Roman" w:eastAsia="Times New Roman" w:hAnsi="Times New Roman" w:cs="Times New Roman"/>
          <w:color w:val="000000"/>
          <w:sz w:val="24"/>
          <w:szCs w:val="24"/>
        </w:rPr>
        <w:t xml:space="preserve"> riskini a</w:t>
      </w:r>
      <w:r w:rsidR="00FE1748">
        <w:rPr>
          <w:rFonts w:ascii="Times New Roman" w:eastAsia="Times New Roman" w:hAnsi="Times New Roman" w:cs="Times New Roman"/>
          <w:color w:val="000000"/>
          <w:sz w:val="24"/>
          <w:szCs w:val="24"/>
        </w:rPr>
        <w:t>rttırdığını ifade etmektedir (76</w:t>
      </w:r>
      <w:r w:rsidRPr="00FF5CD5">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Aygar</w:t>
      </w:r>
      <w:proofErr w:type="spellEnd"/>
      <w:r w:rsidR="009100DD">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akıllı telefon bağımlılığı ile ilgili yapmış olduğu çalışmasında, bağımlı olan öğrencilerin kas-eklem ağrısı, baş ağrısı ve yorgunluk gibi şikayetler</w:t>
      </w:r>
      <w:r>
        <w:rPr>
          <w:rFonts w:ascii="Times New Roman" w:eastAsia="Times New Roman" w:hAnsi="Times New Roman" w:cs="Times New Roman"/>
          <w:color w:val="000000"/>
          <w:sz w:val="24"/>
          <w:szCs w:val="24"/>
        </w:rPr>
        <w:t>inin</w:t>
      </w:r>
      <w:r w:rsidR="001A0244">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olduğunu ortaya koymuştur. Ayrıca</w:t>
      </w:r>
      <w:r>
        <w:rPr>
          <w:rFonts w:ascii="Times New Roman" w:eastAsia="Times New Roman" w:hAnsi="Times New Roman" w:cs="Times New Roman"/>
          <w:color w:val="000000"/>
          <w:sz w:val="24"/>
          <w:szCs w:val="24"/>
        </w:rPr>
        <w:t xml:space="preserve">, bu araştırmada, </w:t>
      </w:r>
      <w:proofErr w:type="spellStart"/>
      <w:r w:rsidRPr="00FF5CD5">
        <w:rPr>
          <w:rFonts w:ascii="Times New Roman" w:eastAsia="Times New Roman" w:hAnsi="Times New Roman" w:cs="Times New Roman"/>
          <w:color w:val="000000"/>
          <w:sz w:val="24"/>
          <w:szCs w:val="24"/>
        </w:rPr>
        <w:t>anksiyete</w:t>
      </w:r>
      <w:proofErr w:type="spellEnd"/>
      <w:r w:rsidRPr="00FF5CD5">
        <w:rPr>
          <w:rFonts w:ascii="Times New Roman" w:eastAsia="Times New Roman" w:hAnsi="Times New Roman" w:cs="Times New Roman"/>
          <w:color w:val="000000"/>
          <w:sz w:val="24"/>
          <w:szCs w:val="24"/>
        </w:rPr>
        <w:t xml:space="preserve"> ve depresyon gibi psikolojik problemlerin dijital bağımlılık sonrasında görüldüğü, dijital bağımlı çocukların uyku kalitesinde düşüşler yaşandığı </w:t>
      </w:r>
      <w:r w:rsidR="00FE1748">
        <w:rPr>
          <w:rFonts w:ascii="Times New Roman" w:eastAsia="Times New Roman" w:hAnsi="Times New Roman" w:cs="Times New Roman"/>
          <w:color w:val="000000"/>
          <w:sz w:val="24"/>
          <w:szCs w:val="24"/>
        </w:rPr>
        <w:t>ifade edilmiştir (67</w:t>
      </w:r>
      <w:r w:rsidRPr="00FF5CD5">
        <w:rPr>
          <w:rFonts w:ascii="Times New Roman" w:eastAsia="Times New Roman" w:hAnsi="Times New Roman" w:cs="Times New Roman"/>
          <w:color w:val="000000"/>
          <w:sz w:val="24"/>
          <w:szCs w:val="24"/>
        </w:rPr>
        <w:t>).</w:t>
      </w:r>
    </w:p>
    <w:p w14:paraId="42D03638" w14:textId="77777777" w:rsidR="009C269A" w:rsidRDefault="009C269A" w:rsidP="009C269A">
      <w:pPr>
        <w:spacing w:after="120" w:line="360" w:lineRule="auto"/>
        <w:ind w:firstLine="680"/>
        <w:jc w:val="both"/>
        <w:rPr>
          <w:rFonts w:ascii="Times New Roman" w:eastAsia="Times New Roman" w:hAnsi="Times New Roman" w:cs="Times New Roman"/>
          <w:color w:val="000000"/>
          <w:sz w:val="24"/>
          <w:szCs w:val="24"/>
        </w:rPr>
      </w:pPr>
      <w:r w:rsidRPr="00FF5CD5">
        <w:rPr>
          <w:rFonts w:ascii="Times New Roman" w:eastAsia="Times New Roman" w:hAnsi="Times New Roman" w:cs="Times New Roman"/>
          <w:color w:val="000000"/>
          <w:sz w:val="24"/>
          <w:szCs w:val="24"/>
        </w:rPr>
        <w:lastRenderedPageBreak/>
        <w:t>Okul yaşantısı temasının da dijital bağımlılıkta bir ardıl olduğu ifade edilebilir. Okul yaşantısının alt başlıklarının</w:t>
      </w:r>
      <w:r>
        <w:rPr>
          <w:rFonts w:ascii="Times New Roman" w:eastAsia="Times New Roman" w:hAnsi="Times New Roman" w:cs="Times New Roman"/>
          <w:color w:val="000000"/>
          <w:sz w:val="24"/>
          <w:szCs w:val="24"/>
        </w:rPr>
        <w:t>;</w:t>
      </w:r>
      <w:r w:rsidRPr="00FF5CD5">
        <w:rPr>
          <w:rFonts w:ascii="Times New Roman" w:eastAsia="Times New Roman" w:hAnsi="Times New Roman" w:cs="Times New Roman"/>
          <w:color w:val="000000"/>
          <w:sz w:val="24"/>
          <w:szCs w:val="24"/>
        </w:rPr>
        <w:t xml:space="preserve"> akademik başarı, akademik beklenti düzeyi, akademik erteleme, akademik güdülenme ve devamsızlık şeklinde olduğu </w:t>
      </w:r>
      <w:r>
        <w:rPr>
          <w:rFonts w:ascii="Times New Roman" w:eastAsia="Times New Roman" w:hAnsi="Times New Roman" w:cs="Times New Roman"/>
          <w:color w:val="000000"/>
          <w:sz w:val="24"/>
          <w:szCs w:val="24"/>
        </w:rPr>
        <w:t>görülmektedir</w:t>
      </w:r>
      <w:r w:rsidRPr="00FF5CD5">
        <w:rPr>
          <w:rFonts w:ascii="Times New Roman" w:eastAsia="Times New Roman" w:hAnsi="Times New Roman" w:cs="Times New Roman"/>
          <w:color w:val="000000"/>
          <w:sz w:val="24"/>
          <w:szCs w:val="24"/>
        </w:rPr>
        <w:t>. Dijital bağımlı olan öğrencilerin akademik başarısının düşük olacağı, dijital araçlar ile geçirilen zamanın artışının öğrencinin ders başarısını düşüreceği</w:t>
      </w:r>
      <w:r>
        <w:rPr>
          <w:rFonts w:ascii="Times New Roman" w:eastAsia="Times New Roman" w:hAnsi="Times New Roman" w:cs="Times New Roman"/>
          <w:color w:val="000000"/>
          <w:sz w:val="24"/>
          <w:szCs w:val="24"/>
        </w:rPr>
        <w:t>, b</w:t>
      </w:r>
      <w:r w:rsidRPr="00FF5CD5">
        <w:rPr>
          <w:rFonts w:ascii="Times New Roman" w:eastAsia="Times New Roman" w:hAnsi="Times New Roman" w:cs="Times New Roman"/>
          <w:color w:val="000000"/>
          <w:sz w:val="24"/>
          <w:szCs w:val="24"/>
        </w:rPr>
        <w:t>u durumun çocukların akademik beklentileri ve okula devam etme arzuları bağlamında çeşitli riskleri doğuracağı ifade edilebilir.</w:t>
      </w:r>
      <w:r>
        <w:rPr>
          <w:rFonts w:ascii="Times New Roman" w:eastAsia="Times New Roman" w:hAnsi="Times New Roman" w:cs="Times New Roman"/>
          <w:color w:val="000000"/>
          <w:sz w:val="24"/>
          <w:szCs w:val="24"/>
        </w:rPr>
        <w:t xml:space="preserve"> Tekin </w:t>
      </w:r>
      <w:r w:rsidRPr="00FF5CD5">
        <w:rPr>
          <w:rFonts w:ascii="Times New Roman" w:eastAsia="Times New Roman" w:hAnsi="Times New Roman" w:cs="Times New Roman"/>
          <w:color w:val="000000"/>
          <w:sz w:val="24"/>
          <w:szCs w:val="24"/>
        </w:rPr>
        <w:t>lise öğrencileri ile yaptığı çalışmasında, internet bağımlılık seviyesi yükseldikçe akademik başarının dü</w:t>
      </w:r>
      <w:r>
        <w:rPr>
          <w:rFonts w:ascii="Times New Roman" w:eastAsia="Times New Roman" w:hAnsi="Times New Roman" w:cs="Times New Roman"/>
          <w:color w:val="000000"/>
          <w:sz w:val="24"/>
          <w:szCs w:val="24"/>
        </w:rPr>
        <w:t>ştüğü</w:t>
      </w:r>
      <w:r w:rsidRPr="00FF5CD5">
        <w:rPr>
          <w:rFonts w:ascii="Times New Roman" w:eastAsia="Times New Roman" w:hAnsi="Times New Roman" w:cs="Times New Roman"/>
          <w:color w:val="000000"/>
          <w:sz w:val="24"/>
          <w:szCs w:val="24"/>
        </w:rPr>
        <w:t xml:space="preserve"> ve aynı çalışmada</w:t>
      </w:r>
      <w:r>
        <w:rPr>
          <w:rFonts w:ascii="Times New Roman" w:eastAsia="Times New Roman" w:hAnsi="Times New Roman" w:cs="Times New Roman"/>
          <w:color w:val="000000"/>
          <w:sz w:val="24"/>
          <w:szCs w:val="24"/>
        </w:rPr>
        <w:t>,</w:t>
      </w:r>
      <w:r w:rsidRPr="00FF5CD5">
        <w:rPr>
          <w:rFonts w:ascii="Times New Roman" w:eastAsia="Times New Roman" w:hAnsi="Times New Roman" w:cs="Times New Roman"/>
          <w:color w:val="000000"/>
          <w:sz w:val="24"/>
          <w:szCs w:val="24"/>
        </w:rPr>
        <w:t xml:space="preserve"> internet bağımlılık seviyesi arttıkça öğrencilerin okula devamsızlık durumunun ar</w:t>
      </w:r>
      <w:r w:rsidR="00FE1748">
        <w:rPr>
          <w:rFonts w:ascii="Times New Roman" w:eastAsia="Times New Roman" w:hAnsi="Times New Roman" w:cs="Times New Roman"/>
          <w:color w:val="000000"/>
          <w:sz w:val="24"/>
          <w:szCs w:val="24"/>
        </w:rPr>
        <w:t>ttığı sonuçlarına ulaşmıştır (77</w:t>
      </w:r>
      <w:r w:rsidRPr="00FF5CD5">
        <w:rPr>
          <w:rFonts w:ascii="Times New Roman" w:eastAsia="Times New Roman" w:hAnsi="Times New Roman" w:cs="Times New Roman"/>
          <w:color w:val="000000"/>
          <w:sz w:val="24"/>
          <w:szCs w:val="24"/>
        </w:rPr>
        <w:t>).</w:t>
      </w:r>
    </w:p>
    <w:p w14:paraId="48BCD2E4" w14:textId="77777777" w:rsidR="009C269A" w:rsidRPr="00FF5CD5" w:rsidRDefault="009C269A" w:rsidP="009C269A">
      <w:pPr>
        <w:spacing w:after="120" w:line="36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Burak ve Beki’nin lise öğrencileri ile yapmış oldukları çalışmalarında; lise öğrencilerinin sosyal medya kullandıklarında öğrencilerin not ortalamalarının düştüğünü, bu durumun da akad</w:t>
      </w:r>
      <w:r w:rsidR="00CA618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mik başarılarını olumsuz e</w:t>
      </w:r>
      <w:r w:rsidR="00FE1748">
        <w:rPr>
          <w:rFonts w:ascii="Times New Roman" w:eastAsia="Times New Roman" w:hAnsi="Times New Roman" w:cs="Times New Roman"/>
          <w:color w:val="000000"/>
          <w:sz w:val="24"/>
          <w:szCs w:val="24"/>
        </w:rPr>
        <w:t>tkilediğini ifade etmişlerdir(78</w:t>
      </w:r>
      <w:r>
        <w:rPr>
          <w:rFonts w:ascii="Times New Roman" w:eastAsia="Times New Roman" w:hAnsi="Times New Roman" w:cs="Times New Roman"/>
          <w:color w:val="000000"/>
          <w:sz w:val="24"/>
          <w:szCs w:val="24"/>
        </w:rPr>
        <w:t>).</w:t>
      </w:r>
    </w:p>
    <w:p w14:paraId="0EF358C9" w14:textId="77777777" w:rsidR="00E753DC" w:rsidRDefault="009C269A" w:rsidP="009C269A">
      <w:pPr>
        <w:spacing w:after="120" w:line="360" w:lineRule="auto"/>
        <w:ind w:firstLine="680"/>
        <w:jc w:val="both"/>
        <w:rPr>
          <w:rFonts w:ascii="Times New Roman" w:eastAsia="Times New Roman" w:hAnsi="Times New Roman" w:cs="Times New Roman"/>
          <w:color w:val="000000"/>
          <w:sz w:val="24"/>
          <w:szCs w:val="24"/>
        </w:rPr>
      </w:pPr>
      <w:r w:rsidRPr="00FF5CD5">
        <w:rPr>
          <w:rFonts w:ascii="Times New Roman" w:eastAsia="Times New Roman" w:hAnsi="Times New Roman" w:cs="Times New Roman"/>
          <w:color w:val="000000"/>
          <w:sz w:val="24"/>
          <w:szCs w:val="24"/>
        </w:rPr>
        <w:t>Psikolojik faktör teması incelendiğinde,</w:t>
      </w:r>
      <w:r w:rsidR="001A0244">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 xml:space="preserve">bu faktörün birçok alt kategorisi olduğu görülmektedir. Bunlar; </w:t>
      </w:r>
      <w:proofErr w:type="spellStart"/>
      <w:r w:rsidRPr="00FF5CD5">
        <w:rPr>
          <w:rFonts w:ascii="Times New Roman" w:eastAsia="Times New Roman" w:hAnsi="Times New Roman" w:cs="Times New Roman"/>
          <w:color w:val="000000"/>
          <w:sz w:val="24"/>
          <w:szCs w:val="24"/>
        </w:rPr>
        <w:t>aleksitimi</w:t>
      </w:r>
      <w:proofErr w:type="spellEnd"/>
      <w:r w:rsidRPr="00FF5CD5">
        <w:rPr>
          <w:rFonts w:ascii="Times New Roman" w:eastAsia="Times New Roman" w:hAnsi="Times New Roman" w:cs="Times New Roman"/>
          <w:color w:val="000000"/>
          <w:sz w:val="24"/>
          <w:szCs w:val="24"/>
        </w:rPr>
        <w:t xml:space="preserve">, algılanan duygusal istismar, </w:t>
      </w:r>
      <w:proofErr w:type="spellStart"/>
      <w:r w:rsidRPr="00FF5CD5">
        <w:rPr>
          <w:rFonts w:ascii="Times New Roman" w:eastAsia="Times New Roman" w:hAnsi="Times New Roman" w:cs="Times New Roman"/>
          <w:color w:val="000000"/>
          <w:sz w:val="24"/>
          <w:szCs w:val="24"/>
        </w:rPr>
        <w:t>anksiyete</w:t>
      </w:r>
      <w:proofErr w:type="spellEnd"/>
      <w:r w:rsidRPr="00FF5CD5">
        <w:rPr>
          <w:rFonts w:ascii="Times New Roman" w:eastAsia="Times New Roman" w:hAnsi="Times New Roman" w:cs="Times New Roman"/>
          <w:color w:val="000000"/>
          <w:sz w:val="24"/>
          <w:szCs w:val="24"/>
        </w:rPr>
        <w:t>, anne babaya bağlanma stilleri, bağlanma kalitesi, benlik saygısı, bilinçli farkındalık, bilişsel çarpıtma düzeyleri, depresyon, dikkat düzeyleri, duygu düzenleme, duygusal özerklik, duygusal tutarsızlık,</w:t>
      </w:r>
      <w:r w:rsidR="001A0244">
        <w:rPr>
          <w:rFonts w:ascii="Times New Roman" w:eastAsia="Times New Roman" w:hAnsi="Times New Roman" w:cs="Times New Roman"/>
          <w:color w:val="000000"/>
          <w:sz w:val="24"/>
          <w:szCs w:val="24"/>
        </w:rPr>
        <w:t xml:space="preserve"> </w:t>
      </w:r>
      <w:proofErr w:type="spellStart"/>
      <w:r w:rsidRPr="00FF5CD5">
        <w:rPr>
          <w:rFonts w:ascii="Times New Roman" w:eastAsia="Times New Roman" w:hAnsi="Times New Roman" w:cs="Times New Roman"/>
          <w:color w:val="000000"/>
          <w:sz w:val="24"/>
          <w:szCs w:val="24"/>
        </w:rPr>
        <w:t>dürtüsellik</w:t>
      </w:r>
      <w:proofErr w:type="spellEnd"/>
      <w:r w:rsidRPr="00FF5CD5">
        <w:rPr>
          <w:rFonts w:ascii="Times New Roman" w:eastAsia="Times New Roman" w:hAnsi="Times New Roman" w:cs="Times New Roman"/>
          <w:color w:val="000000"/>
          <w:sz w:val="24"/>
          <w:szCs w:val="24"/>
        </w:rPr>
        <w:t>, düşmanlık, empati</w:t>
      </w:r>
      <w:r w:rsidR="001A0244">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 xml:space="preserve">düzeyleri, öznel iyi oluş, negatif kontrol hissi, </w:t>
      </w:r>
      <w:proofErr w:type="spellStart"/>
      <w:r w:rsidRPr="00FF5CD5">
        <w:rPr>
          <w:rFonts w:ascii="Times New Roman" w:eastAsia="Times New Roman" w:hAnsi="Times New Roman" w:cs="Times New Roman"/>
          <w:color w:val="000000"/>
          <w:sz w:val="24"/>
          <w:szCs w:val="24"/>
        </w:rPr>
        <w:t>nomofobi</w:t>
      </w:r>
      <w:proofErr w:type="spellEnd"/>
      <w:r w:rsidRPr="00FF5CD5">
        <w:rPr>
          <w:rFonts w:ascii="Times New Roman" w:eastAsia="Times New Roman" w:hAnsi="Times New Roman" w:cs="Times New Roman"/>
          <w:color w:val="000000"/>
          <w:sz w:val="24"/>
          <w:szCs w:val="24"/>
        </w:rPr>
        <w:t xml:space="preserve">, olumlu </w:t>
      </w:r>
      <w:proofErr w:type="spellStart"/>
      <w:r w:rsidRPr="00FF5CD5">
        <w:rPr>
          <w:rFonts w:ascii="Times New Roman" w:eastAsia="Times New Roman" w:hAnsi="Times New Roman" w:cs="Times New Roman"/>
          <w:color w:val="000000"/>
          <w:sz w:val="24"/>
          <w:szCs w:val="24"/>
        </w:rPr>
        <w:t>üstbilişsel</w:t>
      </w:r>
      <w:proofErr w:type="spellEnd"/>
      <w:r w:rsidRPr="00FF5CD5">
        <w:rPr>
          <w:rFonts w:ascii="Times New Roman" w:eastAsia="Times New Roman" w:hAnsi="Times New Roman" w:cs="Times New Roman"/>
          <w:color w:val="000000"/>
          <w:sz w:val="24"/>
          <w:szCs w:val="24"/>
        </w:rPr>
        <w:t xml:space="preserve"> sorunlar, olumsuz değerlendirilme korkusu, öfke, özdenetim, özgüven, öz-yeterlik algısı, pozitif kontrol hissi, psikiyatrik bozukluklar, psikolojik dayanıklılık, psikolojik ihtiyaçlar, psikolojik özerklik, </w:t>
      </w:r>
      <w:proofErr w:type="spellStart"/>
      <w:r w:rsidRPr="00FF5CD5">
        <w:rPr>
          <w:rFonts w:ascii="Times New Roman" w:eastAsia="Times New Roman" w:hAnsi="Times New Roman" w:cs="Times New Roman"/>
          <w:color w:val="000000"/>
          <w:sz w:val="24"/>
          <w:szCs w:val="24"/>
        </w:rPr>
        <w:t>ruminasyon</w:t>
      </w:r>
      <w:proofErr w:type="spellEnd"/>
      <w:r w:rsidRPr="00FF5CD5">
        <w:rPr>
          <w:rFonts w:ascii="Times New Roman" w:eastAsia="Times New Roman" w:hAnsi="Times New Roman" w:cs="Times New Roman"/>
          <w:color w:val="000000"/>
          <w:sz w:val="24"/>
          <w:szCs w:val="24"/>
        </w:rPr>
        <w:t xml:space="preserve">, saldırganlık, serbest zamanda sıkılma algısı, sosyal kaygı, sosyal yeterlilik, sosyal zeka, stres, umutsuzluk, yalnızlık ve yaşam kalitesidir. </w:t>
      </w:r>
    </w:p>
    <w:p w14:paraId="28A1D656" w14:textId="77777777" w:rsidR="009C269A" w:rsidRDefault="009C269A" w:rsidP="009C269A">
      <w:pPr>
        <w:spacing w:after="120" w:line="36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Güler </w:t>
      </w:r>
      <w:r w:rsidRPr="00FF5CD5">
        <w:rPr>
          <w:rFonts w:ascii="Times New Roman" w:eastAsia="Times New Roman" w:hAnsi="Times New Roman" w:cs="Times New Roman"/>
          <w:color w:val="000000"/>
          <w:sz w:val="24"/>
          <w:szCs w:val="24"/>
        </w:rPr>
        <w:t>çalışmasında, dijital bağımlılık ile saldırganlık arasında pozitif yönlü anlamlı bir ilişki bulmuş; dijital bağımlılık arttıkça öğrencilerin saldırganlık</w:t>
      </w:r>
      <w:r>
        <w:rPr>
          <w:rFonts w:ascii="Times New Roman" w:eastAsia="Times New Roman" w:hAnsi="Times New Roman" w:cs="Times New Roman"/>
          <w:color w:val="000000"/>
          <w:sz w:val="24"/>
          <w:szCs w:val="24"/>
        </w:rPr>
        <w:t xml:space="preserve"> düzeylerinde de artı</w:t>
      </w:r>
      <w:r w:rsidR="00FE1748">
        <w:rPr>
          <w:rFonts w:ascii="Times New Roman" w:eastAsia="Times New Roman" w:hAnsi="Times New Roman" w:cs="Times New Roman"/>
          <w:color w:val="000000"/>
          <w:sz w:val="24"/>
          <w:szCs w:val="24"/>
        </w:rPr>
        <w:t>ş görüldüğü ifade edilmiştir (79</w:t>
      </w:r>
      <w:r w:rsidRPr="00FF5CD5">
        <w:rPr>
          <w:rFonts w:ascii="Times New Roman" w:eastAsia="Times New Roman" w:hAnsi="Times New Roman" w:cs="Times New Roman"/>
          <w:color w:val="000000"/>
          <w:sz w:val="24"/>
          <w:szCs w:val="24"/>
        </w:rPr>
        <w:t xml:space="preserve">). Belirtilen bulgular, </w:t>
      </w:r>
      <w:proofErr w:type="spellStart"/>
      <w:r w:rsidRPr="00FF5CD5">
        <w:rPr>
          <w:rFonts w:ascii="Times New Roman" w:eastAsia="Times New Roman" w:hAnsi="Times New Roman" w:cs="Times New Roman"/>
          <w:color w:val="000000"/>
          <w:sz w:val="24"/>
          <w:szCs w:val="24"/>
        </w:rPr>
        <w:t>metasentez</w:t>
      </w:r>
      <w:proofErr w:type="spellEnd"/>
      <w:r w:rsidRPr="00FF5CD5">
        <w:rPr>
          <w:rFonts w:ascii="Times New Roman" w:eastAsia="Times New Roman" w:hAnsi="Times New Roman" w:cs="Times New Roman"/>
          <w:color w:val="000000"/>
          <w:sz w:val="24"/>
          <w:szCs w:val="24"/>
        </w:rPr>
        <w:t xml:space="preserve"> yöntem ile yürütülen bu çalışmadaki saldırganlık-dijital bağımlılık ile ilişkili sonuçları destekler niteliktedir.</w:t>
      </w:r>
      <w:r>
        <w:rPr>
          <w:rFonts w:ascii="Times New Roman" w:eastAsia="Times New Roman" w:hAnsi="Times New Roman" w:cs="Times New Roman"/>
          <w:color w:val="000000"/>
          <w:sz w:val="24"/>
          <w:szCs w:val="24"/>
        </w:rPr>
        <w:t xml:space="preserve"> Yönet </w:t>
      </w:r>
      <w:r w:rsidRPr="00FF5CD5">
        <w:rPr>
          <w:rFonts w:ascii="Times New Roman" w:eastAsia="Times New Roman" w:hAnsi="Times New Roman" w:cs="Times New Roman"/>
          <w:color w:val="000000"/>
          <w:sz w:val="24"/>
          <w:szCs w:val="24"/>
        </w:rPr>
        <w:t>yaptığı çalışmasında, dijital oyun bağımlığı ile yaşam kalitesi arasınd</w:t>
      </w:r>
      <w:r w:rsidR="009100DD">
        <w:rPr>
          <w:rFonts w:ascii="Times New Roman" w:eastAsia="Times New Roman" w:hAnsi="Times New Roman" w:cs="Times New Roman"/>
          <w:color w:val="000000"/>
          <w:sz w:val="24"/>
          <w:szCs w:val="24"/>
        </w:rPr>
        <w:t xml:space="preserve">a negatif bir ilişki olduğunu, bu </w:t>
      </w:r>
      <w:r w:rsidRPr="00FF5CD5">
        <w:rPr>
          <w:rFonts w:ascii="Times New Roman" w:eastAsia="Times New Roman" w:hAnsi="Times New Roman" w:cs="Times New Roman"/>
          <w:color w:val="000000"/>
          <w:sz w:val="24"/>
          <w:szCs w:val="24"/>
        </w:rPr>
        <w:t>ilişkininde oyun için uzun süre harcanması, hareketsiz kalma, gerçek ortamdan ve çevredeki insanlardan uzaklaşma ile ilişkili olduğunu belirt</w:t>
      </w:r>
      <w:r w:rsidR="00FE1748">
        <w:rPr>
          <w:rFonts w:ascii="Times New Roman" w:eastAsia="Times New Roman" w:hAnsi="Times New Roman" w:cs="Times New Roman"/>
          <w:color w:val="000000"/>
          <w:sz w:val="24"/>
          <w:szCs w:val="24"/>
        </w:rPr>
        <w:t>mektedir (80</w:t>
      </w:r>
      <w:r w:rsidRPr="00FF5CD5">
        <w:rPr>
          <w:rFonts w:ascii="Times New Roman" w:eastAsia="Times New Roman" w:hAnsi="Times New Roman" w:cs="Times New Roman"/>
          <w:color w:val="000000"/>
          <w:sz w:val="24"/>
          <w:szCs w:val="24"/>
        </w:rPr>
        <w:t>).</w:t>
      </w:r>
    </w:p>
    <w:p w14:paraId="63A86760" w14:textId="77777777" w:rsidR="009C269A" w:rsidRPr="00FF5CD5" w:rsidRDefault="009C269A" w:rsidP="009C269A">
      <w:pPr>
        <w:spacing w:after="120" w:line="360" w:lineRule="auto"/>
        <w:ind w:firstLine="680"/>
        <w:jc w:val="both"/>
        <w:rPr>
          <w:rFonts w:ascii="Times New Roman" w:eastAsia="Times New Roman" w:hAnsi="Times New Roman" w:cs="Times New Roman"/>
          <w:color w:val="000000"/>
          <w:sz w:val="24"/>
          <w:szCs w:val="24"/>
        </w:rPr>
      </w:pPr>
      <w:r w:rsidRPr="00FF5CD5">
        <w:rPr>
          <w:rFonts w:ascii="Times New Roman" w:eastAsia="Times New Roman" w:hAnsi="Times New Roman" w:cs="Times New Roman"/>
          <w:color w:val="000000"/>
          <w:sz w:val="24"/>
          <w:szCs w:val="24"/>
        </w:rPr>
        <w:lastRenderedPageBreak/>
        <w:t>K</w:t>
      </w:r>
      <w:r>
        <w:rPr>
          <w:rFonts w:ascii="Times New Roman" w:eastAsia="Times New Roman" w:hAnsi="Times New Roman" w:cs="Times New Roman"/>
          <w:color w:val="000000"/>
          <w:sz w:val="24"/>
          <w:szCs w:val="24"/>
        </w:rPr>
        <w:t xml:space="preserve">araca vd. </w:t>
      </w:r>
      <w:r w:rsidR="00FD28CF">
        <w:rPr>
          <w:rFonts w:ascii="Times New Roman" w:eastAsia="Times New Roman" w:hAnsi="Times New Roman" w:cs="Times New Roman"/>
          <w:color w:val="000000"/>
          <w:sz w:val="24"/>
          <w:szCs w:val="24"/>
        </w:rPr>
        <w:t xml:space="preserve">ortaokul öğrencilerinin </w:t>
      </w:r>
      <w:r w:rsidRPr="00FF5CD5">
        <w:rPr>
          <w:rFonts w:ascii="Times New Roman" w:eastAsia="Times New Roman" w:hAnsi="Times New Roman" w:cs="Times New Roman"/>
          <w:color w:val="000000"/>
          <w:sz w:val="24"/>
          <w:szCs w:val="24"/>
        </w:rPr>
        <w:t>internet bağımlılığı ve depresif belirtilerine yönelik yapmış oldukları çalışmalarında, öğrencilerin internet bağımlılığının depresif belirtileri ile ilişki olduğu</w:t>
      </w:r>
      <w:r w:rsidR="00AC43F5">
        <w:rPr>
          <w:rFonts w:ascii="Times New Roman" w:eastAsia="Times New Roman" w:hAnsi="Times New Roman" w:cs="Times New Roman"/>
          <w:color w:val="000000"/>
          <w:sz w:val="24"/>
          <w:szCs w:val="24"/>
        </w:rPr>
        <w:t>nu</w:t>
      </w:r>
      <w:r w:rsidRPr="00FF5CD5">
        <w:rPr>
          <w:rFonts w:ascii="Times New Roman" w:eastAsia="Times New Roman" w:hAnsi="Times New Roman" w:cs="Times New Roman"/>
          <w:color w:val="000000"/>
          <w:sz w:val="24"/>
          <w:szCs w:val="24"/>
        </w:rPr>
        <w:t>, internet bağımlılığı arttıkça depresif belirtilerinin d</w:t>
      </w:r>
      <w:r w:rsidR="00AC43F5">
        <w:rPr>
          <w:rFonts w:ascii="Times New Roman" w:eastAsia="Times New Roman" w:hAnsi="Times New Roman" w:cs="Times New Roman"/>
          <w:color w:val="000000"/>
          <w:sz w:val="24"/>
          <w:szCs w:val="24"/>
        </w:rPr>
        <w:t xml:space="preserve">e arttığını </w:t>
      </w:r>
      <w:r>
        <w:rPr>
          <w:rFonts w:ascii="Times New Roman" w:eastAsia="Times New Roman" w:hAnsi="Times New Roman" w:cs="Times New Roman"/>
          <w:color w:val="000000"/>
          <w:sz w:val="24"/>
          <w:szCs w:val="24"/>
        </w:rPr>
        <w:t>i</w:t>
      </w:r>
      <w:r w:rsidR="00AC43F5">
        <w:rPr>
          <w:rFonts w:ascii="Times New Roman" w:eastAsia="Times New Roman" w:hAnsi="Times New Roman" w:cs="Times New Roman"/>
          <w:color w:val="000000"/>
          <w:sz w:val="24"/>
          <w:szCs w:val="24"/>
        </w:rPr>
        <w:t>fade etmişlerdir</w:t>
      </w:r>
      <w:r w:rsidR="00FE1748">
        <w:rPr>
          <w:rFonts w:ascii="Times New Roman" w:eastAsia="Times New Roman" w:hAnsi="Times New Roman" w:cs="Times New Roman"/>
          <w:color w:val="000000"/>
          <w:sz w:val="24"/>
          <w:szCs w:val="24"/>
        </w:rPr>
        <w:t xml:space="preserve"> (81</w:t>
      </w:r>
      <w:r w:rsidRPr="00FF5C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Aynı şekilde Çetin ve </w:t>
      </w:r>
      <w:proofErr w:type="spellStart"/>
      <w:r>
        <w:rPr>
          <w:rFonts w:ascii="Times New Roman" w:eastAsia="Times New Roman" w:hAnsi="Times New Roman" w:cs="Times New Roman"/>
          <w:color w:val="000000"/>
          <w:sz w:val="24"/>
          <w:szCs w:val="24"/>
        </w:rPr>
        <w:t>Arcagök</w:t>
      </w:r>
      <w:proofErr w:type="spellEnd"/>
      <w:r>
        <w:rPr>
          <w:rFonts w:ascii="Times New Roman" w:eastAsia="Times New Roman" w:hAnsi="Times New Roman" w:cs="Times New Roman"/>
          <w:color w:val="000000"/>
          <w:sz w:val="24"/>
          <w:szCs w:val="24"/>
        </w:rPr>
        <w:t xml:space="preserve"> yapmış oldukları çalışmalarında, internet bağımlılığı ile depresyon arasında pozitif yönlü anlamlı bir ilişk</w:t>
      </w:r>
      <w:r w:rsidR="00FE1748">
        <w:rPr>
          <w:rFonts w:ascii="Times New Roman" w:eastAsia="Times New Roman" w:hAnsi="Times New Roman" w:cs="Times New Roman"/>
          <w:color w:val="000000"/>
          <w:sz w:val="24"/>
          <w:szCs w:val="24"/>
        </w:rPr>
        <w:t>i olduğunu ifade etmişlerdir (82</w:t>
      </w:r>
      <w:r>
        <w:rPr>
          <w:rFonts w:ascii="Times New Roman" w:eastAsia="Times New Roman" w:hAnsi="Times New Roman" w:cs="Times New Roman"/>
          <w:color w:val="000000"/>
          <w:sz w:val="24"/>
          <w:szCs w:val="24"/>
        </w:rPr>
        <w:t xml:space="preserve">). Taş </w:t>
      </w:r>
      <w:r w:rsidRPr="00FF5CD5">
        <w:rPr>
          <w:rFonts w:ascii="Times New Roman" w:eastAsia="Times New Roman" w:hAnsi="Times New Roman" w:cs="Times New Roman"/>
          <w:color w:val="000000"/>
          <w:sz w:val="24"/>
          <w:szCs w:val="24"/>
        </w:rPr>
        <w:t>çalışmasında, internet bağımlılığı ile psikolojik belirtiler arasında ilişki olduğunu, internet bağımlılığı arttıkça çocuklarda psikolojik belirtilerin arttığını ifade et</w:t>
      </w:r>
      <w:r w:rsidR="00FE1748">
        <w:rPr>
          <w:rFonts w:ascii="Times New Roman" w:eastAsia="Times New Roman" w:hAnsi="Times New Roman" w:cs="Times New Roman"/>
          <w:color w:val="000000"/>
          <w:sz w:val="24"/>
          <w:szCs w:val="24"/>
        </w:rPr>
        <w:t>mektedir (83</w:t>
      </w:r>
      <w:r w:rsidRPr="00FF5CD5">
        <w:rPr>
          <w:rFonts w:ascii="Times New Roman" w:eastAsia="Times New Roman" w:hAnsi="Times New Roman" w:cs="Times New Roman"/>
          <w:color w:val="000000"/>
          <w:sz w:val="24"/>
          <w:szCs w:val="24"/>
        </w:rPr>
        <w:t>).</w:t>
      </w:r>
    </w:p>
    <w:p w14:paraId="4E92A850" w14:textId="77777777" w:rsidR="009C269A" w:rsidRPr="00FF5CD5" w:rsidRDefault="009C269A" w:rsidP="009C269A">
      <w:pPr>
        <w:spacing w:after="120" w:line="360" w:lineRule="auto"/>
        <w:ind w:firstLine="680"/>
        <w:jc w:val="both"/>
        <w:rPr>
          <w:sz w:val="24"/>
          <w:szCs w:val="24"/>
        </w:rPr>
      </w:pPr>
      <w:r>
        <w:rPr>
          <w:rFonts w:ascii="Times New Roman" w:eastAsia="Times New Roman" w:hAnsi="Times New Roman" w:cs="Times New Roman"/>
          <w:color w:val="000000"/>
          <w:sz w:val="24"/>
          <w:szCs w:val="24"/>
        </w:rPr>
        <w:t xml:space="preserve">Hazar vd. </w:t>
      </w:r>
      <w:r w:rsidRPr="00FF5CD5">
        <w:rPr>
          <w:rFonts w:ascii="Times New Roman" w:eastAsia="Times New Roman" w:hAnsi="Times New Roman" w:cs="Times New Roman"/>
          <w:color w:val="000000"/>
          <w:sz w:val="24"/>
          <w:szCs w:val="24"/>
        </w:rPr>
        <w:t xml:space="preserve">yapmış oldukları çalışmalarında, dijital oyun bağımlılığı ile saldırganlık arasında pozitif yönlü ilişki olduğunu, aynı şekilde </w:t>
      </w:r>
      <w:proofErr w:type="spellStart"/>
      <w:r w:rsidRPr="00FF5CD5">
        <w:rPr>
          <w:rFonts w:ascii="Times New Roman" w:eastAsia="Times New Roman" w:hAnsi="Times New Roman" w:cs="Times New Roman"/>
          <w:color w:val="000000"/>
          <w:sz w:val="24"/>
          <w:szCs w:val="24"/>
        </w:rPr>
        <w:t>oyunsallık</w:t>
      </w:r>
      <w:proofErr w:type="spellEnd"/>
      <w:r w:rsidRPr="00FF5CD5">
        <w:rPr>
          <w:rFonts w:ascii="Times New Roman" w:eastAsia="Times New Roman" w:hAnsi="Times New Roman" w:cs="Times New Roman"/>
          <w:color w:val="000000"/>
          <w:sz w:val="24"/>
          <w:szCs w:val="24"/>
        </w:rPr>
        <w:t xml:space="preserve"> ile de pozitif bir ilişki olduğunu, dijital oyun bağımlılık düzeyi yükseldikçe saldırganlığında artış gösterdiği</w:t>
      </w:r>
      <w:r w:rsidR="00FE1748">
        <w:rPr>
          <w:rFonts w:ascii="Times New Roman" w:eastAsia="Times New Roman" w:hAnsi="Times New Roman" w:cs="Times New Roman"/>
          <w:color w:val="000000"/>
          <w:sz w:val="24"/>
          <w:szCs w:val="24"/>
        </w:rPr>
        <w:t>ni ifade etmektedir (84</w:t>
      </w:r>
      <w:r>
        <w:rPr>
          <w:rFonts w:ascii="Times New Roman" w:eastAsia="Times New Roman" w:hAnsi="Times New Roman" w:cs="Times New Roman"/>
          <w:color w:val="000000"/>
          <w:sz w:val="24"/>
          <w:szCs w:val="24"/>
        </w:rPr>
        <w:t xml:space="preserve">). Küçük ve Çakır </w:t>
      </w:r>
      <w:r w:rsidR="001A0244">
        <w:rPr>
          <w:rFonts w:ascii="Times New Roman" w:eastAsia="Times New Roman" w:hAnsi="Times New Roman" w:cs="Times New Roman"/>
          <w:color w:val="000000"/>
          <w:sz w:val="24"/>
          <w:szCs w:val="24"/>
        </w:rPr>
        <w:t xml:space="preserve">yapmış oldukları çalışmalarında, </w:t>
      </w:r>
      <w:r>
        <w:rPr>
          <w:rFonts w:ascii="Times New Roman" w:eastAsia="Times New Roman" w:hAnsi="Times New Roman" w:cs="Times New Roman"/>
          <w:color w:val="000000"/>
          <w:sz w:val="24"/>
          <w:szCs w:val="24"/>
        </w:rPr>
        <w:t xml:space="preserve">ortaokul öğrencilerinin </w:t>
      </w:r>
      <w:proofErr w:type="spellStart"/>
      <w:r>
        <w:rPr>
          <w:rFonts w:ascii="Times New Roman" w:eastAsia="Times New Roman" w:hAnsi="Times New Roman" w:cs="Times New Roman"/>
          <w:color w:val="000000"/>
          <w:sz w:val="24"/>
          <w:szCs w:val="24"/>
        </w:rPr>
        <w:t>djital</w:t>
      </w:r>
      <w:proofErr w:type="spellEnd"/>
      <w:r>
        <w:rPr>
          <w:rFonts w:ascii="Times New Roman" w:eastAsia="Times New Roman" w:hAnsi="Times New Roman" w:cs="Times New Roman"/>
          <w:color w:val="000000"/>
          <w:sz w:val="24"/>
          <w:szCs w:val="24"/>
        </w:rPr>
        <w:t xml:space="preserve"> oyun bağımlılığını ele almışlardır. Bu doğrultuda çocukların dijital oyun </w:t>
      </w:r>
      <w:proofErr w:type="spellStart"/>
      <w:r>
        <w:rPr>
          <w:rFonts w:ascii="Times New Roman" w:eastAsia="Times New Roman" w:hAnsi="Times New Roman" w:cs="Times New Roman"/>
          <w:color w:val="000000"/>
          <w:sz w:val="24"/>
          <w:szCs w:val="24"/>
        </w:rPr>
        <w:t>bağımılık</w:t>
      </w:r>
      <w:proofErr w:type="spellEnd"/>
      <w:r>
        <w:rPr>
          <w:rFonts w:ascii="Times New Roman" w:eastAsia="Times New Roman" w:hAnsi="Times New Roman" w:cs="Times New Roman"/>
          <w:color w:val="000000"/>
          <w:sz w:val="24"/>
          <w:szCs w:val="24"/>
        </w:rPr>
        <w:t xml:space="preserve"> seviyeleri arttıkça saldırganlık seviyelerinin de</w:t>
      </w:r>
      <w:r w:rsidR="00FE1748">
        <w:rPr>
          <w:rFonts w:ascii="Times New Roman" w:eastAsia="Times New Roman" w:hAnsi="Times New Roman" w:cs="Times New Roman"/>
          <w:color w:val="000000"/>
          <w:sz w:val="24"/>
          <w:szCs w:val="24"/>
        </w:rPr>
        <w:t xml:space="preserve"> arttığını ifade etmişlerdir (85</w:t>
      </w:r>
      <w:r>
        <w:rPr>
          <w:rFonts w:ascii="Times New Roman" w:eastAsia="Times New Roman" w:hAnsi="Times New Roman" w:cs="Times New Roman"/>
          <w:color w:val="000000"/>
          <w:sz w:val="24"/>
          <w:szCs w:val="24"/>
        </w:rPr>
        <w:t xml:space="preserve">). </w:t>
      </w:r>
      <w:r w:rsidRPr="00FF5CD5">
        <w:rPr>
          <w:rFonts w:ascii="Times New Roman" w:eastAsia="Times New Roman" w:hAnsi="Times New Roman" w:cs="Times New Roman"/>
          <w:color w:val="000000"/>
          <w:sz w:val="24"/>
          <w:szCs w:val="24"/>
        </w:rPr>
        <w:t>Yapılan çalışmalara bakıldığında, şiddet içerikli oyunların oynanmasının, çocukları saldırgan davranışlara yönlendireceği sonucu ortaya çıkmaktadır.</w:t>
      </w:r>
    </w:p>
    <w:p w14:paraId="6B4FE81E" w14:textId="77777777" w:rsidR="009C269A" w:rsidRDefault="009C269A" w:rsidP="009C269A">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Bayhan </w:t>
      </w:r>
      <w:r w:rsidRPr="00FF5CD5">
        <w:rPr>
          <w:rFonts w:ascii="Times New Roman" w:hAnsi="Times New Roman" w:cs="Times New Roman"/>
          <w:sz w:val="24"/>
          <w:szCs w:val="24"/>
        </w:rPr>
        <w:t xml:space="preserve">yapmış olduğu çalışmasında, sosyal medya bağımlılık puanları yüksek olan öğrencilerin siber zorbalık seviyelerinin yüksek olduğunu ifade etmekte, çalışmadaki bu bulgunun araştırmamızın sonuçlarını desteklediği görülmektedir. Aynı araştırmada, sosyal medya bağımlılığı arttıkça siber mağduriyet düzeyinin de arttığı sonucuna </w:t>
      </w:r>
      <w:r w:rsidR="00FE1748">
        <w:rPr>
          <w:rFonts w:ascii="Times New Roman" w:hAnsi="Times New Roman" w:cs="Times New Roman"/>
          <w:sz w:val="24"/>
          <w:szCs w:val="24"/>
        </w:rPr>
        <w:t>varılmıştır (86</w:t>
      </w:r>
      <w:r w:rsidRPr="00FF5CD5">
        <w:rPr>
          <w:rFonts w:ascii="Times New Roman" w:hAnsi="Times New Roman" w:cs="Times New Roman"/>
          <w:sz w:val="24"/>
          <w:szCs w:val="24"/>
        </w:rPr>
        <w:t>).</w:t>
      </w:r>
      <w:r>
        <w:rPr>
          <w:rFonts w:ascii="Times New Roman" w:hAnsi="Times New Roman" w:cs="Times New Roman"/>
          <w:sz w:val="24"/>
          <w:szCs w:val="24"/>
        </w:rPr>
        <w:t xml:space="preserve"> Hazar ve Ekici ortaokul öğrencilerinin dijital oyun bağımlılığı ile zorbalık bilişleri arasındaki ilişkiyi inceledikleri çalışmalarında, dijital oyun bağımlılığı ile zorbalık arasında pozitif yönlü anlamlı bir ili</w:t>
      </w:r>
      <w:r w:rsidR="00FE1748">
        <w:rPr>
          <w:rFonts w:ascii="Times New Roman" w:hAnsi="Times New Roman" w:cs="Times New Roman"/>
          <w:sz w:val="24"/>
          <w:szCs w:val="24"/>
        </w:rPr>
        <w:t>şki olduğunu belirtmişlerdir (87</w:t>
      </w:r>
      <w:r>
        <w:rPr>
          <w:rFonts w:ascii="Times New Roman" w:hAnsi="Times New Roman" w:cs="Times New Roman"/>
          <w:sz w:val="24"/>
          <w:szCs w:val="24"/>
        </w:rPr>
        <w:t xml:space="preserve">). </w:t>
      </w:r>
    </w:p>
    <w:p w14:paraId="7388A5AE" w14:textId="77777777" w:rsidR="009C269A" w:rsidRPr="00FF5CD5" w:rsidRDefault="009C269A" w:rsidP="009C269A">
      <w:pPr>
        <w:spacing w:after="120" w:line="360" w:lineRule="auto"/>
        <w:ind w:firstLine="680"/>
        <w:jc w:val="both"/>
        <w:rPr>
          <w:rFonts w:ascii="Times New Roman" w:hAnsi="Times New Roman" w:cs="Times New Roman"/>
          <w:sz w:val="24"/>
          <w:szCs w:val="24"/>
        </w:rPr>
      </w:pPr>
      <w:r w:rsidRPr="00FF5CD5">
        <w:rPr>
          <w:rFonts w:ascii="Times New Roman" w:eastAsia="Times New Roman" w:hAnsi="Times New Roman" w:cs="Times New Roman"/>
          <w:color w:val="000000"/>
          <w:sz w:val="24"/>
          <w:szCs w:val="24"/>
        </w:rPr>
        <w:t xml:space="preserve">Dijital </w:t>
      </w:r>
      <w:r>
        <w:rPr>
          <w:rFonts w:ascii="Times New Roman" w:eastAsia="Times New Roman" w:hAnsi="Times New Roman" w:cs="Times New Roman"/>
          <w:color w:val="000000"/>
          <w:sz w:val="24"/>
          <w:szCs w:val="24"/>
        </w:rPr>
        <w:t xml:space="preserve">bağımlılığın </w:t>
      </w:r>
      <w:r w:rsidRPr="00FF5CD5">
        <w:rPr>
          <w:rFonts w:ascii="Times New Roman" w:eastAsia="Times New Roman" w:hAnsi="Times New Roman" w:cs="Times New Roman"/>
          <w:color w:val="000000"/>
          <w:sz w:val="24"/>
          <w:szCs w:val="24"/>
        </w:rPr>
        <w:t>siber mağduriyet faktörünün</w:t>
      </w:r>
      <w:r w:rsidRPr="00FF5CD5">
        <w:rPr>
          <w:rFonts w:ascii="Times New Roman" w:hAnsi="Times New Roman" w:cs="Times New Roman"/>
          <w:sz w:val="24"/>
          <w:szCs w:val="24"/>
        </w:rPr>
        <w:t xml:space="preserve">, dijital bağımlılığa bağlı olarak sanal ortamlarda geçirilen zamanın fazla olmasıyla da ilişkili olduğu; siber mağduriyet olgusu gözetildiğinde, bu olgunun </w:t>
      </w:r>
      <w:r w:rsidRPr="00FF5CD5">
        <w:rPr>
          <w:rFonts w:ascii="Times New Roman" w:eastAsia="Times New Roman" w:hAnsi="Times New Roman" w:cs="Times New Roman"/>
          <w:color w:val="000000"/>
          <w:sz w:val="24"/>
          <w:szCs w:val="24"/>
        </w:rPr>
        <w:t>bağımlılık ile ilişkisi dışında çocuklar açısından çeşitli riskleri betimlediği belirtilebilir.</w:t>
      </w:r>
    </w:p>
    <w:p w14:paraId="5C48FBDF" w14:textId="77777777" w:rsidR="00BA445A" w:rsidRDefault="00BA445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6F376FF" w14:textId="77777777" w:rsidR="00A61568" w:rsidRDefault="00A61568" w:rsidP="00A61568">
      <w:pPr>
        <w:pStyle w:val="Balk1"/>
      </w:pPr>
      <w:bookmarkStart w:id="81" w:name="_Toc94004379"/>
      <w:r w:rsidRPr="00A61568">
        <w:lastRenderedPageBreak/>
        <w:t>6. SONUÇ VE ÖNERİLER</w:t>
      </w:r>
      <w:bookmarkEnd w:id="81"/>
    </w:p>
    <w:p w14:paraId="7528FE6F" w14:textId="77777777" w:rsidR="00BA445A" w:rsidRPr="00BA445A" w:rsidRDefault="00BA445A" w:rsidP="00BA445A"/>
    <w:p w14:paraId="40B5D472" w14:textId="77777777" w:rsidR="006F7EE9" w:rsidRDefault="006F7EE9" w:rsidP="006F7EE9">
      <w:pPr>
        <w:spacing w:after="120" w:line="360" w:lineRule="auto"/>
        <w:ind w:firstLine="680"/>
        <w:jc w:val="both"/>
        <w:rPr>
          <w:rFonts w:ascii="Times New Roman" w:hAnsi="Times New Roman" w:cs="Times New Roman"/>
          <w:sz w:val="24"/>
          <w:szCs w:val="24"/>
        </w:rPr>
      </w:pPr>
      <w:r w:rsidRPr="00927A64">
        <w:rPr>
          <w:rFonts w:ascii="Times New Roman" w:hAnsi="Times New Roman" w:cs="Times New Roman"/>
          <w:sz w:val="24"/>
          <w:szCs w:val="24"/>
        </w:rPr>
        <w:t xml:space="preserve">Bu araştırmada dijital bağımlılığa </w:t>
      </w:r>
      <w:r>
        <w:rPr>
          <w:rFonts w:ascii="Times New Roman" w:hAnsi="Times New Roman" w:cs="Times New Roman"/>
          <w:sz w:val="24"/>
          <w:szCs w:val="24"/>
        </w:rPr>
        <w:t xml:space="preserve">etki eden öncüller ve ardıllar </w:t>
      </w:r>
      <w:r w:rsidRPr="00927A64">
        <w:rPr>
          <w:rFonts w:ascii="Times New Roman" w:hAnsi="Times New Roman" w:cs="Times New Roman"/>
          <w:sz w:val="24"/>
          <w:szCs w:val="24"/>
        </w:rPr>
        <w:t xml:space="preserve">derinlemesine incelenerek </w:t>
      </w:r>
      <w:r>
        <w:rPr>
          <w:rFonts w:ascii="Times New Roman" w:hAnsi="Times New Roman" w:cs="Times New Roman"/>
          <w:sz w:val="24"/>
          <w:szCs w:val="24"/>
        </w:rPr>
        <w:t xml:space="preserve">bunlara </w:t>
      </w:r>
      <w:r w:rsidRPr="00927A64">
        <w:rPr>
          <w:rFonts w:ascii="Times New Roman" w:hAnsi="Times New Roman" w:cs="Times New Roman"/>
          <w:sz w:val="24"/>
          <w:szCs w:val="24"/>
        </w:rPr>
        <w:t xml:space="preserve">etki eden faktörlerin ortaya konulması amaçlanmıştır. Bu bölümde elde edilen sonuçlar ve sonuçlara yönelik öneriler yer almaktadır. Bu bağlamda araştırmanın </w:t>
      </w:r>
      <w:r>
        <w:rPr>
          <w:rFonts w:ascii="Times New Roman" w:hAnsi="Times New Roman" w:cs="Times New Roman"/>
          <w:sz w:val="24"/>
          <w:szCs w:val="24"/>
        </w:rPr>
        <w:t>sonuçları aşağıda sıralanmıştır:</w:t>
      </w:r>
    </w:p>
    <w:p w14:paraId="1AA3F774" w14:textId="77777777" w:rsidR="00AC43F5" w:rsidRDefault="006F7EE9" w:rsidP="006F7EE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*Araştırma sonuçları incelendiğinde, dijital bağımlılık ile ilgili yapılan çalışmaları</w:t>
      </w:r>
      <w:r w:rsidR="0056603E">
        <w:rPr>
          <w:rFonts w:ascii="Times New Roman" w:hAnsi="Times New Roman" w:cs="Times New Roman"/>
          <w:sz w:val="24"/>
          <w:szCs w:val="24"/>
        </w:rPr>
        <w:t xml:space="preserve">n yıllara göre artış gösterdiği </w:t>
      </w:r>
      <w:r w:rsidR="00AC43F5">
        <w:rPr>
          <w:rFonts w:ascii="Times New Roman" w:hAnsi="Times New Roman" w:cs="Times New Roman"/>
          <w:sz w:val="24"/>
          <w:szCs w:val="24"/>
        </w:rPr>
        <w:t>söylenebilir.</w:t>
      </w:r>
    </w:p>
    <w:p w14:paraId="1F58CF0C" w14:textId="77777777" w:rsidR="006F7EE9" w:rsidRDefault="00AC43F5" w:rsidP="006F7EE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*Araştırma sonuçları incelendiğinde, </w:t>
      </w:r>
      <w:r w:rsidR="006F7EE9">
        <w:rPr>
          <w:rFonts w:ascii="Times New Roman" w:hAnsi="Times New Roman" w:cs="Times New Roman"/>
          <w:sz w:val="24"/>
          <w:szCs w:val="24"/>
        </w:rPr>
        <w:t>e</w:t>
      </w:r>
      <w:r w:rsidR="0056603E">
        <w:rPr>
          <w:rFonts w:ascii="Times New Roman" w:hAnsi="Times New Roman" w:cs="Times New Roman"/>
          <w:sz w:val="24"/>
          <w:szCs w:val="24"/>
        </w:rPr>
        <w:t xml:space="preserve">n çok yüksek lisans düzeyinde çalışmalar yapıldığı </w:t>
      </w:r>
      <w:r w:rsidR="006F7EE9">
        <w:rPr>
          <w:rFonts w:ascii="Times New Roman" w:hAnsi="Times New Roman" w:cs="Times New Roman"/>
          <w:sz w:val="24"/>
          <w:szCs w:val="24"/>
        </w:rPr>
        <w:t>görülmektedir.</w:t>
      </w:r>
    </w:p>
    <w:p w14:paraId="2D0BB1CA" w14:textId="77777777" w:rsidR="006F7EE9" w:rsidRDefault="006F7EE9" w:rsidP="006F7EE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*Araştırma sonuçları incelendiğinde, dijital bağımlı</w:t>
      </w:r>
      <w:r w:rsidR="00AC43F5">
        <w:rPr>
          <w:rFonts w:ascii="Times New Roman" w:hAnsi="Times New Roman" w:cs="Times New Roman"/>
          <w:sz w:val="24"/>
          <w:szCs w:val="24"/>
        </w:rPr>
        <w:t xml:space="preserve">lığın </w:t>
      </w:r>
      <w:r>
        <w:rPr>
          <w:rFonts w:ascii="Times New Roman" w:hAnsi="Times New Roman" w:cs="Times New Roman"/>
          <w:sz w:val="24"/>
          <w:szCs w:val="24"/>
        </w:rPr>
        <w:t>en çok i</w:t>
      </w:r>
      <w:r w:rsidR="00AC43F5">
        <w:rPr>
          <w:rFonts w:ascii="Times New Roman" w:hAnsi="Times New Roman" w:cs="Times New Roman"/>
          <w:sz w:val="24"/>
          <w:szCs w:val="24"/>
        </w:rPr>
        <w:t xml:space="preserve">nternet bağımlılığı alt türü ile ilgili </w:t>
      </w:r>
      <w:r>
        <w:rPr>
          <w:rFonts w:ascii="Times New Roman" w:hAnsi="Times New Roman" w:cs="Times New Roman"/>
          <w:sz w:val="24"/>
          <w:szCs w:val="24"/>
        </w:rPr>
        <w:t>çalışmalar yürütüldüğü görülmektedir.</w:t>
      </w:r>
    </w:p>
    <w:p w14:paraId="34B04F3A" w14:textId="77777777" w:rsidR="006F7EE9" w:rsidRDefault="006F7EE9" w:rsidP="006F7EE9">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*Yapılan araştırma sonuçları incelendiğinde, okul kademelerinde dijital bağımlılıkla ilgili en fazla lise öğrencilerine yönelik çalışmaların yapıldığı görülmüştür.</w:t>
      </w:r>
    </w:p>
    <w:p w14:paraId="6ADC2A6D" w14:textId="77777777" w:rsidR="00AE413B" w:rsidRDefault="00AE413B" w:rsidP="002D2E6D">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w:t>
      </w:r>
      <w:r w:rsidRPr="00D52819">
        <w:rPr>
          <w:rFonts w:ascii="Times New Roman" w:hAnsi="Times New Roman" w:cs="Times New Roman"/>
          <w:sz w:val="24"/>
          <w:szCs w:val="24"/>
        </w:rPr>
        <w:t>Dijital bağımlılığı</w:t>
      </w:r>
      <w:r w:rsidR="00550726">
        <w:rPr>
          <w:rFonts w:ascii="Times New Roman" w:hAnsi="Times New Roman" w:cs="Times New Roman"/>
          <w:sz w:val="24"/>
          <w:szCs w:val="24"/>
        </w:rPr>
        <w:t>n öncülleri</w:t>
      </w:r>
      <w:r w:rsidR="0056603E">
        <w:rPr>
          <w:rFonts w:ascii="Times New Roman" w:hAnsi="Times New Roman" w:cs="Times New Roman"/>
          <w:sz w:val="24"/>
          <w:szCs w:val="24"/>
        </w:rPr>
        <w:t xml:space="preserve"> ile ilgili bulgular incelediğinde;</w:t>
      </w:r>
      <w:r w:rsidR="001D0BCE">
        <w:rPr>
          <w:rFonts w:ascii="Times New Roman" w:hAnsi="Times New Roman" w:cs="Times New Roman"/>
          <w:sz w:val="24"/>
          <w:szCs w:val="24"/>
        </w:rPr>
        <w:t xml:space="preserve"> bulguların</w:t>
      </w:r>
      <w:r w:rsidR="00AC43F5">
        <w:rPr>
          <w:rFonts w:ascii="Times New Roman" w:hAnsi="Times New Roman" w:cs="Times New Roman"/>
          <w:sz w:val="24"/>
          <w:szCs w:val="24"/>
        </w:rPr>
        <w:t xml:space="preserve"> 11 </w:t>
      </w:r>
      <w:r w:rsidR="001D0BCE">
        <w:rPr>
          <w:rFonts w:ascii="Times New Roman" w:hAnsi="Times New Roman" w:cs="Times New Roman"/>
          <w:sz w:val="24"/>
          <w:szCs w:val="24"/>
        </w:rPr>
        <w:t xml:space="preserve">ana </w:t>
      </w:r>
      <w:r w:rsidR="00550726">
        <w:rPr>
          <w:rFonts w:ascii="Times New Roman" w:hAnsi="Times New Roman" w:cs="Times New Roman"/>
          <w:sz w:val="24"/>
          <w:szCs w:val="24"/>
        </w:rPr>
        <w:t>tema altında toplandığı ve b</w:t>
      </w:r>
      <w:r w:rsidR="001D0BCE">
        <w:rPr>
          <w:rFonts w:ascii="Times New Roman" w:hAnsi="Times New Roman" w:cs="Times New Roman"/>
          <w:sz w:val="24"/>
          <w:szCs w:val="24"/>
        </w:rPr>
        <w:t xml:space="preserve">u ana </w:t>
      </w:r>
      <w:r w:rsidRPr="00D52819">
        <w:rPr>
          <w:rFonts w:ascii="Times New Roman" w:hAnsi="Times New Roman" w:cs="Times New Roman"/>
          <w:sz w:val="24"/>
          <w:szCs w:val="24"/>
        </w:rPr>
        <w:t>temalar</w:t>
      </w:r>
      <w:r w:rsidR="00550726">
        <w:rPr>
          <w:rFonts w:ascii="Times New Roman" w:hAnsi="Times New Roman" w:cs="Times New Roman"/>
          <w:sz w:val="24"/>
          <w:szCs w:val="24"/>
        </w:rPr>
        <w:t>ın</w:t>
      </w:r>
      <w:r w:rsidRPr="00D52819">
        <w:rPr>
          <w:rFonts w:ascii="Times New Roman" w:hAnsi="Times New Roman" w:cs="Times New Roman"/>
          <w:sz w:val="24"/>
          <w:szCs w:val="24"/>
        </w:rPr>
        <w:t>; aile, çevre, diğer bağımlılıklar, dijital cihazlar,</w:t>
      </w:r>
      <w:r w:rsidR="00550726">
        <w:rPr>
          <w:rFonts w:ascii="Times New Roman" w:hAnsi="Times New Roman" w:cs="Times New Roman"/>
          <w:sz w:val="24"/>
          <w:szCs w:val="24"/>
        </w:rPr>
        <w:t xml:space="preserve"> dijital uygulamalar, farklı aktivitelere zaman ayırma,</w:t>
      </w:r>
      <w:r w:rsidRPr="00D52819">
        <w:rPr>
          <w:rFonts w:ascii="Times New Roman" w:hAnsi="Times New Roman" w:cs="Times New Roman"/>
          <w:sz w:val="24"/>
          <w:szCs w:val="24"/>
        </w:rPr>
        <w:t xml:space="preserve"> ev ortamı, sosyal ağ, okul değişkenleri, kullanım ama</w:t>
      </w:r>
      <w:r w:rsidR="00550726">
        <w:rPr>
          <w:rFonts w:ascii="Times New Roman" w:hAnsi="Times New Roman" w:cs="Times New Roman"/>
          <w:sz w:val="24"/>
          <w:szCs w:val="24"/>
        </w:rPr>
        <w:t>cı/şekli ve kişisel faktörler</w:t>
      </w:r>
      <w:r w:rsidR="001D0BCE">
        <w:rPr>
          <w:rFonts w:ascii="Times New Roman" w:hAnsi="Times New Roman" w:cs="Times New Roman"/>
          <w:sz w:val="24"/>
          <w:szCs w:val="24"/>
        </w:rPr>
        <w:t xml:space="preserve"> şeklinde</w:t>
      </w:r>
      <w:r w:rsidR="00550726">
        <w:rPr>
          <w:rFonts w:ascii="Times New Roman" w:hAnsi="Times New Roman" w:cs="Times New Roman"/>
          <w:sz w:val="24"/>
          <w:szCs w:val="24"/>
        </w:rPr>
        <w:t xml:space="preserve"> olduğu belirlenmiştir.</w:t>
      </w:r>
      <w:r w:rsidR="001D0BCE">
        <w:rPr>
          <w:rFonts w:ascii="Times New Roman" w:hAnsi="Times New Roman" w:cs="Times New Roman"/>
          <w:sz w:val="24"/>
          <w:szCs w:val="24"/>
        </w:rPr>
        <w:t xml:space="preserve"> Bu öncül temalardan aile ve kişisel faktörlerin dijital bağımlılık düzeyi ile en fazla ilişkili olduğu görülmektedir. </w:t>
      </w:r>
    </w:p>
    <w:p w14:paraId="1B5486F2" w14:textId="77777777" w:rsidR="00780F7B" w:rsidRDefault="0056603E" w:rsidP="00780F7B">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w:t>
      </w:r>
      <w:r w:rsidR="00572E88" w:rsidRPr="002D2E6D">
        <w:rPr>
          <w:rFonts w:ascii="Times New Roman" w:hAnsi="Times New Roman" w:cs="Times New Roman"/>
          <w:sz w:val="24"/>
          <w:szCs w:val="24"/>
        </w:rPr>
        <w:t>Di</w:t>
      </w:r>
      <w:r>
        <w:rPr>
          <w:rFonts w:ascii="Times New Roman" w:hAnsi="Times New Roman" w:cs="Times New Roman"/>
          <w:sz w:val="24"/>
          <w:szCs w:val="24"/>
        </w:rPr>
        <w:t xml:space="preserve">jital </w:t>
      </w:r>
      <w:r w:rsidR="00550726">
        <w:rPr>
          <w:rFonts w:ascii="Times New Roman" w:hAnsi="Times New Roman" w:cs="Times New Roman"/>
          <w:sz w:val="24"/>
          <w:szCs w:val="24"/>
        </w:rPr>
        <w:t>bağımlılığın ardı</w:t>
      </w:r>
      <w:r w:rsidR="001D0BCE">
        <w:rPr>
          <w:rFonts w:ascii="Times New Roman" w:hAnsi="Times New Roman" w:cs="Times New Roman"/>
          <w:sz w:val="24"/>
          <w:szCs w:val="24"/>
        </w:rPr>
        <w:t xml:space="preserve">lları ile ilgi bulgular incelendiğinde; bulguların </w:t>
      </w:r>
      <w:r w:rsidR="00550726">
        <w:rPr>
          <w:rFonts w:ascii="Times New Roman" w:hAnsi="Times New Roman" w:cs="Times New Roman"/>
          <w:sz w:val="24"/>
          <w:szCs w:val="24"/>
        </w:rPr>
        <w:t>6</w:t>
      </w:r>
      <w:r w:rsidR="001D0BCE">
        <w:rPr>
          <w:rFonts w:ascii="Times New Roman" w:hAnsi="Times New Roman" w:cs="Times New Roman"/>
          <w:sz w:val="24"/>
          <w:szCs w:val="24"/>
        </w:rPr>
        <w:t xml:space="preserve">ana </w:t>
      </w:r>
      <w:r w:rsidR="00AE413B">
        <w:rPr>
          <w:rFonts w:ascii="Times New Roman" w:hAnsi="Times New Roman" w:cs="Times New Roman"/>
          <w:sz w:val="24"/>
          <w:szCs w:val="24"/>
        </w:rPr>
        <w:t xml:space="preserve">tema altında </w:t>
      </w:r>
      <w:r w:rsidR="00550726">
        <w:rPr>
          <w:rFonts w:ascii="Times New Roman" w:hAnsi="Times New Roman" w:cs="Times New Roman"/>
          <w:sz w:val="24"/>
          <w:szCs w:val="24"/>
        </w:rPr>
        <w:t>toplandığı ve b</w:t>
      </w:r>
      <w:r w:rsidR="00AE413B">
        <w:rPr>
          <w:rFonts w:ascii="Times New Roman" w:hAnsi="Times New Roman" w:cs="Times New Roman"/>
          <w:sz w:val="24"/>
          <w:szCs w:val="24"/>
        </w:rPr>
        <w:t xml:space="preserve">u </w:t>
      </w:r>
      <w:r w:rsidR="001D0BCE">
        <w:rPr>
          <w:rFonts w:ascii="Times New Roman" w:hAnsi="Times New Roman" w:cs="Times New Roman"/>
          <w:sz w:val="24"/>
          <w:szCs w:val="24"/>
        </w:rPr>
        <w:t xml:space="preserve">ana </w:t>
      </w:r>
      <w:r w:rsidR="00AE413B">
        <w:rPr>
          <w:rFonts w:ascii="Times New Roman" w:hAnsi="Times New Roman" w:cs="Times New Roman"/>
          <w:sz w:val="24"/>
          <w:szCs w:val="24"/>
        </w:rPr>
        <w:t>temalar</w:t>
      </w:r>
      <w:r w:rsidR="00550726">
        <w:rPr>
          <w:rFonts w:ascii="Times New Roman" w:hAnsi="Times New Roman" w:cs="Times New Roman"/>
          <w:sz w:val="24"/>
          <w:szCs w:val="24"/>
        </w:rPr>
        <w:t>ın</w:t>
      </w:r>
      <w:r w:rsidR="00AE413B">
        <w:rPr>
          <w:rFonts w:ascii="Times New Roman" w:hAnsi="Times New Roman" w:cs="Times New Roman"/>
          <w:sz w:val="24"/>
          <w:szCs w:val="24"/>
        </w:rPr>
        <w:t xml:space="preserve">; çevre ve aile ile ilişkiler, dijital araç ve ağlara erişim sıklığı, sağlık, okul yaşantısı, psikolojik </w:t>
      </w:r>
      <w:r w:rsidR="001D0BCE">
        <w:rPr>
          <w:rFonts w:ascii="Times New Roman" w:hAnsi="Times New Roman" w:cs="Times New Roman"/>
          <w:sz w:val="24"/>
          <w:szCs w:val="24"/>
        </w:rPr>
        <w:t>faktörler ve siber zorbalık şeklinde</w:t>
      </w:r>
      <w:r w:rsidR="001A0244">
        <w:rPr>
          <w:rFonts w:ascii="Times New Roman" w:hAnsi="Times New Roman" w:cs="Times New Roman"/>
          <w:sz w:val="24"/>
          <w:szCs w:val="24"/>
        </w:rPr>
        <w:t xml:space="preserve"> </w:t>
      </w:r>
      <w:r w:rsidR="00550726">
        <w:rPr>
          <w:rFonts w:ascii="Times New Roman" w:hAnsi="Times New Roman" w:cs="Times New Roman"/>
          <w:sz w:val="24"/>
          <w:szCs w:val="24"/>
        </w:rPr>
        <w:t>olduğu belirlenmiştir.</w:t>
      </w:r>
      <w:r w:rsidR="009376D8">
        <w:rPr>
          <w:rFonts w:ascii="Times New Roman" w:hAnsi="Times New Roman" w:cs="Times New Roman"/>
          <w:sz w:val="24"/>
          <w:szCs w:val="24"/>
        </w:rPr>
        <w:t xml:space="preserve"> Bu ardıl temalardan çevre-aile ile ilişkiler ve psikolojik faktörlerin dijital bağımlılık olgusu</w:t>
      </w:r>
      <w:r w:rsidR="00780F7B">
        <w:rPr>
          <w:rFonts w:ascii="Times New Roman" w:hAnsi="Times New Roman" w:cs="Times New Roman"/>
          <w:sz w:val="24"/>
          <w:szCs w:val="24"/>
        </w:rPr>
        <w:t>nun öne çıkan ardılları olduğu görülmektedir.</w:t>
      </w:r>
    </w:p>
    <w:p w14:paraId="14C9A265" w14:textId="77777777" w:rsidR="00EC36D7" w:rsidRPr="002D2E6D" w:rsidRDefault="00EC36D7" w:rsidP="00780F7B">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Araştırmaya dahil edilen çalışma</w:t>
      </w:r>
      <w:r w:rsidR="003348AA" w:rsidRPr="002D2E6D">
        <w:rPr>
          <w:rFonts w:ascii="Times New Roman" w:hAnsi="Times New Roman" w:cs="Times New Roman"/>
          <w:sz w:val="24"/>
          <w:szCs w:val="24"/>
        </w:rPr>
        <w:t xml:space="preserve">ların incelenmesi ve değerlendirilmeleri sonucunda aşağıdaki öneriler </w:t>
      </w:r>
      <w:r w:rsidR="00F7476D">
        <w:rPr>
          <w:rFonts w:ascii="Times New Roman" w:hAnsi="Times New Roman" w:cs="Times New Roman"/>
          <w:sz w:val="24"/>
          <w:szCs w:val="24"/>
        </w:rPr>
        <w:t>geliştirilmiştir.</w:t>
      </w:r>
    </w:p>
    <w:p w14:paraId="1667C42D" w14:textId="77777777" w:rsidR="00EC36D7" w:rsidRPr="002D2E6D" w:rsidRDefault="00EC36D7"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 xml:space="preserve">Ülkemizde dijital bağımlılığın </w:t>
      </w:r>
      <w:r w:rsidR="003348AA" w:rsidRPr="002D2E6D">
        <w:rPr>
          <w:rFonts w:ascii="Times New Roman" w:hAnsi="Times New Roman" w:cs="Times New Roman"/>
          <w:sz w:val="24"/>
          <w:szCs w:val="24"/>
        </w:rPr>
        <w:t xml:space="preserve">giderek arttığı </w:t>
      </w:r>
      <w:r w:rsidRPr="002D2E6D">
        <w:rPr>
          <w:rFonts w:ascii="Times New Roman" w:hAnsi="Times New Roman" w:cs="Times New Roman"/>
          <w:sz w:val="24"/>
          <w:szCs w:val="24"/>
        </w:rPr>
        <w:t>yapılan çalışmalarda görülmektedir. Bu doğrultuda</w:t>
      </w:r>
      <w:r w:rsidR="001A0244">
        <w:rPr>
          <w:rFonts w:ascii="Times New Roman" w:hAnsi="Times New Roman" w:cs="Times New Roman"/>
          <w:sz w:val="24"/>
          <w:szCs w:val="24"/>
        </w:rPr>
        <w:t>,</w:t>
      </w:r>
      <w:r w:rsidR="003348AA" w:rsidRPr="002D2E6D">
        <w:rPr>
          <w:rFonts w:ascii="Times New Roman" w:hAnsi="Times New Roman" w:cs="Times New Roman"/>
          <w:sz w:val="24"/>
          <w:szCs w:val="24"/>
        </w:rPr>
        <w:t xml:space="preserve"> sağlıklı internet kullanımı ile ilgili okullarda</w:t>
      </w:r>
      <w:r w:rsidR="003F3D56" w:rsidRPr="002D2E6D">
        <w:rPr>
          <w:rFonts w:ascii="Times New Roman" w:hAnsi="Times New Roman" w:cs="Times New Roman"/>
          <w:sz w:val="24"/>
          <w:szCs w:val="24"/>
        </w:rPr>
        <w:t xml:space="preserve"> ve sosyal hayatta </w:t>
      </w:r>
      <w:r w:rsidR="00A405FE" w:rsidRPr="002D2E6D">
        <w:rPr>
          <w:rFonts w:ascii="Times New Roman" w:hAnsi="Times New Roman" w:cs="Times New Roman"/>
          <w:sz w:val="24"/>
          <w:szCs w:val="24"/>
        </w:rPr>
        <w:t>çocuklara ve ailelerine yönelik farkındalık çalışmaları yürütülebilir.</w:t>
      </w:r>
    </w:p>
    <w:p w14:paraId="25DDB0C4" w14:textId="77777777" w:rsidR="00A405FE" w:rsidRPr="002D2E6D" w:rsidRDefault="00EC36D7"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lastRenderedPageBreak/>
        <w:t>Milli Eğitim Bakanlığı, Üniversiteler ve Ail</w:t>
      </w:r>
      <w:r w:rsidR="00A405FE" w:rsidRPr="002D2E6D">
        <w:rPr>
          <w:rFonts w:ascii="Times New Roman" w:hAnsi="Times New Roman" w:cs="Times New Roman"/>
          <w:sz w:val="24"/>
          <w:szCs w:val="24"/>
        </w:rPr>
        <w:t xml:space="preserve">e ve Sosyal Hizmetler Bakanlığı </w:t>
      </w:r>
      <w:r w:rsidRPr="002D2E6D">
        <w:rPr>
          <w:rFonts w:ascii="Times New Roman" w:hAnsi="Times New Roman" w:cs="Times New Roman"/>
          <w:sz w:val="24"/>
          <w:szCs w:val="24"/>
        </w:rPr>
        <w:t xml:space="preserve">dijital bağımlılık konusunda </w:t>
      </w:r>
      <w:r w:rsidR="00A405FE" w:rsidRPr="002D2E6D">
        <w:rPr>
          <w:rFonts w:ascii="Times New Roman" w:hAnsi="Times New Roman" w:cs="Times New Roman"/>
          <w:sz w:val="24"/>
          <w:szCs w:val="24"/>
        </w:rPr>
        <w:t xml:space="preserve">eş güdümlü </w:t>
      </w:r>
      <w:r w:rsidRPr="002D2E6D">
        <w:rPr>
          <w:rFonts w:ascii="Times New Roman" w:hAnsi="Times New Roman" w:cs="Times New Roman"/>
          <w:sz w:val="24"/>
          <w:szCs w:val="24"/>
        </w:rPr>
        <w:t xml:space="preserve">eğitimler </w:t>
      </w:r>
      <w:r w:rsidR="00A405FE" w:rsidRPr="002D2E6D">
        <w:rPr>
          <w:rFonts w:ascii="Times New Roman" w:hAnsi="Times New Roman" w:cs="Times New Roman"/>
          <w:sz w:val="24"/>
          <w:szCs w:val="24"/>
        </w:rPr>
        <w:t>yapabilir.</w:t>
      </w:r>
    </w:p>
    <w:p w14:paraId="44D30E71" w14:textId="77777777" w:rsidR="00EC36D7" w:rsidRPr="002D2E6D" w:rsidRDefault="001A0244" w:rsidP="002D2E6D">
      <w:pPr>
        <w:spacing w:after="120" w:line="360" w:lineRule="auto"/>
        <w:ind w:firstLine="680"/>
        <w:jc w:val="both"/>
        <w:rPr>
          <w:rFonts w:ascii="Times New Roman" w:hAnsi="Times New Roman" w:cs="Times New Roman"/>
          <w:sz w:val="24"/>
          <w:szCs w:val="24"/>
        </w:rPr>
      </w:pPr>
      <w:r>
        <w:rPr>
          <w:rFonts w:ascii="Times New Roman" w:hAnsi="Times New Roman" w:cs="Times New Roman"/>
          <w:sz w:val="24"/>
          <w:szCs w:val="24"/>
        </w:rPr>
        <w:t>Ebeveynlerin ç</w:t>
      </w:r>
      <w:r w:rsidR="00EC36D7" w:rsidRPr="002D2E6D">
        <w:rPr>
          <w:rFonts w:ascii="Times New Roman" w:hAnsi="Times New Roman" w:cs="Times New Roman"/>
          <w:sz w:val="24"/>
          <w:szCs w:val="24"/>
        </w:rPr>
        <w:t>ocuklarının sorumluluklarını</w:t>
      </w:r>
      <w:r w:rsidR="00A405FE" w:rsidRPr="002D2E6D">
        <w:rPr>
          <w:rFonts w:ascii="Times New Roman" w:hAnsi="Times New Roman" w:cs="Times New Roman"/>
          <w:sz w:val="24"/>
          <w:szCs w:val="24"/>
        </w:rPr>
        <w:t xml:space="preserve"> ve yeteneklerini</w:t>
      </w:r>
      <w:r w:rsidR="00EC36D7" w:rsidRPr="002D2E6D">
        <w:rPr>
          <w:rFonts w:ascii="Times New Roman" w:hAnsi="Times New Roman" w:cs="Times New Roman"/>
          <w:sz w:val="24"/>
          <w:szCs w:val="24"/>
        </w:rPr>
        <w:t xml:space="preserve"> geliştirebilecekleri sportif, sanatsal, sosyal ve kültü</w:t>
      </w:r>
      <w:r w:rsidR="00A405FE" w:rsidRPr="002D2E6D">
        <w:rPr>
          <w:rFonts w:ascii="Times New Roman" w:hAnsi="Times New Roman" w:cs="Times New Roman"/>
          <w:sz w:val="24"/>
          <w:szCs w:val="24"/>
        </w:rPr>
        <w:t>rel etkinliklere yönlendirilmeleri</w:t>
      </w:r>
      <w:r w:rsidR="00EC36D7" w:rsidRPr="002D2E6D">
        <w:rPr>
          <w:rFonts w:ascii="Times New Roman" w:hAnsi="Times New Roman" w:cs="Times New Roman"/>
          <w:sz w:val="24"/>
          <w:szCs w:val="24"/>
        </w:rPr>
        <w:t xml:space="preserve"> sağlanabilir.</w:t>
      </w:r>
    </w:p>
    <w:p w14:paraId="6FDDEA93" w14:textId="77777777" w:rsidR="00A405FE" w:rsidRPr="002D2E6D" w:rsidRDefault="00A405FE"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Çocukların sokaklarda vakit geçirdiklerinde güvende olmaları ve oyun oynamak için boş alanların yetersiz olması hususları da dijital bağımlılık düzeylerini yükseltmektedir. Bu konuda, Belediyelerin çocukların yaşadıkları mahallelerde güvenle oynayabilecekleri alanları genişletmeleri sağlanabilir.</w:t>
      </w:r>
    </w:p>
    <w:p w14:paraId="2F7D0E54" w14:textId="77777777" w:rsidR="006C2394" w:rsidRPr="002D2E6D" w:rsidRDefault="00A405FE"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 xml:space="preserve">Araştırma sonucunda; çocukların interneti eğlence ve boş zamanlarını değerlendirme aracı olarak gördüğü </w:t>
      </w:r>
      <w:proofErr w:type="spellStart"/>
      <w:r w:rsidRPr="002D2E6D">
        <w:rPr>
          <w:rFonts w:ascii="Times New Roman" w:hAnsi="Times New Roman" w:cs="Times New Roman"/>
          <w:sz w:val="24"/>
          <w:szCs w:val="24"/>
        </w:rPr>
        <w:t>bulgulanmıştır</w:t>
      </w:r>
      <w:proofErr w:type="spellEnd"/>
      <w:r w:rsidRPr="002D2E6D">
        <w:rPr>
          <w:rFonts w:ascii="Times New Roman" w:hAnsi="Times New Roman" w:cs="Times New Roman"/>
          <w:sz w:val="24"/>
          <w:szCs w:val="24"/>
        </w:rPr>
        <w:t>. İlgili Bakanlıklar</w:t>
      </w:r>
      <w:r w:rsidR="0063232E" w:rsidRPr="002D2E6D">
        <w:rPr>
          <w:rFonts w:ascii="Times New Roman" w:hAnsi="Times New Roman" w:cs="Times New Roman"/>
          <w:sz w:val="24"/>
          <w:szCs w:val="24"/>
        </w:rPr>
        <w:t xml:space="preserve">, çocuklara kitap okuma alışkanlıkları kazanacakları </w:t>
      </w:r>
      <w:r w:rsidRPr="002D2E6D">
        <w:rPr>
          <w:rFonts w:ascii="Times New Roman" w:hAnsi="Times New Roman" w:cs="Times New Roman"/>
          <w:sz w:val="24"/>
          <w:szCs w:val="24"/>
        </w:rPr>
        <w:t>kamp etkinlikleri düzenleyebilir.</w:t>
      </w:r>
    </w:p>
    <w:p w14:paraId="6B9B68FB" w14:textId="77777777" w:rsidR="002A5D69" w:rsidRPr="002D2E6D" w:rsidRDefault="002A5D69"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Çalışmalarda, anne ve baba tutumunun çocukların dijital bağımlı</w:t>
      </w:r>
      <w:r w:rsidR="003F3D56" w:rsidRPr="002D2E6D">
        <w:rPr>
          <w:rFonts w:ascii="Times New Roman" w:hAnsi="Times New Roman" w:cs="Times New Roman"/>
          <w:sz w:val="24"/>
          <w:szCs w:val="24"/>
        </w:rPr>
        <w:t xml:space="preserve"> olmaları </w:t>
      </w:r>
      <w:r w:rsidR="006D3495" w:rsidRPr="002D2E6D">
        <w:rPr>
          <w:rFonts w:ascii="Times New Roman" w:hAnsi="Times New Roman" w:cs="Times New Roman"/>
          <w:sz w:val="24"/>
          <w:szCs w:val="24"/>
        </w:rPr>
        <w:t>konusunda etkili oldukları</w:t>
      </w:r>
      <w:r w:rsidRPr="002D2E6D">
        <w:rPr>
          <w:rFonts w:ascii="Times New Roman" w:hAnsi="Times New Roman" w:cs="Times New Roman"/>
          <w:sz w:val="24"/>
          <w:szCs w:val="24"/>
        </w:rPr>
        <w:t xml:space="preserve"> görülmüştür. Ailelere çocuk yetiştirme, çocuğa yaklaşım</w:t>
      </w:r>
      <w:r w:rsidR="006D3495" w:rsidRPr="002D2E6D">
        <w:rPr>
          <w:rFonts w:ascii="Times New Roman" w:hAnsi="Times New Roman" w:cs="Times New Roman"/>
          <w:sz w:val="24"/>
          <w:szCs w:val="24"/>
        </w:rPr>
        <w:t>ları</w:t>
      </w:r>
      <w:r w:rsidRPr="002D2E6D">
        <w:rPr>
          <w:rFonts w:ascii="Times New Roman" w:hAnsi="Times New Roman" w:cs="Times New Roman"/>
          <w:sz w:val="24"/>
          <w:szCs w:val="24"/>
        </w:rPr>
        <w:t xml:space="preserve"> konusunda eğitimler düzenlenebilir.</w:t>
      </w:r>
    </w:p>
    <w:p w14:paraId="4417556D" w14:textId="77777777" w:rsidR="006D3495" w:rsidRPr="002D2E6D" w:rsidRDefault="006D3495"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Çocukların erken yaşta akıllı telefon sahibi olmalarının sakıncaları konusunda ailelere ve çocuklara yönelik bilinçlendirme faaliyetleri yürütülebilir.</w:t>
      </w:r>
    </w:p>
    <w:p w14:paraId="4E351455" w14:textId="77777777" w:rsidR="006D3495" w:rsidRPr="002D2E6D" w:rsidRDefault="006D3495" w:rsidP="002D2E6D">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İlgili kurumlar tarafından, günümüzde genellikle oynanmayan geleneksel oyunlar hakkında tanıtıcı ve öğretici çalışmaların yürütülerek bu oyunların çocuklar tarafından oynanması sağlanabilir.</w:t>
      </w:r>
    </w:p>
    <w:p w14:paraId="6559E3A2" w14:textId="77777777" w:rsidR="00854CA4" w:rsidRDefault="006D3495" w:rsidP="00854CA4">
      <w:pPr>
        <w:spacing w:after="120" w:line="360" w:lineRule="auto"/>
        <w:ind w:firstLine="680"/>
        <w:jc w:val="both"/>
        <w:rPr>
          <w:rFonts w:ascii="Times New Roman" w:hAnsi="Times New Roman" w:cs="Times New Roman"/>
          <w:sz w:val="24"/>
          <w:szCs w:val="24"/>
        </w:rPr>
      </w:pPr>
      <w:r w:rsidRPr="002D2E6D">
        <w:rPr>
          <w:rFonts w:ascii="Times New Roman" w:hAnsi="Times New Roman" w:cs="Times New Roman"/>
          <w:sz w:val="24"/>
          <w:szCs w:val="24"/>
        </w:rPr>
        <w:t>Gelişen teknolojiler neticesinde</w:t>
      </w:r>
      <w:r w:rsidR="001A0244">
        <w:rPr>
          <w:rFonts w:ascii="Times New Roman" w:hAnsi="Times New Roman" w:cs="Times New Roman"/>
          <w:sz w:val="24"/>
          <w:szCs w:val="24"/>
        </w:rPr>
        <w:t>,</w:t>
      </w:r>
      <w:r w:rsidRPr="002D2E6D">
        <w:rPr>
          <w:rFonts w:ascii="Times New Roman" w:hAnsi="Times New Roman" w:cs="Times New Roman"/>
          <w:sz w:val="24"/>
          <w:szCs w:val="24"/>
        </w:rPr>
        <w:t xml:space="preserve"> çocukların dijital araçları sağlıklı kullanmaları, dijital araçlar yoluyla anlamlı ilişkiler kurmaları, dijital </w:t>
      </w:r>
      <w:r w:rsidR="00F62B90" w:rsidRPr="002D2E6D">
        <w:rPr>
          <w:rFonts w:ascii="Times New Roman" w:hAnsi="Times New Roman" w:cs="Times New Roman"/>
          <w:sz w:val="24"/>
          <w:szCs w:val="24"/>
        </w:rPr>
        <w:t>araçları kullandıklarında olası</w:t>
      </w:r>
      <w:r w:rsidR="001A0244">
        <w:rPr>
          <w:rFonts w:ascii="Times New Roman" w:hAnsi="Times New Roman" w:cs="Times New Roman"/>
          <w:sz w:val="24"/>
          <w:szCs w:val="24"/>
        </w:rPr>
        <w:t xml:space="preserve"> </w:t>
      </w:r>
      <w:r w:rsidR="00F62B90" w:rsidRPr="002D2E6D">
        <w:rPr>
          <w:rFonts w:ascii="Times New Roman" w:hAnsi="Times New Roman" w:cs="Times New Roman"/>
          <w:sz w:val="24"/>
          <w:szCs w:val="24"/>
        </w:rPr>
        <w:t>riskler hakkında farkındalık kazanmaları yönünde</w:t>
      </w:r>
      <w:r w:rsidR="00CD704C" w:rsidRPr="002D2E6D">
        <w:rPr>
          <w:rFonts w:ascii="Times New Roman" w:hAnsi="Times New Roman" w:cs="Times New Roman"/>
          <w:sz w:val="24"/>
          <w:szCs w:val="24"/>
        </w:rPr>
        <w:t>,</w:t>
      </w:r>
      <w:r w:rsidR="00D37C99">
        <w:rPr>
          <w:rFonts w:ascii="Times New Roman" w:hAnsi="Times New Roman" w:cs="Times New Roman"/>
          <w:sz w:val="24"/>
          <w:szCs w:val="24"/>
        </w:rPr>
        <w:t xml:space="preserve"> </w:t>
      </w:r>
      <w:r w:rsidRPr="002D2E6D">
        <w:rPr>
          <w:rFonts w:ascii="Times New Roman" w:hAnsi="Times New Roman" w:cs="Times New Roman"/>
          <w:sz w:val="24"/>
          <w:szCs w:val="24"/>
        </w:rPr>
        <w:t>Milli Eğitim Bakanlığı</w:t>
      </w:r>
      <w:r w:rsidR="00D37C99">
        <w:rPr>
          <w:rFonts w:ascii="Times New Roman" w:hAnsi="Times New Roman" w:cs="Times New Roman"/>
          <w:sz w:val="24"/>
          <w:szCs w:val="24"/>
        </w:rPr>
        <w:t xml:space="preserve"> </w:t>
      </w:r>
      <w:r w:rsidR="00CD704C" w:rsidRPr="002D2E6D">
        <w:rPr>
          <w:rFonts w:ascii="Times New Roman" w:hAnsi="Times New Roman" w:cs="Times New Roman"/>
          <w:sz w:val="24"/>
          <w:szCs w:val="24"/>
        </w:rPr>
        <w:t>tarafından</w:t>
      </w:r>
      <w:r w:rsidR="00D37C99">
        <w:rPr>
          <w:rFonts w:ascii="Times New Roman" w:hAnsi="Times New Roman" w:cs="Times New Roman"/>
          <w:sz w:val="24"/>
          <w:szCs w:val="24"/>
        </w:rPr>
        <w:t xml:space="preserve"> </w:t>
      </w:r>
      <w:r w:rsidR="00F62B90" w:rsidRPr="002D2E6D">
        <w:rPr>
          <w:rFonts w:ascii="Times New Roman" w:hAnsi="Times New Roman" w:cs="Times New Roman"/>
          <w:sz w:val="24"/>
          <w:szCs w:val="24"/>
        </w:rPr>
        <w:t>dijital</w:t>
      </w:r>
      <w:r w:rsidR="00D37C99">
        <w:rPr>
          <w:rFonts w:ascii="Times New Roman" w:hAnsi="Times New Roman" w:cs="Times New Roman"/>
          <w:sz w:val="24"/>
          <w:szCs w:val="24"/>
        </w:rPr>
        <w:t xml:space="preserve"> </w:t>
      </w:r>
      <w:r w:rsidR="00F62B90" w:rsidRPr="002D2E6D">
        <w:rPr>
          <w:rFonts w:ascii="Times New Roman" w:hAnsi="Times New Roman" w:cs="Times New Roman"/>
          <w:sz w:val="24"/>
          <w:szCs w:val="24"/>
        </w:rPr>
        <w:t>araçların</w:t>
      </w:r>
      <w:r w:rsidR="00D37C99">
        <w:rPr>
          <w:rFonts w:ascii="Times New Roman" w:hAnsi="Times New Roman" w:cs="Times New Roman"/>
          <w:sz w:val="24"/>
          <w:szCs w:val="24"/>
        </w:rPr>
        <w:t xml:space="preserve"> </w:t>
      </w:r>
      <w:r w:rsidRPr="002D2E6D">
        <w:rPr>
          <w:rFonts w:ascii="Times New Roman" w:hAnsi="Times New Roman" w:cs="Times New Roman"/>
          <w:sz w:val="24"/>
          <w:szCs w:val="24"/>
        </w:rPr>
        <w:t xml:space="preserve">kullanımı </w:t>
      </w:r>
      <w:r w:rsidR="00F62B90" w:rsidRPr="002D2E6D">
        <w:rPr>
          <w:rFonts w:ascii="Times New Roman" w:hAnsi="Times New Roman" w:cs="Times New Roman"/>
          <w:sz w:val="24"/>
          <w:szCs w:val="24"/>
        </w:rPr>
        <w:t>konusunda teferruat</w:t>
      </w:r>
      <w:r w:rsidR="00CD704C" w:rsidRPr="002D2E6D">
        <w:rPr>
          <w:rFonts w:ascii="Times New Roman" w:hAnsi="Times New Roman" w:cs="Times New Roman"/>
          <w:sz w:val="24"/>
          <w:szCs w:val="24"/>
        </w:rPr>
        <w:t xml:space="preserve"> içeren dersler</w:t>
      </w:r>
      <w:r w:rsidRPr="002D2E6D">
        <w:rPr>
          <w:rFonts w:ascii="Times New Roman" w:hAnsi="Times New Roman" w:cs="Times New Roman"/>
          <w:sz w:val="24"/>
          <w:szCs w:val="24"/>
        </w:rPr>
        <w:t xml:space="preserve"> müfredata konulabilir.</w:t>
      </w:r>
      <w:bookmarkStart w:id="82" w:name="_Toc94004380"/>
    </w:p>
    <w:p w14:paraId="447EA720" w14:textId="77777777" w:rsidR="00A540A2" w:rsidRDefault="00A540A2">
      <w:pPr>
        <w:rPr>
          <w:rFonts w:ascii="Times New Roman" w:hAnsi="Times New Roman" w:cs="Times New Roman"/>
          <w:sz w:val="24"/>
          <w:szCs w:val="24"/>
        </w:rPr>
      </w:pPr>
      <w:r>
        <w:rPr>
          <w:rFonts w:ascii="Times New Roman" w:hAnsi="Times New Roman" w:cs="Times New Roman"/>
          <w:sz w:val="24"/>
          <w:szCs w:val="24"/>
        </w:rPr>
        <w:br w:type="page"/>
      </w:r>
    </w:p>
    <w:p w14:paraId="49DE5855" w14:textId="77777777" w:rsidR="00EC36D7" w:rsidRPr="00854CA4" w:rsidRDefault="00EC36D7" w:rsidP="00854CA4">
      <w:pPr>
        <w:pStyle w:val="Balk1"/>
        <w:rPr>
          <w:rFonts w:cs="Times New Roman"/>
          <w:sz w:val="24"/>
          <w:szCs w:val="24"/>
        </w:rPr>
      </w:pPr>
      <w:r w:rsidRPr="001D0BCE">
        <w:lastRenderedPageBreak/>
        <w:t>KAYNAKLAR</w:t>
      </w:r>
      <w:bookmarkEnd w:id="82"/>
    </w:p>
    <w:p w14:paraId="71EF8952" w14:textId="77777777" w:rsidR="000D2E2F" w:rsidRPr="000D2E2F" w:rsidRDefault="000D2E2F" w:rsidP="000D2E2F"/>
    <w:p w14:paraId="0D7403D5" w14:textId="77777777" w:rsidR="00EC36D7" w:rsidRPr="00BA445A" w:rsidRDefault="0023708C" w:rsidP="00BA445A">
      <w:pPr>
        <w:pStyle w:val="WW-NormalWeb1"/>
        <w:numPr>
          <w:ilvl w:val="0"/>
          <w:numId w:val="2"/>
        </w:numPr>
        <w:spacing w:before="120" w:after="120" w:line="360" w:lineRule="auto"/>
        <w:ind w:left="426" w:hanging="426"/>
        <w:jc w:val="both"/>
        <w:rPr>
          <w:color w:val="000000"/>
        </w:rPr>
      </w:pPr>
      <w:r w:rsidRPr="00BA445A">
        <w:rPr>
          <w:color w:val="000000"/>
        </w:rPr>
        <w:t>Arslan</w:t>
      </w:r>
      <w:r w:rsidR="00D37C99">
        <w:rPr>
          <w:color w:val="000000"/>
        </w:rPr>
        <w:t xml:space="preserve"> </w:t>
      </w:r>
      <w:r w:rsidR="00EC36D7" w:rsidRPr="00BA445A">
        <w:rPr>
          <w:color w:val="000000"/>
        </w:rPr>
        <w:t>A.</w:t>
      </w:r>
      <w:r w:rsidR="001A0244">
        <w:rPr>
          <w:color w:val="000000"/>
        </w:rPr>
        <w:t xml:space="preserve"> </w:t>
      </w:r>
      <w:r w:rsidRPr="00BA445A">
        <w:t>Ortaöğretim öğrencilerinin dijital bağımlılık düzeylerinin çeşitli değişkenler a</w:t>
      </w:r>
      <w:r w:rsidR="00EC36D7" w:rsidRPr="00BA445A">
        <w:t>çısından</w:t>
      </w:r>
      <w:r w:rsidRPr="00BA445A">
        <w:t xml:space="preserve"> incelenmesi: Sivas ili ö</w:t>
      </w:r>
      <w:r w:rsidR="00A8366A" w:rsidRPr="00BA445A">
        <w:t xml:space="preserve">rneği. </w:t>
      </w:r>
      <w:r w:rsidR="00EC36D7" w:rsidRPr="00BA445A">
        <w:rPr>
          <w:i/>
        </w:rPr>
        <w:t>Gazi Eğitim Bilimleri Dergisi</w:t>
      </w:r>
      <w:r w:rsidR="00D37C99">
        <w:rPr>
          <w:i/>
        </w:rPr>
        <w:t xml:space="preserve"> </w:t>
      </w:r>
      <w:r w:rsidR="00D2470E">
        <w:t>2019, 5</w:t>
      </w:r>
      <w:r w:rsidR="008361BA" w:rsidRPr="00BA445A">
        <w:t>: 63– 80</w:t>
      </w:r>
      <w:r w:rsidR="00EC36D7" w:rsidRPr="00BA445A">
        <w:t>.</w:t>
      </w:r>
    </w:p>
    <w:p w14:paraId="36C3AB5E" w14:textId="77777777" w:rsidR="00EC36D7" w:rsidRPr="00BA445A" w:rsidRDefault="0023708C" w:rsidP="00BA445A">
      <w:pPr>
        <w:pStyle w:val="WW-NormalWeb1"/>
        <w:numPr>
          <w:ilvl w:val="0"/>
          <w:numId w:val="2"/>
        </w:numPr>
        <w:spacing w:before="120" w:after="120" w:line="360" w:lineRule="auto"/>
        <w:ind w:left="426" w:hanging="426"/>
        <w:jc w:val="both"/>
        <w:rPr>
          <w:color w:val="000000"/>
        </w:rPr>
      </w:pPr>
      <w:proofErr w:type="spellStart"/>
      <w:r w:rsidRPr="00BA445A">
        <w:t>Çukurluöz</w:t>
      </w:r>
      <w:proofErr w:type="spellEnd"/>
      <w:r w:rsidR="00D37C99">
        <w:t xml:space="preserve"> </w:t>
      </w:r>
      <w:r w:rsidR="00EC36D7" w:rsidRPr="00BA445A">
        <w:t>Ö. Lise Öğrencilerinin Dijital Bağımlılıklarının İncelenmesi: An</w:t>
      </w:r>
      <w:r w:rsidR="00A8366A" w:rsidRPr="00BA445A">
        <w:t>kara İli Çankaya İlçesi Örn</w:t>
      </w:r>
      <w:r w:rsidRPr="00BA445A">
        <w:t>eği. Eğitim Bilimleri Enstitüsü</w:t>
      </w:r>
      <w:r w:rsidR="00C817E6" w:rsidRPr="00BA445A">
        <w:t xml:space="preserve">, </w:t>
      </w:r>
      <w:r w:rsidRPr="00BA445A">
        <w:t>Büro Yönetimi ve Eğitimi Anabilim Dalı. Yüksek lisans t</w:t>
      </w:r>
      <w:r w:rsidR="00A8366A" w:rsidRPr="00BA445A">
        <w:t>ezi, Ankara: Gazi Üniversitesi, 2016.</w:t>
      </w:r>
    </w:p>
    <w:p w14:paraId="0B91F657" w14:textId="77777777" w:rsidR="00EC36D7" w:rsidRPr="00BA445A" w:rsidRDefault="0023708C" w:rsidP="00BA445A">
      <w:pPr>
        <w:pStyle w:val="WW-NormalWeb1"/>
        <w:numPr>
          <w:ilvl w:val="0"/>
          <w:numId w:val="2"/>
        </w:numPr>
        <w:spacing w:before="120" w:after="120" w:line="360" w:lineRule="auto"/>
        <w:ind w:left="426" w:hanging="426"/>
        <w:jc w:val="both"/>
        <w:rPr>
          <w:color w:val="000000"/>
        </w:rPr>
      </w:pPr>
      <w:r w:rsidRPr="00BA445A">
        <w:t xml:space="preserve">Eryılmaz </w:t>
      </w:r>
      <w:r w:rsidR="002D5B7A" w:rsidRPr="00BA445A">
        <w:t xml:space="preserve">S, </w:t>
      </w:r>
      <w:proofErr w:type="spellStart"/>
      <w:r w:rsidRPr="00BA445A">
        <w:t>Çukurluöz</w:t>
      </w:r>
      <w:proofErr w:type="spellEnd"/>
      <w:r w:rsidR="00D37C99">
        <w:t xml:space="preserve"> </w:t>
      </w:r>
      <w:r w:rsidR="008361BA" w:rsidRPr="00BA445A">
        <w:t xml:space="preserve">Ö. </w:t>
      </w:r>
      <w:r w:rsidRPr="00BA445A">
        <w:t>Lise öğrencilerinin dijital bağımlılıklarının i</w:t>
      </w:r>
      <w:r w:rsidR="002A365D" w:rsidRPr="00BA445A">
        <w:t>ncelenmesi: Ankara ili Çankaya ilçesi ö</w:t>
      </w:r>
      <w:r w:rsidR="00EC36D7" w:rsidRPr="00BA445A">
        <w:t>rneği</w:t>
      </w:r>
      <w:r w:rsidR="008361BA" w:rsidRPr="00BA445A">
        <w:t>.</w:t>
      </w:r>
      <w:r w:rsidR="00D37C99">
        <w:t xml:space="preserve"> </w:t>
      </w:r>
      <w:r w:rsidR="00EC36D7" w:rsidRPr="00BA445A">
        <w:rPr>
          <w:i/>
        </w:rPr>
        <w:t>Elektronik Sosyal Bilimler Dergisi</w:t>
      </w:r>
      <w:r w:rsidR="00D37C99">
        <w:rPr>
          <w:i/>
        </w:rPr>
        <w:t xml:space="preserve"> </w:t>
      </w:r>
      <w:r w:rsidR="00EA5AF5">
        <w:t>2018, 17</w:t>
      </w:r>
      <w:r w:rsidR="008361BA" w:rsidRPr="00BA445A">
        <w:t>:  889– 912</w:t>
      </w:r>
      <w:r w:rsidR="00EC36D7" w:rsidRPr="00BA445A">
        <w:t>.</w:t>
      </w:r>
    </w:p>
    <w:p w14:paraId="79A41C21" w14:textId="77777777" w:rsidR="00EC36D7" w:rsidRPr="00BA445A" w:rsidRDefault="002A365D" w:rsidP="00BA445A">
      <w:pPr>
        <w:pStyle w:val="WW-NormalWeb1"/>
        <w:numPr>
          <w:ilvl w:val="0"/>
          <w:numId w:val="2"/>
        </w:numPr>
        <w:spacing w:before="120" w:after="120" w:line="360" w:lineRule="auto"/>
        <w:ind w:left="426" w:hanging="426"/>
        <w:jc w:val="both"/>
        <w:rPr>
          <w:color w:val="000000"/>
        </w:rPr>
      </w:pPr>
      <w:r w:rsidRPr="00BA445A">
        <w:t xml:space="preserve">Altınok </w:t>
      </w:r>
      <w:r w:rsidR="008361BA" w:rsidRPr="00BA445A">
        <w:t xml:space="preserve">M. </w:t>
      </w:r>
      <w:r w:rsidRPr="00BA445A">
        <w:t>Lise öğrencilerinin dijital bağımlılık ve yaşam doyumunun i</w:t>
      </w:r>
      <w:r w:rsidR="00CD7270" w:rsidRPr="00BA445A">
        <w:t>ncelenmesi.</w:t>
      </w:r>
      <w:r w:rsidR="00D37C99">
        <w:t xml:space="preserve"> </w:t>
      </w:r>
      <w:r w:rsidR="00CD7270" w:rsidRPr="00EA5AF5">
        <w:rPr>
          <w:i/>
        </w:rPr>
        <w:t>TEBD</w:t>
      </w:r>
      <w:r w:rsidR="008361BA" w:rsidRPr="00BA445A">
        <w:t xml:space="preserve"> 202</w:t>
      </w:r>
      <w:r w:rsidR="00CD7270" w:rsidRPr="00BA445A">
        <w:t>1</w:t>
      </w:r>
      <w:r w:rsidR="000C681B">
        <w:t xml:space="preserve">, 19: 262– </w:t>
      </w:r>
      <w:r w:rsidR="008361BA" w:rsidRPr="00BA445A">
        <w:t>97</w:t>
      </w:r>
      <w:r w:rsidR="00EC36D7" w:rsidRPr="00BA445A">
        <w:t>.</w:t>
      </w:r>
    </w:p>
    <w:p w14:paraId="27D8047E" w14:textId="77777777" w:rsidR="00EC36D7" w:rsidRPr="00BA445A" w:rsidRDefault="00C817E6" w:rsidP="00BA445A">
      <w:pPr>
        <w:pStyle w:val="WW-NormalWeb1"/>
        <w:numPr>
          <w:ilvl w:val="0"/>
          <w:numId w:val="2"/>
        </w:numPr>
        <w:spacing w:before="120" w:after="120" w:line="360" w:lineRule="auto"/>
        <w:ind w:left="426" w:hanging="426"/>
        <w:jc w:val="both"/>
        <w:rPr>
          <w:color w:val="000000"/>
        </w:rPr>
      </w:pPr>
      <w:r w:rsidRPr="00BA445A">
        <w:rPr>
          <w:color w:val="000000"/>
        </w:rPr>
        <w:t xml:space="preserve">Arslan </w:t>
      </w:r>
      <w:r w:rsidR="00EC36D7" w:rsidRPr="00BA445A">
        <w:rPr>
          <w:color w:val="000000"/>
        </w:rPr>
        <w:t>A.</w:t>
      </w:r>
      <w:r w:rsidR="00D37C99">
        <w:rPr>
          <w:color w:val="000000"/>
        </w:rPr>
        <w:t xml:space="preserve"> </w:t>
      </w:r>
      <w:r w:rsidRPr="00BA445A">
        <w:t>Ortaöğretim öğrencilerinin dijital bağımlılık d</w:t>
      </w:r>
      <w:r w:rsidR="00EC36D7" w:rsidRPr="00BA445A">
        <w:t>üzey</w:t>
      </w:r>
      <w:r w:rsidRPr="00BA445A">
        <w:t>leri ve ş</w:t>
      </w:r>
      <w:r w:rsidR="00EC36D7" w:rsidRPr="00BA445A">
        <w:t>id</w:t>
      </w:r>
      <w:r w:rsidRPr="00BA445A">
        <w:t>det eğilimlerinin b</w:t>
      </w:r>
      <w:r w:rsidR="008361BA" w:rsidRPr="00BA445A">
        <w:t xml:space="preserve">elirlenmesi. </w:t>
      </w:r>
      <w:proofErr w:type="spellStart"/>
      <w:r w:rsidR="00EC36D7" w:rsidRPr="00BA445A">
        <w:rPr>
          <w:i/>
        </w:rPr>
        <w:t>Journal</w:t>
      </w:r>
      <w:proofErr w:type="spellEnd"/>
      <w:r w:rsidR="00EC36D7" w:rsidRPr="00BA445A">
        <w:rPr>
          <w:i/>
        </w:rPr>
        <w:t xml:space="preserve"> of </w:t>
      </w:r>
      <w:proofErr w:type="spellStart"/>
      <w:r w:rsidR="00EC36D7" w:rsidRPr="00BA445A">
        <w:rPr>
          <w:i/>
        </w:rPr>
        <w:t>Computerand</w:t>
      </w:r>
      <w:proofErr w:type="spellEnd"/>
      <w:r w:rsidR="00D37C99">
        <w:rPr>
          <w:i/>
        </w:rPr>
        <w:t xml:space="preserve"> </w:t>
      </w:r>
      <w:proofErr w:type="spellStart"/>
      <w:r w:rsidR="00EC36D7" w:rsidRPr="00BA445A">
        <w:rPr>
          <w:i/>
        </w:rPr>
        <w:t>Education</w:t>
      </w:r>
      <w:proofErr w:type="spellEnd"/>
      <w:r w:rsidR="00D37C99">
        <w:rPr>
          <w:i/>
        </w:rPr>
        <w:t xml:space="preserve"> </w:t>
      </w:r>
      <w:proofErr w:type="spellStart"/>
      <w:r w:rsidR="00EC36D7" w:rsidRPr="00BA445A">
        <w:rPr>
          <w:i/>
        </w:rPr>
        <w:t>Research</w:t>
      </w:r>
      <w:proofErr w:type="spellEnd"/>
      <w:r w:rsidRPr="00BA445A">
        <w:t xml:space="preserve"> 2020, 8</w:t>
      </w:r>
      <w:r w:rsidR="008361BA" w:rsidRPr="00BA445A">
        <w:t xml:space="preserve">: </w:t>
      </w:r>
      <w:r w:rsidR="00EC36D7" w:rsidRPr="00BA445A">
        <w:t>86-113.</w:t>
      </w:r>
    </w:p>
    <w:p w14:paraId="25311BD5" w14:textId="77777777" w:rsidR="00A8366A" w:rsidRPr="00BA445A" w:rsidRDefault="00C817E6" w:rsidP="00BA445A">
      <w:pPr>
        <w:pStyle w:val="WW-NormalWeb1"/>
        <w:numPr>
          <w:ilvl w:val="0"/>
          <w:numId w:val="2"/>
        </w:numPr>
        <w:spacing w:before="120" w:after="120" w:line="360" w:lineRule="auto"/>
        <w:ind w:left="426" w:hanging="426"/>
        <w:jc w:val="both"/>
        <w:rPr>
          <w:color w:val="000000"/>
        </w:rPr>
      </w:pPr>
      <w:r w:rsidRPr="00BA445A">
        <w:t xml:space="preserve">Yılmaz </w:t>
      </w:r>
      <w:r w:rsidR="00A8366A" w:rsidRPr="00BA445A">
        <w:t xml:space="preserve">B. </w:t>
      </w:r>
      <w:r w:rsidR="00EC36D7" w:rsidRPr="00BA445A">
        <w:t>Ortaö</w:t>
      </w:r>
      <w:r w:rsidRPr="00BA445A">
        <w:t>ğretim Kurumlarındaki Öğretmen v</w:t>
      </w:r>
      <w:r w:rsidR="00EC36D7" w:rsidRPr="00BA445A">
        <w:t>e Yöneticilerin Dijital Bağımlılık Düzeylerinin İncelenmesi: An</w:t>
      </w:r>
      <w:r w:rsidR="00A8366A" w:rsidRPr="00BA445A">
        <w:t xml:space="preserve">kara İli Çankaya İlçesi Örneği. </w:t>
      </w:r>
      <w:r w:rsidR="00EC36D7" w:rsidRPr="00BA445A">
        <w:t>Eğitim Bilimleri Enstitüsü</w:t>
      </w:r>
      <w:r w:rsidR="00A62515">
        <w:t xml:space="preserve">, Büro Yönetimi Eğitimi Anabilim Dalı. </w:t>
      </w:r>
      <w:r w:rsidR="00634820" w:rsidRPr="00BA445A">
        <w:t>Yüksek lisans t</w:t>
      </w:r>
      <w:r w:rsidR="00A8366A" w:rsidRPr="00BA445A">
        <w:t>ezi, Ankara: Gazi Üniversitesi, 2019.</w:t>
      </w:r>
    </w:p>
    <w:p w14:paraId="68058DD9" w14:textId="77777777" w:rsidR="00EC36D7" w:rsidRPr="00BA445A" w:rsidRDefault="00634820" w:rsidP="00BA445A">
      <w:pPr>
        <w:pStyle w:val="WW-NormalWeb1"/>
        <w:numPr>
          <w:ilvl w:val="0"/>
          <w:numId w:val="2"/>
        </w:numPr>
        <w:spacing w:before="120" w:after="120" w:line="360" w:lineRule="auto"/>
        <w:ind w:left="426" w:hanging="426"/>
        <w:jc w:val="both"/>
        <w:rPr>
          <w:color w:val="000000"/>
        </w:rPr>
      </w:pPr>
      <w:proofErr w:type="spellStart"/>
      <w:r w:rsidRPr="00BA445A">
        <w:rPr>
          <w:bCs/>
          <w:lang w:val="en-US"/>
        </w:rPr>
        <w:t>Kaymal</w:t>
      </w:r>
      <w:proofErr w:type="spellEnd"/>
      <w:r w:rsidRPr="00BA445A">
        <w:rPr>
          <w:bCs/>
          <w:lang w:val="en-US"/>
        </w:rPr>
        <w:t xml:space="preserve"> B. </w:t>
      </w:r>
      <w:r w:rsidR="00EC36D7" w:rsidRPr="00BA445A">
        <w:t>Okul Öncesi Öğretmenlerinin Dijital Bağımlılıklarının İncelenmesi</w:t>
      </w:r>
      <w:r w:rsidRPr="00BA445A">
        <w:rPr>
          <w:bCs/>
          <w:lang w:val="en-US"/>
        </w:rPr>
        <w:t xml:space="preserve">. </w:t>
      </w:r>
      <w:proofErr w:type="spellStart"/>
      <w:r w:rsidRPr="00BA445A">
        <w:rPr>
          <w:bCs/>
          <w:lang w:val="en-US"/>
        </w:rPr>
        <w:t>Eğitim</w:t>
      </w:r>
      <w:proofErr w:type="spellEnd"/>
      <w:r w:rsidR="00D37C99">
        <w:rPr>
          <w:bCs/>
          <w:lang w:val="en-US"/>
        </w:rPr>
        <w:t xml:space="preserve"> </w:t>
      </w:r>
      <w:proofErr w:type="spellStart"/>
      <w:r w:rsidRPr="00BA445A">
        <w:rPr>
          <w:bCs/>
          <w:lang w:val="en-US"/>
        </w:rPr>
        <w:t>ve</w:t>
      </w:r>
      <w:proofErr w:type="spellEnd"/>
      <w:r w:rsidR="00D37C99">
        <w:rPr>
          <w:bCs/>
          <w:lang w:val="en-US"/>
        </w:rPr>
        <w:t xml:space="preserve"> </w:t>
      </w:r>
      <w:proofErr w:type="spellStart"/>
      <w:r w:rsidRPr="00BA445A">
        <w:rPr>
          <w:bCs/>
          <w:lang w:val="en-US"/>
        </w:rPr>
        <w:t>Sosyal</w:t>
      </w:r>
      <w:proofErr w:type="spellEnd"/>
      <w:r w:rsidR="00D37C99">
        <w:rPr>
          <w:bCs/>
          <w:lang w:val="en-US"/>
        </w:rPr>
        <w:t xml:space="preserve"> </w:t>
      </w:r>
      <w:proofErr w:type="spellStart"/>
      <w:r w:rsidRPr="00BA445A">
        <w:rPr>
          <w:bCs/>
          <w:lang w:val="en-US"/>
        </w:rPr>
        <w:t>Bilimler</w:t>
      </w:r>
      <w:proofErr w:type="spellEnd"/>
      <w:r w:rsidR="00D37C99">
        <w:rPr>
          <w:bCs/>
          <w:lang w:val="en-US"/>
        </w:rPr>
        <w:t xml:space="preserve"> </w:t>
      </w:r>
      <w:proofErr w:type="spellStart"/>
      <w:r w:rsidRPr="00BA445A">
        <w:rPr>
          <w:bCs/>
          <w:lang w:val="en-US"/>
        </w:rPr>
        <w:t>Enstitüsü</w:t>
      </w:r>
      <w:proofErr w:type="spellEnd"/>
      <w:r w:rsidRPr="00BA445A">
        <w:rPr>
          <w:bCs/>
          <w:lang w:val="en-US"/>
        </w:rPr>
        <w:t xml:space="preserve">, </w:t>
      </w:r>
      <w:proofErr w:type="spellStart"/>
      <w:r w:rsidRPr="00BA445A">
        <w:rPr>
          <w:bCs/>
          <w:lang w:val="en-US"/>
        </w:rPr>
        <w:t>Eğitim</w:t>
      </w:r>
      <w:proofErr w:type="spellEnd"/>
      <w:r w:rsidR="00D37C99">
        <w:rPr>
          <w:bCs/>
          <w:lang w:val="en-US"/>
        </w:rPr>
        <w:t xml:space="preserve"> </w:t>
      </w:r>
      <w:proofErr w:type="spellStart"/>
      <w:r w:rsidRPr="00BA445A">
        <w:rPr>
          <w:bCs/>
          <w:lang w:val="en-US"/>
        </w:rPr>
        <w:t>Programları</w:t>
      </w:r>
      <w:proofErr w:type="spellEnd"/>
      <w:r w:rsidR="00D37C99">
        <w:rPr>
          <w:bCs/>
          <w:lang w:val="en-US"/>
        </w:rPr>
        <w:t xml:space="preserve"> </w:t>
      </w:r>
      <w:proofErr w:type="spellStart"/>
      <w:r w:rsidRPr="00BA445A">
        <w:rPr>
          <w:bCs/>
          <w:lang w:val="en-US"/>
        </w:rPr>
        <w:t>ve</w:t>
      </w:r>
      <w:proofErr w:type="spellEnd"/>
      <w:r w:rsidR="00D37C99">
        <w:rPr>
          <w:bCs/>
          <w:lang w:val="en-US"/>
        </w:rPr>
        <w:t xml:space="preserve"> </w:t>
      </w:r>
      <w:proofErr w:type="spellStart"/>
      <w:r w:rsidRPr="00BA445A">
        <w:rPr>
          <w:bCs/>
          <w:lang w:val="en-US"/>
        </w:rPr>
        <w:t>Öğretim</w:t>
      </w:r>
      <w:proofErr w:type="spellEnd"/>
      <w:r w:rsidR="00D37C99">
        <w:rPr>
          <w:bCs/>
          <w:lang w:val="en-US"/>
        </w:rPr>
        <w:t xml:space="preserve"> </w:t>
      </w:r>
      <w:proofErr w:type="spellStart"/>
      <w:r w:rsidRPr="00BA445A">
        <w:rPr>
          <w:bCs/>
          <w:lang w:val="en-US"/>
        </w:rPr>
        <w:t>Anabilim</w:t>
      </w:r>
      <w:proofErr w:type="spellEnd"/>
      <w:r w:rsidRPr="00BA445A">
        <w:rPr>
          <w:bCs/>
          <w:lang w:val="en-US"/>
        </w:rPr>
        <w:t xml:space="preserve"> </w:t>
      </w:r>
      <w:proofErr w:type="spellStart"/>
      <w:r w:rsidRPr="00BA445A">
        <w:rPr>
          <w:bCs/>
          <w:lang w:val="en-US"/>
        </w:rPr>
        <w:t>Dalı</w:t>
      </w:r>
      <w:proofErr w:type="spellEnd"/>
      <w:r w:rsidRPr="00BA445A">
        <w:rPr>
          <w:bCs/>
          <w:lang w:val="en-US"/>
        </w:rPr>
        <w:t xml:space="preserve">. </w:t>
      </w:r>
      <w:proofErr w:type="spellStart"/>
      <w:r w:rsidRPr="00BA445A">
        <w:rPr>
          <w:bCs/>
          <w:lang w:val="en-US"/>
        </w:rPr>
        <w:t>Yüksek</w:t>
      </w:r>
      <w:proofErr w:type="spellEnd"/>
      <w:r w:rsidR="00D37C99">
        <w:rPr>
          <w:bCs/>
          <w:lang w:val="en-US"/>
        </w:rPr>
        <w:t xml:space="preserve"> </w:t>
      </w:r>
      <w:proofErr w:type="spellStart"/>
      <w:r w:rsidRPr="00BA445A">
        <w:rPr>
          <w:bCs/>
          <w:lang w:val="en-US"/>
        </w:rPr>
        <w:t>lisans</w:t>
      </w:r>
      <w:proofErr w:type="spellEnd"/>
      <w:r w:rsidR="00D37C99">
        <w:rPr>
          <w:bCs/>
          <w:lang w:val="en-US"/>
        </w:rPr>
        <w:t xml:space="preserve"> </w:t>
      </w:r>
      <w:proofErr w:type="spellStart"/>
      <w:r w:rsidRPr="00BA445A">
        <w:rPr>
          <w:bCs/>
          <w:lang w:val="en-US"/>
        </w:rPr>
        <w:t>t</w:t>
      </w:r>
      <w:r w:rsidR="00EC36D7" w:rsidRPr="00BA445A">
        <w:rPr>
          <w:bCs/>
          <w:lang w:val="en-US"/>
        </w:rPr>
        <w:t>ezi</w:t>
      </w:r>
      <w:proofErr w:type="spellEnd"/>
      <w:r w:rsidR="00EC36D7" w:rsidRPr="00BA445A">
        <w:rPr>
          <w:bCs/>
          <w:lang w:val="en-US"/>
        </w:rPr>
        <w:t xml:space="preserve">, </w:t>
      </w:r>
      <w:r w:rsidRPr="00BA445A">
        <w:t>İstanbul: Yıldız Teknik Üniversitesi ve İstanbul Aydın Üniversitesi, 2020.</w:t>
      </w:r>
    </w:p>
    <w:p w14:paraId="381FA502" w14:textId="77777777" w:rsidR="00EC36D7" w:rsidRPr="00BA445A" w:rsidRDefault="00634820" w:rsidP="00BA445A">
      <w:pPr>
        <w:pStyle w:val="WW-NormalWeb1"/>
        <w:numPr>
          <w:ilvl w:val="0"/>
          <w:numId w:val="2"/>
        </w:numPr>
        <w:spacing w:before="120" w:after="120" w:line="360" w:lineRule="auto"/>
        <w:ind w:left="426" w:hanging="426"/>
        <w:jc w:val="both"/>
        <w:rPr>
          <w:color w:val="000000"/>
        </w:rPr>
      </w:pPr>
      <w:r w:rsidRPr="00BA445A">
        <w:rPr>
          <w:color w:val="000000"/>
        </w:rPr>
        <w:t xml:space="preserve">Arseven </w:t>
      </w:r>
      <w:r w:rsidR="00EC36D7" w:rsidRPr="00BA445A">
        <w:rPr>
          <w:color w:val="000000"/>
        </w:rPr>
        <w:t>İ.</w:t>
      </w:r>
      <w:r w:rsidR="00D37C99">
        <w:rPr>
          <w:color w:val="000000"/>
        </w:rPr>
        <w:t xml:space="preserve"> </w:t>
      </w:r>
      <w:r w:rsidRPr="00BA445A">
        <w:t>Lise ö</w:t>
      </w:r>
      <w:r w:rsidR="00EC36D7" w:rsidRPr="00BA445A">
        <w:t>ğrencile</w:t>
      </w:r>
      <w:r w:rsidRPr="00BA445A">
        <w:t>rinin dijital bağımlılık düzeyleri ile öz-düzenlemeli öğrenme becerileri a</w:t>
      </w:r>
      <w:r w:rsidR="00EC36D7" w:rsidRPr="00BA445A">
        <w:t>r</w:t>
      </w:r>
      <w:r w:rsidRPr="00BA445A">
        <w:t>asındaki ilişkinin i</w:t>
      </w:r>
      <w:r w:rsidR="008361BA" w:rsidRPr="00BA445A">
        <w:t xml:space="preserve">ncelenmesi. </w:t>
      </w:r>
      <w:proofErr w:type="spellStart"/>
      <w:r w:rsidR="00EC36D7" w:rsidRPr="00BA445A">
        <w:rPr>
          <w:i/>
        </w:rPr>
        <w:t>Ekev</w:t>
      </w:r>
      <w:proofErr w:type="spellEnd"/>
      <w:r w:rsidR="00EC36D7" w:rsidRPr="00BA445A">
        <w:rPr>
          <w:i/>
        </w:rPr>
        <w:t xml:space="preserve"> Akademi Dergisi</w:t>
      </w:r>
      <w:r w:rsidR="00D37C99">
        <w:rPr>
          <w:i/>
        </w:rPr>
        <w:t xml:space="preserve"> </w:t>
      </w:r>
      <w:r w:rsidR="000C681B">
        <w:t xml:space="preserve">2020, 24: 173– </w:t>
      </w:r>
      <w:r w:rsidR="008361BA" w:rsidRPr="00BA445A">
        <w:t>96</w:t>
      </w:r>
      <w:r w:rsidR="00EC36D7" w:rsidRPr="00BA445A">
        <w:t>.</w:t>
      </w:r>
    </w:p>
    <w:p w14:paraId="310A1C23" w14:textId="77777777" w:rsidR="00EC36D7" w:rsidRPr="00BA445A" w:rsidRDefault="00EA2176" w:rsidP="00BA445A">
      <w:pPr>
        <w:pStyle w:val="WW-NormalWeb1"/>
        <w:numPr>
          <w:ilvl w:val="0"/>
          <w:numId w:val="2"/>
        </w:numPr>
        <w:spacing w:before="120" w:after="120" w:line="360" w:lineRule="auto"/>
        <w:ind w:left="426" w:hanging="426"/>
        <w:jc w:val="both"/>
        <w:rPr>
          <w:color w:val="000000"/>
        </w:rPr>
      </w:pPr>
      <w:r w:rsidRPr="00BA445A">
        <w:t xml:space="preserve">Aktaş </w:t>
      </w:r>
      <w:r w:rsidR="008361BA" w:rsidRPr="00BA445A">
        <w:t xml:space="preserve">F. </w:t>
      </w:r>
      <w:proofErr w:type="spellStart"/>
      <w:r w:rsidR="00EC36D7" w:rsidRPr="00BA445A">
        <w:t>Pandemi</w:t>
      </w:r>
      <w:proofErr w:type="spellEnd"/>
      <w:r w:rsidR="00EC36D7" w:rsidRPr="00BA445A">
        <w:t xml:space="preserve"> Sürecinde İlköğretim Öğrencilerinin Dijital Bağımlılığ</w:t>
      </w:r>
      <w:r w:rsidR="008361BA" w:rsidRPr="00BA445A">
        <w:t xml:space="preserve">ına İlişkin Öğretmen Görüşleri. </w:t>
      </w:r>
      <w:r w:rsidR="00EC36D7" w:rsidRPr="00BA445A">
        <w:t>Eğitim Bilimleri Enstitüsü,</w:t>
      </w:r>
      <w:r w:rsidRPr="00BA445A">
        <w:t xml:space="preserve"> Eğitim Bilimleri Anabilim Dalı. Tezsiz yüksek lisans p</w:t>
      </w:r>
      <w:r w:rsidR="008361BA" w:rsidRPr="00BA445A">
        <w:t>rojesi, Denizli: Pamukkale Üniversitesi, 2021.</w:t>
      </w:r>
    </w:p>
    <w:p w14:paraId="6BE63F75" w14:textId="77777777" w:rsidR="00EC36D7" w:rsidRPr="00BA445A" w:rsidRDefault="00C66FFD" w:rsidP="00BA445A">
      <w:pPr>
        <w:pStyle w:val="WW-NormalWeb1"/>
        <w:numPr>
          <w:ilvl w:val="0"/>
          <w:numId w:val="2"/>
        </w:numPr>
        <w:spacing w:before="120" w:after="120" w:line="360" w:lineRule="auto"/>
        <w:ind w:left="426" w:hanging="426"/>
        <w:jc w:val="both"/>
        <w:rPr>
          <w:color w:val="000000"/>
        </w:rPr>
      </w:pPr>
      <w:r w:rsidRPr="00BA445A">
        <w:rPr>
          <w:color w:val="000000"/>
        </w:rPr>
        <w:lastRenderedPageBreak/>
        <w:t xml:space="preserve">Yengin </w:t>
      </w:r>
      <w:r w:rsidR="00EC36D7" w:rsidRPr="00BA445A">
        <w:rPr>
          <w:color w:val="000000"/>
        </w:rPr>
        <w:t>D.</w:t>
      </w:r>
      <w:r w:rsidR="00D37C99">
        <w:rPr>
          <w:color w:val="000000"/>
        </w:rPr>
        <w:t xml:space="preserve"> </w:t>
      </w:r>
      <w:r w:rsidRPr="00BA445A">
        <w:t>Teknoloji b</w:t>
      </w:r>
      <w:r w:rsidR="00EC36D7" w:rsidRPr="00BA445A">
        <w:t>ağımlı</w:t>
      </w:r>
      <w:r w:rsidRPr="00BA445A">
        <w:t>lığı olarak dijital b</w:t>
      </w:r>
      <w:r w:rsidR="003823AD" w:rsidRPr="00BA445A">
        <w:t xml:space="preserve">ağımlılık. </w:t>
      </w:r>
      <w:proofErr w:type="spellStart"/>
      <w:r w:rsidR="00EC36D7" w:rsidRPr="00BA445A">
        <w:rPr>
          <w:i/>
        </w:rPr>
        <w:t>The</w:t>
      </w:r>
      <w:proofErr w:type="spellEnd"/>
      <w:r w:rsidR="00D37C99">
        <w:rPr>
          <w:i/>
        </w:rPr>
        <w:t xml:space="preserve"> </w:t>
      </w:r>
      <w:proofErr w:type="spellStart"/>
      <w:r w:rsidR="00EC36D7" w:rsidRPr="00BA445A">
        <w:rPr>
          <w:i/>
        </w:rPr>
        <w:t>Turkish</w:t>
      </w:r>
      <w:proofErr w:type="spellEnd"/>
      <w:r w:rsidR="00EC36D7" w:rsidRPr="00BA445A">
        <w:rPr>
          <w:i/>
        </w:rPr>
        <w:t xml:space="preserve"> Online </w:t>
      </w:r>
      <w:proofErr w:type="spellStart"/>
      <w:r w:rsidR="00EC36D7" w:rsidRPr="00BA445A">
        <w:rPr>
          <w:i/>
        </w:rPr>
        <w:t>Journal</w:t>
      </w:r>
      <w:proofErr w:type="spellEnd"/>
      <w:r w:rsidR="00EC36D7" w:rsidRPr="00BA445A">
        <w:rPr>
          <w:i/>
        </w:rPr>
        <w:t xml:space="preserve"> of Design, Art </w:t>
      </w:r>
      <w:proofErr w:type="spellStart"/>
      <w:r w:rsidR="00EC36D7" w:rsidRPr="00BA445A">
        <w:rPr>
          <w:i/>
        </w:rPr>
        <w:t>and</w:t>
      </w:r>
      <w:proofErr w:type="spellEnd"/>
      <w:r w:rsidR="00D37C99">
        <w:rPr>
          <w:i/>
        </w:rPr>
        <w:t xml:space="preserve"> </w:t>
      </w:r>
      <w:proofErr w:type="spellStart"/>
      <w:r w:rsidR="00EC36D7" w:rsidRPr="00BA445A">
        <w:rPr>
          <w:i/>
        </w:rPr>
        <w:t>Communication</w:t>
      </w:r>
      <w:proofErr w:type="spellEnd"/>
      <w:r w:rsidR="00D37C99">
        <w:rPr>
          <w:i/>
        </w:rPr>
        <w:t xml:space="preserve"> </w:t>
      </w:r>
      <w:r w:rsidR="008361BA" w:rsidRPr="00BA445A">
        <w:t>2019</w:t>
      </w:r>
      <w:r w:rsidR="0013254A">
        <w:t>, 9</w:t>
      </w:r>
      <w:r w:rsidR="000C681B">
        <w:t xml:space="preserve">: 130– </w:t>
      </w:r>
      <w:r w:rsidR="003823AD" w:rsidRPr="00BA445A">
        <w:t>44</w:t>
      </w:r>
      <w:r w:rsidR="00EC36D7" w:rsidRPr="00BA445A">
        <w:t>.</w:t>
      </w:r>
    </w:p>
    <w:p w14:paraId="7B1D560C" w14:textId="77777777" w:rsidR="00A8366A" w:rsidRPr="00BA445A" w:rsidRDefault="00EB5A45" w:rsidP="00BA445A">
      <w:pPr>
        <w:pStyle w:val="WW-NormalWeb1"/>
        <w:numPr>
          <w:ilvl w:val="0"/>
          <w:numId w:val="2"/>
        </w:numPr>
        <w:spacing w:before="120" w:after="120" w:line="360" w:lineRule="auto"/>
        <w:ind w:left="426" w:hanging="426"/>
        <w:jc w:val="both"/>
        <w:rPr>
          <w:color w:val="000000"/>
        </w:rPr>
      </w:pPr>
      <w:proofErr w:type="spellStart"/>
      <w:r w:rsidRPr="00BA445A">
        <w:rPr>
          <w:bCs/>
          <w:lang w:val="en-US"/>
        </w:rPr>
        <w:t>Sözbilir</w:t>
      </w:r>
      <w:proofErr w:type="spellEnd"/>
      <w:r w:rsidR="00D37C99">
        <w:rPr>
          <w:bCs/>
          <w:lang w:val="en-US"/>
        </w:rPr>
        <w:t xml:space="preserve"> </w:t>
      </w:r>
      <w:r w:rsidR="00A8366A" w:rsidRPr="00BA445A">
        <w:rPr>
          <w:bCs/>
          <w:lang w:val="en-US"/>
        </w:rPr>
        <w:t xml:space="preserve">A. </w:t>
      </w:r>
      <w:proofErr w:type="spellStart"/>
      <w:r w:rsidR="00EC36D7" w:rsidRPr="00BA445A">
        <w:rPr>
          <w:bCs/>
          <w:lang w:val="en-US"/>
        </w:rPr>
        <w:t>Açık</w:t>
      </w:r>
      <w:proofErr w:type="spellEnd"/>
      <w:r w:rsidR="00D37C99">
        <w:rPr>
          <w:bCs/>
          <w:lang w:val="en-US"/>
        </w:rPr>
        <w:t xml:space="preserve"> </w:t>
      </w:r>
      <w:proofErr w:type="spellStart"/>
      <w:r w:rsidR="00EC36D7" w:rsidRPr="00BA445A">
        <w:rPr>
          <w:bCs/>
          <w:lang w:val="en-US"/>
        </w:rPr>
        <w:t>Hava</w:t>
      </w:r>
      <w:proofErr w:type="spellEnd"/>
      <w:r w:rsidR="00D37C99">
        <w:rPr>
          <w:bCs/>
          <w:lang w:val="en-US"/>
        </w:rPr>
        <w:t xml:space="preserve"> </w:t>
      </w:r>
      <w:proofErr w:type="spellStart"/>
      <w:r w:rsidR="00EC36D7" w:rsidRPr="00BA445A">
        <w:rPr>
          <w:bCs/>
          <w:lang w:val="en-US"/>
        </w:rPr>
        <w:t>Etkinliklerinin</w:t>
      </w:r>
      <w:proofErr w:type="spellEnd"/>
      <w:r w:rsidR="00D37C99">
        <w:rPr>
          <w:bCs/>
          <w:lang w:val="en-US"/>
        </w:rPr>
        <w:t xml:space="preserve"> </w:t>
      </w:r>
      <w:proofErr w:type="spellStart"/>
      <w:r w:rsidR="00EC36D7" w:rsidRPr="00BA445A">
        <w:rPr>
          <w:bCs/>
          <w:lang w:val="en-US"/>
        </w:rPr>
        <w:t>Dijital</w:t>
      </w:r>
      <w:proofErr w:type="spellEnd"/>
      <w:r w:rsidR="00D37C99">
        <w:rPr>
          <w:bCs/>
          <w:lang w:val="en-US"/>
        </w:rPr>
        <w:t xml:space="preserve"> </w:t>
      </w:r>
      <w:proofErr w:type="spellStart"/>
      <w:r w:rsidR="00EC36D7" w:rsidRPr="00BA445A">
        <w:rPr>
          <w:bCs/>
          <w:lang w:val="en-US"/>
        </w:rPr>
        <w:t>Bağımlılık</w:t>
      </w:r>
      <w:proofErr w:type="spellEnd"/>
      <w:r w:rsidR="00D37C99">
        <w:rPr>
          <w:bCs/>
          <w:lang w:val="en-US"/>
        </w:rPr>
        <w:t xml:space="preserve"> </w:t>
      </w:r>
      <w:proofErr w:type="spellStart"/>
      <w:r w:rsidR="00EC36D7" w:rsidRPr="00BA445A">
        <w:rPr>
          <w:bCs/>
          <w:lang w:val="en-US"/>
        </w:rPr>
        <w:t>D</w:t>
      </w:r>
      <w:r w:rsidRPr="00BA445A">
        <w:rPr>
          <w:bCs/>
          <w:lang w:val="en-US"/>
        </w:rPr>
        <w:t>üzeyine</w:t>
      </w:r>
      <w:proofErr w:type="spellEnd"/>
      <w:r w:rsidR="00D37C99">
        <w:rPr>
          <w:bCs/>
          <w:lang w:val="en-US"/>
        </w:rPr>
        <w:t xml:space="preserve"> </w:t>
      </w:r>
      <w:proofErr w:type="spellStart"/>
      <w:r w:rsidRPr="00BA445A">
        <w:rPr>
          <w:bCs/>
          <w:lang w:val="en-US"/>
        </w:rPr>
        <w:t>Etkisinin</w:t>
      </w:r>
      <w:proofErr w:type="spellEnd"/>
      <w:r w:rsidR="00D37C99">
        <w:rPr>
          <w:bCs/>
          <w:lang w:val="en-US"/>
        </w:rPr>
        <w:t xml:space="preserve"> </w:t>
      </w:r>
      <w:proofErr w:type="spellStart"/>
      <w:r w:rsidRPr="00BA445A">
        <w:rPr>
          <w:bCs/>
          <w:lang w:val="en-US"/>
        </w:rPr>
        <w:t>İ</w:t>
      </w:r>
      <w:r w:rsidR="00A8366A" w:rsidRPr="00BA445A">
        <w:rPr>
          <w:bCs/>
          <w:lang w:val="en-US"/>
        </w:rPr>
        <w:t>ncelenme</w:t>
      </w:r>
      <w:r w:rsidRPr="00BA445A">
        <w:rPr>
          <w:bCs/>
          <w:lang w:val="en-US"/>
        </w:rPr>
        <w:t>si</w:t>
      </w:r>
      <w:proofErr w:type="spellEnd"/>
      <w:r w:rsidRPr="00BA445A">
        <w:rPr>
          <w:bCs/>
          <w:lang w:val="en-US"/>
        </w:rPr>
        <w:t xml:space="preserve">. </w:t>
      </w:r>
      <w:proofErr w:type="spellStart"/>
      <w:r w:rsidRPr="00BA445A">
        <w:rPr>
          <w:bCs/>
          <w:lang w:val="en-US"/>
        </w:rPr>
        <w:t>Eğitim</w:t>
      </w:r>
      <w:proofErr w:type="spellEnd"/>
      <w:r w:rsidR="00D37C99">
        <w:rPr>
          <w:bCs/>
          <w:lang w:val="en-US"/>
        </w:rPr>
        <w:t xml:space="preserve"> </w:t>
      </w:r>
      <w:proofErr w:type="spellStart"/>
      <w:r w:rsidRPr="00BA445A">
        <w:rPr>
          <w:bCs/>
          <w:lang w:val="en-US"/>
        </w:rPr>
        <w:t>Bilimleri</w:t>
      </w:r>
      <w:proofErr w:type="spellEnd"/>
      <w:r w:rsidR="00D37C99">
        <w:rPr>
          <w:bCs/>
          <w:lang w:val="en-US"/>
        </w:rPr>
        <w:t xml:space="preserve"> </w:t>
      </w:r>
      <w:proofErr w:type="spellStart"/>
      <w:r w:rsidRPr="00BA445A">
        <w:rPr>
          <w:bCs/>
          <w:lang w:val="en-US"/>
        </w:rPr>
        <w:t>Enstitüsü</w:t>
      </w:r>
      <w:proofErr w:type="spellEnd"/>
      <w:r w:rsidRPr="00BA445A">
        <w:rPr>
          <w:bCs/>
          <w:lang w:val="en-US"/>
        </w:rPr>
        <w:t xml:space="preserve">, </w:t>
      </w:r>
      <w:proofErr w:type="spellStart"/>
      <w:r w:rsidRPr="00BA445A">
        <w:rPr>
          <w:bCs/>
          <w:lang w:val="en-US"/>
        </w:rPr>
        <w:t>Halk</w:t>
      </w:r>
      <w:proofErr w:type="spellEnd"/>
      <w:r w:rsidR="00D37C99">
        <w:rPr>
          <w:bCs/>
          <w:lang w:val="en-US"/>
        </w:rPr>
        <w:t xml:space="preserve"> </w:t>
      </w:r>
      <w:proofErr w:type="spellStart"/>
      <w:r w:rsidRPr="00BA445A">
        <w:rPr>
          <w:bCs/>
          <w:lang w:val="en-US"/>
        </w:rPr>
        <w:t>Eğitimi</w:t>
      </w:r>
      <w:proofErr w:type="spellEnd"/>
      <w:r w:rsidR="00D37C99">
        <w:rPr>
          <w:bCs/>
          <w:lang w:val="en-US"/>
        </w:rPr>
        <w:t xml:space="preserve"> </w:t>
      </w:r>
      <w:proofErr w:type="spellStart"/>
      <w:r w:rsidRPr="00BA445A">
        <w:rPr>
          <w:bCs/>
          <w:lang w:val="en-US"/>
        </w:rPr>
        <w:t>Anabilim</w:t>
      </w:r>
      <w:proofErr w:type="spellEnd"/>
      <w:r w:rsidRPr="00BA445A">
        <w:rPr>
          <w:bCs/>
          <w:lang w:val="en-US"/>
        </w:rPr>
        <w:t xml:space="preserve"> </w:t>
      </w:r>
      <w:proofErr w:type="spellStart"/>
      <w:r w:rsidRPr="00BA445A">
        <w:rPr>
          <w:bCs/>
          <w:lang w:val="en-US"/>
        </w:rPr>
        <w:t>Dalı</w:t>
      </w:r>
      <w:proofErr w:type="spellEnd"/>
      <w:r w:rsidRPr="00BA445A">
        <w:rPr>
          <w:bCs/>
          <w:lang w:val="en-US"/>
        </w:rPr>
        <w:t xml:space="preserve">. </w:t>
      </w:r>
      <w:proofErr w:type="spellStart"/>
      <w:r w:rsidRPr="00BA445A">
        <w:rPr>
          <w:bCs/>
          <w:lang w:val="en-US"/>
        </w:rPr>
        <w:t>Yüksek</w:t>
      </w:r>
      <w:proofErr w:type="spellEnd"/>
      <w:r w:rsidR="00D37C99">
        <w:rPr>
          <w:bCs/>
          <w:lang w:val="en-US"/>
        </w:rPr>
        <w:t xml:space="preserve"> </w:t>
      </w:r>
      <w:proofErr w:type="spellStart"/>
      <w:r w:rsidRPr="00BA445A">
        <w:rPr>
          <w:bCs/>
          <w:lang w:val="en-US"/>
        </w:rPr>
        <w:t>lisans</w:t>
      </w:r>
      <w:proofErr w:type="spellEnd"/>
      <w:r w:rsidR="00D37C99">
        <w:rPr>
          <w:bCs/>
          <w:lang w:val="en-US"/>
        </w:rPr>
        <w:t xml:space="preserve"> </w:t>
      </w:r>
      <w:proofErr w:type="spellStart"/>
      <w:r w:rsidRPr="00BA445A">
        <w:rPr>
          <w:bCs/>
          <w:lang w:val="en-US"/>
        </w:rPr>
        <w:t>t</w:t>
      </w:r>
      <w:r w:rsidR="00A8366A" w:rsidRPr="00BA445A">
        <w:rPr>
          <w:bCs/>
          <w:lang w:val="en-US"/>
        </w:rPr>
        <w:t>ezi</w:t>
      </w:r>
      <w:proofErr w:type="spellEnd"/>
      <w:r w:rsidR="00A8366A" w:rsidRPr="00BA445A">
        <w:rPr>
          <w:bCs/>
          <w:lang w:val="en-US"/>
        </w:rPr>
        <w:t xml:space="preserve">, İstanbul: </w:t>
      </w:r>
      <w:r w:rsidRPr="00BA445A">
        <w:rPr>
          <w:bCs/>
          <w:lang w:val="en-US"/>
        </w:rPr>
        <w:t xml:space="preserve">Marmara </w:t>
      </w:r>
      <w:proofErr w:type="spellStart"/>
      <w:r w:rsidRPr="00BA445A">
        <w:rPr>
          <w:bCs/>
          <w:lang w:val="en-US"/>
        </w:rPr>
        <w:t>Üniversitesi</w:t>
      </w:r>
      <w:proofErr w:type="spellEnd"/>
      <w:r w:rsidRPr="00BA445A">
        <w:rPr>
          <w:bCs/>
          <w:lang w:val="en-US"/>
        </w:rPr>
        <w:t xml:space="preserve">, </w:t>
      </w:r>
      <w:r w:rsidR="00A8366A" w:rsidRPr="00BA445A">
        <w:rPr>
          <w:bCs/>
          <w:lang w:val="en-US"/>
        </w:rPr>
        <w:t>2019.</w:t>
      </w:r>
    </w:p>
    <w:p w14:paraId="2F7B15F4" w14:textId="77777777" w:rsidR="00EC36D7" w:rsidRPr="00BA445A" w:rsidRDefault="00EC36D7" w:rsidP="00BA445A">
      <w:pPr>
        <w:pStyle w:val="WW-NormalWeb1"/>
        <w:numPr>
          <w:ilvl w:val="0"/>
          <w:numId w:val="2"/>
        </w:numPr>
        <w:spacing w:before="120" w:after="120" w:line="360" w:lineRule="auto"/>
        <w:ind w:left="426" w:hanging="426"/>
        <w:jc w:val="both"/>
        <w:rPr>
          <w:color w:val="000000"/>
        </w:rPr>
      </w:pPr>
      <w:proofErr w:type="spellStart"/>
      <w:r w:rsidRPr="00BA445A">
        <w:rPr>
          <w:bCs/>
          <w:lang w:val="en-US"/>
        </w:rPr>
        <w:t>Ayha</w:t>
      </w:r>
      <w:r w:rsidR="002D5B7A" w:rsidRPr="00BA445A">
        <w:rPr>
          <w:bCs/>
          <w:lang w:val="en-US"/>
        </w:rPr>
        <w:t>n</w:t>
      </w:r>
      <w:proofErr w:type="spellEnd"/>
      <w:r w:rsidR="002D5B7A" w:rsidRPr="00BA445A">
        <w:rPr>
          <w:bCs/>
          <w:lang w:val="en-US"/>
        </w:rPr>
        <w:t xml:space="preserve"> B, </w:t>
      </w:r>
      <w:proofErr w:type="spellStart"/>
      <w:r w:rsidR="00EB5A45" w:rsidRPr="00BA445A">
        <w:rPr>
          <w:bCs/>
          <w:lang w:val="en-US"/>
        </w:rPr>
        <w:t>Köseliören</w:t>
      </w:r>
      <w:proofErr w:type="spellEnd"/>
      <w:r w:rsidR="00D37C99">
        <w:rPr>
          <w:bCs/>
          <w:lang w:val="en-US"/>
        </w:rPr>
        <w:t xml:space="preserve"> </w:t>
      </w:r>
      <w:r w:rsidR="003823AD" w:rsidRPr="00BA445A">
        <w:rPr>
          <w:bCs/>
          <w:lang w:val="en-US"/>
        </w:rPr>
        <w:t xml:space="preserve">M. </w:t>
      </w:r>
      <w:r w:rsidR="00EB5A45" w:rsidRPr="00BA445A">
        <w:t>İnternet, online oyun ve bağımlılık</w:t>
      </w:r>
      <w:r w:rsidR="003823AD" w:rsidRPr="00BA445A">
        <w:t>.</w:t>
      </w:r>
      <w:r w:rsidR="00D37C99">
        <w:t xml:space="preserve"> </w:t>
      </w:r>
      <w:proofErr w:type="spellStart"/>
      <w:r w:rsidRPr="00BA445A">
        <w:rPr>
          <w:i/>
        </w:rPr>
        <w:t>Jo</w:t>
      </w:r>
      <w:r w:rsidR="00A62515">
        <w:rPr>
          <w:i/>
        </w:rPr>
        <w:t>urnal</w:t>
      </w:r>
      <w:proofErr w:type="spellEnd"/>
      <w:r w:rsidR="00A62515">
        <w:rPr>
          <w:i/>
        </w:rPr>
        <w:t xml:space="preserve"> of </w:t>
      </w:r>
      <w:proofErr w:type="spellStart"/>
      <w:r w:rsidR="00A62515">
        <w:rPr>
          <w:i/>
        </w:rPr>
        <w:t>Technology</w:t>
      </w:r>
      <w:proofErr w:type="spellEnd"/>
      <w:r w:rsidR="00D37C99">
        <w:rPr>
          <w:i/>
        </w:rPr>
        <w:t xml:space="preserve"> </w:t>
      </w:r>
      <w:proofErr w:type="spellStart"/>
      <w:r w:rsidR="00A62515">
        <w:rPr>
          <w:i/>
        </w:rPr>
        <w:t>Addiction</w:t>
      </w:r>
      <w:proofErr w:type="spellEnd"/>
      <w:r w:rsidR="00D37C99">
        <w:rPr>
          <w:i/>
        </w:rPr>
        <w:t xml:space="preserve"> </w:t>
      </w:r>
      <w:proofErr w:type="spellStart"/>
      <w:r w:rsidRPr="00BA445A">
        <w:rPr>
          <w:i/>
        </w:rPr>
        <w:t>Cyberbullying</w:t>
      </w:r>
      <w:proofErr w:type="spellEnd"/>
      <w:r w:rsidR="0013254A">
        <w:t xml:space="preserve"> 2019, 6</w:t>
      </w:r>
      <w:r w:rsidR="00EB5A45" w:rsidRPr="00BA445A">
        <w:t>:</w:t>
      </w:r>
      <w:r w:rsidRPr="00BA445A">
        <w:t xml:space="preserve"> 1-30.</w:t>
      </w:r>
    </w:p>
    <w:p w14:paraId="2005F467" w14:textId="77777777" w:rsidR="00A8366A" w:rsidRPr="00BA445A" w:rsidRDefault="00EB5A45" w:rsidP="00BA445A">
      <w:pPr>
        <w:pStyle w:val="WW-NormalWeb1"/>
        <w:numPr>
          <w:ilvl w:val="0"/>
          <w:numId w:val="2"/>
        </w:numPr>
        <w:spacing w:before="120" w:after="120" w:line="360" w:lineRule="auto"/>
        <w:ind w:left="426" w:hanging="426"/>
        <w:jc w:val="both"/>
        <w:rPr>
          <w:color w:val="000000"/>
        </w:rPr>
      </w:pPr>
      <w:proofErr w:type="spellStart"/>
      <w:r w:rsidRPr="00BA445A">
        <w:t>Güzen</w:t>
      </w:r>
      <w:proofErr w:type="spellEnd"/>
      <w:r w:rsidRPr="00BA445A">
        <w:t xml:space="preserve"> M. Covıd-19 </w:t>
      </w:r>
      <w:proofErr w:type="spellStart"/>
      <w:r w:rsidRPr="00BA445A">
        <w:t>Pandemı</w:t>
      </w:r>
      <w:proofErr w:type="spellEnd"/>
      <w:r w:rsidRPr="00BA445A">
        <w:t xml:space="preserve">̇ </w:t>
      </w:r>
      <w:proofErr w:type="spellStart"/>
      <w:r w:rsidRPr="00BA445A">
        <w:t>Öncesı</w:t>
      </w:r>
      <w:proofErr w:type="spellEnd"/>
      <w:r w:rsidRPr="00BA445A">
        <w:t>̇ v</w:t>
      </w:r>
      <w:r w:rsidR="00EC36D7" w:rsidRPr="00BA445A">
        <w:t xml:space="preserve">e </w:t>
      </w:r>
      <w:proofErr w:type="spellStart"/>
      <w:r w:rsidR="00EC36D7" w:rsidRPr="00BA445A">
        <w:t>Pandemı</w:t>
      </w:r>
      <w:proofErr w:type="spellEnd"/>
      <w:r w:rsidR="00EC36D7" w:rsidRPr="00BA445A">
        <w:t xml:space="preserve">̇ </w:t>
      </w:r>
      <w:proofErr w:type="spellStart"/>
      <w:r w:rsidR="00EC36D7" w:rsidRPr="00BA445A">
        <w:t>Sürecı̇nde</w:t>
      </w:r>
      <w:proofErr w:type="spellEnd"/>
      <w:r w:rsidR="00EC36D7" w:rsidRPr="00BA445A">
        <w:t xml:space="preserve"> 4-6 Yaş </w:t>
      </w:r>
      <w:proofErr w:type="spellStart"/>
      <w:r w:rsidR="00EC36D7" w:rsidRPr="00BA445A">
        <w:t>Çocuklarının</w:t>
      </w:r>
      <w:proofErr w:type="spellEnd"/>
      <w:r w:rsidR="00D37C99">
        <w:t xml:space="preserve"> </w:t>
      </w:r>
      <w:proofErr w:type="spellStart"/>
      <w:r w:rsidR="00EC36D7" w:rsidRPr="00BA445A">
        <w:t>Dı̇jı̇tal</w:t>
      </w:r>
      <w:proofErr w:type="spellEnd"/>
      <w:r w:rsidR="00D37C99">
        <w:t xml:space="preserve"> </w:t>
      </w:r>
      <w:r w:rsidRPr="00BA445A">
        <w:t xml:space="preserve">Oyun </w:t>
      </w:r>
      <w:proofErr w:type="spellStart"/>
      <w:r w:rsidRPr="00BA445A">
        <w:t>Bağımlılık</w:t>
      </w:r>
      <w:proofErr w:type="spellEnd"/>
      <w:r w:rsidR="00D37C99">
        <w:t xml:space="preserve"> </w:t>
      </w:r>
      <w:proofErr w:type="spellStart"/>
      <w:r w:rsidRPr="00BA445A">
        <w:t>Eğı̇limlerı</w:t>
      </w:r>
      <w:proofErr w:type="spellEnd"/>
      <w:r w:rsidRPr="00BA445A">
        <w:t>̇ v</w:t>
      </w:r>
      <w:r w:rsidR="00EC36D7" w:rsidRPr="00BA445A">
        <w:t xml:space="preserve">e Ebeveyn </w:t>
      </w:r>
      <w:proofErr w:type="spellStart"/>
      <w:r w:rsidR="00EC36D7" w:rsidRPr="00BA445A">
        <w:t>Rehberlı̇k</w:t>
      </w:r>
      <w:proofErr w:type="spellEnd"/>
      <w:r w:rsidR="00D37C99">
        <w:t xml:space="preserve"> </w:t>
      </w:r>
      <w:proofErr w:type="spellStart"/>
      <w:r w:rsidR="00EC36D7" w:rsidRPr="00BA445A">
        <w:t>Stratejı̇lerı̇nde</w:t>
      </w:r>
      <w:proofErr w:type="spellEnd"/>
      <w:r w:rsidR="00D37C99">
        <w:t xml:space="preserve"> </w:t>
      </w:r>
      <w:proofErr w:type="spellStart"/>
      <w:r w:rsidR="00EC36D7" w:rsidRPr="00BA445A">
        <w:t>Görül</w:t>
      </w:r>
      <w:r w:rsidR="00A8366A" w:rsidRPr="00BA445A">
        <w:t>en</w:t>
      </w:r>
      <w:proofErr w:type="spellEnd"/>
      <w:r w:rsidR="00A8366A" w:rsidRPr="00BA445A">
        <w:t xml:space="preserve"> Farklılıkların </w:t>
      </w:r>
      <w:proofErr w:type="spellStart"/>
      <w:r w:rsidR="00A8366A" w:rsidRPr="00BA445A">
        <w:t>İncelenmesi</w:t>
      </w:r>
      <w:proofErr w:type="spellEnd"/>
      <w:r w:rsidR="00A8366A" w:rsidRPr="00BA445A">
        <w:t xml:space="preserve">. </w:t>
      </w:r>
      <w:r w:rsidR="00EC36D7" w:rsidRPr="00BA445A">
        <w:t>Eğitim Bilimleri En</w:t>
      </w:r>
      <w:r w:rsidRPr="00BA445A">
        <w:t>stitüsü, Temel Eğitim Anabilim Dalı. Yüksek lisans t</w:t>
      </w:r>
      <w:r w:rsidR="00A8366A" w:rsidRPr="00BA445A">
        <w:t xml:space="preserve">ezi, </w:t>
      </w:r>
      <w:r w:rsidRPr="00BA445A">
        <w:t xml:space="preserve">Denizli: Pamukkale Üniversitesi, </w:t>
      </w:r>
      <w:r w:rsidR="00A8366A" w:rsidRPr="00BA445A">
        <w:t>2021.</w:t>
      </w:r>
    </w:p>
    <w:p w14:paraId="1F7DE731" w14:textId="77777777" w:rsidR="00EC36D7" w:rsidRPr="00BA445A" w:rsidRDefault="00EB5A45" w:rsidP="00BA445A">
      <w:pPr>
        <w:pStyle w:val="WW-NormalWeb1"/>
        <w:numPr>
          <w:ilvl w:val="0"/>
          <w:numId w:val="2"/>
        </w:numPr>
        <w:spacing w:before="120" w:after="120" w:line="360" w:lineRule="auto"/>
        <w:ind w:left="426" w:hanging="426"/>
        <w:jc w:val="both"/>
        <w:rPr>
          <w:color w:val="000000"/>
        </w:rPr>
      </w:pPr>
      <w:proofErr w:type="spellStart"/>
      <w:r w:rsidRPr="00BA445A">
        <w:t>Günüç</w:t>
      </w:r>
      <w:proofErr w:type="spellEnd"/>
      <w:r w:rsidR="00D37C99">
        <w:t xml:space="preserve"> </w:t>
      </w:r>
      <w:r w:rsidR="00A8366A" w:rsidRPr="00BA445A">
        <w:t xml:space="preserve">S. </w:t>
      </w:r>
      <w:r w:rsidR="00EC36D7" w:rsidRPr="00BA445A">
        <w:t>İnternet Bağımlılık Ölçeğinin Geliştirilmesi ve Bazı Demografik Değişkenler ile İnternet Bağımlılığı Arasındaki İlişkilerinin İncelenmesi.</w:t>
      </w:r>
      <w:r w:rsidRPr="00BA445A">
        <w:t xml:space="preserve"> Sosyal Bilimler Enstitüsü, Eğitim Bilimleri Anabilim Dalı. Yüksek lisans t</w:t>
      </w:r>
      <w:r w:rsidR="00A8366A" w:rsidRPr="00BA445A">
        <w:t>ezi, Van: Yüzüncü Yıl Üniversitesi, 2009.</w:t>
      </w:r>
    </w:p>
    <w:p w14:paraId="3C1AF920" w14:textId="77777777" w:rsidR="00A62515" w:rsidRPr="00471CDC" w:rsidRDefault="00A62515" w:rsidP="00A62515">
      <w:pPr>
        <w:pStyle w:val="WW-NormalWeb1"/>
        <w:numPr>
          <w:ilvl w:val="0"/>
          <w:numId w:val="2"/>
        </w:numPr>
        <w:spacing w:before="0" w:after="0" w:line="360" w:lineRule="auto"/>
        <w:jc w:val="both"/>
        <w:rPr>
          <w:color w:val="000000"/>
        </w:rPr>
      </w:pPr>
      <w:r>
        <w:t>Sayar K, Benl</w:t>
      </w:r>
      <w:r w:rsidR="008A75C1">
        <w:t xml:space="preserve">i S. </w:t>
      </w:r>
      <w:r w:rsidRPr="008A75C1">
        <w:t>Dijital Çocuk</w:t>
      </w:r>
      <w:r>
        <w:t>, 1-5.Basım. İstanbul, Kapı Yayınları, 2020: 51.</w:t>
      </w:r>
    </w:p>
    <w:p w14:paraId="71D40E8C" w14:textId="77777777" w:rsidR="00EC36D7" w:rsidRPr="00BA445A" w:rsidRDefault="0048266F"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Eker </w:t>
      </w:r>
      <w:r w:rsidR="00A8366A" w:rsidRPr="00BA445A">
        <w:rPr>
          <w:rFonts w:ascii="Times New Roman" w:hAnsi="Times New Roman" w:cs="Times New Roman"/>
          <w:sz w:val="24"/>
          <w:szCs w:val="24"/>
        </w:rPr>
        <w:t xml:space="preserve">Ö. </w:t>
      </w:r>
      <w:r w:rsidR="00EC36D7" w:rsidRPr="00BA445A">
        <w:rPr>
          <w:rFonts w:ascii="Times New Roman" w:hAnsi="Times New Roman" w:cs="Times New Roman"/>
          <w:sz w:val="24"/>
          <w:szCs w:val="24"/>
        </w:rPr>
        <w:t>Lise Öğrencilerinin Akıllı Telefon Bağımlılıkları ile Özn</w:t>
      </w:r>
      <w:r w:rsidR="003231B7" w:rsidRPr="00BA445A">
        <w:rPr>
          <w:rFonts w:ascii="Times New Roman" w:hAnsi="Times New Roman" w:cs="Times New Roman"/>
          <w:sz w:val="24"/>
          <w:szCs w:val="24"/>
        </w:rPr>
        <w:t xml:space="preserve">el İyi Oluşlarının İncelenmesi. </w:t>
      </w:r>
      <w:r w:rsidR="00EC36D7" w:rsidRPr="00BA445A">
        <w:rPr>
          <w:rFonts w:ascii="Times New Roman" w:hAnsi="Times New Roman" w:cs="Times New Roman"/>
          <w:sz w:val="24"/>
          <w:szCs w:val="24"/>
        </w:rPr>
        <w:t>Sosyal Bilimler Enstitüsü,</w:t>
      </w:r>
      <w:r w:rsidRPr="00BA445A">
        <w:rPr>
          <w:rFonts w:ascii="Times New Roman" w:hAnsi="Times New Roman" w:cs="Times New Roman"/>
          <w:sz w:val="24"/>
          <w:szCs w:val="24"/>
        </w:rPr>
        <w:t xml:space="preserve"> Psikoloji Anabilim Dalı. Yüksek lisans t</w:t>
      </w:r>
      <w:r w:rsidR="003231B7" w:rsidRPr="00BA445A">
        <w:rPr>
          <w:rFonts w:ascii="Times New Roman" w:hAnsi="Times New Roman" w:cs="Times New Roman"/>
          <w:sz w:val="24"/>
          <w:szCs w:val="24"/>
        </w:rPr>
        <w:t>ezi, İstanbul: Nişantaşı Üniversitesi, 2</w:t>
      </w:r>
      <w:r w:rsidR="00A8366A" w:rsidRPr="00BA445A">
        <w:rPr>
          <w:rFonts w:ascii="Times New Roman" w:hAnsi="Times New Roman" w:cs="Times New Roman"/>
          <w:sz w:val="24"/>
          <w:szCs w:val="24"/>
        </w:rPr>
        <w:t>016</w:t>
      </w:r>
      <w:r w:rsidR="003231B7" w:rsidRPr="00BA445A">
        <w:rPr>
          <w:rFonts w:ascii="Times New Roman" w:hAnsi="Times New Roman" w:cs="Times New Roman"/>
          <w:sz w:val="24"/>
          <w:szCs w:val="24"/>
        </w:rPr>
        <w:t>.</w:t>
      </w:r>
    </w:p>
    <w:p w14:paraId="6F3F0D76" w14:textId="77777777" w:rsidR="00EC36D7" w:rsidRPr="00BA445A" w:rsidRDefault="0048266F"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hAnsi="Times New Roman" w:cs="Times New Roman"/>
          <w:sz w:val="24"/>
          <w:szCs w:val="24"/>
        </w:rPr>
        <w:t>Kurupınar</w:t>
      </w:r>
      <w:proofErr w:type="spellEnd"/>
      <w:r w:rsidR="00D37C99">
        <w:rPr>
          <w:rFonts w:ascii="Times New Roman" w:hAnsi="Times New Roman" w:cs="Times New Roman"/>
          <w:sz w:val="24"/>
          <w:szCs w:val="24"/>
        </w:rPr>
        <w:t xml:space="preserve"> </w:t>
      </w:r>
      <w:r w:rsidR="002D5B7A" w:rsidRPr="00BA445A">
        <w:rPr>
          <w:rFonts w:ascii="Times New Roman" w:hAnsi="Times New Roman" w:cs="Times New Roman"/>
          <w:sz w:val="24"/>
          <w:szCs w:val="24"/>
        </w:rPr>
        <w:t xml:space="preserve">A, </w:t>
      </w:r>
      <w:proofErr w:type="spellStart"/>
      <w:r w:rsidR="00EC36D7" w:rsidRPr="00BA445A">
        <w:rPr>
          <w:rFonts w:ascii="Times New Roman" w:hAnsi="Times New Roman" w:cs="Times New Roman"/>
          <w:sz w:val="24"/>
          <w:szCs w:val="24"/>
        </w:rPr>
        <w:t>E</w:t>
      </w:r>
      <w:r w:rsidRPr="00BA445A">
        <w:rPr>
          <w:rFonts w:ascii="Times New Roman" w:hAnsi="Times New Roman" w:cs="Times New Roman"/>
          <w:sz w:val="24"/>
          <w:szCs w:val="24"/>
        </w:rPr>
        <w:t>rdamar</w:t>
      </w:r>
      <w:proofErr w:type="spellEnd"/>
      <w:r w:rsidR="00D37C99">
        <w:rPr>
          <w:rFonts w:ascii="Times New Roman" w:hAnsi="Times New Roman" w:cs="Times New Roman"/>
          <w:sz w:val="24"/>
          <w:szCs w:val="24"/>
        </w:rPr>
        <w:t xml:space="preserve"> </w:t>
      </w:r>
      <w:r w:rsidR="003823AD" w:rsidRPr="00BA445A">
        <w:rPr>
          <w:rFonts w:ascii="Times New Roman" w:hAnsi="Times New Roman" w:cs="Times New Roman"/>
          <w:sz w:val="24"/>
          <w:szCs w:val="24"/>
        </w:rPr>
        <w:t xml:space="preserve">G. </w:t>
      </w:r>
      <w:r w:rsidR="00CB2C20">
        <w:rPr>
          <w:rFonts w:ascii="Times New Roman" w:hAnsi="Times New Roman" w:cs="Times New Roman"/>
          <w:sz w:val="24"/>
          <w:szCs w:val="24"/>
        </w:rPr>
        <w:t xml:space="preserve">Ortaöğretim </w:t>
      </w:r>
      <w:r w:rsidRPr="00BA445A">
        <w:rPr>
          <w:rFonts w:ascii="Times New Roman" w:hAnsi="Times New Roman" w:cs="Times New Roman"/>
          <w:sz w:val="24"/>
          <w:szCs w:val="24"/>
        </w:rPr>
        <w:t>öğrencilerinde g</w:t>
      </w:r>
      <w:r w:rsidR="009B1E0D" w:rsidRPr="00BA445A">
        <w:rPr>
          <w:rFonts w:ascii="Times New Roman" w:hAnsi="Times New Roman" w:cs="Times New Roman"/>
          <w:sz w:val="24"/>
          <w:szCs w:val="24"/>
        </w:rPr>
        <w:t>örülen</w:t>
      </w:r>
      <w:r w:rsidRPr="00BA445A">
        <w:rPr>
          <w:rFonts w:ascii="Times New Roman" w:hAnsi="Times New Roman" w:cs="Times New Roman"/>
          <w:sz w:val="24"/>
          <w:szCs w:val="24"/>
        </w:rPr>
        <w:t xml:space="preserve"> madde bağımlı</w:t>
      </w:r>
      <w:r w:rsidR="00745087">
        <w:rPr>
          <w:rFonts w:ascii="Times New Roman" w:hAnsi="Times New Roman" w:cs="Times New Roman"/>
          <w:sz w:val="24"/>
          <w:szCs w:val="24"/>
        </w:rPr>
        <w:t xml:space="preserve">lığı alışkanlığı ve yaygınlığı: </w:t>
      </w:r>
      <w:r w:rsidRPr="00BA445A">
        <w:rPr>
          <w:rFonts w:ascii="Times New Roman" w:hAnsi="Times New Roman" w:cs="Times New Roman"/>
          <w:sz w:val="24"/>
          <w:szCs w:val="24"/>
        </w:rPr>
        <w:t>Bartın ili ö</w:t>
      </w:r>
      <w:r w:rsidR="00EC36D7" w:rsidRPr="00BA445A">
        <w:rPr>
          <w:rFonts w:ascii="Times New Roman" w:hAnsi="Times New Roman" w:cs="Times New Roman"/>
          <w:sz w:val="24"/>
          <w:szCs w:val="24"/>
        </w:rPr>
        <w:t xml:space="preserve">rneği. </w:t>
      </w:r>
      <w:r w:rsidR="00EC36D7" w:rsidRPr="00BA445A">
        <w:rPr>
          <w:rFonts w:ascii="Times New Roman" w:hAnsi="Times New Roman" w:cs="Times New Roman"/>
          <w:i/>
          <w:sz w:val="24"/>
          <w:szCs w:val="24"/>
        </w:rPr>
        <w:t>Sosyal Bilimler Dergisi</w:t>
      </w:r>
      <w:r w:rsidR="00B24548">
        <w:rPr>
          <w:rFonts w:ascii="Times New Roman" w:hAnsi="Times New Roman" w:cs="Times New Roman"/>
          <w:i/>
          <w:sz w:val="24"/>
          <w:szCs w:val="24"/>
        </w:rPr>
        <w:t xml:space="preserve"> </w:t>
      </w:r>
      <w:r w:rsidR="009D6C08">
        <w:rPr>
          <w:rFonts w:ascii="Times New Roman" w:hAnsi="Times New Roman" w:cs="Times New Roman"/>
          <w:sz w:val="24"/>
          <w:szCs w:val="24"/>
        </w:rPr>
        <w:t>2014, 16</w:t>
      </w:r>
      <w:r w:rsidR="003823AD" w:rsidRPr="00BA445A">
        <w:rPr>
          <w:rFonts w:ascii="Times New Roman" w:hAnsi="Times New Roman" w:cs="Times New Roman"/>
          <w:sz w:val="24"/>
          <w:szCs w:val="24"/>
        </w:rPr>
        <w:t xml:space="preserve">: </w:t>
      </w:r>
      <w:r w:rsidR="00EC36D7" w:rsidRPr="00BA445A">
        <w:rPr>
          <w:rFonts w:ascii="Times New Roman" w:hAnsi="Times New Roman" w:cs="Times New Roman"/>
          <w:sz w:val="24"/>
          <w:szCs w:val="24"/>
        </w:rPr>
        <w:t xml:space="preserve">65-84. </w:t>
      </w:r>
    </w:p>
    <w:p w14:paraId="60F46AC4" w14:textId="77777777" w:rsidR="00470771" w:rsidRPr="00470771" w:rsidRDefault="00470771" w:rsidP="00470771">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Özdemir M. </w:t>
      </w:r>
      <w:r w:rsidRPr="00470771">
        <w:rPr>
          <w:rFonts w:ascii="Times New Roman" w:hAnsi="Times New Roman" w:cs="Times New Roman"/>
          <w:sz w:val="24"/>
          <w:szCs w:val="24"/>
        </w:rPr>
        <w:t>Ortaokul Öğrencile</w:t>
      </w:r>
      <w:r>
        <w:rPr>
          <w:rFonts w:ascii="Times New Roman" w:hAnsi="Times New Roman" w:cs="Times New Roman"/>
          <w:sz w:val="24"/>
          <w:szCs w:val="24"/>
        </w:rPr>
        <w:t>rinin Dijital Oyun Bağımlılığı v</w:t>
      </w:r>
      <w:r w:rsidRPr="00470771">
        <w:rPr>
          <w:rFonts w:ascii="Times New Roman" w:hAnsi="Times New Roman" w:cs="Times New Roman"/>
          <w:sz w:val="24"/>
          <w:szCs w:val="24"/>
        </w:rPr>
        <w:t>e Sosyal Eğilimleri</w:t>
      </w:r>
      <w:r>
        <w:rPr>
          <w:rFonts w:ascii="Times New Roman" w:hAnsi="Times New Roman" w:cs="Times New Roman"/>
          <w:sz w:val="24"/>
          <w:szCs w:val="24"/>
        </w:rPr>
        <w:t>. Eğitim Bilimleri Enstitüsü, Sosyal Bilimler Eğitimi Anabilim Dalı. Yüksek lisans tezi, Mersin: Mersin Üniversitesi, 2021.</w:t>
      </w:r>
    </w:p>
    <w:p w14:paraId="1BB0C7A2" w14:textId="77777777" w:rsidR="00EC36D7" w:rsidRPr="00BA445A" w:rsidRDefault="0048266F"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Dinç </w:t>
      </w:r>
      <w:r w:rsidR="003231B7" w:rsidRPr="00BA445A">
        <w:rPr>
          <w:rFonts w:ascii="Times New Roman" w:hAnsi="Times New Roman" w:cs="Times New Roman"/>
          <w:sz w:val="24"/>
          <w:szCs w:val="24"/>
        </w:rPr>
        <w:t xml:space="preserve">M. </w:t>
      </w:r>
      <w:r w:rsidR="00EC36D7" w:rsidRPr="00BA445A">
        <w:rPr>
          <w:rFonts w:ascii="Times New Roman" w:hAnsi="Times New Roman" w:cs="Times New Roman"/>
          <w:sz w:val="24"/>
          <w:szCs w:val="24"/>
        </w:rPr>
        <w:t>Lise Öğrencilerinde Özgül İnternet Bağımlılığının Bağlanma Stilleri ve Mizaç Öze</w:t>
      </w:r>
      <w:r w:rsidR="003231B7" w:rsidRPr="00BA445A">
        <w:rPr>
          <w:rFonts w:ascii="Times New Roman" w:hAnsi="Times New Roman" w:cs="Times New Roman"/>
          <w:sz w:val="24"/>
          <w:szCs w:val="24"/>
        </w:rPr>
        <w:t xml:space="preserve">llikleri Açısından İncelenmesi. </w:t>
      </w:r>
      <w:r w:rsidR="00EC36D7" w:rsidRPr="00BA445A">
        <w:rPr>
          <w:rFonts w:ascii="Times New Roman" w:hAnsi="Times New Roman" w:cs="Times New Roman"/>
          <w:sz w:val="24"/>
          <w:szCs w:val="24"/>
        </w:rPr>
        <w:t>Eğitim Bilimleri Enstitüsü,</w:t>
      </w:r>
      <w:r w:rsidRPr="00BA445A">
        <w:rPr>
          <w:rFonts w:ascii="Times New Roman" w:hAnsi="Times New Roman" w:cs="Times New Roman"/>
          <w:sz w:val="24"/>
          <w:szCs w:val="24"/>
        </w:rPr>
        <w:t xml:space="preserve"> Eğitim Bilimleri Anabilim Dalı. Doktora t</w:t>
      </w:r>
      <w:r w:rsidR="003231B7" w:rsidRPr="00BA445A">
        <w:rPr>
          <w:rFonts w:ascii="Times New Roman" w:hAnsi="Times New Roman" w:cs="Times New Roman"/>
          <w:sz w:val="24"/>
          <w:szCs w:val="24"/>
        </w:rPr>
        <w:t>ezi, İstanbul: Marmara Üniversitesi, 2017.</w:t>
      </w:r>
    </w:p>
    <w:p w14:paraId="67E750F0" w14:textId="77777777" w:rsidR="00EC36D7" w:rsidRPr="00BA445A" w:rsidRDefault="0048266F"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Arslan </w:t>
      </w:r>
      <w:r w:rsidR="00EC36D7" w:rsidRPr="00BA445A">
        <w:rPr>
          <w:rFonts w:ascii="Times New Roman" w:hAnsi="Times New Roman" w:cs="Times New Roman"/>
          <w:sz w:val="24"/>
          <w:szCs w:val="24"/>
        </w:rPr>
        <w:t>A</w:t>
      </w:r>
      <w:r w:rsidR="002D5B7A" w:rsidRPr="00BA445A">
        <w:rPr>
          <w:rFonts w:ascii="Times New Roman" w:hAnsi="Times New Roman" w:cs="Times New Roman"/>
          <w:sz w:val="24"/>
          <w:szCs w:val="24"/>
        </w:rPr>
        <w:t xml:space="preserve">, </w:t>
      </w:r>
      <w:r w:rsidRPr="00BA445A">
        <w:rPr>
          <w:rFonts w:ascii="Times New Roman" w:hAnsi="Times New Roman" w:cs="Times New Roman"/>
          <w:sz w:val="24"/>
          <w:szCs w:val="24"/>
        </w:rPr>
        <w:t xml:space="preserve">Kırık </w:t>
      </w:r>
      <w:r w:rsidR="002D5B7A" w:rsidRPr="00BA445A">
        <w:rPr>
          <w:rFonts w:ascii="Times New Roman" w:hAnsi="Times New Roman" w:cs="Times New Roman"/>
          <w:sz w:val="24"/>
          <w:szCs w:val="24"/>
        </w:rPr>
        <w:t>A</w:t>
      </w:r>
      <w:r w:rsidR="009B1E0D" w:rsidRPr="00BA445A">
        <w:rPr>
          <w:rFonts w:ascii="Times New Roman" w:hAnsi="Times New Roman" w:cs="Times New Roman"/>
          <w:sz w:val="24"/>
          <w:szCs w:val="24"/>
        </w:rPr>
        <w:t>M</w:t>
      </w:r>
      <w:r w:rsidR="002D5B7A" w:rsidRPr="00BA445A">
        <w:rPr>
          <w:rFonts w:ascii="Times New Roman" w:hAnsi="Times New Roman" w:cs="Times New Roman"/>
          <w:sz w:val="24"/>
          <w:szCs w:val="24"/>
        </w:rPr>
        <w:t xml:space="preserve">, </w:t>
      </w:r>
      <w:r w:rsidRPr="00BA445A">
        <w:rPr>
          <w:rFonts w:ascii="Times New Roman" w:hAnsi="Times New Roman" w:cs="Times New Roman"/>
          <w:sz w:val="24"/>
          <w:szCs w:val="24"/>
        </w:rPr>
        <w:t xml:space="preserve">Karaman </w:t>
      </w:r>
      <w:r w:rsidR="002D5B7A" w:rsidRPr="00BA445A">
        <w:rPr>
          <w:rFonts w:ascii="Times New Roman" w:hAnsi="Times New Roman" w:cs="Times New Roman"/>
          <w:sz w:val="24"/>
          <w:szCs w:val="24"/>
        </w:rPr>
        <w:t xml:space="preserve">M, </w:t>
      </w:r>
      <w:r w:rsidRPr="00BA445A">
        <w:rPr>
          <w:rFonts w:ascii="Times New Roman" w:hAnsi="Times New Roman" w:cs="Times New Roman"/>
          <w:sz w:val="24"/>
          <w:szCs w:val="24"/>
        </w:rPr>
        <w:t xml:space="preserve">Çetinkaya </w:t>
      </w:r>
      <w:r w:rsidR="003823AD" w:rsidRPr="00BA445A">
        <w:rPr>
          <w:rFonts w:ascii="Times New Roman" w:hAnsi="Times New Roman" w:cs="Times New Roman"/>
          <w:sz w:val="24"/>
          <w:szCs w:val="24"/>
        </w:rPr>
        <w:t xml:space="preserve">A. </w:t>
      </w:r>
      <w:r w:rsidR="009B1E0D" w:rsidRPr="00BA445A">
        <w:rPr>
          <w:rFonts w:ascii="Times New Roman" w:hAnsi="Times New Roman" w:cs="Times New Roman"/>
          <w:sz w:val="24"/>
          <w:szCs w:val="24"/>
        </w:rPr>
        <w:t>Li</w:t>
      </w:r>
      <w:r w:rsidRPr="00BA445A">
        <w:rPr>
          <w:rFonts w:ascii="Times New Roman" w:hAnsi="Times New Roman" w:cs="Times New Roman"/>
          <w:sz w:val="24"/>
          <w:szCs w:val="24"/>
        </w:rPr>
        <w:t>se ve üniversite ö</w:t>
      </w:r>
      <w:r w:rsidR="00996856" w:rsidRPr="00BA445A">
        <w:rPr>
          <w:rFonts w:ascii="Times New Roman" w:hAnsi="Times New Roman" w:cs="Times New Roman"/>
          <w:sz w:val="24"/>
          <w:szCs w:val="24"/>
        </w:rPr>
        <w:t xml:space="preserve">ğrencilerinde </w:t>
      </w:r>
      <w:r w:rsidRPr="00BA445A">
        <w:rPr>
          <w:rFonts w:ascii="Times New Roman" w:hAnsi="Times New Roman" w:cs="Times New Roman"/>
          <w:sz w:val="24"/>
          <w:szCs w:val="24"/>
        </w:rPr>
        <w:t>dijital b</w:t>
      </w:r>
      <w:r w:rsidR="003823AD" w:rsidRPr="00BA445A">
        <w:rPr>
          <w:rFonts w:ascii="Times New Roman" w:hAnsi="Times New Roman" w:cs="Times New Roman"/>
          <w:sz w:val="24"/>
          <w:szCs w:val="24"/>
        </w:rPr>
        <w:t xml:space="preserve">ağımlılık. </w:t>
      </w:r>
      <w:r w:rsidR="00EC36D7" w:rsidRPr="00BA445A">
        <w:rPr>
          <w:rFonts w:ascii="Times New Roman" w:hAnsi="Times New Roman" w:cs="Times New Roman"/>
          <w:i/>
          <w:sz w:val="24"/>
          <w:szCs w:val="24"/>
        </w:rPr>
        <w:t>U</w:t>
      </w:r>
      <w:r w:rsidR="0038675C" w:rsidRPr="00BA445A">
        <w:rPr>
          <w:rFonts w:ascii="Times New Roman" w:hAnsi="Times New Roman" w:cs="Times New Roman"/>
          <w:i/>
          <w:sz w:val="24"/>
          <w:szCs w:val="24"/>
        </w:rPr>
        <w:t xml:space="preserve">HİVE </w:t>
      </w:r>
      <w:r w:rsidR="003823AD" w:rsidRPr="00BA445A">
        <w:rPr>
          <w:rFonts w:ascii="Times New Roman" w:hAnsi="Times New Roman" w:cs="Times New Roman"/>
          <w:sz w:val="24"/>
          <w:szCs w:val="24"/>
        </w:rPr>
        <w:t>2015, 8:</w:t>
      </w:r>
      <w:r w:rsidR="00E3632E">
        <w:rPr>
          <w:rFonts w:ascii="Times New Roman" w:hAnsi="Times New Roman" w:cs="Times New Roman"/>
          <w:sz w:val="24"/>
          <w:szCs w:val="24"/>
        </w:rPr>
        <w:t xml:space="preserve"> </w:t>
      </w:r>
      <w:r w:rsidR="00EC36D7" w:rsidRPr="00BA445A">
        <w:rPr>
          <w:rFonts w:ascii="Times New Roman" w:hAnsi="Times New Roman" w:cs="Times New Roman"/>
          <w:sz w:val="24"/>
          <w:szCs w:val="24"/>
        </w:rPr>
        <w:t>34-58.</w:t>
      </w:r>
    </w:p>
    <w:p w14:paraId="30190525" w14:textId="77777777" w:rsidR="00EC36D7" w:rsidRPr="00BA445A" w:rsidRDefault="005036D4" w:rsidP="00BA445A">
      <w:pPr>
        <w:pStyle w:val="WW-NormalWeb1"/>
        <w:numPr>
          <w:ilvl w:val="0"/>
          <w:numId w:val="2"/>
        </w:numPr>
        <w:spacing w:before="120" w:after="120" w:line="360" w:lineRule="auto"/>
        <w:ind w:left="426" w:hanging="426"/>
        <w:jc w:val="both"/>
        <w:rPr>
          <w:color w:val="000000"/>
        </w:rPr>
      </w:pPr>
      <w:r w:rsidRPr="00BA445A">
        <w:rPr>
          <w:color w:val="000000"/>
        </w:rPr>
        <w:lastRenderedPageBreak/>
        <w:t xml:space="preserve">Çakır </w:t>
      </w:r>
      <w:r w:rsidR="002D5B7A" w:rsidRPr="00BA445A">
        <w:rPr>
          <w:color w:val="000000"/>
        </w:rPr>
        <w:t xml:space="preserve">M, </w:t>
      </w:r>
      <w:r w:rsidR="009B1E0D" w:rsidRPr="00BA445A">
        <w:rPr>
          <w:color w:val="000000"/>
        </w:rPr>
        <w:t>K</w:t>
      </w:r>
      <w:r w:rsidRPr="00BA445A">
        <w:rPr>
          <w:color w:val="000000"/>
        </w:rPr>
        <w:t xml:space="preserve">ocagöz </w:t>
      </w:r>
      <w:r w:rsidR="002D5B7A" w:rsidRPr="00BA445A">
        <w:rPr>
          <w:color w:val="000000"/>
        </w:rPr>
        <w:t xml:space="preserve">E, </w:t>
      </w:r>
      <w:r w:rsidRPr="00BA445A">
        <w:rPr>
          <w:color w:val="000000"/>
        </w:rPr>
        <w:t>Karakuş F</w:t>
      </w:r>
      <w:r w:rsidR="003823AD" w:rsidRPr="00BA445A">
        <w:rPr>
          <w:color w:val="000000"/>
        </w:rPr>
        <w:t>N.</w:t>
      </w:r>
      <w:r w:rsidRPr="00BA445A">
        <w:rPr>
          <w:color w:val="000000"/>
        </w:rPr>
        <w:t xml:space="preserve"> Çocuklarda dijital bağımlılık: ebeveynlerle nicel bir araştırma. </w:t>
      </w:r>
      <w:r w:rsidRPr="00BA445A">
        <w:rPr>
          <w:i/>
          <w:color w:val="000000"/>
        </w:rPr>
        <w:t>E</w:t>
      </w:r>
      <w:r w:rsidRPr="00BA445A">
        <w:rPr>
          <w:i/>
        </w:rPr>
        <w:t>-ICEESS</w:t>
      </w:r>
      <w:r w:rsidR="007C20B1">
        <w:t xml:space="preserve"> 2021: </w:t>
      </w:r>
      <w:r w:rsidRPr="00BA445A">
        <w:t>71-93.</w:t>
      </w:r>
    </w:p>
    <w:p w14:paraId="4AE71CE1" w14:textId="77777777" w:rsidR="00EC36D7" w:rsidRPr="00BA445A" w:rsidRDefault="005036D4" w:rsidP="00BA445A">
      <w:pPr>
        <w:pStyle w:val="WW-NormalWeb1"/>
        <w:numPr>
          <w:ilvl w:val="0"/>
          <w:numId w:val="2"/>
        </w:numPr>
        <w:spacing w:before="120" w:after="120" w:line="360" w:lineRule="auto"/>
        <w:ind w:left="426" w:hanging="426"/>
        <w:jc w:val="both"/>
        <w:rPr>
          <w:color w:val="000000"/>
        </w:rPr>
      </w:pPr>
      <w:r w:rsidRPr="00BA445A">
        <w:t xml:space="preserve">Dilci </w:t>
      </w:r>
      <w:r w:rsidR="002D5B7A" w:rsidRPr="00BA445A">
        <w:t xml:space="preserve">T, </w:t>
      </w:r>
      <w:r w:rsidR="00EC36D7" w:rsidRPr="00BA445A">
        <w:t>Arsl</w:t>
      </w:r>
      <w:r w:rsidRPr="00BA445A">
        <w:t xml:space="preserve">an </w:t>
      </w:r>
      <w:r w:rsidR="002D5B7A" w:rsidRPr="00BA445A">
        <w:t xml:space="preserve">A, </w:t>
      </w:r>
      <w:r w:rsidRPr="00BA445A">
        <w:t xml:space="preserve">Ersoy </w:t>
      </w:r>
      <w:r w:rsidR="003823AD" w:rsidRPr="00BA445A">
        <w:t xml:space="preserve">M. </w:t>
      </w:r>
      <w:r w:rsidRPr="00BA445A">
        <w:t>0-12 yaş aralığındaki çocukların dijital bağımlılık düzeylerinin ç</w:t>
      </w:r>
      <w:r w:rsidR="009B1E0D" w:rsidRPr="00BA445A">
        <w:t>eşit</w:t>
      </w:r>
      <w:r w:rsidRPr="00BA445A">
        <w:t>li değişkenlere göre b</w:t>
      </w:r>
      <w:r w:rsidR="003823AD" w:rsidRPr="00BA445A">
        <w:t>elirlenmesi</w:t>
      </w:r>
      <w:r w:rsidR="009B7161" w:rsidRPr="00BA445A">
        <w:t xml:space="preserve"> (Sivas ili örneklemi)</w:t>
      </w:r>
      <w:r w:rsidR="003823AD" w:rsidRPr="00BA445A">
        <w:t xml:space="preserve">. </w:t>
      </w:r>
      <w:r w:rsidR="00EC36D7" w:rsidRPr="00BA445A">
        <w:rPr>
          <w:i/>
        </w:rPr>
        <w:t>T</w:t>
      </w:r>
      <w:r w:rsidR="00A62515">
        <w:rPr>
          <w:i/>
        </w:rPr>
        <w:t xml:space="preserve">OD </w:t>
      </w:r>
      <w:r w:rsidR="003823AD" w:rsidRPr="00BA445A">
        <w:t xml:space="preserve">2019, 12: </w:t>
      </w:r>
      <w:r w:rsidR="000C681B">
        <w:t>122-</w:t>
      </w:r>
      <w:r w:rsidR="00EC36D7" w:rsidRPr="00BA445A">
        <w:t>42.</w:t>
      </w:r>
    </w:p>
    <w:p w14:paraId="1F4BC5AC" w14:textId="77777777" w:rsidR="00EC36D7" w:rsidRPr="00BA445A" w:rsidRDefault="009B7161" w:rsidP="00BA445A">
      <w:pPr>
        <w:pStyle w:val="WW-NormalWeb1"/>
        <w:numPr>
          <w:ilvl w:val="0"/>
          <w:numId w:val="2"/>
        </w:numPr>
        <w:spacing w:before="120" w:after="120" w:line="360" w:lineRule="auto"/>
        <w:ind w:left="426" w:hanging="426"/>
        <w:jc w:val="both"/>
        <w:rPr>
          <w:color w:val="000000"/>
        </w:rPr>
      </w:pPr>
      <w:r w:rsidRPr="00BA445A">
        <w:rPr>
          <w:color w:val="000000"/>
        </w:rPr>
        <w:t>Akyürek</w:t>
      </w:r>
      <w:r w:rsidR="0036420B">
        <w:rPr>
          <w:color w:val="000000"/>
        </w:rPr>
        <w:t xml:space="preserve"> </w:t>
      </w:r>
      <w:r w:rsidRPr="00BA445A">
        <w:rPr>
          <w:color w:val="000000"/>
        </w:rPr>
        <w:t>M</w:t>
      </w:r>
      <w:r w:rsidR="00A62515">
        <w:rPr>
          <w:color w:val="000000"/>
        </w:rPr>
        <w:t>İ.</w:t>
      </w:r>
      <w:r w:rsidR="00B24548">
        <w:rPr>
          <w:color w:val="000000"/>
        </w:rPr>
        <w:t xml:space="preserve"> </w:t>
      </w:r>
      <w:r w:rsidRPr="00BA445A">
        <w:rPr>
          <w:color w:val="000000"/>
        </w:rPr>
        <w:t>Lise</w:t>
      </w:r>
      <w:r w:rsidR="0036420B">
        <w:rPr>
          <w:color w:val="000000"/>
        </w:rPr>
        <w:t xml:space="preserve"> </w:t>
      </w:r>
      <w:r w:rsidRPr="00BA445A">
        <w:rPr>
          <w:color w:val="000000"/>
        </w:rPr>
        <w:t>öğrencilerinin akıllı telefon kullanımı ve b</w:t>
      </w:r>
      <w:r w:rsidR="00EC36D7" w:rsidRPr="00BA445A">
        <w:rPr>
          <w:color w:val="000000"/>
        </w:rPr>
        <w:t>ağımlılığı</w:t>
      </w:r>
      <w:r w:rsidR="003823AD" w:rsidRPr="00BA445A">
        <w:rPr>
          <w:color w:val="000000"/>
        </w:rPr>
        <w:t xml:space="preserve">. </w:t>
      </w:r>
      <w:proofErr w:type="spellStart"/>
      <w:r w:rsidR="00EC36D7" w:rsidRPr="00BA445A">
        <w:rPr>
          <w:i/>
        </w:rPr>
        <w:t>Turkish</w:t>
      </w:r>
      <w:proofErr w:type="spellEnd"/>
      <w:r w:rsidR="00B24548">
        <w:rPr>
          <w:i/>
        </w:rPr>
        <w:t xml:space="preserve"> </w:t>
      </w:r>
      <w:proofErr w:type="spellStart"/>
      <w:r w:rsidR="00CB2C20">
        <w:rPr>
          <w:i/>
        </w:rPr>
        <w:t>Journal</w:t>
      </w:r>
      <w:proofErr w:type="spellEnd"/>
      <w:r w:rsidR="00CB2C20">
        <w:rPr>
          <w:i/>
        </w:rPr>
        <w:t xml:space="preserve"> of </w:t>
      </w:r>
      <w:proofErr w:type="spellStart"/>
      <w:r w:rsidR="00EC36D7" w:rsidRPr="00BA445A">
        <w:rPr>
          <w:i/>
        </w:rPr>
        <w:t>Educational</w:t>
      </w:r>
      <w:proofErr w:type="spellEnd"/>
      <w:r w:rsidR="00B24548">
        <w:rPr>
          <w:i/>
        </w:rPr>
        <w:t xml:space="preserve"> </w:t>
      </w:r>
      <w:proofErr w:type="spellStart"/>
      <w:r w:rsidR="00EC36D7" w:rsidRPr="00BA445A">
        <w:rPr>
          <w:i/>
        </w:rPr>
        <w:t>Studies</w:t>
      </w:r>
      <w:proofErr w:type="spellEnd"/>
      <w:r w:rsidR="00B24548">
        <w:rPr>
          <w:i/>
        </w:rPr>
        <w:t xml:space="preserve"> </w:t>
      </w:r>
      <w:r w:rsidR="003823AD" w:rsidRPr="00BA445A">
        <w:t xml:space="preserve">2020, </w:t>
      </w:r>
      <w:r w:rsidR="009D6C08">
        <w:t>7</w:t>
      </w:r>
      <w:r w:rsidRPr="00BA445A">
        <w:t>: 42-61.</w:t>
      </w:r>
    </w:p>
    <w:p w14:paraId="38EB1A79" w14:textId="77777777" w:rsidR="00EC36D7" w:rsidRPr="00BA445A" w:rsidRDefault="002D5B7A" w:rsidP="00BA445A">
      <w:pPr>
        <w:pStyle w:val="WW-NormalWeb1"/>
        <w:numPr>
          <w:ilvl w:val="0"/>
          <w:numId w:val="2"/>
        </w:numPr>
        <w:spacing w:before="120" w:after="120" w:line="360" w:lineRule="auto"/>
        <w:ind w:left="426" w:hanging="426"/>
        <w:jc w:val="both"/>
        <w:rPr>
          <w:color w:val="000000"/>
        </w:rPr>
      </w:pPr>
      <w:proofErr w:type="spellStart"/>
      <w:r w:rsidRPr="00BA445A">
        <w:t>Hayırıcı</w:t>
      </w:r>
      <w:proofErr w:type="spellEnd"/>
      <w:r w:rsidRPr="00BA445A">
        <w:t xml:space="preserve"> B, Sarı </w:t>
      </w:r>
      <w:r w:rsidR="003823AD" w:rsidRPr="00BA445A">
        <w:t xml:space="preserve">E. </w:t>
      </w:r>
      <w:r w:rsidRPr="00BA445A">
        <w:t>Lise öğrencilerinin akıllı telefon bağımlılık düzeyleri ile sosyal kaygı ve yalnızlık düzeyleri arasındaki ilişkinin i</w:t>
      </w:r>
      <w:r w:rsidR="00EC36D7" w:rsidRPr="00BA445A">
        <w:t>ncelenmesi.</w:t>
      </w:r>
      <w:r w:rsidR="00B24548">
        <w:t xml:space="preserve"> </w:t>
      </w:r>
      <w:r w:rsidR="00EC36D7" w:rsidRPr="00BA445A">
        <w:rPr>
          <w:i/>
        </w:rPr>
        <w:t>JRES</w:t>
      </w:r>
      <w:r w:rsidR="00B24548">
        <w:rPr>
          <w:i/>
        </w:rPr>
        <w:t xml:space="preserve"> </w:t>
      </w:r>
      <w:r w:rsidR="009D6C08">
        <w:t>2020, 7</w:t>
      </w:r>
      <w:r w:rsidR="003823AD" w:rsidRPr="00BA445A">
        <w:t>:</w:t>
      </w:r>
      <w:r w:rsidR="00EC36D7" w:rsidRPr="00BA445A">
        <w:t xml:space="preserve"> 61-79.</w:t>
      </w:r>
    </w:p>
    <w:p w14:paraId="2E635645" w14:textId="77777777" w:rsidR="00EC36D7" w:rsidRPr="00BA445A" w:rsidRDefault="00EC36D7" w:rsidP="00BA445A">
      <w:pPr>
        <w:pStyle w:val="WW-NormalWeb1"/>
        <w:numPr>
          <w:ilvl w:val="0"/>
          <w:numId w:val="2"/>
        </w:numPr>
        <w:spacing w:before="120" w:after="120" w:line="360" w:lineRule="auto"/>
        <w:ind w:left="426" w:hanging="426"/>
        <w:jc w:val="both"/>
        <w:rPr>
          <w:color w:val="000000"/>
        </w:rPr>
      </w:pPr>
      <w:r w:rsidRPr="00BA445A">
        <w:t>Sü</w:t>
      </w:r>
      <w:r w:rsidR="002D5B7A" w:rsidRPr="00BA445A">
        <w:t>lün A, Günay U, Sarman A, Dertli</w:t>
      </w:r>
      <w:r w:rsidR="003823AD" w:rsidRPr="00BA445A">
        <w:t xml:space="preserve"> S. </w:t>
      </w:r>
      <w:r w:rsidR="002D5B7A" w:rsidRPr="00BA445A">
        <w:t xml:space="preserve">Akıllı telefon kullanan </w:t>
      </w:r>
      <w:proofErr w:type="spellStart"/>
      <w:r w:rsidR="002D5B7A" w:rsidRPr="00BA445A">
        <w:t>adölesanlarda</w:t>
      </w:r>
      <w:proofErr w:type="spellEnd"/>
      <w:r w:rsidR="002D5B7A" w:rsidRPr="00BA445A">
        <w:t xml:space="preserve"> gündüz u</w:t>
      </w:r>
      <w:r w:rsidR="003823AD" w:rsidRPr="00BA445A">
        <w:t xml:space="preserve">ykululuğu. </w:t>
      </w:r>
      <w:r w:rsidR="003823AD" w:rsidRPr="00BA445A">
        <w:rPr>
          <w:i/>
        </w:rPr>
        <w:t>Bağımlılık Dergisi</w:t>
      </w:r>
      <w:r w:rsidR="002D5B7A" w:rsidRPr="00BA445A">
        <w:t xml:space="preserve"> 2020, </w:t>
      </w:r>
      <w:r w:rsidR="009D6C08">
        <w:t>21</w:t>
      </w:r>
      <w:r w:rsidRPr="00BA445A">
        <w:t>:</w:t>
      </w:r>
      <w:r w:rsidR="0036420B">
        <w:t xml:space="preserve"> </w:t>
      </w:r>
      <w:r w:rsidR="000C681B">
        <w:t>129-</w:t>
      </w:r>
      <w:r w:rsidRPr="00BA445A">
        <w:t>3</w:t>
      </w:r>
      <w:r w:rsidR="009D6C08">
        <w:t>6</w:t>
      </w:r>
      <w:r w:rsidRPr="00BA445A">
        <w:t>.</w:t>
      </w:r>
    </w:p>
    <w:p w14:paraId="33F16564" w14:textId="77777777" w:rsidR="00EC36D7" w:rsidRPr="00BA445A" w:rsidRDefault="002D5B7A"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Kuyucu </w:t>
      </w:r>
      <w:r w:rsidR="0036420B">
        <w:rPr>
          <w:rFonts w:ascii="Times New Roman" w:hAnsi="Times New Roman" w:cs="Times New Roman"/>
          <w:sz w:val="24"/>
          <w:szCs w:val="24"/>
        </w:rPr>
        <w:t xml:space="preserve">M. </w:t>
      </w:r>
      <w:r w:rsidR="00EC36D7" w:rsidRPr="00BA445A">
        <w:rPr>
          <w:rFonts w:ascii="Times New Roman" w:hAnsi="Times New Roman" w:cs="Times New Roman"/>
          <w:sz w:val="24"/>
          <w:szCs w:val="24"/>
        </w:rPr>
        <w:t>Gençlerde</w:t>
      </w:r>
      <w:r w:rsidR="00E33337" w:rsidRPr="00BA445A">
        <w:rPr>
          <w:rFonts w:ascii="Times New Roman" w:hAnsi="Times New Roman" w:cs="Times New Roman"/>
          <w:sz w:val="24"/>
          <w:szCs w:val="24"/>
        </w:rPr>
        <w:t xml:space="preserve"> akıllı t</w:t>
      </w:r>
      <w:r w:rsidR="00996856" w:rsidRPr="00BA445A">
        <w:rPr>
          <w:rFonts w:ascii="Times New Roman" w:hAnsi="Times New Roman" w:cs="Times New Roman"/>
          <w:sz w:val="24"/>
          <w:szCs w:val="24"/>
        </w:rPr>
        <w:t xml:space="preserve">elefon </w:t>
      </w:r>
      <w:r w:rsidR="00E33337" w:rsidRPr="00BA445A">
        <w:rPr>
          <w:rFonts w:ascii="Times New Roman" w:hAnsi="Times New Roman" w:cs="Times New Roman"/>
          <w:sz w:val="24"/>
          <w:szCs w:val="24"/>
        </w:rPr>
        <w:t>k</w:t>
      </w:r>
      <w:r w:rsidR="003823AD" w:rsidRPr="00BA445A">
        <w:rPr>
          <w:rFonts w:ascii="Times New Roman" w:hAnsi="Times New Roman" w:cs="Times New Roman"/>
          <w:sz w:val="24"/>
          <w:szCs w:val="24"/>
        </w:rPr>
        <w:t xml:space="preserve">ullanımı </w:t>
      </w:r>
      <w:r w:rsidR="009D6C08">
        <w:rPr>
          <w:rFonts w:ascii="Times New Roman" w:hAnsi="Times New Roman" w:cs="Times New Roman"/>
          <w:sz w:val="24"/>
          <w:szCs w:val="24"/>
        </w:rPr>
        <w:t xml:space="preserve">ve akıllı </w:t>
      </w:r>
      <w:r w:rsidR="00E33337" w:rsidRPr="00BA445A">
        <w:rPr>
          <w:rFonts w:ascii="Times New Roman" w:hAnsi="Times New Roman" w:cs="Times New Roman"/>
          <w:sz w:val="24"/>
          <w:szCs w:val="24"/>
        </w:rPr>
        <w:t>telefon bağımlılığı sorunsalı a</w:t>
      </w:r>
      <w:r w:rsidR="0036420B">
        <w:rPr>
          <w:rFonts w:ascii="Times New Roman" w:hAnsi="Times New Roman" w:cs="Times New Roman"/>
          <w:sz w:val="24"/>
          <w:szCs w:val="24"/>
        </w:rPr>
        <w:t xml:space="preserve">kıllı telefon(kolik) </w:t>
      </w:r>
      <w:r w:rsidR="009D6C08">
        <w:rPr>
          <w:rFonts w:ascii="Times New Roman" w:hAnsi="Times New Roman" w:cs="Times New Roman"/>
          <w:sz w:val="24"/>
          <w:szCs w:val="24"/>
        </w:rPr>
        <w:t xml:space="preserve">üniversite </w:t>
      </w:r>
      <w:r w:rsidR="00E33337" w:rsidRPr="00BA445A">
        <w:rPr>
          <w:rFonts w:ascii="Times New Roman" w:hAnsi="Times New Roman" w:cs="Times New Roman"/>
          <w:sz w:val="24"/>
          <w:szCs w:val="24"/>
        </w:rPr>
        <w:t>g</w:t>
      </w:r>
      <w:r w:rsidR="003823AD" w:rsidRPr="00BA445A">
        <w:rPr>
          <w:rFonts w:ascii="Times New Roman" w:hAnsi="Times New Roman" w:cs="Times New Roman"/>
          <w:sz w:val="24"/>
          <w:szCs w:val="24"/>
        </w:rPr>
        <w:t xml:space="preserve">ençliği. </w:t>
      </w:r>
      <w:r w:rsidR="00EC36D7" w:rsidRPr="00BA445A">
        <w:rPr>
          <w:rFonts w:ascii="Times New Roman" w:hAnsi="Times New Roman" w:cs="Times New Roman"/>
          <w:i/>
          <w:sz w:val="24"/>
          <w:szCs w:val="24"/>
        </w:rPr>
        <w:t xml:space="preserve">Global Media </w:t>
      </w:r>
      <w:proofErr w:type="spellStart"/>
      <w:r w:rsidR="00EC36D7" w:rsidRPr="00BA445A">
        <w:rPr>
          <w:rFonts w:ascii="Times New Roman" w:hAnsi="Times New Roman" w:cs="Times New Roman"/>
          <w:i/>
          <w:sz w:val="24"/>
          <w:szCs w:val="24"/>
        </w:rPr>
        <w:t>Journal</w:t>
      </w:r>
      <w:proofErr w:type="spellEnd"/>
      <w:r w:rsidR="00EC36D7" w:rsidRPr="00BA445A">
        <w:rPr>
          <w:rFonts w:ascii="Times New Roman" w:hAnsi="Times New Roman" w:cs="Times New Roman"/>
          <w:i/>
          <w:sz w:val="24"/>
          <w:szCs w:val="24"/>
        </w:rPr>
        <w:t xml:space="preserve"> TR Edition</w:t>
      </w:r>
      <w:r w:rsidR="00B24548">
        <w:rPr>
          <w:rFonts w:ascii="Times New Roman" w:hAnsi="Times New Roman" w:cs="Times New Roman"/>
          <w:i/>
          <w:sz w:val="24"/>
          <w:szCs w:val="24"/>
        </w:rPr>
        <w:t xml:space="preserve"> </w:t>
      </w:r>
      <w:r w:rsidR="003823AD" w:rsidRPr="00BA445A">
        <w:rPr>
          <w:rFonts w:ascii="Times New Roman" w:hAnsi="Times New Roman" w:cs="Times New Roman"/>
          <w:sz w:val="24"/>
          <w:szCs w:val="24"/>
        </w:rPr>
        <w:t xml:space="preserve">2017, </w:t>
      </w:r>
      <w:r w:rsidR="009D6C08">
        <w:rPr>
          <w:rFonts w:ascii="Times New Roman" w:hAnsi="Times New Roman" w:cs="Times New Roman"/>
          <w:sz w:val="24"/>
          <w:szCs w:val="24"/>
        </w:rPr>
        <w:t xml:space="preserve"> 7</w:t>
      </w:r>
      <w:r w:rsidR="00EC36D7" w:rsidRPr="00BA445A">
        <w:rPr>
          <w:rFonts w:ascii="Times New Roman" w:hAnsi="Times New Roman" w:cs="Times New Roman"/>
          <w:sz w:val="24"/>
          <w:szCs w:val="24"/>
        </w:rPr>
        <w:t>:</w:t>
      </w:r>
      <w:r w:rsidR="00B24548">
        <w:rPr>
          <w:rFonts w:ascii="Times New Roman" w:hAnsi="Times New Roman" w:cs="Times New Roman"/>
          <w:sz w:val="24"/>
          <w:szCs w:val="24"/>
        </w:rPr>
        <w:t xml:space="preserve"> </w:t>
      </w:r>
      <w:r w:rsidR="000C681B">
        <w:rPr>
          <w:rFonts w:ascii="Times New Roman" w:hAnsi="Times New Roman" w:cs="Times New Roman"/>
          <w:sz w:val="24"/>
          <w:szCs w:val="24"/>
        </w:rPr>
        <w:t>328-</w:t>
      </w:r>
      <w:r w:rsidR="00EC36D7" w:rsidRPr="00BA445A">
        <w:rPr>
          <w:rFonts w:ascii="Times New Roman" w:hAnsi="Times New Roman" w:cs="Times New Roman"/>
          <w:sz w:val="24"/>
          <w:szCs w:val="24"/>
        </w:rPr>
        <w:t>59.</w:t>
      </w:r>
    </w:p>
    <w:p w14:paraId="4ECB7C60" w14:textId="77777777" w:rsidR="00EC36D7" w:rsidRPr="00BA445A" w:rsidRDefault="00E33337" w:rsidP="00BA445A">
      <w:pPr>
        <w:pStyle w:val="WW-NormalWeb1"/>
        <w:numPr>
          <w:ilvl w:val="0"/>
          <w:numId w:val="2"/>
        </w:numPr>
        <w:spacing w:before="120" w:after="120" w:line="360" w:lineRule="auto"/>
        <w:ind w:left="426" w:hanging="426"/>
        <w:jc w:val="both"/>
        <w:rPr>
          <w:color w:val="000000"/>
        </w:rPr>
      </w:pPr>
      <w:r w:rsidRPr="00BA445A">
        <w:rPr>
          <w:color w:val="000000"/>
        </w:rPr>
        <w:t xml:space="preserve">Asan </w:t>
      </w:r>
      <w:r w:rsidR="003231B7" w:rsidRPr="00BA445A">
        <w:rPr>
          <w:color w:val="000000"/>
        </w:rPr>
        <w:t xml:space="preserve">R. </w:t>
      </w:r>
      <w:r w:rsidR="00EC36D7" w:rsidRPr="00BA445A">
        <w:rPr>
          <w:color w:val="000000"/>
        </w:rPr>
        <w:t>Ergenle</w:t>
      </w:r>
      <w:r w:rsidRPr="00BA445A">
        <w:rPr>
          <w:color w:val="000000"/>
        </w:rPr>
        <w:t>rde Akıllı Telefon Bağımlılığı i</w:t>
      </w:r>
      <w:r w:rsidR="00EC36D7" w:rsidRPr="00BA445A">
        <w:rPr>
          <w:color w:val="000000"/>
        </w:rPr>
        <w:t>le Benlik</w:t>
      </w:r>
      <w:r w:rsidRPr="00BA445A">
        <w:rPr>
          <w:color w:val="000000"/>
        </w:rPr>
        <w:t xml:space="preserve"> Saygısı v</w:t>
      </w:r>
      <w:r w:rsidR="00EC36D7" w:rsidRPr="00BA445A">
        <w:rPr>
          <w:color w:val="000000"/>
        </w:rPr>
        <w:t>e Yalnızlık Düzeyi Arasındaki İlişkinin İncelenmesi</w:t>
      </w:r>
      <w:r w:rsidR="00745087">
        <w:rPr>
          <w:color w:val="000000"/>
        </w:rPr>
        <w:t xml:space="preserve">. </w:t>
      </w:r>
      <w:r w:rsidR="00EC36D7" w:rsidRPr="00BA445A">
        <w:rPr>
          <w:color w:val="000000"/>
        </w:rPr>
        <w:t>Sağlık Bilimleri Enstitüsü,</w:t>
      </w:r>
      <w:r w:rsidR="00B24548">
        <w:rPr>
          <w:color w:val="000000"/>
        </w:rPr>
        <w:t xml:space="preserve"> </w:t>
      </w:r>
      <w:proofErr w:type="spellStart"/>
      <w:r w:rsidRPr="00BA445A">
        <w:rPr>
          <w:color w:val="000000"/>
        </w:rPr>
        <w:t>Nörobilim</w:t>
      </w:r>
      <w:proofErr w:type="spellEnd"/>
      <w:r w:rsidRPr="00BA445A">
        <w:rPr>
          <w:color w:val="000000"/>
        </w:rPr>
        <w:t xml:space="preserve"> Anabilim Dalı. Yüksek lisans t</w:t>
      </w:r>
      <w:r w:rsidR="003231B7" w:rsidRPr="00BA445A">
        <w:rPr>
          <w:color w:val="000000"/>
        </w:rPr>
        <w:t>ezi, İstanbul: Üsküdar Üniversitesi, 2020.</w:t>
      </w:r>
    </w:p>
    <w:p w14:paraId="6F6F60EA" w14:textId="77777777" w:rsidR="002A511A" w:rsidRPr="002A511A" w:rsidRDefault="002A511A" w:rsidP="002A511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Kalender B. </w:t>
      </w:r>
      <w:r w:rsidRPr="002A511A">
        <w:rPr>
          <w:rFonts w:ascii="Times New Roman" w:hAnsi="Times New Roman" w:cs="Times New Roman"/>
          <w:sz w:val="24"/>
          <w:szCs w:val="24"/>
        </w:rPr>
        <w:t>15-18 Yaş Ergenlerde Anne Babaya Bağlanmanın Akıllı Telefon Bağımlılığı Üzerindeki Et</w:t>
      </w:r>
      <w:r>
        <w:rPr>
          <w:rFonts w:ascii="Times New Roman" w:hAnsi="Times New Roman" w:cs="Times New Roman"/>
          <w:sz w:val="24"/>
          <w:szCs w:val="24"/>
        </w:rPr>
        <w:t>kisinin v</w:t>
      </w:r>
      <w:r w:rsidRPr="002A511A">
        <w:rPr>
          <w:rFonts w:ascii="Times New Roman" w:hAnsi="Times New Roman" w:cs="Times New Roman"/>
          <w:sz w:val="24"/>
          <w:szCs w:val="24"/>
        </w:rPr>
        <w:t>e Duygu Düzenlemenin Aracı Rolünün İncelenmesi</w:t>
      </w:r>
      <w:r>
        <w:rPr>
          <w:rFonts w:ascii="Times New Roman" w:hAnsi="Times New Roman" w:cs="Times New Roman"/>
          <w:sz w:val="24"/>
          <w:szCs w:val="24"/>
        </w:rPr>
        <w:t>. Lisansüstü Eğitim Enstitüsü, Psikoloji Anabilim Dalı. Yüksek lisans tezi, İstanbul: Arel Üniversitesi, 2021.</w:t>
      </w:r>
    </w:p>
    <w:p w14:paraId="1EE5DC62" w14:textId="77777777" w:rsidR="00EC36D7" w:rsidRPr="00BA445A" w:rsidRDefault="00EA641E"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Kırık A</w:t>
      </w:r>
      <w:r w:rsidR="003823AD" w:rsidRPr="00BA445A">
        <w:rPr>
          <w:rFonts w:ascii="Times New Roman" w:hAnsi="Times New Roman" w:cs="Times New Roman"/>
          <w:sz w:val="24"/>
          <w:szCs w:val="24"/>
        </w:rPr>
        <w:t xml:space="preserve">M. </w:t>
      </w:r>
      <w:r w:rsidRPr="00BA445A">
        <w:rPr>
          <w:rFonts w:ascii="Times New Roman" w:hAnsi="Times New Roman" w:cs="Times New Roman"/>
          <w:sz w:val="24"/>
          <w:szCs w:val="24"/>
        </w:rPr>
        <w:t>Televizyonun gelişim çağı çocukları üzerindeki olumsuz etkileri ve ebeveynlerin kontrol sorunu</w:t>
      </w:r>
      <w:r w:rsidR="00EC36D7" w:rsidRPr="00BA445A">
        <w:rPr>
          <w:rFonts w:ascii="Times New Roman" w:hAnsi="Times New Roman" w:cs="Times New Roman"/>
          <w:sz w:val="24"/>
          <w:szCs w:val="24"/>
        </w:rPr>
        <w:t xml:space="preserve">. </w:t>
      </w:r>
      <w:r w:rsidRPr="00BA445A">
        <w:rPr>
          <w:rFonts w:ascii="Times New Roman" w:hAnsi="Times New Roman" w:cs="Times New Roman"/>
          <w:i/>
          <w:sz w:val="24"/>
          <w:szCs w:val="24"/>
        </w:rPr>
        <w:t xml:space="preserve">21. Yüzyılda Eğitim ve Toplum </w:t>
      </w:r>
      <w:r w:rsidR="003823AD" w:rsidRPr="00BA445A">
        <w:rPr>
          <w:rFonts w:ascii="Times New Roman" w:hAnsi="Times New Roman" w:cs="Times New Roman"/>
          <w:sz w:val="24"/>
          <w:szCs w:val="24"/>
        </w:rPr>
        <w:t>2013,</w:t>
      </w:r>
      <w:r w:rsidR="009D6C08">
        <w:rPr>
          <w:rFonts w:ascii="Times New Roman" w:hAnsi="Times New Roman" w:cs="Times New Roman"/>
          <w:sz w:val="24"/>
          <w:szCs w:val="24"/>
        </w:rPr>
        <w:t xml:space="preserve"> 2</w:t>
      </w:r>
      <w:r w:rsidRPr="00BA445A">
        <w:rPr>
          <w:rFonts w:ascii="Times New Roman" w:hAnsi="Times New Roman" w:cs="Times New Roman"/>
          <w:sz w:val="24"/>
          <w:szCs w:val="24"/>
        </w:rPr>
        <w:t xml:space="preserve">: </w:t>
      </w:r>
      <w:r w:rsidR="000C681B">
        <w:rPr>
          <w:rFonts w:ascii="Times New Roman" w:hAnsi="Times New Roman" w:cs="Times New Roman"/>
          <w:sz w:val="24"/>
          <w:szCs w:val="24"/>
        </w:rPr>
        <w:t>189-</w:t>
      </w:r>
      <w:r w:rsidR="00EC36D7" w:rsidRPr="00BA445A">
        <w:rPr>
          <w:rFonts w:ascii="Times New Roman" w:hAnsi="Times New Roman" w:cs="Times New Roman"/>
          <w:sz w:val="24"/>
          <w:szCs w:val="24"/>
        </w:rPr>
        <w:t>98.</w:t>
      </w:r>
    </w:p>
    <w:p w14:paraId="73445A50" w14:textId="77777777" w:rsidR="00EC36D7" w:rsidRPr="00BA445A" w:rsidRDefault="00EA641E"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Öktem F, </w:t>
      </w:r>
      <w:r w:rsidR="00EC36D7" w:rsidRPr="00BA445A">
        <w:rPr>
          <w:rFonts w:ascii="Times New Roman" w:hAnsi="Times New Roman" w:cs="Times New Roman"/>
          <w:sz w:val="24"/>
          <w:szCs w:val="24"/>
        </w:rPr>
        <w:t>Sayı</w:t>
      </w:r>
      <w:r w:rsidRPr="00BA445A">
        <w:rPr>
          <w:rFonts w:ascii="Times New Roman" w:hAnsi="Times New Roman" w:cs="Times New Roman"/>
          <w:sz w:val="24"/>
          <w:szCs w:val="24"/>
        </w:rPr>
        <w:t xml:space="preserve">l M, Çelenk Özen </w:t>
      </w:r>
      <w:r w:rsidR="003823AD" w:rsidRPr="00BA445A">
        <w:rPr>
          <w:rFonts w:ascii="Times New Roman" w:hAnsi="Times New Roman" w:cs="Times New Roman"/>
          <w:sz w:val="24"/>
          <w:szCs w:val="24"/>
        </w:rPr>
        <w:t xml:space="preserve">S. </w:t>
      </w:r>
      <w:r w:rsidR="00EC36D7" w:rsidRPr="009C5C24">
        <w:rPr>
          <w:rFonts w:ascii="Times New Roman" w:hAnsi="Times New Roman" w:cs="Times New Roman"/>
          <w:sz w:val="24"/>
          <w:szCs w:val="24"/>
        </w:rPr>
        <w:t>Kodlayıcı Eğitim Kitapçığı</w:t>
      </w:r>
      <w:r w:rsidR="009D49CC">
        <w:rPr>
          <w:rFonts w:ascii="Times New Roman" w:hAnsi="Times New Roman" w:cs="Times New Roman"/>
          <w:sz w:val="24"/>
          <w:szCs w:val="24"/>
        </w:rPr>
        <w:t xml:space="preserve">. </w:t>
      </w:r>
      <w:r w:rsidR="009C5C24">
        <w:rPr>
          <w:rFonts w:ascii="Times New Roman" w:hAnsi="Times New Roman" w:cs="Times New Roman"/>
          <w:sz w:val="24"/>
          <w:szCs w:val="24"/>
        </w:rPr>
        <w:t>Ankara, RTÜK Yayını,</w:t>
      </w:r>
      <w:r w:rsidR="00B24548">
        <w:rPr>
          <w:rFonts w:ascii="Times New Roman" w:hAnsi="Times New Roman" w:cs="Times New Roman"/>
          <w:sz w:val="24"/>
          <w:szCs w:val="24"/>
        </w:rPr>
        <w:t xml:space="preserve"> </w:t>
      </w:r>
      <w:r w:rsidR="009C5C24">
        <w:rPr>
          <w:rFonts w:ascii="Times New Roman" w:hAnsi="Times New Roman" w:cs="Times New Roman"/>
          <w:sz w:val="24"/>
          <w:szCs w:val="24"/>
        </w:rPr>
        <w:t>2006</w:t>
      </w:r>
      <w:r w:rsidR="009D49CC">
        <w:rPr>
          <w:rFonts w:ascii="Times New Roman" w:hAnsi="Times New Roman" w:cs="Times New Roman"/>
          <w:sz w:val="24"/>
          <w:szCs w:val="24"/>
        </w:rPr>
        <w:t>: 1-15.</w:t>
      </w:r>
    </w:p>
    <w:p w14:paraId="2049B08A" w14:textId="77777777" w:rsidR="00A62515" w:rsidRPr="008963CB" w:rsidRDefault="00A62515" w:rsidP="00A62515">
      <w:pPr>
        <w:pStyle w:val="ListeParagraf"/>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Dicle NR. </w:t>
      </w:r>
      <w:r w:rsidRPr="000978BB">
        <w:rPr>
          <w:rFonts w:ascii="Times New Roman" w:hAnsi="Times New Roman" w:cs="Times New Roman"/>
          <w:sz w:val="24"/>
          <w:szCs w:val="24"/>
        </w:rPr>
        <w:t xml:space="preserve">Televizyon bağımlısı ilkokul öğrencilerinin bağımlılık düzeylerine </w:t>
      </w:r>
      <w:proofErr w:type="spellStart"/>
      <w:r w:rsidRPr="000978BB">
        <w:rPr>
          <w:rFonts w:ascii="Times New Roman" w:hAnsi="Times New Roman" w:cs="Times New Roman"/>
          <w:sz w:val="24"/>
          <w:szCs w:val="24"/>
        </w:rPr>
        <w:t>motivasyonel</w:t>
      </w:r>
      <w:proofErr w:type="spellEnd"/>
      <w:r w:rsidRPr="000978BB">
        <w:rPr>
          <w:rFonts w:ascii="Times New Roman" w:hAnsi="Times New Roman" w:cs="Times New Roman"/>
          <w:sz w:val="24"/>
          <w:szCs w:val="24"/>
        </w:rPr>
        <w:t xml:space="preserve"> görüşme </w:t>
      </w:r>
      <w:proofErr w:type="spellStart"/>
      <w:r w:rsidRPr="000978BB">
        <w:rPr>
          <w:rFonts w:ascii="Times New Roman" w:hAnsi="Times New Roman" w:cs="Times New Roman"/>
          <w:sz w:val="24"/>
          <w:szCs w:val="24"/>
        </w:rPr>
        <w:t>psikoeğitim</w:t>
      </w:r>
      <w:proofErr w:type="spellEnd"/>
      <w:r w:rsidRPr="000978BB">
        <w:rPr>
          <w:rFonts w:ascii="Times New Roman" w:hAnsi="Times New Roman" w:cs="Times New Roman"/>
          <w:sz w:val="24"/>
          <w:szCs w:val="24"/>
        </w:rPr>
        <w:t xml:space="preserve"> programının etkisi</w:t>
      </w:r>
      <w:r w:rsidRPr="008963CB">
        <w:rPr>
          <w:rFonts w:ascii="Times New Roman" w:hAnsi="Times New Roman" w:cs="Times New Roman"/>
          <w:sz w:val="24"/>
          <w:szCs w:val="24"/>
        </w:rPr>
        <w:t>.</w:t>
      </w:r>
      <w:r w:rsidR="00B24548">
        <w:rPr>
          <w:rFonts w:ascii="Times New Roman" w:hAnsi="Times New Roman" w:cs="Times New Roman"/>
          <w:sz w:val="24"/>
          <w:szCs w:val="24"/>
        </w:rPr>
        <w:t xml:space="preserve"> </w:t>
      </w:r>
      <w:r w:rsidRPr="000978BB">
        <w:rPr>
          <w:rFonts w:ascii="Times New Roman" w:hAnsi="Times New Roman" w:cs="Times New Roman"/>
          <w:i/>
          <w:sz w:val="24"/>
          <w:szCs w:val="24"/>
        </w:rPr>
        <w:t>Milli Eğitim</w:t>
      </w:r>
      <w:r w:rsidR="009D6C08">
        <w:rPr>
          <w:rFonts w:ascii="Times New Roman" w:hAnsi="Times New Roman" w:cs="Times New Roman"/>
          <w:sz w:val="24"/>
          <w:szCs w:val="24"/>
        </w:rPr>
        <w:t xml:space="preserve"> 2019, 48</w:t>
      </w:r>
      <w:r>
        <w:rPr>
          <w:rFonts w:ascii="Times New Roman" w:hAnsi="Times New Roman" w:cs="Times New Roman"/>
          <w:sz w:val="24"/>
          <w:szCs w:val="24"/>
        </w:rPr>
        <w:t xml:space="preserve">: </w:t>
      </w:r>
      <w:r w:rsidR="000C681B">
        <w:rPr>
          <w:rFonts w:ascii="Times New Roman" w:hAnsi="Times New Roman" w:cs="Times New Roman"/>
          <w:sz w:val="24"/>
          <w:szCs w:val="24"/>
        </w:rPr>
        <w:t>665-</w:t>
      </w:r>
      <w:r w:rsidRPr="008963CB">
        <w:rPr>
          <w:rFonts w:ascii="Times New Roman" w:hAnsi="Times New Roman" w:cs="Times New Roman"/>
          <w:sz w:val="24"/>
          <w:szCs w:val="24"/>
        </w:rPr>
        <w:t>84.</w:t>
      </w:r>
    </w:p>
    <w:p w14:paraId="4606732D" w14:textId="77777777" w:rsidR="00EC36D7" w:rsidRPr="00BA445A" w:rsidRDefault="00EA641E"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Öztürk C, </w:t>
      </w:r>
      <w:proofErr w:type="spellStart"/>
      <w:r w:rsidR="009B1E0D" w:rsidRPr="00BA445A">
        <w:rPr>
          <w:rFonts w:ascii="Times New Roman" w:hAnsi="Times New Roman" w:cs="Times New Roman"/>
          <w:sz w:val="24"/>
          <w:szCs w:val="24"/>
        </w:rPr>
        <w:t>Karayağız</w:t>
      </w:r>
      <w:proofErr w:type="spellEnd"/>
      <w:r w:rsidR="00B24548">
        <w:rPr>
          <w:rFonts w:ascii="Times New Roman" w:hAnsi="Times New Roman" w:cs="Times New Roman"/>
          <w:sz w:val="24"/>
          <w:szCs w:val="24"/>
        </w:rPr>
        <w:t xml:space="preserve"> </w:t>
      </w:r>
      <w:r w:rsidR="003823AD" w:rsidRPr="00BA445A">
        <w:rPr>
          <w:rFonts w:ascii="Times New Roman" w:hAnsi="Times New Roman" w:cs="Times New Roman"/>
          <w:sz w:val="24"/>
          <w:szCs w:val="24"/>
        </w:rPr>
        <w:t xml:space="preserve">G. </w:t>
      </w:r>
      <w:r w:rsidR="00745087">
        <w:rPr>
          <w:rFonts w:ascii="Times New Roman" w:hAnsi="Times New Roman" w:cs="Times New Roman"/>
          <w:sz w:val="24"/>
          <w:szCs w:val="24"/>
        </w:rPr>
        <w:t xml:space="preserve">Çocuk ve </w:t>
      </w:r>
      <w:r w:rsidRPr="00BA445A">
        <w:rPr>
          <w:rFonts w:ascii="Times New Roman" w:hAnsi="Times New Roman" w:cs="Times New Roman"/>
          <w:sz w:val="24"/>
          <w:szCs w:val="24"/>
        </w:rPr>
        <w:t>t</w:t>
      </w:r>
      <w:r w:rsidR="009B1E0D" w:rsidRPr="00BA445A">
        <w:rPr>
          <w:rFonts w:ascii="Times New Roman" w:hAnsi="Times New Roman" w:cs="Times New Roman"/>
          <w:sz w:val="24"/>
          <w:szCs w:val="24"/>
        </w:rPr>
        <w:t>elevizyon.</w:t>
      </w:r>
      <w:r w:rsidR="00B24548">
        <w:rPr>
          <w:rFonts w:ascii="Times New Roman" w:hAnsi="Times New Roman" w:cs="Times New Roman"/>
          <w:sz w:val="24"/>
          <w:szCs w:val="24"/>
        </w:rPr>
        <w:t xml:space="preserve"> </w:t>
      </w:r>
      <w:r w:rsidR="00EC36D7" w:rsidRPr="00BA445A">
        <w:rPr>
          <w:rFonts w:ascii="Times New Roman" w:hAnsi="Times New Roman" w:cs="Times New Roman"/>
          <w:i/>
          <w:sz w:val="24"/>
          <w:szCs w:val="24"/>
        </w:rPr>
        <w:t>Atatürk Üniv</w:t>
      </w:r>
      <w:r w:rsidR="009B1E0D" w:rsidRPr="00BA445A">
        <w:rPr>
          <w:rFonts w:ascii="Times New Roman" w:hAnsi="Times New Roman" w:cs="Times New Roman"/>
          <w:i/>
          <w:sz w:val="24"/>
          <w:szCs w:val="24"/>
        </w:rPr>
        <w:t xml:space="preserve">ersitesi Hemşirelik Yüksekokulu </w:t>
      </w:r>
      <w:r w:rsidR="003823AD" w:rsidRPr="00BA445A">
        <w:rPr>
          <w:rFonts w:ascii="Times New Roman" w:hAnsi="Times New Roman" w:cs="Times New Roman"/>
          <w:i/>
          <w:sz w:val="24"/>
          <w:szCs w:val="24"/>
        </w:rPr>
        <w:t>Dergisi</w:t>
      </w:r>
      <w:r w:rsidR="00B24548">
        <w:rPr>
          <w:rFonts w:ascii="Times New Roman" w:hAnsi="Times New Roman" w:cs="Times New Roman"/>
          <w:i/>
          <w:sz w:val="24"/>
          <w:szCs w:val="24"/>
        </w:rPr>
        <w:t xml:space="preserve"> </w:t>
      </w:r>
      <w:r w:rsidR="003823AD" w:rsidRPr="00BA445A">
        <w:rPr>
          <w:rFonts w:ascii="Times New Roman" w:hAnsi="Times New Roman" w:cs="Times New Roman"/>
          <w:sz w:val="24"/>
          <w:szCs w:val="24"/>
        </w:rPr>
        <w:t xml:space="preserve">2007, </w:t>
      </w:r>
      <w:r w:rsidR="002F66F3">
        <w:rPr>
          <w:rFonts w:ascii="Times New Roman" w:hAnsi="Times New Roman" w:cs="Times New Roman"/>
          <w:sz w:val="24"/>
          <w:szCs w:val="24"/>
        </w:rPr>
        <w:t>10: 81-</w:t>
      </w:r>
      <w:r w:rsidR="00EC36D7" w:rsidRPr="00BA445A">
        <w:rPr>
          <w:rFonts w:ascii="Times New Roman" w:hAnsi="Times New Roman" w:cs="Times New Roman"/>
          <w:sz w:val="24"/>
          <w:szCs w:val="24"/>
        </w:rPr>
        <w:t>5.</w:t>
      </w:r>
    </w:p>
    <w:p w14:paraId="007D6569" w14:textId="77777777" w:rsidR="00406637" w:rsidRPr="00BA445A" w:rsidRDefault="0040663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lastRenderedPageBreak/>
        <w:t xml:space="preserve">Çakır Ö, </w:t>
      </w:r>
      <w:proofErr w:type="spellStart"/>
      <w:r w:rsidRPr="00BA445A">
        <w:rPr>
          <w:rFonts w:ascii="Times New Roman" w:hAnsi="Times New Roman" w:cs="Times New Roman"/>
          <w:sz w:val="24"/>
          <w:szCs w:val="24"/>
        </w:rPr>
        <w:t>Horzum</w:t>
      </w:r>
      <w:proofErr w:type="spellEnd"/>
      <w:r w:rsidRPr="00BA445A">
        <w:rPr>
          <w:rFonts w:ascii="Times New Roman" w:hAnsi="Times New Roman" w:cs="Times New Roman"/>
          <w:sz w:val="24"/>
          <w:szCs w:val="24"/>
        </w:rPr>
        <w:t xml:space="preserve"> MB, </w:t>
      </w:r>
      <w:proofErr w:type="spellStart"/>
      <w:r w:rsidRPr="00BA445A">
        <w:rPr>
          <w:rFonts w:ascii="Times New Roman" w:hAnsi="Times New Roman" w:cs="Times New Roman"/>
          <w:sz w:val="24"/>
          <w:szCs w:val="24"/>
        </w:rPr>
        <w:t>Ayas</w:t>
      </w:r>
      <w:proofErr w:type="spellEnd"/>
      <w:r w:rsidRPr="00BA445A">
        <w:rPr>
          <w:rFonts w:ascii="Times New Roman" w:hAnsi="Times New Roman" w:cs="Times New Roman"/>
          <w:sz w:val="24"/>
          <w:szCs w:val="24"/>
        </w:rPr>
        <w:t xml:space="preserve"> T. İnternet Bağımlılığının Tanımı ve Tarihçesi. İçinde: Kalkan M, Kaygusuz C (editörler). </w:t>
      </w:r>
      <w:r w:rsidRPr="00BA445A">
        <w:rPr>
          <w:rFonts w:ascii="Times New Roman" w:hAnsi="Times New Roman" w:cs="Times New Roman"/>
          <w:i/>
          <w:sz w:val="24"/>
          <w:szCs w:val="24"/>
        </w:rPr>
        <w:t>İnternet Bağımlılığı Sorunlar ve Çözümler</w:t>
      </w:r>
      <w:r w:rsidR="00091544" w:rsidRPr="00BA445A">
        <w:rPr>
          <w:rFonts w:ascii="Times New Roman" w:hAnsi="Times New Roman" w:cs="Times New Roman"/>
          <w:i/>
          <w:sz w:val="24"/>
          <w:szCs w:val="24"/>
        </w:rPr>
        <w:t>,</w:t>
      </w:r>
      <w:r w:rsidR="00091544" w:rsidRPr="00BA445A">
        <w:rPr>
          <w:rFonts w:ascii="Times New Roman" w:hAnsi="Times New Roman" w:cs="Times New Roman"/>
          <w:sz w:val="24"/>
          <w:szCs w:val="24"/>
        </w:rPr>
        <w:t xml:space="preserve"> 1.Baskı. Ankara, Anı Yayıncılık, 2013: 1-16.</w:t>
      </w:r>
    </w:p>
    <w:p w14:paraId="65A81B60" w14:textId="77777777" w:rsidR="00EC36D7" w:rsidRPr="00BA445A" w:rsidRDefault="00A129FC"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Bulat Besin B</w:t>
      </w:r>
      <w:r w:rsidR="0021624A" w:rsidRPr="00BA445A">
        <w:rPr>
          <w:rFonts w:ascii="Times New Roman" w:hAnsi="Times New Roman" w:cs="Times New Roman"/>
          <w:sz w:val="24"/>
          <w:szCs w:val="24"/>
        </w:rPr>
        <w:t xml:space="preserve">D. </w:t>
      </w:r>
      <w:proofErr w:type="spellStart"/>
      <w:r w:rsidR="00EC36D7" w:rsidRPr="00BA445A">
        <w:rPr>
          <w:rFonts w:ascii="Times New Roman" w:hAnsi="Times New Roman" w:cs="Times New Roman"/>
          <w:sz w:val="24"/>
          <w:szCs w:val="24"/>
        </w:rPr>
        <w:t>Adolesanlarda</w:t>
      </w:r>
      <w:proofErr w:type="spellEnd"/>
      <w:r w:rsidR="00EC36D7" w:rsidRPr="00BA445A">
        <w:rPr>
          <w:rFonts w:ascii="Times New Roman" w:hAnsi="Times New Roman" w:cs="Times New Roman"/>
          <w:sz w:val="24"/>
          <w:szCs w:val="24"/>
        </w:rPr>
        <w:t xml:space="preserve"> Sosyal Medya, Dijital Oyun ve İnternet Bağımlılığının; Yeme ve Uyku Bozuklukları Üzerine Etkisinin İncelenmesi.</w:t>
      </w:r>
      <w:r w:rsidR="0036420B">
        <w:rPr>
          <w:rFonts w:ascii="Times New Roman" w:hAnsi="Times New Roman" w:cs="Times New Roman"/>
          <w:sz w:val="24"/>
          <w:szCs w:val="24"/>
        </w:rPr>
        <w:t xml:space="preserve"> </w:t>
      </w:r>
      <w:r w:rsidR="00EC36D7" w:rsidRPr="00BA445A">
        <w:rPr>
          <w:rFonts w:ascii="Times New Roman" w:hAnsi="Times New Roman" w:cs="Times New Roman"/>
          <w:sz w:val="24"/>
          <w:szCs w:val="24"/>
        </w:rPr>
        <w:t>Dr. Behçet Uz Çocuk Hastalıkları ve Cerrahisi Sağlı</w:t>
      </w:r>
      <w:r w:rsidRPr="00BA445A">
        <w:rPr>
          <w:rFonts w:ascii="Times New Roman" w:hAnsi="Times New Roman" w:cs="Times New Roman"/>
          <w:sz w:val="24"/>
          <w:szCs w:val="24"/>
        </w:rPr>
        <w:t xml:space="preserve">k Uygulama ve Araştırma </w:t>
      </w:r>
      <w:proofErr w:type="spellStart"/>
      <w:r w:rsidRPr="00BA445A">
        <w:rPr>
          <w:rFonts w:ascii="Times New Roman" w:hAnsi="Times New Roman" w:cs="Times New Roman"/>
          <w:sz w:val="24"/>
          <w:szCs w:val="24"/>
        </w:rPr>
        <w:t>Merkezi.Tıpta</w:t>
      </w:r>
      <w:proofErr w:type="spellEnd"/>
      <w:r w:rsidRPr="00BA445A">
        <w:rPr>
          <w:rFonts w:ascii="Times New Roman" w:hAnsi="Times New Roman" w:cs="Times New Roman"/>
          <w:sz w:val="24"/>
          <w:szCs w:val="24"/>
        </w:rPr>
        <w:t xml:space="preserve"> uzmanlık t</w:t>
      </w:r>
      <w:r w:rsidR="0021624A" w:rsidRPr="00BA445A">
        <w:rPr>
          <w:rFonts w:ascii="Times New Roman" w:hAnsi="Times New Roman" w:cs="Times New Roman"/>
          <w:sz w:val="24"/>
          <w:szCs w:val="24"/>
        </w:rPr>
        <w:t>ezi, İzmir: Sağlık Bilimleri Üniversitesi, 2021.</w:t>
      </w:r>
    </w:p>
    <w:p w14:paraId="7D2F0E7C" w14:textId="77777777" w:rsidR="00091544" w:rsidRPr="00BA445A" w:rsidRDefault="00091544"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Asıcı E. İnternet Bağımlılığı. İçinde: Eryılmaz A, Deniz ME (editörler).</w:t>
      </w:r>
      <w:r w:rsidRPr="00BA445A">
        <w:rPr>
          <w:rFonts w:ascii="Times New Roman" w:hAnsi="Times New Roman" w:cs="Times New Roman"/>
          <w:i/>
          <w:sz w:val="24"/>
          <w:szCs w:val="24"/>
        </w:rPr>
        <w:t>Tüm Yönleriyle Bağımlılık,</w:t>
      </w:r>
      <w:r w:rsidRPr="00BA445A">
        <w:rPr>
          <w:rFonts w:ascii="Times New Roman" w:hAnsi="Times New Roman" w:cs="Times New Roman"/>
          <w:sz w:val="24"/>
          <w:szCs w:val="24"/>
        </w:rPr>
        <w:t xml:space="preserve"> 2.Baskı. Ankara, </w:t>
      </w:r>
      <w:proofErr w:type="spellStart"/>
      <w:r w:rsidRPr="00BA445A">
        <w:rPr>
          <w:rFonts w:ascii="Times New Roman" w:hAnsi="Times New Roman" w:cs="Times New Roman"/>
          <w:sz w:val="24"/>
          <w:szCs w:val="24"/>
        </w:rPr>
        <w:t>Pegem</w:t>
      </w:r>
      <w:proofErr w:type="spellEnd"/>
      <w:r w:rsidRPr="00BA445A">
        <w:rPr>
          <w:rFonts w:ascii="Times New Roman" w:hAnsi="Times New Roman" w:cs="Times New Roman"/>
          <w:sz w:val="24"/>
          <w:szCs w:val="24"/>
        </w:rPr>
        <w:t xml:space="preserve"> Akademi, 2020: 94-124.</w:t>
      </w:r>
    </w:p>
    <w:p w14:paraId="114BA3D6" w14:textId="77777777" w:rsidR="0082284B" w:rsidRDefault="0082284B" w:rsidP="0082284B">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Akkurt </w:t>
      </w:r>
      <w:proofErr w:type="spellStart"/>
      <w:r>
        <w:rPr>
          <w:rFonts w:ascii="Times New Roman" w:hAnsi="Times New Roman" w:cs="Times New Roman"/>
          <w:sz w:val="24"/>
          <w:szCs w:val="24"/>
        </w:rPr>
        <w:t>Nurtan</w:t>
      </w:r>
      <w:proofErr w:type="spellEnd"/>
      <w:r>
        <w:rPr>
          <w:rFonts w:ascii="Times New Roman" w:hAnsi="Times New Roman" w:cs="Times New Roman"/>
          <w:sz w:val="24"/>
          <w:szCs w:val="24"/>
        </w:rPr>
        <w:t xml:space="preserve"> K. </w:t>
      </w:r>
      <w:r w:rsidRPr="0082284B">
        <w:rPr>
          <w:rFonts w:ascii="Times New Roman" w:hAnsi="Times New Roman" w:cs="Times New Roman"/>
          <w:sz w:val="24"/>
          <w:szCs w:val="24"/>
        </w:rPr>
        <w:t xml:space="preserve">9. Sınıf Öğrencilerinde İnternet Bağımlılığı, Siber Zorbalık, Siber Mağduriyet Ve </w:t>
      </w:r>
      <w:proofErr w:type="spellStart"/>
      <w:r w:rsidRPr="0082284B">
        <w:rPr>
          <w:rFonts w:ascii="Times New Roman" w:hAnsi="Times New Roman" w:cs="Times New Roman"/>
          <w:sz w:val="24"/>
          <w:szCs w:val="24"/>
        </w:rPr>
        <w:t>AnneBaba</w:t>
      </w:r>
      <w:proofErr w:type="spellEnd"/>
      <w:r w:rsidRPr="0082284B">
        <w:rPr>
          <w:rFonts w:ascii="Times New Roman" w:hAnsi="Times New Roman" w:cs="Times New Roman"/>
          <w:sz w:val="24"/>
          <w:szCs w:val="24"/>
        </w:rPr>
        <w:t xml:space="preserve"> Tutumları Arasındaki İlişkinin Belirlenmesi</w:t>
      </w:r>
      <w:r>
        <w:rPr>
          <w:rFonts w:ascii="Times New Roman" w:hAnsi="Times New Roman" w:cs="Times New Roman"/>
          <w:sz w:val="24"/>
          <w:szCs w:val="24"/>
        </w:rPr>
        <w:t xml:space="preserve">. </w:t>
      </w:r>
      <w:r w:rsidR="0036420B">
        <w:rPr>
          <w:rFonts w:ascii="Times New Roman" w:hAnsi="Times New Roman" w:cs="Times New Roman"/>
          <w:sz w:val="24"/>
          <w:szCs w:val="24"/>
        </w:rPr>
        <w:t xml:space="preserve">Fen Bilimleri </w:t>
      </w:r>
      <w:r w:rsidR="00CB2C20">
        <w:rPr>
          <w:rFonts w:ascii="Times New Roman" w:hAnsi="Times New Roman" w:cs="Times New Roman"/>
          <w:sz w:val="24"/>
          <w:szCs w:val="24"/>
        </w:rPr>
        <w:t xml:space="preserve">Enstitüsü, </w:t>
      </w:r>
      <w:r w:rsidR="0036420B">
        <w:rPr>
          <w:rFonts w:ascii="Times New Roman" w:hAnsi="Times New Roman" w:cs="Times New Roman"/>
          <w:sz w:val="24"/>
          <w:szCs w:val="24"/>
        </w:rPr>
        <w:t xml:space="preserve">Hemşirelik </w:t>
      </w:r>
      <w:r w:rsidR="00AC43F5">
        <w:rPr>
          <w:rFonts w:ascii="Times New Roman" w:hAnsi="Times New Roman" w:cs="Times New Roman"/>
          <w:sz w:val="24"/>
          <w:szCs w:val="24"/>
        </w:rPr>
        <w:t xml:space="preserve">Anabilim </w:t>
      </w:r>
      <w:r w:rsidR="000F3319">
        <w:rPr>
          <w:rFonts w:ascii="Times New Roman" w:hAnsi="Times New Roman" w:cs="Times New Roman"/>
          <w:sz w:val="24"/>
          <w:szCs w:val="24"/>
        </w:rPr>
        <w:t>Dalı. Yüksek lisans tezi, Nevşehir: Hacı Bektaş Veli Üniversitesi, 2019.</w:t>
      </w:r>
    </w:p>
    <w:p w14:paraId="1DD8F4BA" w14:textId="77777777" w:rsidR="00EC36D7" w:rsidRPr="00BA445A" w:rsidRDefault="00A129FC"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Erdemir </w:t>
      </w:r>
      <w:r w:rsidR="00FE408D" w:rsidRPr="00BA445A">
        <w:rPr>
          <w:rFonts w:ascii="Times New Roman" w:hAnsi="Times New Roman" w:cs="Times New Roman"/>
          <w:sz w:val="24"/>
          <w:szCs w:val="24"/>
        </w:rPr>
        <w:t xml:space="preserve">N. </w:t>
      </w:r>
      <w:r w:rsidR="00EC36D7" w:rsidRPr="00BA445A">
        <w:rPr>
          <w:rFonts w:ascii="Times New Roman" w:hAnsi="Times New Roman" w:cs="Times New Roman"/>
          <w:sz w:val="24"/>
          <w:szCs w:val="24"/>
        </w:rPr>
        <w:t>Ortaokul ve Lise Öğrencilerinin İnternet Bağımlılığı ve Problemli İnt</w:t>
      </w:r>
      <w:r w:rsidR="00D54540" w:rsidRPr="00BA445A">
        <w:rPr>
          <w:rFonts w:ascii="Times New Roman" w:hAnsi="Times New Roman" w:cs="Times New Roman"/>
          <w:sz w:val="24"/>
          <w:szCs w:val="24"/>
        </w:rPr>
        <w:t>ernet Kullanımı</w:t>
      </w:r>
      <w:r w:rsidR="00FE408D" w:rsidRPr="00BA445A">
        <w:rPr>
          <w:rFonts w:ascii="Times New Roman" w:hAnsi="Times New Roman" w:cs="Times New Roman"/>
          <w:sz w:val="24"/>
          <w:szCs w:val="24"/>
        </w:rPr>
        <w:t xml:space="preserve">nın İncelenmesi. </w:t>
      </w:r>
      <w:r w:rsidR="00EC36D7" w:rsidRPr="00BA445A">
        <w:rPr>
          <w:rFonts w:ascii="Times New Roman" w:hAnsi="Times New Roman" w:cs="Times New Roman"/>
          <w:sz w:val="24"/>
          <w:szCs w:val="24"/>
        </w:rPr>
        <w:t>Eğitim Bilimleri Enstitüsü</w:t>
      </w:r>
      <w:r w:rsidRPr="00BA445A">
        <w:rPr>
          <w:rFonts w:ascii="Times New Roman" w:hAnsi="Times New Roman" w:cs="Times New Roman"/>
          <w:sz w:val="24"/>
          <w:szCs w:val="24"/>
        </w:rPr>
        <w:t>, Eğitim Bilimleri Anabilim Dalı. Doktora t</w:t>
      </w:r>
      <w:r w:rsidR="00FE408D" w:rsidRPr="00BA445A">
        <w:rPr>
          <w:rFonts w:ascii="Times New Roman" w:hAnsi="Times New Roman" w:cs="Times New Roman"/>
          <w:sz w:val="24"/>
          <w:szCs w:val="24"/>
        </w:rPr>
        <w:t xml:space="preserve">ezi, </w:t>
      </w:r>
      <w:r w:rsidR="00EC36D7" w:rsidRPr="00BA445A">
        <w:rPr>
          <w:rFonts w:ascii="Times New Roman" w:hAnsi="Times New Roman" w:cs="Times New Roman"/>
          <w:sz w:val="24"/>
          <w:szCs w:val="24"/>
        </w:rPr>
        <w:t>Malatya</w:t>
      </w:r>
      <w:r w:rsidR="00FE408D" w:rsidRPr="00BA445A">
        <w:rPr>
          <w:rFonts w:ascii="Times New Roman" w:hAnsi="Times New Roman" w:cs="Times New Roman"/>
          <w:sz w:val="24"/>
          <w:szCs w:val="24"/>
        </w:rPr>
        <w:t>: İnönü Üniversitesi, 2021.</w:t>
      </w:r>
    </w:p>
    <w:p w14:paraId="27314EF3" w14:textId="77777777" w:rsidR="00D51B83" w:rsidRPr="00BA445A" w:rsidRDefault="00D51B83" w:rsidP="00D51B83">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Türkiye İstatistik Kurumu (TÜİK). Çocuklarda </w:t>
      </w:r>
      <w:r w:rsidRPr="00BA445A">
        <w:rPr>
          <w:rFonts w:ascii="Times New Roman" w:hAnsi="Times New Roman" w:cs="Times New Roman"/>
          <w:sz w:val="24"/>
          <w:szCs w:val="24"/>
        </w:rPr>
        <w:t>Bilişim Teknoloj</w:t>
      </w:r>
      <w:r w:rsidR="009D405B">
        <w:rPr>
          <w:rFonts w:ascii="Times New Roman" w:hAnsi="Times New Roman" w:cs="Times New Roman"/>
          <w:sz w:val="24"/>
          <w:szCs w:val="24"/>
        </w:rPr>
        <w:t>ileri Kullanım Araştırması, 2021</w:t>
      </w:r>
      <w:r w:rsidRPr="00BA445A">
        <w:rPr>
          <w:rFonts w:ascii="Times New Roman" w:hAnsi="Times New Roman" w:cs="Times New Roman"/>
          <w:sz w:val="24"/>
          <w:szCs w:val="24"/>
        </w:rPr>
        <w:t xml:space="preserve">. </w:t>
      </w:r>
    </w:p>
    <w:p w14:paraId="29AE8FC7" w14:textId="77777777" w:rsidR="00EC36D7" w:rsidRPr="00D51B83" w:rsidRDefault="00A129FC" w:rsidP="00D51B83">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D51B83">
        <w:rPr>
          <w:rFonts w:ascii="Times New Roman" w:hAnsi="Times New Roman" w:cs="Times New Roman"/>
          <w:sz w:val="24"/>
          <w:szCs w:val="24"/>
        </w:rPr>
        <w:t>Sallayıcı Z, Yöndem Z</w:t>
      </w:r>
      <w:r w:rsidR="003823AD" w:rsidRPr="00D51B83">
        <w:rPr>
          <w:rFonts w:ascii="Times New Roman" w:hAnsi="Times New Roman" w:cs="Times New Roman"/>
          <w:sz w:val="24"/>
          <w:szCs w:val="24"/>
        </w:rPr>
        <w:t xml:space="preserve">D. </w:t>
      </w:r>
      <w:r w:rsidR="00EC36D7" w:rsidRPr="00D51B83">
        <w:rPr>
          <w:rFonts w:ascii="Times New Roman" w:hAnsi="Times New Roman" w:cs="Times New Roman"/>
          <w:sz w:val="24"/>
          <w:szCs w:val="24"/>
        </w:rPr>
        <w:t xml:space="preserve">Çocuklarda </w:t>
      </w:r>
      <w:r w:rsidRPr="00D51B83">
        <w:rPr>
          <w:rFonts w:ascii="Times New Roman" w:hAnsi="Times New Roman" w:cs="Times New Roman"/>
          <w:sz w:val="24"/>
          <w:szCs w:val="24"/>
        </w:rPr>
        <w:t>bilgisayar oyun bağımlılığı düzeyi ile davranış problemleri arasındaki ilişki</w:t>
      </w:r>
      <w:r w:rsidR="00EC36D7" w:rsidRPr="00D51B83">
        <w:rPr>
          <w:rFonts w:ascii="Times New Roman" w:hAnsi="Times New Roman" w:cs="Times New Roman"/>
          <w:sz w:val="24"/>
          <w:szCs w:val="24"/>
        </w:rPr>
        <w:t xml:space="preserve">. </w:t>
      </w:r>
      <w:r w:rsidR="00EC36D7" w:rsidRPr="00D51B83">
        <w:rPr>
          <w:rFonts w:ascii="Times New Roman" w:hAnsi="Times New Roman" w:cs="Times New Roman"/>
          <w:i/>
          <w:sz w:val="24"/>
          <w:szCs w:val="24"/>
        </w:rPr>
        <w:t>Bağımlılık De</w:t>
      </w:r>
      <w:r w:rsidR="00D54540" w:rsidRPr="00D51B83">
        <w:rPr>
          <w:rFonts w:ascii="Times New Roman" w:hAnsi="Times New Roman" w:cs="Times New Roman"/>
          <w:i/>
          <w:sz w:val="24"/>
          <w:szCs w:val="24"/>
        </w:rPr>
        <w:t>rgisi</w:t>
      </w:r>
      <w:r w:rsidR="00B24548">
        <w:rPr>
          <w:rFonts w:ascii="Times New Roman" w:hAnsi="Times New Roman" w:cs="Times New Roman"/>
          <w:i/>
          <w:sz w:val="24"/>
          <w:szCs w:val="24"/>
        </w:rPr>
        <w:t xml:space="preserve"> </w:t>
      </w:r>
      <w:r w:rsidR="003823AD" w:rsidRPr="00D51B83">
        <w:rPr>
          <w:rFonts w:ascii="Times New Roman" w:hAnsi="Times New Roman" w:cs="Times New Roman"/>
          <w:sz w:val="24"/>
          <w:szCs w:val="24"/>
        </w:rPr>
        <w:t xml:space="preserve">2020, </w:t>
      </w:r>
      <w:r w:rsidR="009C7465" w:rsidRPr="00D51B83">
        <w:rPr>
          <w:rFonts w:ascii="Times New Roman" w:hAnsi="Times New Roman" w:cs="Times New Roman"/>
          <w:sz w:val="24"/>
          <w:szCs w:val="24"/>
        </w:rPr>
        <w:t>21</w:t>
      </w:r>
      <w:r w:rsidR="00EC36D7" w:rsidRPr="00D51B83">
        <w:rPr>
          <w:rFonts w:ascii="Times New Roman" w:hAnsi="Times New Roman" w:cs="Times New Roman"/>
          <w:sz w:val="24"/>
          <w:szCs w:val="24"/>
        </w:rPr>
        <w:t>:</w:t>
      </w:r>
      <w:r w:rsidR="00B24548">
        <w:rPr>
          <w:rFonts w:ascii="Times New Roman" w:hAnsi="Times New Roman" w:cs="Times New Roman"/>
          <w:sz w:val="24"/>
          <w:szCs w:val="24"/>
        </w:rPr>
        <w:t xml:space="preserve"> </w:t>
      </w:r>
      <w:r w:rsidR="00EC36D7" w:rsidRPr="00D51B83">
        <w:rPr>
          <w:rFonts w:ascii="Times New Roman" w:hAnsi="Times New Roman" w:cs="Times New Roman"/>
          <w:sz w:val="24"/>
          <w:szCs w:val="24"/>
        </w:rPr>
        <w:t>13-23.</w:t>
      </w:r>
    </w:p>
    <w:p w14:paraId="28CE946B" w14:textId="77777777" w:rsidR="00EC36D7" w:rsidRPr="00BA445A" w:rsidRDefault="00A129FC"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Hazar K, Özpolat Z, Hazar </w:t>
      </w:r>
      <w:r w:rsidR="003823AD" w:rsidRPr="00BA445A">
        <w:rPr>
          <w:rFonts w:ascii="Times New Roman" w:hAnsi="Times New Roman" w:cs="Times New Roman"/>
          <w:sz w:val="24"/>
          <w:szCs w:val="24"/>
        </w:rPr>
        <w:t xml:space="preserve">Z. </w:t>
      </w:r>
      <w:r w:rsidR="00EC36D7" w:rsidRPr="00BA445A">
        <w:rPr>
          <w:rFonts w:ascii="Times New Roman" w:hAnsi="Times New Roman" w:cs="Times New Roman"/>
          <w:sz w:val="24"/>
          <w:szCs w:val="24"/>
        </w:rPr>
        <w:t>Ortaoku</w:t>
      </w:r>
      <w:r w:rsidRPr="00BA445A">
        <w:rPr>
          <w:rFonts w:ascii="Times New Roman" w:hAnsi="Times New Roman" w:cs="Times New Roman"/>
          <w:sz w:val="24"/>
          <w:szCs w:val="24"/>
        </w:rPr>
        <w:t>l</w:t>
      </w:r>
      <w:r w:rsidR="00B24548">
        <w:rPr>
          <w:rFonts w:ascii="Times New Roman" w:hAnsi="Times New Roman" w:cs="Times New Roman"/>
          <w:sz w:val="24"/>
          <w:szCs w:val="24"/>
        </w:rPr>
        <w:t xml:space="preserve"> </w:t>
      </w:r>
      <w:r w:rsidRPr="00BA445A">
        <w:rPr>
          <w:rFonts w:ascii="Times New Roman" w:hAnsi="Times New Roman" w:cs="Times New Roman"/>
          <w:sz w:val="24"/>
          <w:szCs w:val="24"/>
        </w:rPr>
        <w:t>öğrencilerinin dijita</w:t>
      </w:r>
      <w:r w:rsidR="00CB2C20">
        <w:rPr>
          <w:rFonts w:ascii="Times New Roman" w:hAnsi="Times New Roman" w:cs="Times New Roman"/>
          <w:sz w:val="24"/>
          <w:szCs w:val="24"/>
        </w:rPr>
        <w:t xml:space="preserve">l oyun bağımlılığı düzeylerinin </w:t>
      </w:r>
      <w:r w:rsidRPr="00BA445A">
        <w:rPr>
          <w:rFonts w:ascii="Times New Roman" w:hAnsi="Times New Roman" w:cs="Times New Roman"/>
          <w:sz w:val="24"/>
          <w:szCs w:val="24"/>
        </w:rPr>
        <w:t>çeşitli değişkenlere göre incelenmesi (Niğde ili ö</w:t>
      </w:r>
      <w:r w:rsidR="00EC36D7" w:rsidRPr="00BA445A">
        <w:rPr>
          <w:rFonts w:ascii="Times New Roman" w:hAnsi="Times New Roman" w:cs="Times New Roman"/>
          <w:sz w:val="24"/>
          <w:szCs w:val="24"/>
        </w:rPr>
        <w:t>rneği).</w:t>
      </w:r>
      <w:r w:rsidR="00B24548">
        <w:rPr>
          <w:rFonts w:ascii="Times New Roman" w:hAnsi="Times New Roman" w:cs="Times New Roman"/>
          <w:sz w:val="24"/>
          <w:szCs w:val="24"/>
        </w:rPr>
        <w:t xml:space="preserve"> </w:t>
      </w:r>
      <w:proofErr w:type="spellStart"/>
      <w:r w:rsidR="00EC36D7" w:rsidRPr="00BA445A">
        <w:rPr>
          <w:rFonts w:ascii="Times New Roman" w:hAnsi="Times New Roman" w:cs="Times New Roman"/>
          <w:i/>
          <w:sz w:val="24"/>
          <w:szCs w:val="24"/>
        </w:rPr>
        <w:t>Spormetre</w:t>
      </w:r>
      <w:proofErr w:type="spellEnd"/>
      <w:r w:rsidR="00B24548">
        <w:rPr>
          <w:rFonts w:ascii="Times New Roman" w:hAnsi="Times New Roman" w:cs="Times New Roman"/>
          <w:i/>
          <w:sz w:val="24"/>
          <w:szCs w:val="24"/>
        </w:rPr>
        <w:t xml:space="preserve"> </w:t>
      </w:r>
      <w:r w:rsidRPr="00BA445A">
        <w:rPr>
          <w:rFonts w:ascii="Times New Roman" w:hAnsi="Times New Roman" w:cs="Times New Roman"/>
          <w:sz w:val="24"/>
          <w:szCs w:val="24"/>
        </w:rPr>
        <w:t>2020</w:t>
      </w:r>
      <w:r w:rsidR="003823AD" w:rsidRPr="00BA445A">
        <w:rPr>
          <w:rFonts w:ascii="Times New Roman" w:hAnsi="Times New Roman" w:cs="Times New Roman"/>
          <w:sz w:val="24"/>
          <w:szCs w:val="24"/>
        </w:rPr>
        <w:t xml:space="preserve">, </w:t>
      </w:r>
      <w:r w:rsidR="009C7465">
        <w:rPr>
          <w:rFonts w:ascii="Times New Roman" w:hAnsi="Times New Roman" w:cs="Times New Roman"/>
          <w:sz w:val="24"/>
          <w:szCs w:val="24"/>
        </w:rPr>
        <w:t xml:space="preserve">18: </w:t>
      </w:r>
      <w:r w:rsidR="000C681B">
        <w:rPr>
          <w:rFonts w:ascii="Times New Roman" w:hAnsi="Times New Roman" w:cs="Times New Roman"/>
          <w:sz w:val="24"/>
          <w:szCs w:val="24"/>
        </w:rPr>
        <w:t>225-</w:t>
      </w:r>
      <w:r w:rsidR="00EC36D7" w:rsidRPr="00BA445A">
        <w:rPr>
          <w:rFonts w:ascii="Times New Roman" w:hAnsi="Times New Roman" w:cs="Times New Roman"/>
          <w:sz w:val="24"/>
          <w:szCs w:val="24"/>
        </w:rPr>
        <w:t>34.</w:t>
      </w:r>
    </w:p>
    <w:p w14:paraId="18209F85" w14:textId="77777777" w:rsidR="00357372" w:rsidRPr="00357372" w:rsidRDefault="00357372" w:rsidP="00357372">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Keskin B. </w:t>
      </w:r>
      <w:r w:rsidRPr="00357372">
        <w:rPr>
          <w:rFonts w:ascii="Times New Roman" w:hAnsi="Times New Roman" w:cs="Times New Roman"/>
          <w:sz w:val="24"/>
          <w:szCs w:val="24"/>
        </w:rPr>
        <w:t>Ortaokul Öğrencile</w:t>
      </w:r>
      <w:r w:rsidR="00B24548">
        <w:rPr>
          <w:rFonts w:ascii="Times New Roman" w:hAnsi="Times New Roman" w:cs="Times New Roman"/>
          <w:sz w:val="24"/>
          <w:szCs w:val="24"/>
        </w:rPr>
        <w:t>rinin Dijital Oyun Bağımlılığı ile Psikolojik Sağlamlık v</w:t>
      </w:r>
      <w:r w:rsidRPr="00357372">
        <w:rPr>
          <w:rFonts w:ascii="Times New Roman" w:hAnsi="Times New Roman" w:cs="Times New Roman"/>
          <w:sz w:val="24"/>
          <w:szCs w:val="24"/>
        </w:rPr>
        <w:t>e Bilinçli Farkındalık Düzeyleri Arasındaki İlişkinin İncelenmesi</w:t>
      </w:r>
      <w:r>
        <w:rPr>
          <w:rFonts w:ascii="Times New Roman" w:hAnsi="Times New Roman" w:cs="Times New Roman"/>
          <w:sz w:val="24"/>
          <w:szCs w:val="24"/>
        </w:rPr>
        <w:t>. Eğitim Bilimleri Enstitüsü, Eğitim Bilimleri Anabilim Dalı. Yüksek lisans tezi, Bursa: Uludağ Üniversitesi, 2019.</w:t>
      </w:r>
    </w:p>
    <w:p w14:paraId="36947235" w14:textId="77777777" w:rsidR="00EC36D7" w:rsidRPr="00BA445A" w:rsidRDefault="00A129FC"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Karaman Yaşar </w:t>
      </w:r>
      <w:r w:rsidR="00FE408D" w:rsidRPr="00BA445A">
        <w:rPr>
          <w:rFonts w:ascii="Times New Roman" w:hAnsi="Times New Roman" w:cs="Times New Roman"/>
          <w:sz w:val="24"/>
          <w:szCs w:val="24"/>
        </w:rPr>
        <w:t xml:space="preserve">S. </w:t>
      </w:r>
      <w:r w:rsidR="00EC36D7" w:rsidRPr="00BA445A">
        <w:rPr>
          <w:rFonts w:ascii="Times New Roman" w:hAnsi="Times New Roman" w:cs="Times New Roman"/>
          <w:sz w:val="24"/>
          <w:szCs w:val="24"/>
        </w:rPr>
        <w:t>Ortaokul Öğrencilerinin Gözünden Dijital Oyun ve Dijital Oyun Bağımlılığı: Kocaeli İli Örneği.</w:t>
      </w:r>
      <w:r w:rsidR="00B24548">
        <w:rPr>
          <w:rFonts w:ascii="Times New Roman" w:hAnsi="Times New Roman" w:cs="Times New Roman"/>
          <w:sz w:val="24"/>
          <w:szCs w:val="24"/>
        </w:rPr>
        <w:t xml:space="preserve"> </w:t>
      </w:r>
      <w:r w:rsidR="00EC36D7" w:rsidRPr="00BA445A">
        <w:rPr>
          <w:rFonts w:ascii="Times New Roman" w:hAnsi="Times New Roman" w:cs="Times New Roman"/>
          <w:sz w:val="24"/>
          <w:szCs w:val="24"/>
        </w:rPr>
        <w:t>Eğitim Bilimleri Enstit</w:t>
      </w:r>
      <w:r w:rsidRPr="00BA445A">
        <w:rPr>
          <w:rFonts w:ascii="Times New Roman" w:hAnsi="Times New Roman" w:cs="Times New Roman"/>
          <w:sz w:val="24"/>
          <w:szCs w:val="24"/>
        </w:rPr>
        <w:t>üsü, Bilgisayar ve Öğretim Teknolojileri Eğitimi Anabilim Dalı. Yüksek lisans t</w:t>
      </w:r>
      <w:r w:rsidR="00FE408D" w:rsidRPr="00BA445A">
        <w:rPr>
          <w:rFonts w:ascii="Times New Roman" w:hAnsi="Times New Roman" w:cs="Times New Roman"/>
          <w:sz w:val="24"/>
          <w:szCs w:val="24"/>
        </w:rPr>
        <w:t>ezi, Erzurum: Atatürk Üniversitesi, 2019.</w:t>
      </w:r>
    </w:p>
    <w:p w14:paraId="77EE1A44" w14:textId="77777777" w:rsidR="0031154C" w:rsidRPr="0031154C" w:rsidRDefault="0031154C" w:rsidP="0031154C">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Kılıç MA. </w:t>
      </w:r>
      <w:r w:rsidRPr="0031154C">
        <w:rPr>
          <w:rFonts w:ascii="Times New Roman" w:hAnsi="Times New Roman" w:cs="Times New Roman"/>
          <w:sz w:val="24"/>
          <w:szCs w:val="24"/>
        </w:rPr>
        <w:t>15-18 Yaş Arası Okul Sporlarına Katılan Öğrencilerin Dijit</w:t>
      </w:r>
      <w:r w:rsidR="00B24548">
        <w:rPr>
          <w:rFonts w:ascii="Times New Roman" w:hAnsi="Times New Roman" w:cs="Times New Roman"/>
          <w:sz w:val="24"/>
          <w:szCs w:val="24"/>
        </w:rPr>
        <w:t>al Oyun Bağımlılığı ile Sosyal v</w:t>
      </w:r>
      <w:r w:rsidRPr="0031154C">
        <w:rPr>
          <w:rFonts w:ascii="Times New Roman" w:hAnsi="Times New Roman" w:cs="Times New Roman"/>
          <w:sz w:val="24"/>
          <w:szCs w:val="24"/>
        </w:rPr>
        <w:t>e Duygusal Yalnızlık Düzeylerinin İncelenmesi</w:t>
      </w:r>
      <w:r w:rsidR="00745087">
        <w:rPr>
          <w:rFonts w:ascii="Times New Roman" w:hAnsi="Times New Roman" w:cs="Times New Roman"/>
          <w:sz w:val="24"/>
          <w:szCs w:val="24"/>
        </w:rPr>
        <w:t>. Sağlık Bilim</w:t>
      </w:r>
      <w:r w:rsidR="00CB2C20">
        <w:rPr>
          <w:rFonts w:ascii="Times New Roman" w:hAnsi="Times New Roman" w:cs="Times New Roman"/>
          <w:sz w:val="24"/>
          <w:szCs w:val="24"/>
        </w:rPr>
        <w:t xml:space="preserve">leri </w:t>
      </w:r>
      <w:r w:rsidR="0036420B">
        <w:rPr>
          <w:rFonts w:ascii="Times New Roman" w:hAnsi="Times New Roman" w:cs="Times New Roman"/>
          <w:sz w:val="24"/>
          <w:szCs w:val="24"/>
        </w:rPr>
        <w:t xml:space="preserve">Enstitüsü, </w:t>
      </w:r>
      <w:r>
        <w:rPr>
          <w:rFonts w:ascii="Times New Roman" w:hAnsi="Times New Roman" w:cs="Times New Roman"/>
          <w:sz w:val="24"/>
          <w:szCs w:val="24"/>
        </w:rPr>
        <w:t>Beden Eğitimi ve Spor Anabilim Dalı. Yüksek lisans tezi, Kırıkkale: Kırıkkale Üniversitesi, 2020.</w:t>
      </w:r>
    </w:p>
    <w:p w14:paraId="047299B1" w14:textId="77777777" w:rsidR="00381DE7" w:rsidRPr="00BA445A" w:rsidRDefault="00381DE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Şimşek E, Karakuş Yılmaz </w:t>
      </w:r>
      <w:r w:rsidR="003823AD" w:rsidRPr="00BA445A">
        <w:rPr>
          <w:rFonts w:ascii="Times New Roman" w:hAnsi="Times New Roman" w:cs="Times New Roman"/>
          <w:sz w:val="24"/>
          <w:szCs w:val="24"/>
        </w:rPr>
        <w:t xml:space="preserve">T. </w:t>
      </w:r>
      <w:r w:rsidR="00EC36D7" w:rsidRPr="00BA445A">
        <w:rPr>
          <w:rFonts w:ascii="Times New Roman" w:hAnsi="Times New Roman" w:cs="Times New Roman"/>
          <w:sz w:val="24"/>
          <w:szCs w:val="24"/>
        </w:rPr>
        <w:t xml:space="preserve">Türkiye'de </w:t>
      </w:r>
      <w:r w:rsidRPr="00BA445A">
        <w:rPr>
          <w:rFonts w:ascii="Times New Roman" w:hAnsi="Times New Roman" w:cs="Times New Roman"/>
          <w:sz w:val="24"/>
          <w:szCs w:val="24"/>
        </w:rPr>
        <w:t>yürütülen dijital oyun bağımlılığı çalışmalarındaki yöntem ve sonuçların sistematik incelemesi</w:t>
      </w:r>
      <w:r w:rsidR="00EC36D7" w:rsidRPr="00BA445A">
        <w:rPr>
          <w:rFonts w:ascii="Times New Roman" w:hAnsi="Times New Roman" w:cs="Times New Roman"/>
          <w:sz w:val="24"/>
          <w:szCs w:val="24"/>
        </w:rPr>
        <w:t xml:space="preserve">. </w:t>
      </w:r>
      <w:r w:rsidRPr="00BA445A">
        <w:rPr>
          <w:rFonts w:ascii="Times New Roman" w:hAnsi="Times New Roman" w:cs="Times New Roman"/>
          <w:i/>
          <w:sz w:val="24"/>
          <w:szCs w:val="24"/>
        </w:rPr>
        <w:t xml:space="preserve">Kastamonu </w:t>
      </w:r>
      <w:proofErr w:type="spellStart"/>
      <w:r w:rsidRPr="00BA445A">
        <w:rPr>
          <w:rFonts w:ascii="Times New Roman" w:hAnsi="Times New Roman" w:cs="Times New Roman"/>
          <w:i/>
          <w:sz w:val="24"/>
          <w:szCs w:val="24"/>
        </w:rPr>
        <w:t>Education</w:t>
      </w:r>
      <w:proofErr w:type="spellEnd"/>
      <w:r w:rsidR="00B24548">
        <w:rPr>
          <w:rFonts w:ascii="Times New Roman" w:hAnsi="Times New Roman" w:cs="Times New Roman"/>
          <w:i/>
          <w:sz w:val="24"/>
          <w:szCs w:val="24"/>
        </w:rPr>
        <w:t xml:space="preserve"> </w:t>
      </w:r>
      <w:proofErr w:type="spellStart"/>
      <w:r w:rsidRPr="00BA445A">
        <w:rPr>
          <w:rFonts w:ascii="Times New Roman" w:hAnsi="Times New Roman" w:cs="Times New Roman"/>
          <w:i/>
          <w:sz w:val="24"/>
          <w:szCs w:val="24"/>
        </w:rPr>
        <w:t>Journal</w:t>
      </w:r>
      <w:proofErr w:type="spellEnd"/>
      <w:r w:rsidR="00B24548">
        <w:rPr>
          <w:rFonts w:ascii="Times New Roman" w:hAnsi="Times New Roman" w:cs="Times New Roman"/>
          <w:i/>
          <w:sz w:val="24"/>
          <w:szCs w:val="24"/>
        </w:rPr>
        <w:t xml:space="preserve"> </w:t>
      </w:r>
      <w:r w:rsidR="003823AD" w:rsidRPr="00BA445A">
        <w:rPr>
          <w:rFonts w:ascii="Times New Roman" w:hAnsi="Times New Roman" w:cs="Times New Roman"/>
          <w:sz w:val="24"/>
          <w:szCs w:val="24"/>
        </w:rPr>
        <w:t xml:space="preserve">2020, </w:t>
      </w:r>
      <w:r w:rsidR="009C7465">
        <w:rPr>
          <w:rFonts w:ascii="Times New Roman" w:hAnsi="Times New Roman" w:cs="Times New Roman"/>
          <w:sz w:val="24"/>
          <w:szCs w:val="24"/>
        </w:rPr>
        <w:t xml:space="preserve">28: </w:t>
      </w:r>
      <w:r w:rsidR="000C681B">
        <w:rPr>
          <w:rFonts w:ascii="Times New Roman" w:hAnsi="Times New Roman" w:cs="Times New Roman"/>
          <w:sz w:val="24"/>
          <w:szCs w:val="24"/>
        </w:rPr>
        <w:t>1851-</w:t>
      </w:r>
      <w:r w:rsidR="00EC36D7" w:rsidRPr="00BA445A">
        <w:rPr>
          <w:rFonts w:ascii="Times New Roman" w:hAnsi="Times New Roman" w:cs="Times New Roman"/>
          <w:sz w:val="24"/>
          <w:szCs w:val="24"/>
        </w:rPr>
        <w:t xml:space="preserve">66. </w:t>
      </w:r>
    </w:p>
    <w:p w14:paraId="3B7EDFDC" w14:textId="77777777" w:rsidR="00B93875" w:rsidRPr="00B93875" w:rsidRDefault="00B93875" w:rsidP="00B93875">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Demirbozan</w:t>
      </w:r>
      <w:proofErr w:type="spellEnd"/>
      <w:r>
        <w:rPr>
          <w:rFonts w:ascii="Times New Roman" w:hAnsi="Times New Roman" w:cs="Times New Roman"/>
          <w:sz w:val="24"/>
          <w:szCs w:val="24"/>
        </w:rPr>
        <w:t xml:space="preserve"> N. </w:t>
      </w:r>
      <w:r w:rsidRPr="00B93875">
        <w:rPr>
          <w:rFonts w:ascii="Times New Roman" w:hAnsi="Times New Roman" w:cs="Times New Roman"/>
          <w:sz w:val="24"/>
          <w:szCs w:val="24"/>
        </w:rPr>
        <w:t>Ergenlerde Dijital Oyun B</w:t>
      </w:r>
      <w:r w:rsidR="0036420B">
        <w:rPr>
          <w:rFonts w:ascii="Times New Roman" w:hAnsi="Times New Roman" w:cs="Times New Roman"/>
          <w:sz w:val="24"/>
          <w:szCs w:val="24"/>
        </w:rPr>
        <w:t>ağımlılığının Anne Baba Tutumu ve Benlik Saygısı i</w:t>
      </w:r>
      <w:r w:rsidRPr="00B93875">
        <w:rPr>
          <w:rFonts w:ascii="Times New Roman" w:hAnsi="Times New Roman" w:cs="Times New Roman"/>
          <w:sz w:val="24"/>
          <w:szCs w:val="24"/>
        </w:rPr>
        <w:t>le İlişkisinin İncelenmesi</w:t>
      </w:r>
      <w:r>
        <w:rPr>
          <w:rFonts w:ascii="Times New Roman" w:hAnsi="Times New Roman" w:cs="Times New Roman"/>
          <w:sz w:val="24"/>
          <w:szCs w:val="24"/>
        </w:rPr>
        <w:t>. Sosyal Bilimler Enstitüsü, Klinik Psikoloji Anabilim Dalı. Yüksek lisans tezi, İstanbul:</w:t>
      </w:r>
      <w:r w:rsidR="0036420B">
        <w:rPr>
          <w:rFonts w:ascii="Times New Roman" w:hAnsi="Times New Roman" w:cs="Times New Roman"/>
          <w:sz w:val="24"/>
          <w:szCs w:val="24"/>
        </w:rPr>
        <w:t xml:space="preserve"> </w:t>
      </w:r>
      <w:r>
        <w:rPr>
          <w:rFonts w:ascii="Times New Roman" w:hAnsi="Times New Roman" w:cs="Times New Roman"/>
          <w:sz w:val="24"/>
          <w:szCs w:val="24"/>
        </w:rPr>
        <w:t>Üsküdar Üniversitesi, 2019.</w:t>
      </w:r>
    </w:p>
    <w:p w14:paraId="0D5EDC7B" w14:textId="77777777" w:rsidR="00EC36D7" w:rsidRPr="00BA445A" w:rsidRDefault="00AE712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Türkiye İstatistik Kurumu (</w:t>
      </w:r>
      <w:r w:rsidR="006B4E70">
        <w:rPr>
          <w:rFonts w:ascii="Times New Roman" w:hAnsi="Times New Roman" w:cs="Times New Roman"/>
          <w:sz w:val="24"/>
          <w:szCs w:val="24"/>
        </w:rPr>
        <w:t>TÜİK</w:t>
      </w:r>
      <w:r>
        <w:rPr>
          <w:rFonts w:ascii="Times New Roman" w:hAnsi="Times New Roman" w:cs="Times New Roman"/>
          <w:sz w:val="24"/>
          <w:szCs w:val="24"/>
        </w:rPr>
        <w:t>)</w:t>
      </w:r>
      <w:r w:rsidR="008C3A43">
        <w:rPr>
          <w:rFonts w:ascii="Times New Roman" w:hAnsi="Times New Roman" w:cs="Times New Roman"/>
          <w:sz w:val="24"/>
          <w:szCs w:val="24"/>
        </w:rPr>
        <w:t xml:space="preserve">. </w:t>
      </w:r>
      <w:proofErr w:type="spellStart"/>
      <w:r w:rsidR="00D54540" w:rsidRPr="00BA445A">
        <w:rPr>
          <w:rFonts w:ascii="Times New Roman" w:hAnsi="Times New Roman" w:cs="Times New Roman"/>
          <w:sz w:val="24"/>
          <w:szCs w:val="24"/>
        </w:rPr>
        <w:t>Hanehalkı</w:t>
      </w:r>
      <w:proofErr w:type="spellEnd"/>
      <w:r w:rsidR="00D54540" w:rsidRPr="00BA445A">
        <w:rPr>
          <w:rFonts w:ascii="Times New Roman" w:hAnsi="Times New Roman" w:cs="Times New Roman"/>
          <w:sz w:val="24"/>
          <w:szCs w:val="24"/>
        </w:rPr>
        <w:t xml:space="preserve"> Bilişim Teknolojileri Kullanım A</w:t>
      </w:r>
      <w:r w:rsidR="00EC36D7" w:rsidRPr="00BA445A">
        <w:rPr>
          <w:rFonts w:ascii="Times New Roman" w:hAnsi="Times New Roman" w:cs="Times New Roman"/>
          <w:sz w:val="24"/>
          <w:szCs w:val="24"/>
        </w:rPr>
        <w:t xml:space="preserve">raştırması, 2019. </w:t>
      </w:r>
    </w:p>
    <w:p w14:paraId="0B3D2132" w14:textId="77777777" w:rsidR="00A07EEF" w:rsidRPr="00BA445A" w:rsidRDefault="00A07EEF" w:rsidP="00A07EEF">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Türkiye İstatistik Kurumu (TÜİK). </w:t>
      </w:r>
      <w:proofErr w:type="spellStart"/>
      <w:r w:rsidRPr="00BA445A">
        <w:rPr>
          <w:rFonts w:ascii="Times New Roman" w:hAnsi="Times New Roman" w:cs="Times New Roman"/>
          <w:sz w:val="24"/>
          <w:szCs w:val="24"/>
        </w:rPr>
        <w:t>Hanehalkı</w:t>
      </w:r>
      <w:proofErr w:type="spellEnd"/>
      <w:r w:rsidRPr="00BA445A">
        <w:rPr>
          <w:rFonts w:ascii="Times New Roman" w:hAnsi="Times New Roman" w:cs="Times New Roman"/>
          <w:sz w:val="24"/>
          <w:szCs w:val="24"/>
        </w:rPr>
        <w:t xml:space="preserve"> Bilişim Teknolojileri Kullanım A</w:t>
      </w:r>
      <w:r>
        <w:rPr>
          <w:rFonts w:ascii="Times New Roman" w:hAnsi="Times New Roman" w:cs="Times New Roman"/>
          <w:sz w:val="24"/>
          <w:szCs w:val="24"/>
        </w:rPr>
        <w:t>raştırması, 2021</w:t>
      </w:r>
      <w:r w:rsidRPr="00BA445A">
        <w:rPr>
          <w:rFonts w:ascii="Times New Roman" w:hAnsi="Times New Roman" w:cs="Times New Roman"/>
          <w:sz w:val="24"/>
          <w:szCs w:val="24"/>
        </w:rPr>
        <w:t xml:space="preserve">. </w:t>
      </w:r>
    </w:p>
    <w:p w14:paraId="432F2BB8" w14:textId="77777777" w:rsidR="00AA58BD" w:rsidRPr="00A07EEF" w:rsidRDefault="00AA58BD" w:rsidP="00A07EEF">
      <w:pPr>
        <w:pStyle w:val="ListeParagraf"/>
        <w:numPr>
          <w:ilvl w:val="0"/>
          <w:numId w:val="2"/>
        </w:numPr>
        <w:spacing w:after="200" w:line="360" w:lineRule="auto"/>
        <w:jc w:val="both"/>
        <w:rPr>
          <w:rFonts w:ascii="Times New Roman" w:hAnsi="Times New Roman" w:cs="Times New Roman"/>
          <w:sz w:val="24"/>
          <w:szCs w:val="24"/>
        </w:rPr>
      </w:pPr>
      <w:r w:rsidRPr="00A07EEF">
        <w:rPr>
          <w:rFonts w:ascii="Times New Roman" w:hAnsi="Times New Roman" w:cs="Times New Roman"/>
          <w:sz w:val="24"/>
          <w:szCs w:val="24"/>
        </w:rPr>
        <w:t xml:space="preserve">Güney M, Taştepe T. Ergenlerde sosyal medya kullanımı ve sosyal medya bağımlılığı. </w:t>
      </w:r>
      <w:r w:rsidRPr="00A07EEF">
        <w:rPr>
          <w:rFonts w:ascii="Times New Roman" w:hAnsi="Times New Roman" w:cs="Times New Roman"/>
          <w:i/>
          <w:sz w:val="24"/>
          <w:szCs w:val="24"/>
        </w:rPr>
        <w:t xml:space="preserve">ASBD </w:t>
      </w:r>
      <w:r w:rsidRPr="00A07EEF">
        <w:rPr>
          <w:rFonts w:ascii="Times New Roman" w:hAnsi="Times New Roman" w:cs="Times New Roman"/>
          <w:sz w:val="24"/>
          <w:szCs w:val="24"/>
        </w:rPr>
        <w:t>2020</w:t>
      </w:r>
      <w:r w:rsidR="009C5C24" w:rsidRPr="00A07EEF">
        <w:rPr>
          <w:rFonts w:ascii="Times New Roman" w:hAnsi="Times New Roman" w:cs="Times New Roman"/>
          <w:sz w:val="24"/>
          <w:szCs w:val="24"/>
        </w:rPr>
        <w:t>, 9</w:t>
      </w:r>
      <w:r w:rsidR="000C681B" w:rsidRPr="00A07EEF">
        <w:rPr>
          <w:rFonts w:ascii="Times New Roman" w:hAnsi="Times New Roman" w:cs="Times New Roman"/>
          <w:sz w:val="24"/>
          <w:szCs w:val="24"/>
        </w:rPr>
        <w:t>: 183-</w:t>
      </w:r>
      <w:r w:rsidRPr="00A07EEF">
        <w:rPr>
          <w:rFonts w:ascii="Times New Roman" w:hAnsi="Times New Roman" w:cs="Times New Roman"/>
          <w:sz w:val="24"/>
          <w:szCs w:val="24"/>
        </w:rPr>
        <w:t>90</w:t>
      </w:r>
      <w:r w:rsidR="009C5C24" w:rsidRPr="00A07EEF">
        <w:rPr>
          <w:rFonts w:ascii="Times New Roman" w:hAnsi="Times New Roman" w:cs="Times New Roman"/>
          <w:sz w:val="24"/>
          <w:szCs w:val="24"/>
        </w:rPr>
        <w:t>.</w:t>
      </w:r>
    </w:p>
    <w:p w14:paraId="03AD004C" w14:textId="77777777" w:rsidR="00281415" w:rsidRPr="00BA445A" w:rsidRDefault="00EC36D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Gü</w:t>
      </w:r>
      <w:r w:rsidR="00281415" w:rsidRPr="00BA445A">
        <w:rPr>
          <w:rFonts w:ascii="Times New Roman" w:hAnsi="Times New Roman" w:cs="Times New Roman"/>
          <w:sz w:val="24"/>
          <w:szCs w:val="24"/>
        </w:rPr>
        <w:t xml:space="preserve">rsu O, </w:t>
      </w:r>
      <w:proofErr w:type="spellStart"/>
      <w:r w:rsidR="00281415" w:rsidRPr="00BA445A">
        <w:rPr>
          <w:rFonts w:ascii="Times New Roman" w:hAnsi="Times New Roman" w:cs="Times New Roman"/>
          <w:sz w:val="24"/>
          <w:szCs w:val="24"/>
        </w:rPr>
        <w:t>Musara</w:t>
      </w:r>
      <w:proofErr w:type="spellEnd"/>
      <w:r w:rsidR="00281415" w:rsidRPr="00BA445A">
        <w:rPr>
          <w:rFonts w:ascii="Times New Roman" w:hAnsi="Times New Roman" w:cs="Times New Roman"/>
          <w:sz w:val="24"/>
          <w:szCs w:val="24"/>
        </w:rPr>
        <w:t xml:space="preserve"> A</w:t>
      </w:r>
      <w:r w:rsidR="00BC356C" w:rsidRPr="00BA445A">
        <w:rPr>
          <w:rFonts w:ascii="Times New Roman" w:hAnsi="Times New Roman" w:cs="Times New Roman"/>
          <w:sz w:val="24"/>
          <w:szCs w:val="24"/>
        </w:rPr>
        <w:t xml:space="preserve">T. </w:t>
      </w:r>
      <w:r w:rsidR="00CB2C20">
        <w:rPr>
          <w:rFonts w:ascii="Times New Roman" w:hAnsi="Times New Roman" w:cs="Times New Roman"/>
          <w:sz w:val="24"/>
          <w:szCs w:val="24"/>
        </w:rPr>
        <w:t xml:space="preserve">Ergenlerde </w:t>
      </w:r>
      <w:r w:rsidR="00745087">
        <w:rPr>
          <w:rFonts w:ascii="Times New Roman" w:hAnsi="Times New Roman" w:cs="Times New Roman"/>
          <w:sz w:val="24"/>
          <w:szCs w:val="24"/>
        </w:rPr>
        <w:t xml:space="preserve">sosyal </w:t>
      </w:r>
      <w:r w:rsidR="009C7465">
        <w:rPr>
          <w:rFonts w:ascii="Times New Roman" w:hAnsi="Times New Roman" w:cs="Times New Roman"/>
          <w:sz w:val="24"/>
          <w:szCs w:val="24"/>
        </w:rPr>
        <w:t xml:space="preserve">medya </w:t>
      </w:r>
      <w:r w:rsidR="00AA58BD">
        <w:rPr>
          <w:rFonts w:ascii="Times New Roman" w:hAnsi="Times New Roman" w:cs="Times New Roman"/>
          <w:sz w:val="24"/>
          <w:szCs w:val="24"/>
        </w:rPr>
        <w:t xml:space="preserve">bağımlılığı ve </w:t>
      </w:r>
      <w:r w:rsidR="00281415" w:rsidRPr="00BA445A">
        <w:rPr>
          <w:rFonts w:ascii="Times New Roman" w:hAnsi="Times New Roman" w:cs="Times New Roman"/>
          <w:sz w:val="24"/>
          <w:szCs w:val="24"/>
        </w:rPr>
        <w:t xml:space="preserve">dindarlık ilişkisi. </w:t>
      </w:r>
      <w:proofErr w:type="spellStart"/>
      <w:r w:rsidRPr="00BA445A">
        <w:rPr>
          <w:rFonts w:ascii="Times New Roman" w:hAnsi="Times New Roman" w:cs="Times New Roman"/>
          <w:i/>
          <w:sz w:val="24"/>
          <w:szCs w:val="24"/>
        </w:rPr>
        <w:t>Turkish</w:t>
      </w:r>
      <w:proofErr w:type="spellEnd"/>
      <w:r w:rsidR="00B24548">
        <w:rPr>
          <w:rFonts w:ascii="Times New Roman" w:hAnsi="Times New Roman" w:cs="Times New Roman"/>
          <w:i/>
          <w:sz w:val="24"/>
          <w:szCs w:val="24"/>
        </w:rPr>
        <w:t xml:space="preserve"> </w:t>
      </w:r>
      <w:proofErr w:type="spellStart"/>
      <w:r w:rsidRPr="00BA445A">
        <w:rPr>
          <w:rFonts w:ascii="Times New Roman" w:hAnsi="Times New Roman" w:cs="Times New Roman"/>
          <w:i/>
          <w:sz w:val="24"/>
          <w:szCs w:val="24"/>
        </w:rPr>
        <w:t>Academic</w:t>
      </w:r>
      <w:proofErr w:type="spellEnd"/>
      <w:r w:rsidR="00B24548">
        <w:rPr>
          <w:rFonts w:ascii="Times New Roman" w:hAnsi="Times New Roman" w:cs="Times New Roman"/>
          <w:i/>
          <w:sz w:val="24"/>
          <w:szCs w:val="24"/>
        </w:rPr>
        <w:t xml:space="preserve"> </w:t>
      </w:r>
      <w:proofErr w:type="spellStart"/>
      <w:r w:rsidRPr="00BA445A">
        <w:rPr>
          <w:rFonts w:ascii="Times New Roman" w:hAnsi="Times New Roman" w:cs="Times New Roman"/>
          <w:i/>
          <w:sz w:val="24"/>
          <w:szCs w:val="24"/>
        </w:rPr>
        <w:t>Research</w:t>
      </w:r>
      <w:proofErr w:type="spellEnd"/>
      <w:r w:rsidR="00B24548">
        <w:rPr>
          <w:rFonts w:ascii="Times New Roman" w:hAnsi="Times New Roman" w:cs="Times New Roman"/>
          <w:i/>
          <w:sz w:val="24"/>
          <w:szCs w:val="24"/>
        </w:rPr>
        <w:t xml:space="preserve"> </w:t>
      </w:r>
      <w:proofErr w:type="spellStart"/>
      <w:r w:rsidRPr="00BA445A">
        <w:rPr>
          <w:rFonts w:ascii="Times New Roman" w:hAnsi="Times New Roman" w:cs="Times New Roman"/>
          <w:i/>
          <w:sz w:val="24"/>
          <w:szCs w:val="24"/>
        </w:rPr>
        <w:t>Review</w:t>
      </w:r>
      <w:proofErr w:type="spellEnd"/>
      <w:r w:rsidR="00B24548">
        <w:rPr>
          <w:rFonts w:ascii="Times New Roman" w:hAnsi="Times New Roman" w:cs="Times New Roman"/>
          <w:i/>
          <w:sz w:val="24"/>
          <w:szCs w:val="24"/>
        </w:rPr>
        <w:t xml:space="preserve"> </w:t>
      </w:r>
      <w:r w:rsidR="009C7465">
        <w:rPr>
          <w:rFonts w:ascii="Times New Roman" w:hAnsi="Times New Roman" w:cs="Times New Roman"/>
          <w:sz w:val="24"/>
          <w:szCs w:val="24"/>
        </w:rPr>
        <w:t xml:space="preserve">2021, 6: </w:t>
      </w:r>
      <w:r w:rsidR="000C681B">
        <w:rPr>
          <w:rFonts w:ascii="Times New Roman" w:hAnsi="Times New Roman" w:cs="Times New Roman"/>
          <w:sz w:val="24"/>
          <w:szCs w:val="24"/>
        </w:rPr>
        <w:t>417-</w:t>
      </w:r>
      <w:r w:rsidRPr="00BA445A">
        <w:rPr>
          <w:rFonts w:ascii="Times New Roman" w:hAnsi="Times New Roman" w:cs="Times New Roman"/>
          <w:sz w:val="24"/>
          <w:szCs w:val="24"/>
        </w:rPr>
        <w:t xml:space="preserve">38. </w:t>
      </w:r>
    </w:p>
    <w:p w14:paraId="1EF11DE8" w14:textId="77777777" w:rsidR="00EC36D7" w:rsidRPr="00BA445A" w:rsidRDefault="00EC36D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hAnsi="Times New Roman" w:cs="Times New Roman"/>
          <w:sz w:val="24"/>
          <w:szCs w:val="24"/>
        </w:rPr>
        <w:t>Naycı</w:t>
      </w:r>
      <w:proofErr w:type="spellEnd"/>
      <w:r w:rsidR="00B24548">
        <w:rPr>
          <w:rFonts w:ascii="Times New Roman" w:hAnsi="Times New Roman" w:cs="Times New Roman"/>
          <w:sz w:val="24"/>
          <w:szCs w:val="24"/>
        </w:rPr>
        <w:t xml:space="preserve"> </w:t>
      </w:r>
      <w:r w:rsidR="00FE408D" w:rsidRPr="00BA445A">
        <w:rPr>
          <w:rFonts w:ascii="Times New Roman" w:hAnsi="Times New Roman" w:cs="Times New Roman"/>
          <w:sz w:val="24"/>
          <w:szCs w:val="24"/>
        </w:rPr>
        <w:t xml:space="preserve">N. </w:t>
      </w:r>
      <w:r w:rsidRPr="00BA445A">
        <w:rPr>
          <w:rFonts w:ascii="Times New Roman" w:hAnsi="Times New Roman" w:cs="Times New Roman"/>
          <w:sz w:val="24"/>
          <w:szCs w:val="24"/>
        </w:rPr>
        <w:t xml:space="preserve">Ergenlerde Sosyal </w:t>
      </w:r>
      <w:r w:rsidR="002617CD" w:rsidRPr="00BA445A">
        <w:rPr>
          <w:rFonts w:ascii="Times New Roman" w:hAnsi="Times New Roman" w:cs="Times New Roman"/>
          <w:sz w:val="24"/>
          <w:szCs w:val="24"/>
        </w:rPr>
        <w:t xml:space="preserve">Medya Bağımlılığının </w:t>
      </w:r>
      <w:proofErr w:type="spellStart"/>
      <w:r w:rsidR="002617CD" w:rsidRPr="00BA445A">
        <w:rPr>
          <w:rFonts w:ascii="Times New Roman" w:hAnsi="Times New Roman" w:cs="Times New Roman"/>
          <w:sz w:val="24"/>
          <w:szCs w:val="24"/>
        </w:rPr>
        <w:t>Üs</w:t>
      </w:r>
      <w:r w:rsidRPr="00BA445A">
        <w:rPr>
          <w:rFonts w:ascii="Times New Roman" w:hAnsi="Times New Roman" w:cs="Times New Roman"/>
          <w:sz w:val="24"/>
          <w:szCs w:val="24"/>
        </w:rPr>
        <w:t>tbiliş</w:t>
      </w:r>
      <w:proofErr w:type="spellEnd"/>
      <w:r w:rsidRPr="00BA445A">
        <w:rPr>
          <w:rFonts w:ascii="Times New Roman" w:hAnsi="Times New Roman" w:cs="Times New Roman"/>
          <w:sz w:val="24"/>
          <w:szCs w:val="24"/>
        </w:rPr>
        <w:t>, Kişiler Arası Yeterlik ve Duygu Düzenleme Açısından İnc</w:t>
      </w:r>
      <w:r w:rsidR="00FE408D" w:rsidRPr="00BA445A">
        <w:rPr>
          <w:rFonts w:ascii="Times New Roman" w:hAnsi="Times New Roman" w:cs="Times New Roman"/>
          <w:sz w:val="24"/>
          <w:szCs w:val="24"/>
        </w:rPr>
        <w:t>elenm</w:t>
      </w:r>
      <w:r w:rsidR="00281415" w:rsidRPr="00BA445A">
        <w:rPr>
          <w:rFonts w:ascii="Times New Roman" w:hAnsi="Times New Roman" w:cs="Times New Roman"/>
          <w:sz w:val="24"/>
          <w:szCs w:val="24"/>
        </w:rPr>
        <w:t>esi. Sosyal Bilimler Enstitüsü, Eğitim Bilimleri Anabilim Dalı. Yüksek lisans t</w:t>
      </w:r>
      <w:r w:rsidR="00FE408D" w:rsidRPr="00BA445A">
        <w:rPr>
          <w:rFonts w:ascii="Times New Roman" w:hAnsi="Times New Roman" w:cs="Times New Roman"/>
          <w:sz w:val="24"/>
          <w:szCs w:val="24"/>
        </w:rPr>
        <w:t>ezi, İstanbul: Maltepe Üniversitesi, 2021.</w:t>
      </w:r>
    </w:p>
    <w:p w14:paraId="23150CE6" w14:textId="77777777" w:rsidR="0082541D" w:rsidRPr="0082541D" w:rsidRDefault="0082541D" w:rsidP="0082541D">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Büyükgebiz</w:t>
      </w:r>
      <w:proofErr w:type="spellEnd"/>
      <w:r>
        <w:rPr>
          <w:rFonts w:ascii="Times New Roman" w:hAnsi="Times New Roman" w:cs="Times New Roman"/>
          <w:sz w:val="24"/>
          <w:szCs w:val="24"/>
        </w:rPr>
        <w:t xml:space="preserve"> E. </w:t>
      </w:r>
      <w:r w:rsidRPr="0082541D">
        <w:rPr>
          <w:rFonts w:ascii="Times New Roman" w:hAnsi="Times New Roman" w:cs="Times New Roman"/>
          <w:sz w:val="24"/>
          <w:szCs w:val="24"/>
        </w:rPr>
        <w:t>Sosyal Medya Bağımlılığının Öğrencilerin Performanslarına Etkileri Üzerine Bir Araştırma</w:t>
      </w:r>
      <w:r>
        <w:rPr>
          <w:rFonts w:ascii="Times New Roman" w:hAnsi="Times New Roman" w:cs="Times New Roman"/>
          <w:sz w:val="24"/>
          <w:szCs w:val="24"/>
        </w:rPr>
        <w:t xml:space="preserve">. Sosyal Bilimler </w:t>
      </w:r>
      <w:proofErr w:type="spellStart"/>
      <w:r>
        <w:rPr>
          <w:rFonts w:ascii="Times New Roman" w:hAnsi="Times New Roman" w:cs="Times New Roman"/>
          <w:sz w:val="24"/>
          <w:szCs w:val="24"/>
        </w:rPr>
        <w:t>Enstititüsü</w:t>
      </w:r>
      <w:proofErr w:type="spellEnd"/>
      <w:r>
        <w:rPr>
          <w:rFonts w:ascii="Times New Roman" w:hAnsi="Times New Roman" w:cs="Times New Roman"/>
          <w:sz w:val="24"/>
          <w:szCs w:val="24"/>
        </w:rPr>
        <w:t>, İşletme Anabilim Dalı. Doktora tezi, Isparta: Süleyman Demirel Üniversitesi, 2018.</w:t>
      </w:r>
    </w:p>
    <w:p w14:paraId="799C8F32" w14:textId="77777777" w:rsidR="00F67E32" w:rsidRDefault="00F67E32" w:rsidP="00F67E32">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Alkaya Ö. </w:t>
      </w:r>
      <w:r w:rsidRPr="00F67E32">
        <w:rPr>
          <w:rFonts w:ascii="Times New Roman" w:hAnsi="Times New Roman" w:cs="Times New Roman"/>
          <w:sz w:val="24"/>
          <w:szCs w:val="24"/>
        </w:rPr>
        <w:t xml:space="preserve">Ergenlerde </w:t>
      </w:r>
      <w:r w:rsidR="00745087">
        <w:rPr>
          <w:rFonts w:ascii="Times New Roman" w:hAnsi="Times New Roman" w:cs="Times New Roman"/>
          <w:sz w:val="24"/>
          <w:szCs w:val="24"/>
        </w:rPr>
        <w:t>Sosyal Medya Bağımlılığı, Umut v</w:t>
      </w:r>
      <w:r w:rsidRPr="00F67E32">
        <w:rPr>
          <w:rFonts w:ascii="Times New Roman" w:hAnsi="Times New Roman" w:cs="Times New Roman"/>
          <w:sz w:val="24"/>
          <w:szCs w:val="24"/>
        </w:rPr>
        <w:t>e Denetim Odağı Arasındaki İlişkinin İncelenmesi</w:t>
      </w:r>
      <w:r>
        <w:rPr>
          <w:rFonts w:ascii="Times New Roman" w:hAnsi="Times New Roman" w:cs="Times New Roman"/>
          <w:sz w:val="24"/>
          <w:szCs w:val="24"/>
        </w:rPr>
        <w:t xml:space="preserve">. Eğitim Bilimleri Enstitüsü, </w:t>
      </w:r>
      <w:r w:rsidR="00745087">
        <w:rPr>
          <w:rFonts w:ascii="Times New Roman" w:hAnsi="Times New Roman" w:cs="Times New Roman"/>
          <w:sz w:val="24"/>
          <w:szCs w:val="24"/>
        </w:rPr>
        <w:t>Rehberlik v</w:t>
      </w:r>
      <w:r w:rsidR="004E7581" w:rsidRPr="004E7581">
        <w:rPr>
          <w:rFonts w:ascii="Times New Roman" w:hAnsi="Times New Roman" w:cs="Times New Roman"/>
          <w:sz w:val="24"/>
          <w:szCs w:val="24"/>
        </w:rPr>
        <w:t>e Psikolojik Danışmanlık Yüksek Lisans Programı</w:t>
      </w:r>
      <w:r w:rsidR="004E7581">
        <w:rPr>
          <w:rFonts w:ascii="Times New Roman" w:hAnsi="Times New Roman" w:cs="Times New Roman"/>
          <w:sz w:val="24"/>
          <w:szCs w:val="24"/>
        </w:rPr>
        <w:t xml:space="preserve">. Yüksek lisans tezi, İstanbul: </w:t>
      </w:r>
      <w:proofErr w:type="spellStart"/>
      <w:r w:rsidR="004E7581">
        <w:rPr>
          <w:rFonts w:ascii="Times New Roman" w:hAnsi="Times New Roman" w:cs="Times New Roman"/>
          <w:sz w:val="24"/>
          <w:szCs w:val="24"/>
        </w:rPr>
        <w:t>Bahçeşehir</w:t>
      </w:r>
      <w:proofErr w:type="spellEnd"/>
      <w:r w:rsidR="004E7581">
        <w:rPr>
          <w:rFonts w:ascii="Times New Roman" w:hAnsi="Times New Roman" w:cs="Times New Roman"/>
          <w:sz w:val="24"/>
          <w:szCs w:val="24"/>
        </w:rPr>
        <w:t xml:space="preserve"> Üniversitesi, 2020.</w:t>
      </w:r>
    </w:p>
    <w:p w14:paraId="062E617C" w14:textId="77777777" w:rsidR="00A540A2" w:rsidRDefault="00A540A2" w:rsidP="00A540A2">
      <w:pPr>
        <w:pStyle w:val="ListeParagraf"/>
        <w:spacing w:before="120" w:after="120" w:line="360" w:lineRule="auto"/>
        <w:ind w:left="426"/>
        <w:contextualSpacing w:val="0"/>
        <w:jc w:val="both"/>
        <w:rPr>
          <w:rFonts w:ascii="Times New Roman" w:hAnsi="Times New Roman" w:cs="Times New Roman"/>
          <w:sz w:val="24"/>
          <w:szCs w:val="24"/>
        </w:rPr>
      </w:pPr>
    </w:p>
    <w:p w14:paraId="3C5E9050" w14:textId="77777777" w:rsidR="00A540A2" w:rsidRPr="004E7581" w:rsidRDefault="00A540A2" w:rsidP="00A540A2">
      <w:pPr>
        <w:pStyle w:val="ListeParagraf"/>
        <w:spacing w:before="120" w:after="120" w:line="360" w:lineRule="auto"/>
        <w:ind w:left="426"/>
        <w:contextualSpacing w:val="0"/>
        <w:jc w:val="both"/>
        <w:rPr>
          <w:rFonts w:ascii="Times New Roman" w:hAnsi="Times New Roman" w:cs="Times New Roman"/>
          <w:sz w:val="24"/>
          <w:szCs w:val="24"/>
        </w:rPr>
      </w:pPr>
    </w:p>
    <w:p w14:paraId="12D324BB" w14:textId="77777777" w:rsidR="007D0D03" w:rsidRPr="007D0D03" w:rsidRDefault="007D0D03" w:rsidP="007D0D03">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Çolak ÇH. </w:t>
      </w:r>
      <w:proofErr w:type="spellStart"/>
      <w:r>
        <w:rPr>
          <w:rFonts w:ascii="Times New Roman" w:hAnsi="Times New Roman" w:cs="Times New Roman"/>
          <w:sz w:val="24"/>
          <w:szCs w:val="24"/>
        </w:rPr>
        <w:t>Lı̇se</w:t>
      </w:r>
      <w:proofErr w:type="spellEnd"/>
      <w:r w:rsidR="00B24548">
        <w:rPr>
          <w:rFonts w:ascii="Times New Roman" w:hAnsi="Times New Roman" w:cs="Times New Roman"/>
          <w:sz w:val="24"/>
          <w:szCs w:val="24"/>
        </w:rPr>
        <w:t xml:space="preserve"> </w:t>
      </w:r>
      <w:proofErr w:type="spellStart"/>
      <w:r>
        <w:rPr>
          <w:rFonts w:ascii="Times New Roman" w:hAnsi="Times New Roman" w:cs="Times New Roman"/>
          <w:sz w:val="24"/>
          <w:szCs w:val="24"/>
        </w:rPr>
        <w:t>Öğrencı̇lerı̇nde</w:t>
      </w:r>
      <w:proofErr w:type="spellEnd"/>
      <w:r>
        <w:rPr>
          <w:rFonts w:ascii="Times New Roman" w:hAnsi="Times New Roman" w:cs="Times New Roman"/>
          <w:sz w:val="24"/>
          <w:szCs w:val="24"/>
        </w:rPr>
        <w:t xml:space="preserve"> Sosyal Medya </w:t>
      </w:r>
      <w:proofErr w:type="spellStart"/>
      <w:r>
        <w:rPr>
          <w:rFonts w:ascii="Times New Roman" w:hAnsi="Times New Roman" w:cs="Times New Roman"/>
          <w:sz w:val="24"/>
          <w:szCs w:val="24"/>
        </w:rPr>
        <w:t>Bağımlılığı</w:t>
      </w:r>
      <w:proofErr w:type="spellEnd"/>
      <w:r>
        <w:rPr>
          <w:rFonts w:ascii="Times New Roman" w:hAnsi="Times New Roman" w:cs="Times New Roman"/>
          <w:sz w:val="24"/>
          <w:szCs w:val="24"/>
        </w:rPr>
        <w:t xml:space="preserve"> ve Duygu </w:t>
      </w:r>
      <w:proofErr w:type="spellStart"/>
      <w:r>
        <w:rPr>
          <w:rFonts w:ascii="Times New Roman" w:hAnsi="Times New Roman" w:cs="Times New Roman"/>
          <w:sz w:val="24"/>
          <w:szCs w:val="24"/>
        </w:rPr>
        <w:t>Düzenleme</w:t>
      </w:r>
      <w:proofErr w:type="spellEnd"/>
      <w:r w:rsidR="00B24548">
        <w:rPr>
          <w:rFonts w:ascii="Times New Roman" w:hAnsi="Times New Roman" w:cs="Times New Roman"/>
          <w:sz w:val="24"/>
          <w:szCs w:val="24"/>
        </w:rPr>
        <w:t xml:space="preserve"> </w:t>
      </w:r>
      <w:proofErr w:type="spellStart"/>
      <w:r>
        <w:rPr>
          <w:rFonts w:ascii="Times New Roman" w:hAnsi="Times New Roman" w:cs="Times New Roman"/>
          <w:sz w:val="24"/>
          <w:szCs w:val="24"/>
        </w:rPr>
        <w:t>Becerı̇lerı̇nı̇n</w:t>
      </w:r>
      <w:proofErr w:type="spellEnd"/>
      <w:r w:rsidR="00B24548">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7D0D03">
        <w:rPr>
          <w:rFonts w:ascii="Times New Roman" w:hAnsi="Times New Roman" w:cs="Times New Roman"/>
          <w:sz w:val="24"/>
          <w:szCs w:val="24"/>
        </w:rPr>
        <w:t>ı̇şı̇</w:t>
      </w:r>
      <w:r>
        <w:rPr>
          <w:rFonts w:ascii="Times New Roman" w:hAnsi="Times New Roman" w:cs="Times New Roman"/>
          <w:sz w:val="24"/>
          <w:szCs w:val="24"/>
        </w:rPr>
        <w:t>lı̇k</w:t>
      </w:r>
      <w:proofErr w:type="spellEnd"/>
      <w:r w:rsidR="00B24548">
        <w:rPr>
          <w:rFonts w:ascii="Times New Roman" w:hAnsi="Times New Roman" w:cs="Times New Roman"/>
          <w:sz w:val="24"/>
          <w:szCs w:val="24"/>
        </w:rPr>
        <w:t xml:space="preserve"> </w:t>
      </w:r>
      <w:proofErr w:type="spellStart"/>
      <w:r>
        <w:rPr>
          <w:rFonts w:ascii="Times New Roman" w:hAnsi="Times New Roman" w:cs="Times New Roman"/>
          <w:sz w:val="24"/>
          <w:szCs w:val="24"/>
        </w:rPr>
        <w:t>Özellı̇klerı̇ne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Çeşı̇tlı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Değı̇şkenlere</w:t>
      </w:r>
      <w:proofErr w:type="spellEnd"/>
      <w:r>
        <w:rPr>
          <w:rFonts w:ascii="Times New Roman" w:hAnsi="Times New Roman" w:cs="Times New Roman"/>
          <w:sz w:val="24"/>
          <w:szCs w:val="24"/>
        </w:rPr>
        <w:t xml:space="preserve"> Göre </w:t>
      </w:r>
      <w:proofErr w:type="spellStart"/>
      <w:r>
        <w:rPr>
          <w:rFonts w:ascii="Times New Roman" w:hAnsi="Times New Roman" w:cs="Times New Roman"/>
          <w:sz w:val="24"/>
          <w:szCs w:val="24"/>
        </w:rPr>
        <w:t>İ</w:t>
      </w:r>
      <w:r w:rsidRPr="007D0D03">
        <w:rPr>
          <w:rFonts w:ascii="Times New Roman" w:hAnsi="Times New Roman" w:cs="Times New Roman"/>
          <w:sz w:val="24"/>
          <w:szCs w:val="24"/>
        </w:rPr>
        <w:t>ncelenmesı</w:t>
      </w:r>
      <w:proofErr w:type="spellEnd"/>
      <w:r w:rsidRPr="007D0D03">
        <w:rPr>
          <w:rFonts w:ascii="Times New Roman" w:hAnsi="Times New Roman" w:cs="Times New Roman"/>
          <w:sz w:val="24"/>
          <w:szCs w:val="24"/>
        </w:rPr>
        <w:t>̇</w:t>
      </w:r>
      <w:r>
        <w:rPr>
          <w:rFonts w:ascii="Times New Roman" w:hAnsi="Times New Roman" w:cs="Times New Roman"/>
          <w:sz w:val="24"/>
          <w:szCs w:val="24"/>
        </w:rPr>
        <w:t>. Eğitim Bilimleri Enstitüsü, Eğitim Bilimleri Anabilim Dalı. Yüksek lisans tezi, Sakarya: Sakarya Üniversitesi, 2020.</w:t>
      </w:r>
    </w:p>
    <w:p w14:paraId="4934E157" w14:textId="77777777" w:rsidR="002C3377" w:rsidRPr="002C3377" w:rsidRDefault="002C3377" w:rsidP="002C3377">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Akdemir Altınsoy M. </w:t>
      </w:r>
      <w:r w:rsidRPr="002C3377">
        <w:rPr>
          <w:rFonts w:ascii="Times New Roman" w:hAnsi="Times New Roman" w:cs="Times New Roman"/>
          <w:sz w:val="24"/>
          <w:szCs w:val="24"/>
        </w:rPr>
        <w:t>Ergen</w:t>
      </w:r>
      <w:r>
        <w:rPr>
          <w:rFonts w:ascii="Times New Roman" w:hAnsi="Times New Roman" w:cs="Times New Roman"/>
          <w:sz w:val="24"/>
          <w:szCs w:val="24"/>
        </w:rPr>
        <w:t>lerin Sosyal Medya Bağımlılığı v</w:t>
      </w:r>
      <w:r w:rsidRPr="002C3377">
        <w:rPr>
          <w:rFonts w:ascii="Times New Roman" w:hAnsi="Times New Roman" w:cs="Times New Roman"/>
          <w:sz w:val="24"/>
          <w:szCs w:val="24"/>
        </w:rPr>
        <w:t>e Mutluluk D</w:t>
      </w:r>
      <w:r>
        <w:rPr>
          <w:rFonts w:ascii="Times New Roman" w:hAnsi="Times New Roman" w:cs="Times New Roman"/>
          <w:sz w:val="24"/>
          <w:szCs w:val="24"/>
        </w:rPr>
        <w:t>üzeylerinin Sorumluluk Duygusu ve Davranışı ile Sosyal v</w:t>
      </w:r>
      <w:r w:rsidRPr="002C3377">
        <w:rPr>
          <w:rFonts w:ascii="Times New Roman" w:hAnsi="Times New Roman" w:cs="Times New Roman"/>
          <w:sz w:val="24"/>
          <w:szCs w:val="24"/>
        </w:rPr>
        <w:t>e Duygusal Öğrenmeye Göre İncelenmesi</w:t>
      </w:r>
      <w:r>
        <w:rPr>
          <w:rFonts w:ascii="Times New Roman" w:hAnsi="Times New Roman" w:cs="Times New Roman"/>
          <w:sz w:val="24"/>
          <w:szCs w:val="24"/>
        </w:rPr>
        <w:t>. Sosyal Bilimler Enstitüsü, Eğitim Bilimleri Anabilim Dalı. Yüksek lisans tezi, İstanbul: Yıldız Teknik Üniversitesi, 2021.</w:t>
      </w:r>
    </w:p>
    <w:p w14:paraId="0CB5A46B" w14:textId="77777777" w:rsidR="005F2183" w:rsidRPr="005F2183" w:rsidRDefault="005F218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Yılman MA. </w:t>
      </w:r>
      <w:r w:rsidRPr="005F2183">
        <w:rPr>
          <w:rFonts w:ascii="Times New Roman" w:hAnsi="Times New Roman" w:cs="Times New Roman"/>
          <w:sz w:val="24"/>
          <w:szCs w:val="24"/>
        </w:rPr>
        <w:t>Lise Öğrencilerinde Sosyal Medya Bağımlılığının Çeşitli Değişkenler Açısından İncelenmesi</w:t>
      </w:r>
      <w:r>
        <w:rPr>
          <w:rFonts w:ascii="Times New Roman" w:hAnsi="Times New Roman" w:cs="Times New Roman"/>
          <w:sz w:val="24"/>
          <w:szCs w:val="24"/>
        </w:rPr>
        <w:t>. Sosyal Bilimler Enstitüsü, Psikoloji Anabilim Dalı. Yüksek lisans tezi, Mersin: Çağ Üniversitesi, 2020.</w:t>
      </w:r>
    </w:p>
    <w:p w14:paraId="2F71603C" w14:textId="77777777" w:rsidR="00EC36D7" w:rsidRPr="00BA445A" w:rsidRDefault="00281415"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Gültekin M, Aydemir </w:t>
      </w:r>
      <w:r w:rsidR="00BC356C" w:rsidRPr="00BA445A">
        <w:rPr>
          <w:rFonts w:ascii="Times New Roman" w:hAnsi="Times New Roman" w:cs="Times New Roman"/>
          <w:sz w:val="24"/>
          <w:szCs w:val="24"/>
        </w:rPr>
        <w:t xml:space="preserve">H. </w:t>
      </w:r>
      <w:r w:rsidR="00801775" w:rsidRPr="00BA445A">
        <w:rPr>
          <w:rFonts w:ascii="Times New Roman" w:hAnsi="Times New Roman" w:cs="Times New Roman"/>
          <w:sz w:val="24"/>
          <w:szCs w:val="24"/>
        </w:rPr>
        <w:t xml:space="preserve">İlkokul </w:t>
      </w:r>
      <w:r w:rsidRPr="00BA445A">
        <w:rPr>
          <w:rFonts w:ascii="Times New Roman" w:hAnsi="Times New Roman" w:cs="Times New Roman"/>
          <w:sz w:val="24"/>
          <w:szCs w:val="24"/>
        </w:rPr>
        <w:t>ve ortaokul son sınıf öğrencilerinin internet bağımlılık düzeylerinin incelenmesi (Adıyaman ili ö</w:t>
      </w:r>
      <w:r w:rsidR="00EC36D7" w:rsidRPr="00BA445A">
        <w:rPr>
          <w:rFonts w:ascii="Times New Roman" w:hAnsi="Times New Roman" w:cs="Times New Roman"/>
          <w:sz w:val="24"/>
          <w:szCs w:val="24"/>
        </w:rPr>
        <w:t xml:space="preserve">rneği). </w:t>
      </w:r>
      <w:r w:rsidR="00EC36D7" w:rsidRPr="00BA445A">
        <w:rPr>
          <w:rFonts w:ascii="Times New Roman" w:hAnsi="Times New Roman" w:cs="Times New Roman"/>
          <w:i/>
          <w:sz w:val="24"/>
          <w:szCs w:val="24"/>
        </w:rPr>
        <w:t>JRES</w:t>
      </w:r>
      <w:r w:rsidR="00B24548">
        <w:rPr>
          <w:rFonts w:ascii="Times New Roman" w:hAnsi="Times New Roman" w:cs="Times New Roman"/>
          <w:i/>
          <w:sz w:val="24"/>
          <w:szCs w:val="24"/>
        </w:rPr>
        <w:t xml:space="preserve"> </w:t>
      </w:r>
      <w:r w:rsidRPr="00BA445A">
        <w:rPr>
          <w:rFonts w:ascii="Times New Roman" w:hAnsi="Times New Roman" w:cs="Times New Roman"/>
          <w:sz w:val="24"/>
          <w:szCs w:val="24"/>
        </w:rPr>
        <w:t xml:space="preserve">2021, </w:t>
      </w:r>
      <w:r w:rsidR="009C7465">
        <w:rPr>
          <w:rFonts w:ascii="Times New Roman" w:hAnsi="Times New Roman" w:cs="Times New Roman"/>
          <w:sz w:val="24"/>
          <w:szCs w:val="24"/>
        </w:rPr>
        <w:t>8</w:t>
      </w:r>
      <w:r w:rsidR="00BC356C" w:rsidRPr="00BA445A">
        <w:rPr>
          <w:rFonts w:ascii="Times New Roman" w:hAnsi="Times New Roman" w:cs="Times New Roman"/>
          <w:sz w:val="24"/>
          <w:szCs w:val="24"/>
        </w:rPr>
        <w:t xml:space="preserve">: </w:t>
      </w:r>
      <w:r w:rsidR="000C681B">
        <w:rPr>
          <w:rFonts w:ascii="Times New Roman" w:hAnsi="Times New Roman" w:cs="Times New Roman"/>
          <w:sz w:val="24"/>
          <w:szCs w:val="24"/>
        </w:rPr>
        <w:t>103-</w:t>
      </w:r>
      <w:r w:rsidR="00EC36D7" w:rsidRPr="00BA445A">
        <w:rPr>
          <w:rFonts w:ascii="Times New Roman" w:hAnsi="Times New Roman" w:cs="Times New Roman"/>
          <w:sz w:val="24"/>
          <w:szCs w:val="24"/>
        </w:rPr>
        <w:t>21.</w:t>
      </w:r>
    </w:p>
    <w:p w14:paraId="2B859C97" w14:textId="77777777" w:rsidR="00281415" w:rsidRPr="00BA445A" w:rsidRDefault="00281415"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hAnsi="Times New Roman" w:cs="Times New Roman"/>
          <w:sz w:val="24"/>
          <w:szCs w:val="24"/>
        </w:rPr>
        <w:t>Kayri</w:t>
      </w:r>
      <w:proofErr w:type="spellEnd"/>
      <w:r w:rsidRPr="00BA445A">
        <w:rPr>
          <w:rFonts w:ascii="Times New Roman" w:hAnsi="Times New Roman" w:cs="Times New Roman"/>
          <w:sz w:val="24"/>
          <w:szCs w:val="24"/>
        </w:rPr>
        <w:t xml:space="preserve"> M, </w:t>
      </w:r>
      <w:proofErr w:type="spellStart"/>
      <w:r w:rsidRPr="00BA445A">
        <w:rPr>
          <w:rFonts w:ascii="Times New Roman" w:hAnsi="Times New Roman" w:cs="Times New Roman"/>
          <w:sz w:val="24"/>
          <w:szCs w:val="24"/>
        </w:rPr>
        <w:t>Günüç</w:t>
      </w:r>
      <w:proofErr w:type="spellEnd"/>
      <w:r w:rsidR="00B24548">
        <w:rPr>
          <w:rFonts w:ascii="Times New Roman" w:hAnsi="Times New Roman" w:cs="Times New Roman"/>
          <w:sz w:val="24"/>
          <w:szCs w:val="24"/>
        </w:rPr>
        <w:t xml:space="preserve"> </w:t>
      </w:r>
      <w:r w:rsidR="00BC356C" w:rsidRPr="00BA445A">
        <w:rPr>
          <w:rFonts w:ascii="Times New Roman" w:hAnsi="Times New Roman" w:cs="Times New Roman"/>
          <w:sz w:val="24"/>
          <w:szCs w:val="24"/>
        </w:rPr>
        <w:t xml:space="preserve">S. </w:t>
      </w:r>
      <w:r w:rsidR="00801775" w:rsidRPr="00BA445A">
        <w:rPr>
          <w:rFonts w:ascii="Times New Roman" w:hAnsi="Times New Roman" w:cs="Times New Roman"/>
          <w:sz w:val="24"/>
          <w:szCs w:val="24"/>
        </w:rPr>
        <w:t xml:space="preserve">Yüksek </w:t>
      </w:r>
      <w:r w:rsidRPr="00BA445A">
        <w:rPr>
          <w:rFonts w:ascii="Times New Roman" w:hAnsi="Times New Roman" w:cs="Times New Roman"/>
          <w:sz w:val="24"/>
          <w:szCs w:val="24"/>
        </w:rPr>
        <w:t>ve düşük sosyoekonomik koşullara sahip öğrencilerin internet bağımlılığı açısından karşılaştırmalı olarak incelenmesi</w:t>
      </w:r>
      <w:r w:rsidR="00EC36D7" w:rsidRPr="00BA445A">
        <w:rPr>
          <w:rFonts w:ascii="Times New Roman" w:hAnsi="Times New Roman" w:cs="Times New Roman"/>
          <w:sz w:val="24"/>
          <w:szCs w:val="24"/>
        </w:rPr>
        <w:t>.</w:t>
      </w:r>
      <w:r w:rsidR="00B24548">
        <w:rPr>
          <w:rFonts w:ascii="Times New Roman" w:hAnsi="Times New Roman" w:cs="Times New Roman"/>
          <w:sz w:val="24"/>
          <w:szCs w:val="24"/>
        </w:rPr>
        <w:t xml:space="preserve"> </w:t>
      </w:r>
      <w:proofErr w:type="spellStart"/>
      <w:r w:rsidR="00CB2C20">
        <w:rPr>
          <w:rFonts w:ascii="Times New Roman" w:hAnsi="Times New Roman" w:cs="Times New Roman"/>
          <w:i/>
          <w:sz w:val="24"/>
          <w:szCs w:val="24"/>
        </w:rPr>
        <w:t>Addicta</w:t>
      </w:r>
      <w:proofErr w:type="spellEnd"/>
      <w:r w:rsidR="00CB2C20">
        <w:rPr>
          <w:rFonts w:ascii="Times New Roman" w:hAnsi="Times New Roman" w:cs="Times New Roman"/>
          <w:i/>
          <w:sz w:val="24"/>
          <w:szCs w:val="24"/>
        </w:rPr>
        <w:t xml:space="preserve">: </w:t>
      </w:r>
      <w:proofErr w:type="spellStart"/>
      <w:r w:rsidR="00EC36D7" w:rsidRPr="00BA445A">
        <w:rPr>
          <w:rFonts w:ascii="Times New Roman" w:hAnsi="Times New Roman" w:cs="Times New Roman"/>
          <w:i/>
          <w:sz w:val="24"/>
          <w:szCs w:val="24"/>
        </w:rPr>
        <w:t>The</w:t>
      </w:r>
      <w:proofErr w:type="spellEnd"/>
      <w:r w:rsidR="00B24548">
        <w:rPr>
          <w:rFonts w:ascii="Times New Roman" w:hAnsi="Times New Roman" w:cs="Times New Roman"/>
          <w:i/>
          <w:sz w:val="24"/>
          <w:szCs w:val="24"/>
        </w:rPr>
        <w:t xml:space="preserve"> </w:t>
      </w:r>
      <w:proofErr w:type="spellStart"/>
      <w:r w:rsidR="00EC36D7" w:rsidRPr="00BA445A">
        <w:rPr>
          <w:rFonts w:ascii="Times New Roman" w:hAnsi="Times New Roman" w:cs="Times New Roman"/>
          <w:i/>
          <w:sz w:val="24"/>
          <w:szCs w:val="24"/>
        </w:rPr>
        <w:t>Turkish</w:t>
      </w:r>
      <w:proofErr w:type="spellEnd"/>
      <w:r w:rsidR="00B24548">
        <w:rPr>
          <w:rFonts w:ascii="Times New Roman" w:hAnsi="Times New Roman" w:cs="Times New Roman"/>
          <w:i/>
          <w:sz w:val="24"/>
          <w:szCs w:val="24"/>
        </w:rPr>
        <w:t xml:space="preserve"> </w:t>
      </w:r>
      <w:proofErr w:type="spellStart"/>
      <w:r w:rsidR="00EC36D7" w:rsidRPr="00BA445A">
        <w:rPr>
          <w:rFonts w:ascii="Times New Roman" w:hAnsi="Times New Roman" w:cs="Times New Roman"/>
          <w:i/>
          <w:sz w:val="24"/>
          <w:szCs w:val="24"/>
        </w:rPr>
        <w:t>Journal</w:t>
      </w:r>
      <w:proofErr w:type="spellEnd"/>
      <w:r w:rsidR="00EC36D7" w:rsidRPr="00BA445A">
        <w:rPr>
          <w:rFonts w:ascii="Times New Roman" w:hAnsi="Times New Roman" w:cs="Times New Roman"/>
          <w:i/>
          <w:sz w:val="24"/>
          <w:szCs w:val="24"/>
        </w:rPr>
        <w:t xml:space="preserve"> on </w:t>
      </w:r>
      <w:proofErr w:type="spellStart"/>
      <w:r w:rsidR="00EC36D7" w:rsidRPr="00BA445A">
        <w:rPr>
          <w:rFonts w:ascii="Times New Roman" w:hAnsi="Times New Roman" w:cs="Times New Roman"/>
          <w:i/>
          <w:sz w:val="24"/>
          <w:szCs w:val="24"/>
        </w:rPr>
        <w:t>Addiction</w:t>
      </w:r>
      <w:proofErr w:type="spellEnd"/>
      <w:r w:rsidR="00B24548">
        <w:rPr>
          <w:rFonts w:ascii="Times New Roman" w:hAnsi="Times New Roman" w:cs="Times New Roman"/>
          <w:i/>
          <w:sz w:val="24"/>
          <w:szCs w:val="24"/>
        </w:rPr>
        <w:t xml:space="preserve"> </w:t>
      </w:r>
      <w:r w:rsidRPr="00BA445A">
        <w:rPr>
          <w:rFonts w:ascii="Times New Roman" w:hAnsi="Times New Roman" w:cs="Times New Roman"/>
          <w:sz w:val="24"/>
          <w:szCs w:val="24"/>
        </w:rPr>
        <w:t xml:space="preserve">2016, </w:t>
      </w:r>
      <w:r w:rsidR="00BC356C" w:rsidRPr="00BA445A">
        <w:rPr>
          <w:rFonts w:ascii="Times New Roman" w:hAnsi="Times New Roman" w:cs="Times New Roman"/>
          <w:sz w:val="24"/>
          <w:szCs w:val="24"/>
        </w:rPr>
        <w:t>3:</w:t>
      </w:r>
      <w:r w:rsidR="00B24548">
        <w:rPr>
          <w:rFonts w:ascii="Times New Roman" w:hAnsi="Times New Roman" w:cs="Times New Roman"/>
          <w:sz w:val="24"/>
          <w:szCs w:val="24"/>
        </w:rPr>
        <w:t xml:space="preserve"> </w:t>
      </w:r>
      <w:r w:rsidR="000C681B">
        <w:rPr>
          <w:rFonts w:ascii="Times New Roman" w:hAnsi="Times New Roman" w:cs="Times New Roman"/>
          <w:sz w:val="24"/>
          <w:szCs w:val="24"/>
        </w:rPr>
        <w:t>165‒</w:t>
      </w:r>
      <w:r w:rsidR="00EC36D7" w:rsidRPr="00BA445A">
        <w:rPr>
          <w:rFonts w:ascii="Times New Roman" w:hAnsi="Times New Roman" w:cs="Times New Roman"/>
          <w:sz w:val="24"/>
          <w:szCs w:val="24"/>
        </w:rPr>
        <w:t xml:space="preserve">83. </w:t>
      </w:r>
    </w:p>
    <w:p w14:paraId="3FD50893" w14:textId="77777777" w:rsidR="00EC36D7" w:rsidRPr="00BA445A" w:rsidRDefault="00281415"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Öner İE, Çakır </w:t>
      </w:r>
      <w:r w:rsidR="00BC356C" w:rsidRPr="00BA445A">
        <w:rPr>
          <w:rFonts w:ascii="Times New Roman" w:hAnsi="Times New Roman" w:cs="Times New Roman"/>
          <w:sz w:val="24"/>
          <w:szCs w:val="24"/>
        </w:rPr>
        <w:t xml:space="preserve">R. </w:t>
      </w:r>
      <w:r w:rsidR="00EC36D7" w:rsidRPr="00BA445A">
        <w:rPr>
          <w:rFonts w:ascii="Times New Roman" w:hAnsi="Times New Roman" w:cs="Times New Roman"/>
          <w:sz w:val="24"/>
          <w:szCs w:val="24"/>
        </w:rPr>
        <w:t xml:space="preserve">Ortaokul </w:t>
      </w:r>
      <w:r w:rsidRPr="00BA445A">
        <w:rPr>
          <w:rFonts w:ascii="Times New Roman" w:hAnsi="Times New Roman" w:cs="Times New Roman"/>
          <w:sz w:val="24"/>
          <w:szCs w:val="24"/>
        </w:rPr>
        <w:t xml:space="preserve">öğrencilerinin internet bağımlılığı ve sosyal medya kullanma düzeyleri arasındaki ilişkisinin incelenmesi. </w:t>
      </w:r>
      <w:r w:rsidR="00EC36D7" w:rsidRPr="00BA445A">
        <w:rPr>
          <w:rFonts w:ascii="Times New Roman" w:hAnsi="Times New Roman" w:cs="Times New Roman"/>
          <w:i/>
          <w:sz w:val="24"/>
          <w:szCs w:val="24"/>
        </w:rPr>
        <w:t>AKEF</w:t>
      </w:r>
      <w:r w:rsidR="00DA4832" w:rsidRPr="00BA445A">
        <w:rPr>
          <w:rFonts w:ascii="Times New Roman" w:hAnsi="Times New Roman" w:cs="Times New Roman"/>
          <w:sz w:val="24"/>
          <w:szCs w:val="24"/>
        </w:rPr>
        <w:t xml:space="preserve">2019, </w:t>
      </w:r>
      <w:r w:rsidR="009C7465">
        <w:rPr>
          <w:rFonts w:ascii="Times New Roman" w:hAnsi="Times New Roman" w:cs="Times New Roman"/>
          <w:sz w:val="24"/>
          <w:szCs w:val="24"/>
        </w:rPr>
        <w:t>1</w:t>
      </w:r>
      <w:r w:rsidR="00DA4832" w:rsidRPr="00BA445A">
        <w:rPr>
          <w:rFonts w:ascii="Times New Roman" w:hAnsi="Times New Roman" w:cs="Times New Roman"/>
          <w:sz w:val="24"/>
          <w:szCs w:val="24"/>
        </w:rPr>
        <w:t>: 26-40.</w:t>
      </w:r>
    </w:p>
    <w:p w14:paraId="6AB6C053" w14:textId="77777777" w:rsidR="00EC36D7" w:rsidRPr="00BA445A" w:rsidRDefault="00801775"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D</w:t>
      </w:r>
      <w:r w:rsidR="00DA4832" w:rsidRPr="00BA445A">
        <w:rPr>
          <w:rFonts w:ascii="Times New Roman" w:hAnsi="Times New Roman" w:cs="Times New Roman"/>
          <w:sz w:val="24"/>
          <w:szCs w:val="24"/>
        </w:rPr>
        <w:t xml:space="preserve">eniz L, Gürültü </w:t>
      </w:r>
      <w:r w:rsidR="00BC356C" w:rsidRPr="00BA445A">
        <w:rPr>
          <w:rFonts w:ascii="Times New Roman" w:hAnsi="Times New Roman" w:cs="Times New Roman"/>
          <w:sz w:val="24"/>
          <w:szCs w:val="24"/>
        </w:rPr>
        <w:t xml:space="preserve">E. </w:t>
      </w:r>
      <w:r w:rsidRPr="00BA445A">
        <w:rPr>
          <w:rFonts w:ascii="Times New Roman" w:hAnsi="Times New Roman" w:cs="Times New Roman"/>
          <w:sz w:val="24"/>
          <w:szCs w:val="24"/>
        </w:rPr>
        <w:t xml:space="preserve">Lise </w:t>
      </w:r>
      <w:r w:rsidR="00DA4832" w:rsidRPr="00BA445A">
        <w:rPr>
          <w:rFonts w:ascii="Times New Roman" w:hAnsi="Times New Roman" w:cs="Times New Roman"/>
          <w:sz w:val="24"/>
          <w:szCs w:val="24"/>
        </w:rPr>
        <w:t>öğrencilerinin sosyal medya bağımlılıkları</w:t>
      </w:r>
      <w:r w:rsidR="00EC36D7" w:rsidRPr="00BA445A">
        <w:rPr>
          <w:rFonts w:ascii="Times New Roman" w:hAnsi="Times New Roman" w:cs="Times New Roman"/>
          <w:sz w:val="24"/>
          <w:szCs w:val="24"/>
        </w:rPr>
        <w:t xml:space="preserve">. </w:t>
      </w:r>
      <w:r w:rsidR="00EC36D7" w:rsidRPr="00BA445A">
        <w:rPr>
          <w:rFonts w:ascii="Times New Roman" w:hAnsi="Times New Roman" w:cs="Times New Roman"/>
          <w:i/>
          <w:sz w:val="24"/>
          <w:szCs w:val="24"/>
        </w:rPr>
        <w:t xml:space="preserve">Kastamonu </w:t>
      </w:r>
      <w:proofErr w:type="spellStart"/>
      <w:r w:rsidR="00EC36D7" w:rsidRPr="00BA445A">
        <w:rPr>
          <w:rFonts w:ascii="Times New Roman" w:hAnsi="Times New Roman" w:cs="Times New Roman"/>
          <w:i/>
          <w:sz w:val="24"/>
          <w:szCs w:val="24"/>
        </w:rPr>
        <w:t>Education</w:t>
      </w:r>
      <w:proofErr w:type="spellEnd"/>
      <w:r w:rsidR="00B24548">
        <w:rPr>
          <w:rFonts w:ascii="Times New Roman" w:hAnsi="Times New Roman" w:cs="Times New Roman"/>
          <w:i/>
          <w:sz w:val="24"/>
          <w:szCs w:val="24"/>
        </w:rPr>
        <w:t xml:space="preserve"> </w:t>
      </w:r>
      <w:proofErr w:type="spellStart"/>
      <w:r w:rsidR="00EC36D7" w:rsidRPr="00BA445A">
        <w:rPr>
          <w:rFonts w:ascii="Times New Roman" w:hAnsi="Times New Roman" w:cs="Times New Roman"/>
          <w:i/>
          <w:sz w:val="24"/>
          <w:szCs w:val="24"/>
        </w:rPr>
        <w:t>Journal</w:t>
      </w:r>
      <w:proofErr w:type="spellEnd"/>
      <w:r w:rsidR="00B24548">
        <w:rPr>
          <w:rFonts w:ascii="Times New Roman" w:hAnsi="Times New Roman" w:cs="Times New Roman"/>
          <w:i/>
          <w:sz w:val="24"/>
          <w:szCs w:val="24"/>
        </w:rPr>
        <w:t xml:space="preserve"> </w:t>
      </w:r>
      <w:r w:rsidR="00FB7D46">
        <w:rPr>
          <w:rFonts w:ascii="Times New Roman" w:hAnsi="Times New Roman" w:cs="Times New Roman"/>
          <w:sz w:val="24"/>
          <w:szCs w:val="24"/>
        </w:rPr>
        <w:t xml:space="preserve">2018, 26: </w:t>
      </w:r>
      <w:r w:rsidR="000C681B">
        <w:rPr>
          <w:rFonts w:ascii="Times New Roman" w:hAnsi="Times New Roman" w:cs="Times New Roman"/>
          <w:sz w:val="24"/>
          <w:szCs w:val="24"/>
        </w:rPr>
        <w:t>355-</w:t>
      </w:r>
      <w:r w:rsidR="00EC36D7" w:rsidRPr="00BA445A">
        <w:rPr>
          <w:rFonts w:ascii="Times New Roman" w:hAnsi="Times New Roman" w:cs="Times New Roman"/>
          <w:sz w:val="24"/>
          <w:szCs w:val="24"/>
        </w:rPr>
        <w:t>67.</w:t>
      </w:r>
    </w:p>
    <w:p w14:paraId="7FFD1095" w14:textId="77777777" w:rsidR="00EC36D7" w:rsidRPr="00BA445A" w:rsidRDefault="00EC36D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hAnsi="Times New Roman" w:cs="Times New Roman"/>
          <w:sz w:val="24"/>
          <w:szCs w:val="24"/>
        </w:rPr>
        <w:t>Ho</w:t>
      </w:r>
      <w:r w:rsidR="00DA4832" w:rsidRPr="00BA445A">
        <w:rPr>
          <w:rFonts w:ascii="Times New Roman" w:hAnsi="Times New Roman" w:cs="Times New Roman"/>
          <w:sz w:val="24"/>
          <w:szCs w:val="24"/>
        </w:rPr>
        <w:t>rzum</w:t>
      </w:r>
      <w:proofErr w:type="spellEnd"/>
      <w:r w:rsidR="00DA4832" w:rsidRPr="00BA445A">
        <w:rPr>
          <w:rFonts w:ascii="Times New Roman" w:hAnsi="Times New Roman" w:cs="Times New Roman"/>
          <w:sz w:val="24"/>
          <w:szCs w:val="24"/>
        </w:rPr>
        <w:t xml:space="preserve"> M</w:t>
      </w:r>
      <w:r w:rsidR="00BC356C" w:rsidRPr="00BA445A">
        <w:rPr>
          <w:rFonts w:ascii="Times New Roman" w:hAnsi="Times New Roman" w:cs="Times New Roman"/>
          <w:sz w:val="24"/>
          <w:szCs w:val="24"/>
        </w:rPr>
        <w:t xml:space="preserve">B. </w:t>
      </w:r>
      <w:r w:rsidR="00801775" w:rsidRPr="00BA445A">
        <w:rPr>
          <w:rFonts w:ascii="Times New Roman" w:hAnsi="Times New Roman" w:cs="Times New Roman"/>
          <w:sz w:val="24"/>
          <w:szCs w:val="24"/>
        </w:rPr>
        <w:t xml:space="preserve">İlköğretim </w:t>
      </w:r>
      <w:r w:rsidR="00DA4832" w:rsidRPr="00BA445A">
        <w:rPr>
          <w:rFonts w:ascii="Times New Roman" w:hAnsi="Times New Roman" w:cs="Times New Roman"/>
          <w:sz w:val="24"/>
          <w:szCs w:val="24"/>
        </w:rPr>
        <w:t>öğrencilerinin bilgisayar oyunu bağımlılık düzeylerinin çeşitli değişkenlere göre incelenmesi</w:t>
      </w:r>
      <w:r w:rsidR="00BC356C" w:rsidRPr="00BA445A">
        <w:rPr>
          <w:rFonts w:ascii="Times New Roman" w:hAnsi="Times New Roman" w:cs="Times New Roman"/>
          <w:sz w:val="24"/>
          <w:szCs w:val="24"/>
        </w:rPr>
        <w:t xml:space="preserve">. </w:t>
      </w:r>
      <w:r w:rsidRPr="00BA445A">
        <w:rPr>
          <w:rFonts w:ascii="Times New Roman" w:hAnsi="Times New Roman" w:cs="Times New Roman"/>
          <w:i/>
          <w:sz w:val="24"/>
          <w:szCs w:val="24"/>
        </w:rPr>
        <w:t>Eğitim ve Bilim Dergisi</w:t>
      </w:r>
      <w:r w:rsidR="00B24548">
        <w:rPr>
          <w:rFonts w:ascii="Times New Roman" w:hAnsi="Times New Roman" w:cs="Times New Roman"/>
          <w:i/>
          <w:sz w:val="24"/>
          <w:szCs w:val="24"/>
        </w:rPr>
        <w:t xml:space="preserve"> </w:t>
      </w:r>
      <w:r w:rsidR="00FB7D46">
        <w:rPr>
          <w:rFonts w:ascii="Times New Roman" w:hAnsi="Times New Roman" w:cs="Times New Roman"/>
          <w:sz w:val="24"/>
          <w:szCs w:val="24"/>
        </w:rPr>
        <w:t>2011, 36</w:t>
      </w:r>
      <w:r w:rsidR="00BC356C" w:rsidRPr="00BA445A">
        <w:rPr>
          <w:rFonts w:ascii="Times New Roman" w:hAnsi="Times New Roman" w:cs="Times New Roman"/>
          <w:sz w:val="24"/>
          <w:szCs w:val="24"/>
        </w:rPr>
        <w:t>: 56 – 68</w:t>
      </w:r>
      <w:r w:rsidRPr="00BA445A">
        <w:rPr>
          <w:rFonts w:ascii="Times New Roman" w:hAnsi="Times New Roman" w:cs="Times New Roman"/>
          <w:sz w:val="24"/>
          <w:szCs w:val="24"/>
        </w:rPr>
        <w:t>.</w:t>
      </w:r>
    </w:p>
    <w:p w14:paraId="2A721B91" w14:textId="77777777" w:rsidR="00EC36D7" w:rsidRPr="00BA445A" w:rsidRDefault="00DA4832"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Dursun A, </w:t>
      </w:r>
      <w:r w:rsidR="00EC36D7" w:rsidRPr="00BA445A">
        <w:rPr>
          <w:rFonts w:ascii="Times New Roman" w:hAnsi="Times New Roman" w:cs="Times New Roman"/>
          <w:sz w:val="24"/>
          <w:szCs w:val="24"/>
        </w:rPr>
        <w:t>Ç</w:t>
      </w:r>
      <w:r w:rsidR="00801775" w:rsidRPr="00BA445A">
        <w:rPr>
          <w:rFonts w:ascii="Times New Roman" w:hAnsi="Times New Roman" w:cs="Times New Roman"/>
          <w:sz w:val="24"/>
          <w:szCs w:val="24"/>
        </w:rPr>
        <w:t>apan</w:t>
      </w:r>
      <w:r w:rsidRPr="00BA445A">
        <w:rPr>
          <w:rFonts w:ascii="Times New Roman" w:hAnsi="Times New Roman" w:cs="Times New Roman"/>
          <w:sz w:val="24"/>
          <w:szCs w:val="24"/>
        </w:rPr>
        <w:t xml:space="preserve"> B</w:t>
      </w:r>
      <w:r w:rsidR="00BC356C" w:rsidRPr="00BA445A">
        <w:rPr>
          <w:rFonts w:ascii="Times New Roman" w:hAnsi="Times New Roman" w:cs="Times New Roman"/>
          <w:sz w:val="24"/>
          <w:szCs w:val="24"/>
        </w:rPr>
        <w:t xml:space="preserve">E. </w:t>
      </w:r>
      <w:r w:rsidR="00801775" w:rsidRPr="00BA445A">
        <w:rPr>
          <w:rFonts w:ascii="Times New Roman" w:hAnsi="Times New Roman" w:cs="Times New Roman"/>
          <w:sz w:val="24"/>
          <w:szCs w:val="24"/>
        </w:rPr>
        <w:t xml:space="preserve">Ergenlerde </w:t>
      </w:r>
      <w:r w:rsidRPr="00BA445A">
        <w:rPr>
          <w:rFonts w:ascii="Times New Roman" w:hAnsi="Times New Roman" w:cs="Times New Roman"/>
          <w:sz w:val="24"/>
          <w:szCs w:val="24"/>
        </w:rPr>
        <w:t xml:space="preserve">dijital oyun bağımlılığı ve psikolojik ihtiyaçlar. </w:t>
      </w:r>
      <w:r w:rsidR="00EC36D7" w:rsidRPr="00BA445A">
        <w:rPr>
          <w:rFonts w:ascii="Times New Roman" w:hAnsi="Times New Roman" w:cs="Times New Roman"/>
          <w:i/>
          <w:sz w:val="24"/>
          <w:szCs w:val="24"/>
        </w:rPr>
        <w:t>İnönü Üniversitesi Eğitim Fakültesi Dergisi</w:t>
      </w:r>
      <w:r w:rsidR="00B24548">
        <w:rPr>
          <w:rFonts w:ascii="Times New Roman" w:hAnsi="Times New Roman" w:cs="Times New Roman"/>
          <w:i/>
          <w:sz w:val="24"/>
          <w:szCs w:val="24"/>
        </w:rPr>
        <w:t xml:space="preserve"> </w:t>
      </w:r>
      <w:r w:rsidR="00FB7D46">
        <w:rPr>
          <w:rFonts w:ascii="Times New Roman" w:hAnsi="Times New Roman" w:cs="Times New Roman"/>
          <w:sz w:val="24"/>
          <w:szCs w:val="24"/>
        </w:rPr>
        <w:t xml:space="preserve">2018, 19: </w:t>
      </w:r>
      <w:r w:rsidR="000C681B">
        <w:rPr>
          <w:rFonts w:ascii="Times New Roman" w:hAnsi="Times New Roman" w:cs="Times New Roman"/>
          <w:sz w:val="24"/>
          <w:szCs w:val="24"/>
        </w:rPr>
        <w:t xml:space="preserve">128- </w:t>
      </w:r>
      <w:r w:rsidR="00EC36D7" w:rsidRPr="00BA445A">
        <w:rPr>
          <w:rFonts w:ascii="Times New Roman" w:hAnsi="Times New Roman" w:cs="Times New Roman"/>
          <w:sz w:val="24"/>
          <w:szCs w:val="24"/>
        </w:rPr>
        <w:t>40.</w:t>
      </w:r>
    </w:p>
    <w:p w14:paraId="769851D4" w14:textId="77777777" w:rsidR="000661F6" w:rsidRDefault="000661F6"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Yayman E. </w:t>
      </w:r>
      <w:r w:rsidRPr="000661F6">
        <w:rPr>
          <w:rFonts w:ascii="Times New Roman" w:hAnsi="Times New Roman" w:cs="Times New Roman"/>
          <w:sz w:val="24"/>
          <w:szCs w:val="24"/>
        </w:rPr>
        <w:t>Ergenlerde Sosyal Medy</w:t>
      </w:r>
      <w:r>
        <w:rPr>
          <w:rFonts w:ascii="Times New Roman" w:hAnsi="Times New Roman" w:cs="Times New Roman"/>
          <w:sz w:val="24"/>
          <w:szCs w:val="24"/>
        </w:rPr>
        <w:t>a Bağımlılığı Oyun Bağımlılığı v</w:t>
      </w:r>
      <w:r w:rsidRPr="000661F6">
        <w:rPr>
          <w:rFonts w:ascii="Times New Roman" w:hAnsi="Times New Roman" w:cs="Times New Roman"/>
          <w:sz w:val="24"/>
          <w:szCs w:val="24"/>
        </w:rPr>
        <w:t>e Aile İşlevleri Arasındaki İlişkinin İncelenmes</w:t>
      </w:r>
      <w:r>
        <w:rPr>
          <w:rFonts w:ascii="Times New Roman" w:hAnsi="Times New Roman" w:cs="Times New Roman"/>
          <w:sz w:val="24"/>
          <w:szCs w:val="24"/>
        </w:rPr>
        <w:t>i. Sosyal Bilimler Enstitüsü, Eğitim Bilimleri Anabilim Dalı. Yüksek lisans tezi, İstanbul: Sabahattin Zaim Üniversitesi, 2019.</w:t>
      </w:r>
    </w:p>
    <w:p w14:paraId="4C882F25" w14:textId="77777777" w:rsidR="00EC36D7" w:rsidRPr="00BA445A" w:rsidRDefault="009774BC"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Polat S, Ay </w:t>
      </w:r>
      <w:r w:rsidR="00BC356C" w:rsidRPr="00BA445A">
        <w:rPr>
          <w:rFonts w:ascii="Times New Roman" w:hAnsi="Times New Roman" w:cs="Times New Roman"/>
          <w:sz w:val="24"/>
          <w:szCs w:val="24"/>
        </w:rPr>
        <w:t xml:space="preserve">O. </w:t>
      </w:r>
      <w:r w:rsidR="00801775" w:rsidRPr="00BA445A">
        <w:rPr>
          <w:rFonts w:ascii="Times New Roman" w:hAnsi="Times New Roman" w:cs="Times New Roman"/>
          <w:sz w:val="24"/>
          <w:szCs w:val="24"/>
        </w:rPr>
        <w:t>Meta-</w:t>
      </w:r>
      <w:r w:rsidRPr="00BA445A">
        <w:rPr>
          <w:rFonts w:ascii="Times New Roman" w:hAnsi="Times New Roman" w:cs="Times New Roman"/>
          <w:sz w:val="24"/>
          <w:szCs w:val="24"/>
        </w:rPr>
        <w:t>sentez: kavramsal bir çözümleme</w:t>
      </w:r>
      <w:r w:rsidR="00EC36D7" w:rsidRPr="00BA445A">
        <w:rPr>
          <w:rFonts w:ascii="Times New Roman" w:hAnsi="Times New Roman" w:cs="Times New Roman"/>
          <w:sz w:val="24"/>
          <w:szCs w:val="24"/>
        </w:rPr>
        <w:t>.</w:t>
      </w:r>
      <w:r w:rsidR="00B24548">
        <w:rPr>
          <w:rFonts w:ascii="Times New Roman" w:hAnsi="Times New Roman" w:cs="Times New Roman"/>
          <w:sz w:val="24"/>
          <w:szCs w:val="24"/>
        </w:rPr>
        <w:t xml:space="preserve"> </w:t>
      </w:r>
      <w:r w:rsidR="00EC36D7" w:rsidRPr="00BA445A">
        <w:rPr>
          <w:rFonts w:ascii="Times New Roman" w:hAnsi="Times New Roman" w:cs="Times New Roman"/>
          <w:i/>
          <w:sz w:val="24"/>
          <w:szCs w:val="24"/>
        </w:rPr>
        <w:t>ENAD</w:t>
      </w:r>
      <w:r w:rsidR="00B24548">
        <w:rPr>
          <w:rFonts w:ascii="Times New Roman" w:hAnsi="Times New Roman" w:cs="Times New Roman"/>
          <w:i/>
          <w:sz w:val="24"/>
          <w:szCs w:val="24"/>
        </w:rPr>
        <w:t xml:space="preserve"> </w:t>
      </w:r>
      <w:r w:rsidR="00FB7D46">
        <w:rPr>
          <w:rFonts w:ascii="Times New Roman" w:hAnsi="Times New Roman" w:cs="Times New Roman"/>
          <w:sz w:val="24"/>
          <w:szCs w:val="24"/>
        </w:rPr>
        <w:t xml:space="preserve">2016,  4: </w:t>
      </w:r>
      <w:r w:rsidR="00EC36D7" w:rsidRPr="00BA445A">
        <w:rPr>
          <w:rFonts w:ascii="Times New Roman" w:hAnsi="Times New Roman" w:cs="Times New Roman"/>
          <w:sz w:val="24"/>
          <w:szCs w:val="24"/>
        </w:rPr>
        <w:t>52-64.</w:t>
      </w:r>
    </w:p>
    <w:p w14:paraId="1F858578" w14:textId="77777777" w:rsidR="00EC36D7" w:rsidRPr="00BA445A" w:rsidRDefault="009774BC"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lastRenderedPageBreak/>
        <w:t xml:space="preserve">Koçak </w:t>
      </w:r>
      <w:r w:rsidR="00FE408D" w:rsidRPr="00BA445A">
        <w:rPr>
          <w:rFonts w:ascii="Times New Roman" w:hAnsi="Times New Roman" w:cs="Times New Roman"/>
          <w:sz w:val="24"/>
          <w:szCs w:val="24"/>
        </w:rPr>
        <w:t xml:space="preserve">F. </w:t>
      </w:r>
      <w:proofErr w:type="spellStart"/>
      <w:r w:rsidR="00EC36D7" w:rsidRPr="00BA445A">
        <w:rPr>
          <w:rFonts w:ascii="Times New Roman" w:hAnsi="Times New Roman" w:cs="Times New Roman"/>
          <w:sz w:val="24"/>
          <w:szCs w:val="24"/>
        </w:rPr>
        <w:t>Stem</w:t>
      </w:r>
      <w:proofErr w:type="spellEnd"/>
      <w:r w:rsidR="00EC36D7" w:rsidRPr="00BA445A">
        <w:rPr>
          <w:rFonts w:ascii="Times New Roman" w:hAnsi="Times New Roman" w:cs="Times New Roman"/>
          <w:sz w:val="24"/>
          <w:szCs w:val="24"/>
        </w:rPr>
        <w:t xml:space="preserve"> ve Maker Eğitimi Üzerine Araştırmaların Bir Analizi ve </w:t>
      </w:r>
      <w:proofErr w:type="spellStart"/>
      <w:r w:rsidR="00EC36D7" w:rsidRPr="00BA445A">
        <w:rPr>
          <w:rFonts w:ascii="Times New Roman" w:hAnsi="Times New Roman" w:cs="Times New Roman"/>
          <w:sz w:val="24"/>
          <w:szCs w:val="24"/>
        </w:rPr>
        <w:t>Metasentezi</w:t>
      </w:r>
      <w:proofErr w:type="spellEnd"/>
      <w:r w:rsidR="00EC36D7" w:rsidRPr="00BA445A">
        <w:rPr>
          <w:rFonts w:ascii="Times New Roman" w:hAnsi="Times New Roman" w:cs="Times New Roman"/>
          <w:sz w:val="24"/>
          <w:szCs w:val="24"/>
        </w:rPr>
        <w:t>.</w:t>
      </w:r>
      <w:r w:rsidR="00FB7D46">
        <w:rPr>
          <w:rFonts w:ascii="Times New Roman" w:hAnsi="Times New Roman" w:cs="Times New Roman"/>
          <w:sz w:val="24"/>
          <w:szCs w:val="24"/>
        </w:rPr>
        <w:t xml:space="preserve"> Eğitim </w:t>
      </w:r>
      <w:r w:rsidR="00EC36D7" w:rsidRPr="00BA445A">
        <w:rPr>
          <w:rFonts w:ascii="Times New Roman" w:hAnsi="Times New Roman" w:cs="Times New Roman"/>
          <w:sz w:val="24"/>
          <w:szCs w:val="24"/>
        </w:rPr>
        <w:t>Bilimleri Ensti</w:t>
      </w:r>
      <w:r w:rsidRPr="00BA445A">
        <w:rPr>
          <w:rFonts w:ascii="Times New Roman" w:hAnsi="Times New Roman" w:cs="Times New Roman"/>
          <w:sz w:val="24"/>
          <w:szCs w:val="24"/>
        </w:rPr>
        <w:t>tüsü, Bilgisayar ve Öğretim Teknolojileri Eğitim Anabilim Dalı. Yüksek lisans t</w:t>
      </w:r>
      <w:r w:rsidR="00FE408D" w:rsidRPr="00BA445A">
        <w:rPr>
          <w:rFonts w:ascii="Times New Roman" w:hAnsi="Times New Roman" w:cs="Times New Roman"/>
          <w:sz w:val="24"/>
          <w:szCs w:val="24"/>
        </w:rPr>
        <w:t>ezi, Bursa: Uludağ Üniversitesi, 2019.</w:t>
      </w:r>
    </w:p>
    <w:p w14:paraId="605E1D11" w14:textId="77777777" w:rsidR="00EC36D7" w:rsidRPr="00BA445A" w:rsidRDefault="00D54540"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hAnsi="Times New Roman" w:cs="Times New Roman"/>
          <w:sz w:val="24"/>
          <w:szCs w:val="24"/>
        </w:rPr>
        <w:t>Çar</w:t>
      </w:r>
      <w:r w:rsidR="009774BC" w:rsidRPr="00BA445A">
        <w:rPr>
          <w:rFonts w:ascii="Times New Roman" w:hAnsi="Times New Roman" w:cs="Times New Roman"/>
          <w:sz w:val="24"/>
          <w:szCs w:val="24"/>
        </w:rPr>
        <w:t>kungöz</w:t>
      </w:r>
      <w:proofErr w:type="spellEnd"/>
      <w:r w:rsidR="009774BC" w:rsidRPr="00BA445A">
        <w:rPr>
          <w:rFonts w:ascii="Times New Roman" w:hAnsi="Times New Roman" w:cs="Times New Roman"/>
          <w:sz w:val="24"/>
          <w:szCs w:val="24"/>
        </w:rPr>
        <w:t xml:space="preserve"> E, Ediz </w:t>
      </w:r>
      <w:r w:rsidR="00BC356C" w:rsidRPr="00BA445A">
        <w:rPr>
          <w:rFonts w:ascii="Times New Roman" w:hAnsi="Times New Roman" w:cs="Times New Roman"/>
          <w:sz w:val="24"/>
          <w:szCs w:val="24"/>
        </w:rPr>
        <w:t xml:space="preserve">B. </w:t>
      </w:r>
      <w:r w:rsidR="009774BC" w:rsidRPr="00BA445A">
        <w:rPr>
          <w:rFonts w:ascii="Times New Roman" w:hAnsi="Times New Roman" w:cs="Times New Roman"/>
          <w:sz w:val="24"/>
          <w:szCs w:val="24"/>
        </w:rPr>
        <w:t>Meta a</w:t>
      </w:r>
      <w:r w:rsidR="00EC36D7" w:rsidRPr="00BA445A">
        <w:rPr>
          <w:rFonts w:ascii="Times New Roman" w:hAnsi="Times New Roman" w:cs="Times New Roman"/>
          <w:sz w:val="24"/>
          <w:szCs w:val="24"/>
        </w:rPr>
        <w:t xml:space="preserve">nalizi. </w:t>
      </w:r>
      <w:r w:rsidR="00EC36D7" w:rsidRPr="00BA445A">
        <w:rPr>
          <w:rFonts w:ascii="Times New Roman" w:hAnsi="Times New Roman" w:cs="Times New Roman"/>
          <w:i/>
          <w:sz w:val="24"/>
          <w:szCs w:val="24"/>
        </w:rPr>
        <w:t>Uludağ Üniversite</w:t>
      </w:r>
      <w:r w:rsidR="00BC356C" w:rsidRPr="00BA445A">
        <w:rPr>
          <w:rFonts w:ascii="Times New Roman" w:hAnsi="Times New Roman" w:cs="Times New Roman"/>
          <w:i/>
          <w:sz w:val="24"/>
          <w:szCs w:val="24"/>
        </w:rPr>
        <w:t>si Veteriner Fakültesi Dergisi</w:t>
      </w:r>
      <w:r w:rsidR="0097213D">
        <w:rPr>
          <w:rFonts w:ascii="Times New Roman" w:hAnsi="Times New Roman" w:cs="Times New Roman"/>
          <w:i/>
          <w:sz w:val="24"/>
          <w:szCs w:val="24"/>
        </w:rPr>
        <w:t xml:space="preserve"> </w:t>
      </w:r>
      <w:r w:rsidR="00107484">
        <w:rPr>
          <w:rFonts w:ascii="Times New Roman" w:hAnsi="Times New Roman" w:cs="Times New Roman"/>
          <w:sz w:val="24"/>
          <w:szCs w:val="24"/>
        </w:rPr>
        <w:t xml:space="preserve">2009, </w:t>
      </w:r>
      <w:r w:rsidR="00FB7D46">
        <w:rPr>
          <w:rFonts w:ascii="Times New Roman" w:hAnsi="Times New Roman" w:cs="Times New Roman"/>
          <w:sz w:val="24"/>
          <w:szCs w:val="24"/>
        </w:rPr>
        <w:t>28</w:t>
      </w:r>
      <w:r w:rsidR="00BC356C" w:rsidRPr="00BA445A">
        <w:rPr>
          <w:rFonts w:ascii="Times New Roman" w:hAnsi="Times New Roman" w:cs="Times New Roman"/>
          <w:sz w:val="24"/>
          <w:szCs w:val="24"/>
        </w:rPr>
        <w:t>: 33-</w:t>
      </w:r>
      <w:r w:rsidR="00EC36D7" w:rsidRPr="00BA445A">
        <w:rPr>
          <w:rFonts w:ascii="Times New Roman" w:hAnsi="Times New Roman" w:cs="Times New Roman"/>
          <w:sz w:val="24"/>
          <w:szCs w:val="24"/>
        </w:rPr>
        <w:t>7.</w:t>
      </w:r>
    </w:p>
    <w:p w14:paraId="158DF22A" w14:textId="77777777" w:rsidR="00F405E7" w:rsidRPr="00F405E7" w:rsidRDefault="00F405E7"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Konan N,</w:t>
      </w:r>
      <w:r w:rsidR="0097213D">
        <w:rPr>
          <w:rFonts w:ascii="Times New Roman" w:hAnsi="Times New Roman" w:cs="Times New Roman"/>
          <w:sz w:val="24"/>
          <w:szCs w:val="24"/>
        </w:rPr>
        <w:t xml:space="preserve"> </w:t>
      </w:r>
      <w:r>
        <w:rPr>
          <w:rFonts w:ascii="Times New Roman" w:hAnsi="Times New Roman" w:cs="Times New Roman"/>
          <w:sz w:val="24"/>
          <w:szCs w:val="24"/>
        </w:rPr>
        <w:t>Çelik OT, Çetin RB. T</w:t>
      </w:r>
      <w:r w:rsidRPr="00F405E7">
        <w:rPr>
          <w:rFonts w:ascii="Times New Roman" w:hAnsi="Times New Roman" w:cs="Times New Roman"/>
          <w:sz w:val="24"/>
          <w:szCs w:val="24"/>
        </w:rPr>
        <w:t>ürkiye’de okul yöneticisi görevlendirme sorunu: bir meta sentez çalışması</w:t>
      </w:r>
      <w:r>
        <w:rPr>
          <w:rFonts w:ascii="Times New Roman" w:hAnsi="Times New Roman" w:cs="Times New Roman"/>
          <w:sz w:val="24"/>
          <w:szCs w:val="24"/>
        </w:rPr>
        <w:t xml:space="preserve">. </w:t>
      </w:r>
      <w:r w:rsidRPr="00F405E7">
        <w:rPr>
          <w:rFonts w:ascii="Times New Roman" w:hAnsi="Times New Roman" w:cs="Times New Roman"/>
          <w:i/>
          <w:sz w:val="24"/>
          <w:szCs w:val="24"/>
        </w:rPr>
        <w:t>Pamukkale Üniversitesi Eğitim Fakültesi Dergisi</w:t>
      </w:r>
      <w:r w:rsidR="0097213D">
        <w:rPr>
          <w:rFonts w:ascii="Times New Roman" w:hAnsi="Times New Roman" w:cs="Times New Roman"/>
          <w:i/>
          <w:sz w:val="24"/>
          <w:szCs w:val="24"/>
        </w:rPr>
        <w:t xml:space="preserve"> </w:t>
      </w:r>
      <w:r w:rsidRPr="00F405E7">
        <w:rPr>
          <w:rFonts w:ascii="Times New Roman" w:hAnsi="Times New Roman" w:cs="Times New Roman"/>
          <w:sz w:val="24"/>
          <w:szCs w:val="24"/>
        </w:rPr>
        <w:t>2018</w:t>
      </w:r>
      <w:r>
        <w:rPr>
          <w:rFonts w:ascii="Times New Roman" w:hAnsi="Times New Roman" w:cs="Times New Roman"/>
          <w:sz w:val="24"/>
          <w:szCs w:val="24"/>
        </w:rPr>
        <w:t>, 44: 92-113.</w:t>
      </w:r>
    </w:p>
    <w:p w14:paraId="018FF8B3"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eastAsia="Times New Roman" w:hAnsi="Times New Roman" w:cs="Times New Roman"/>
          <w:color w:val="000000"/>
          <w:sz w:val="24"/>
          <w:szCs w:val="24"/>
        </w:rPr>
        <w:t>Aygar</w:t>
      </w:r>
      <w:proofErr w:type="spellEnd"/>
      <w:r w:rsidR="0097213D">
        <w:rPr>
          <w:rFonts w:ascii="Times New Roman" w:eastAsia="Times New Roman" w:hAnsi="Times New Roman" w:cs="Times New Roman"/>
          <w:color w:val="000000"/>
          <w:sz w:val="24"/>
          <w:szCs w:val="24"/>
        </w:rPr>
        <w:t xml:space="preserve"> </w:t>
      </w:r>
      <w:r w:rsidR="00893623" w:rsidRPr="00BA445A">
        <w:rPr>
          <w:rFonts w:ascii="Times New Roman" w:eastAsia="Times New Roman" w:hAnsi="Times New Roman" w:cs="Times New Roman"/>
          <w:color w:val="000000"/>
          <w:sz w:val="24"/>
          <w:szCs w:val="24"/>
        </w:rPr>
        <w:t>H.</w:t>
      </w:r>
      <w:r w:rsidR="00CB2C20">
        <w:rPr>
          <w:rFonts w:ascii="Times New Roman" w:hAnsi="Times New Roman" w:cs="Times New Roman"/>
          <w:sz w:val="24"/>
          <w:szCs w:val="24"/>
        </w:rPr>
        <w:t xml:space="preserve"> Lise Öğrencilerinde </w:t>
      </w:r>
      <w:r w:rsidR="00893623" w:rsidRPr="00BA445A">
        <w:rPr>
          <w:rFonts w:ascii="Times New Roman" w:hAnsi="Times New Roman" w:cs="Times New Roman"/>
          <w:sz w:val="24"/>
          <w:szCs w:val="24"/>
        </w:rPr>
        <w:t>Akıllı Telefon Bağımlılığı, Ruhsal Durum ve Uyku</w:t>
      </w:r>
      <w:r w:rsidRPr="00BA445A">
        <w:rPr>
          <w:rFonts w:ascii="Times New Roman" w:hAnsi="Times New Roman" w:cs="Times New Roman"/>
          <w:sz w:val="24"/>
          <w:szCs w:val="24"/>
        </w:rPr>
        <w:t xml:space="preserve"> Kalitesinin Değerlendirilmesi. </w:t>
      </w:r>
      <w:r w:rsidR="00CB2C20">
        <w:rPr>
          <w:rFonts w:ascii="Times New Roman" w:hAnsi="Times New Roman" w:cs="Times New Roman"/>
          <w:sz w:val="24"/>
          <w:szCs w:val="24"/>
        </w:rPr>
        <w:t xml:space="preserve">Tıp </w:t>
      </w:r>
      <w:r w:rsidR="0036420B">
        <w:rPr>
          <w:rFonts w:ascii="Times New Roman" w:hAnsi="Times New Roman" w:cs="Times New Roman"/>
          <w:sz w:val="24"/>
          <w:szCs w:val="24"/>
        </w:rPr>
        <w:t xml:space="preserve">Fakültesi, </w:t>
      </w:r>
      <w:r w:rsidR="00893623" w:rsidRPr="00BA445A">
        <w:rPr>
          <w:rFonts w:ascii="Times New Roman" w:hAnsi="Times New Roman" w:cs="Times New Roman"/>
          <w:sz w:val="24"/>
          <w:szCs w:val="24"/>
        </w:rPr>
        <w:t>Hal</w:t>
      </w:r>
      <w:r w:rsidRPr="00BA445A">
        <w:rPr>
          <w:rFonts w:ascii="Times New Roman" w:hAnsi="Times New Roman" w:cs="Times New Roman"/>
          <w:sz w:val="24"/>
          <w:szCs w:val="24"/>
        </w:rPr>
        <w:t>k Sağlığı Anabilim Dalı. Tıpta uzmanlık t</w:t>
      </w:r>
      <w:r w:rsidR="00107484">
        <w:rPr>
          <w:rFonts w:ascii="Times New Roman" w:hAnsi="Times New Roman" w:cs="Times New Roman"/>
          <w:sz w:val="24"/>
          <w:szCs w:val="24"/>
        </w:rPr>
        <w:t xml:space="preserve">ezi, </w:t>
      </w:r>
      <w:r w:rsidR="00893623" w:rsidRPr="00BA445A">
        <w:rPr>
          <w:rFonts w:ascii="Times New Roman" w:hAnsi="Times New Roman" w:cs="Times New Roman"/>
          <w:sz w:val="24"/>
          <w:szCs w:val="24"/>
        </w:rPr>
        <w:t>Eskişehir: Osmangazi Üniversitesi, 2020.</w:t>
      </w:r>
    </w:p>
    <w:p w14:paraId="0B448A6D" w14:textId="77777777" w:rsidR="00E60870" w:rsidRPr="00E60870" w:rsidRDefault="00E60870" w:rsidP="00E60870">
      <w:pPr>
        <w:pStyle w:val="ListeParagraf"/>
        <w:numPr>
          <w:ilvl w:val="0"/>
          <w:numId w:val="2"/>
        </w:numPr>
        <w:spacing w:before="120" w:after="120" w:line="360" w:lineRule="auto"/>
        <w:ind w:left="426" w:hanging="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Altay D, </w:t>
      </w:r>
      <w:proofErr w:type="spellStart"/>
      <w:r>
        <w:rPr>
          <w:rFonts w:ascii="Times New Roman" w:eastAsia="Times New Roman" w:hAnsi="Times New Roman" w:cs="Times New Roman"/>
          <w:color w:val="000000"/>
          <w:sz w:val="24"/>
          <w:szCs w:val="24"/>
        </w:rPr>
        <w:t>Özerbaş</w:t>
      </w:r>
      <w:proofErr w:type="spellEnd"/>
      <w:r>
        <w:rPr>
          <w:rFonts w:ascii="Times New Roman" w:eastAsia="Times New Roman" w:hAnsi="Times New Roman" w:cs="Times New Roman"/>
          <w:color w:val="000000"/>
          <w:sz w:val="24"/>
          <w:szCs w:val="24"/>
        </w:rPr>
        <w:t xml:space="preserve"> MA. İ</w:t>
      </w:r>
      <w:r w:rsidRPr="00E60870">
        <w:rPr>
          <w:rFonts w:ascii="Times New Roman" w:hAnsi="Times New Roman" w:cs="Times New Roman"/>
          <w:sz w:val="24"/>
          <w:szCs w:val="24"/>
        </w:rPr>
        <w:t>lkokul öğrencilerinin problemli cep telefonu kullanımlarının farklı değişkenler açısından incelenmesi</w:t>
      </w:r>
      <w:r>
        <w:rPr>
          <w:rFonts w:ascii="Times New Roman" w:hAnsi="Times New Roman" w:cs="Times New Roman"/>
          <w:sz w:val="24"/>
          <w:szCs w:val="24"/>
        </w:rPr>
        <w:t xml:space="preserve">. </w:t>
      </w:r>
      <w:r w:rsidRPr="00E60870">
        <w:rPr>
          <w:rFonts w:ascii="Times New Roman" w:hAnsi="Times New Roman" w:cs="Times New Roman"/>
          <w:i/>
          <w:sz w:val="24"/>
          <w:szCs w:val="24"/>
        </w:rPr>
        <w:t>TÜBAV</w:t>
      </w:r>
      <w:r w:rsidR="0097213D">
        <w:rPr>
          <w:rFonts w:ascii="Times New Roman" w:hAnsi="Times New Roman" w:cs="Times New Roman"/>
          <w:i/>
          <w:sz w:val="24"/>
          <w:szCs w:val="24"/>
        </w:rPr>
        <w:t xml:space="preserve"> </w:t>
      </w:r>
      <w:r>
        <w:rPr>
          <w:rFonts w:ascii="Times New Roman" w:hAnsi="Times New Roman" w:cs="Times New Roman"/>
          <w:sz w:val="24"/>
          <w:szCs w:val="24"/>
        </w:rPr>
        <w:t>2020, 13: 68-84</w:t>
      </w:r>
    </w:p>
    <w:p w14:paraId="5F7F2F32" w14:textId="77777777" w:rsidR="00252686" w:rsidRPr="00252686" w:rsidRDefault="00252686" w:rsidP="00BA445A">
      <w:pPr>
        <w:pStyle w:val="ListeParagraf"/>
        <w:numPr>
          <w:ilvl w:val="0"/>
          <w:numId w:val="2"/>
        </w:numPr>
        <w:spacing w:before="120" w:after="120" w:line="360" w:lineRule="auto"/>
        <w:ind w:left="426" w:hanging="426"/>
        <w:contextualSpacing w:val="0"/>
        <w:jc w:val="both"/>
        <w:rPr>
          <w:rFonts w:ascii="Times New Roman" w:eastAsia="Times New Roman" w:hAnsi="Times New Roman" w:cs="Times New Roman"/>
          <w:color w:val="000000"/>
          <w:sz w:val="24"/>
          <w:szCs w:val="24"/>
        </w:rPr>
      </w:pPr>
      <w:proofErr w:type="spellStart"/>
      <w:r w:rsidRPr="00252686">
        <w:rPr>
          <w:rFonts w:ascii="Times New Roman" w:hAnsi="Times New Roman" w:cs="Times New Roman"/>
          <w:sz w:val="24"/>
          <w:szCs w:val="24"/>
        </w:rPr>
        <w:t>Lermi</w:t>
      </w:r>
      <w:proofErr w:type="spellEnd"/>
      <w:r w:rsidRPr="00252686">
        <w:rPr>
          <w:rFonts w:ascii="Times New Roman" w:hAnsi="Times New Roman" w:cs="Times New Roman"/>
          <w:sz w:val="24"/>
          <w:szCs w:val="24"/>
        </w:rPr>
        <w:t xml:space="preserve"> U, Afat N. Ortaokul öğrencilerinde bilgisayar oyun bağımlılığının ebeveyn davranışları açısından incelenmesi. </w:t>
      </w:r>
      <w:r w:rsidRPr="00252686">
        <w:rPr>
          <w:rFonts w:ascii="Times New Roman" w:hAnsi="Times New Roman" w:cs="Times New Roman"/>
          <w:i/>
          <w:sz w:val="24"/>
          <w:szCs w:val="24"/>
        </w:rPr>
        <w:t>İZÜ Eğitim Dergisi</w:t>
      </w:r>
      <w:r w:rsidRPr="00252686">
        <w:rPr>
          <w:rFonts w:ascii="Times New Roman" w:hAnsi="Times New Roman" w:cs="Times New Roman"/>
          <w:sz w:val="24"/>
          <w:szCs w:val="24"/>
        </w:rPr>
        <w:t xml:space="preserve"> 2020, 2: 122-36</w:t>
      </w:r>
    </w:p>
    <w:p w14:paraId="2D426DF7" w14:textId="77777777" w:rsidR="007142BD" w:rsidRPr="00BA445A" w:rsidRDefault="00A102A3" w:rsidP="00BA445A">
      <w:pPr>
        <w:pStyle w:val="ListeParagraf"/>
        <w:numPr>
          <w:ilvl w:val="0"/>
          <w:numId w:val="2"/>
        </w:numPr>
        <w:spacing w:before="120" w:after="120" w:line="360" w:lineRule="auto"/>
        <w:ind w:left="426" w:hanging="426"/>
        <w:contextualSpacing w:val="0"/>
        <w:jc w:val="both"/>
        <w:rPr>
          <w:rFonts w:ascii="Times New Roman" w:eastAsia="Times New Roman" w:hAnsi="Times New Roman" w:cs="Times New Roman"/>
          <w:color w:val="000000"/>
          <w:sz w:val="24"/>
          <w:szCs w:val="24"/>
        </w:rPr>
      </w:pPr>
      <w:r w:rsidRPr="00BA445A">
        <w:rPr>
          <w:rFonts w:ascii="Times New Roman" w:eastAsia="Times New Roman" w:hAnsi="Times New Roman" w:cs="Times New Roman"/>
          <w:color w:val="000000"/>
          <w:sz w:val="24"/>
          <w:szCs w:val="24"/>
        </w:rPr>
        <w:t xml:space="preserve">Güler </w:t>
      </w:r>
      <w:r w:rsidR="007142BD" w:rsidRPr="00BA445A">
        <w:rPr>
          <w:rFonts w:ascii="Times New Roman" w:eastAsia="Times New Roman" w:hAnsi="Times New Roman" w:cs="Times New Roman"/>
          <w:color w:val="000000"/>
          <w:sz w:val="24"/>
          <w:szCs w:val="24"/>
        </w:rPr>
        <w:t xml:space="preserve">H. </w:t>
      </w:r>
      <w:r w:rsidR="007142BD" w:rsidRPr="00107484">
        <w:rPr>
          <w:rFonts w:ascii="Times New Roman" w:eastAsia="Times New Roman" w:hAnsi="Times New Roman" w:cs="Times New Roman"/>
          <w:color w:val="000000"/>
          <w:sz w:val="24"/>
          <w:szCs w:val="24"/>
        </w:rPr>
        <w:t>Lise Öğrencilerinin Dijital Oyun Oynama Motivasyonları ile Fiziksel Aktiviteye Katılım Motivasyonlarının İncelenmesi</w:t>
      </w:r>
      <w:r w:rsidR="00107484">
        <w:rPr>
          <w:rFonts w:ascii="Times New Roman" w:eastAsia="Times New Roman" w:hAnsi="Times New Roman" w:cs="Times New Roman"/>
          <w:color w:val="000000"/>
          <w:sz w:val="24"/>
          <w:szCs w:val="24"/>
        </w:rPr>
        <w:t xml:space="preserve">, </w:t>
      </w:r>
      <w:r w:rsidR="007142BD" w:rsidRPr="00BA445A">
        <w:rPr>
          <w:rFonts w:ascii="Times New Roman" w:eastAsia="Times New Roman" w:hAnsi="Times New Roman" w:cs="Times New Roman"/>
          <w:color w:val="000000"/>
          <w:sz w:val="24"/>
          <w:szCs w:val="24"/>
        </w:rPr>
        <w:t>1.Baskı. Ankara, Gazi Kitabevi, 2021: 59-79.</w:t>
      </w:r>
    </w:p>
    <w:p w14:paraId="688161F6"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İlkin A, Korkmaz </w:t>
      </w:r>
      <w:r w:rsidR="00893623" w:rsidRPr="00BA445A">
        <w:rPr>
          <w:rFonts w:ascii="Times New Roman" w:hAnsi="Times New Roman" w:cs="Times New Roman"/>
          <w:sz w:val="24"/>
          <w:szCs w:val="24"/>
        </w:rPr>
        <w:t xml:space="preserve">Ö. Muhtaç aile çocuklarının teknoloji kullanımı, internet bağımlılığı ve medya-televizyon okuryazarlığının incelenmesi. </w:t>
      </w:r>
      <w:proofErr w:type="spellStart"/>
      <w:r w:rsidR="00893623" w:rsidRPr="00AA58BD">
        <w:rPr>
          <w:rFonts w:ascii="Times New Roman" w:hAnsi="Times New Roman" w:cs="Times New Roman"/>
          <w:i/>
          <w:sz w:val="24"/>
          <w:szCs w:val="24"/>
        </w:rPr>
        <w:t>Ondokuz</w:t>
      </w:r>
      <w:proofErr w:type="spellEnd"/>
      <w:r w:rsidR="00893623" w:rsidRPr="00AA58BD">
        <w:rPr>
          <w:rFonts w:ascii="Times New Roman" w:hAnsi="Times New Roman" w:cs="Times New Roman"/>
          <w:i/>
          <w:sz w:val="24"/>
          <w:szCs w:val="24"/>
        </w:rPr>
        <w:t xml:space="preserve"> Mayıs Üniversitesi Eğitim Fakültesi Dergisi</w:t>
      </w:r>
      <w:r w:rsidR="00107484">
        <w:rPr>
          <w:rFonts w:ascii="Times New Roman" w:hAnsi="Times New Roman" w:cs="Times New Roman"/>
          <w:sz w:val="24"/>
          <w:szCs w:val="24"/>
        </w:rPr>
        <w:t xml:space="preserve"> 2019, 38</w:t>
      </w:r>
      <w:r w:rsidR="00745087">
        <w:rPr>
          <w:rFonts w:ascii="Times New Roman" w:hAnsi="Times New Roman" w:cs="Times New Roman"/>
          <w:sz w:val="24"/>
          <w:szCs w:val="24"/>
        </w:rPr>
        <w:t xml:space="preserve">: </w:t>
      </w:r>
      <w:r w:rsidR="000C681B">
        <w:rPr>
          <w:rFonts w:ascii="Times New Roman" w:hAnsi="Times New Roman" w:cs="Times New Roman"/>
          <w:sz w:val="24"/>
          <w:szCs w:val="24"/>
        </w:rPr>
        <w:t>137-</w:t>
      </w:r>
      <w:r w:rsidR="00893623" w:rsidRPr="00BA445A">
        <w:rPr>
          <w:rFonts w:ascii="Times New Roman" w:hAnsi="Times New Roman" w:cs="Times New Roman"/>
          <w:sz w:val="24"/>
          <w:szCs w:val="24"/>
        </w:rPr>
        <w:t>53.</w:t>
      </w:r>
    </w:p>
    <w:p w14:paraId="46981447" w14:textId="77777777" w:rsidR="007142BD"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sidRPr="00BA445A">
        <w:rPr>
          <w:rFonts w:ascii="Times New Roman" w:hAnsi="Times New Roman" w:cs="Times New Roman"/>
          <w:sz w:val="24"/>
          <w:szCs w:val="24"/>
        </w:rPr>
        <w:t>Hanımoğlu</w:t>
      </w:r>
      <w:proofErr w:type="spellEnd"/>
      <w:r w:rsidR="0097213D">
        <w:rPr>
          <w:rFonts w:ascii="Times New Roman" w:hAnsi="Times New Roman" w:cs="Times New Roman"/>
          <w:sz w:val="24"/>
          <w:szCs w:val="24"/>
        </w:rPr>
        <w:t xml:space="preserve"> </w:t>
      </w:r>
      <w:r w:rsidR="00DA6DEC">
        <w:rPr>
          <w:rFonts w:ascii="Times New Roman" w:hAnsi="Times New Roman" w:cs="Times New Roman"/>
          <w:sz w:val="24"/>
          <w:szCs w:val="24"/>
        </w:rPr>
        <w:t xml:space="preserve">E. </w:t>
      </w:r>
      <w:r w:rsidR="007142BD" w:rsidRPr="00BA445A">
        <w:rPr>
          <w:rFonts w:ascii="Times New Roman" w:hAnsi="Times New Roman" w:cs="Times New Roman"/>
          <w:sz w:val="24"/>
          <w:szCs w:val="24"/>
        </w:rPr>
        <w:t xml:space="preserve">Lojistik regresyon analizi ile ilköğretim ikinci kademe öğrencilerinde internet bağımlılığı ve sosyal beceri düzeyi arasındaki ilişkinin incelenmesi. </w:t>
      </w:r>
      <w:r w:rsidR="007142BD" w:rsidRPr="00AA58BD">
        <w:rPr>
          <w:rFonts w:ascii="Times New Roman" w:hAnsi="Times New Roman" w:cs="Times New Roman"/>
          <w:i/>
          <w:sz w:val="24"/>
          <w:szCs w:val="24"/>
        </w:rPr>
        <w:t>Kastamonu Eğitim Dergisi</w:t>
      </w:r>
      <w:r w:rsidR="00DA6DEC">
        <w:rPr>
          <w:rFonts w:ascii="Times New Roman" w:hAnsi="Times New Roman" w:cs="Times New Roman"/>
          <w:sz w:val="24"/>
          <w:szCs w:val="24"/>
        </w:rPr>
        <w:t xml:space="preserve"> 2018, 27</w:t>
      </w:r>
      <w:r w:rsidR="000C681B">
        <w:rPr>
          <w:rFonts w:ascii="Times New Roman" w:hAnsi="Times New Roman" w:cs="Times New Roman"/>
          <w:sz w:val="24"/>
          <w:szCs w:val="24"/>
        </w:rPr>
        <w:t>: 467-</w:t>
      </w:r>
      <w:r w:rsidR="007142BD" w:rsidRPr="00BA445A">
        <w:rPr>
          <w:rFonts w:ascii="Times New Roman" w:hAnsi="Times New Roman" w:cs="Times New Roman"/>
          <w:sz w:val="24"/>
          <w:szCs w:val="24"/>
        </w:rPr>
        <w:t>74.</w:t>
      </w:r>
    </w:p>
    <w:p w14:paraId="534EAF93"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Aksoy F, </w:t>
      </w:r>
      <w:proofErr w:type="spellStart"/>
      <w:r w:rsidRPr="00BA445A">
        <w:rPr>
          <w:rFonts w:ascii="Times New Roman" w:hAnsi="Times New Roman" w:cs="Times New Roman"/>
          <w:sz w:val="24"/>
          <w:szCs w:val="24"/>
        </w:rPr>
        <w:t>Ünübol</w:t>
      </w:r>
      <w:proofErr w:type="spellEnd"/>
      <w:r w:rsidR="0036420B">
        <w:rPr>
          <w:rFonts w:ascii="Times New Roman" w:hAnsi="Times New Roman" w:cs="Times New Roman"/>
          <w:sz w:val="24"/>
          <w:szCs w:val="24"/>
        </w:rPr>
        <w:t xml:space="preserve"> </w:t>
      </w:r>
      <w:r w:rsidR="00893623" w:rsidRPr="00BA445A">
        <w:rPr>
          <w:rFonts w:ascii="Times New Roman" w:hAnsi="Times New Roman" w:cs="Times New Roman"/>
          <w:sz w:val="24"/>
          <w:szCs w:val="24"/>
        </w:rPr>
        <w:t xml:space="preserve">H. Ergenlerde internet bağımlılığı ile şema mekanizmaları arasındaki ilişki. </w:t>
      </w:r>
      <w:r w:rsidR="00893623" w:rsidRPr="00AA58BD">
        <w:rPr>
          <w:rFonts w:ascii="Times New Roman" w:hAnsi="Times New Roman" w:cs="Times New Roman"/>
          <w:i/>
          <w:sz w:val="24"/>
          <w:szCs w:val="24"/>
        </w:rPr>
        <w:t>Bağımlılık Dergisi</w:t>
      </w:r>
      <w:r w:rsidR="00893623" w:rsidRPr="00BA445A">
        <w:rPr>
          <w:rFonts w:ascii="Times New Roman" w:hAnsi="Times New Roman" w:cs="Times New Roman"/>
          <w:sz w:val="24"/>
          <w:szCs w:val="24"/>
        </w:rPr>
        <w:t xml:space="preserve"> 2021,</w:t>
      </w:r>
      <w:r w:rsidR="0036420B">
        <w:rPr>
          <w:rFonts w:ascii="Times New Roman" w:hAnsi="Times New Roman" w:cs="Times New Roman"/>
          <w:sz w:val="24"/>
          <w:szCs w:val="24"/>
        </w:rPr>
        <w:t xml:space="preserve"> </w:t>
      </w:r>
      <w:r w:rsidR="00DA6DEC">
        <w:rPr>
          <w:rFonts w:ascii="Times New Roman" w:hAnsi="Times New Roman" w:cs="Times New Roman"/>
          <w:sz w:val="24"/>
          <w:szCs w:val="24"/>
        </w:rPr>
        <w:t>22</w:t>
      </w:r>
      <w:r w:rsidR="000C681B">
        <w:rPr>
          <w:rFonts w:ascii="Times New Roman" w:hAnsi="Times New Roman" w:cs="Times New Roman"/>
          <w:sz w:val="24"/>
          <w:szCs w:val="24"/>
        </w:rPr>
        <w:t>: 103-</w:t>
      </w:r>
      <w:r w:rsidR="00893623" w:rsidRPr="00BA445A">
        <w:rPr>
          <w:rFonts w:ascii="Times New Roman" w:hAnsi="Times New Roman" w:cs="Times New Roman"/>
          <w:sz w:val="24"/>
          <w:szCs w:val="24"/>
        </w:rPr>
        <w:t>13.</w:t>
      </w:r>
    </w:p>
    <w:p w14:paraId="0CB274B2" w14:textId="77777777" w:rsidR="00D56165" w:rsidRPr="00D56165" w:rsidRDefault="00D56165" w:rsidP="00D56165">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Doğrusever</w:t>
      </w:r>
      <w:proofErr w:type="spellEnd"/>
      <w:r>
        <w:rPr>
          <w:rFonts w:ascii="Times New Roman" w:hAnsi="Times New Roman" w:cs="Times New Roman"/>
          <w:sz w:val="24"/>
          <w:szCs w:val="24"/>
        </w:rPr>
        <w:t xml:space="preserve"> C.</w:t>
      </w:r>
      <w:r>
        <w:t xml:space="preserve"> Er</w:t>
      </w:r>
      <w:r w:rsidRPr="00D56165">
        <w:rPr>
          <w:rFonts w:ascii="Times New Roman" w:hAnsi="Times New Roman" w:cs="Times New Roman"/>
          <w:sz w:val="24"/>
          <w:szCs w:val="24"/>
        </w:rPr>
        <w:t xml:space="preserve">genlerin sosyal medya bağımlılık düzeylerinin bazı </w:t>
      </w:r>
      <w:proofErr w:type="spellStart"/>
      <w:r w:rsidRPr="00D56165">
        <w:rPr>
          <w:rFonts w:ascii="Times New Roman" w:hAnsi="Times New Roman" w:cs="Times New Roman"/>
          <w:sz w:val="24"/>
          <w:szCs w:val="24"/>
        </w:rPr>
        <w:t>sosyo</w:t>
      </w:r>
      <w:proofErr w:type="spellEnd"/>
      <w:r w:rsidRPr="00D56165">
        <w:rPr>
          <w:rFonts w:ascii="Times New Roman" w:hAnsi="Times New Roman" w:cs="Times New Roman"/>
          <w:sz w:val="24"/>
          <w:szCs w:val="24"/>
        </w:rPr>
        <w:t xml:space="preserve"> demografik de</w:t>
      </w:r>
      <w:r>
        <w:rPr>
          <w:rFonts w:ascii="Times New Roman" w:hAnsi="Times New Roman" w:cs="Times New Roman"/>
          <w:sz w:val="24"/>
          <w:szCs w:val="24"/>
        </w:rPr>
        <w:t xml:space="preserve">ğişkenler açısından incelenmesi. </w:t>
      </w:r>
      <w:r w:rsidRPr="00D56165">
        <w:rPr>
          <w:rFonts w:ascii="Times New Roman" w:hAnsi="Times New Roman" w:cs="Times New Roman"/>
          <w:i/>
          <w:sz w:val="24"/>
          <w:szCs w:val="24"/>
        </w:rPr>
        <w:t>Anadolu Üniversitesi Sosyal Bilimler Dergisi</w:t>
      </w:r>
      <w:r>
        <w:rPr>
          <w:rFonts w:ascii="Times New Roman" w:hAnsi="Times New Roman" w:cs="Times New Roman"/>
          <w:sz w:val="24"/>
          <w:szCs w:val="24"/>
        </w:rPr>
        <w:t xml:space="preserve"> 2021, 21: 23-42.</w:t>
      </w:r>
    </w:p>
    <w:p w14:paraId="35337F6C" w14:textId="77777777" w:rsidR="007142BD"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eastAsia="Times New Roman" w:hAnsi="Times New Roman" w:cs="Times New Roman"/>
          <w:color w:val="000000"/>
          <w:sz w:val="24"/>
          <w:szCs w:val="24"/>
        </w:rPr>
        <w:lastRenderedPageBreak/>
        <w:t xml:space="preserve">Çeliker VB, </w:t>
      </w:r>
      <w:proofErr w:type="spellStart"/>
      <w:r w:rsidRPr="00BA445A">
        <w:rPr>
          <w:rFonts w:ascii="Times New Roman" w:eastAsia="Times New Roman" w:hAnsi="Times New Roman" w:cs="Times New Roman"/>
          <w:color w:val="000000"/>
          <w:sz w:val="24"/>
          <w:szCs w:val="24"/>
        </w:rPr>
        <w:t>Aşiroğlu</w:t>
      </w:r>
      <w:proofErr w:type="spellEnd"/>
      <w:r w:rsidR="0097213D">
        <w:rPr>
          <w:rFonts w:ascii="Times New Roman" w:eastAsia="Times New Roman" w:hAnsi="Times New Roman" w:cs="Times New Roman"/>
          <w:color w:val="000000"/>
          <w:sz w:val="24"/>
          <w:szCs w:val="24"/>
        </w:rPr>
        <w:t xml:space="preserve"> </w:t>
      </w:r>
      <w:r w:rsidR="007142BD" w:rsidRPr="00BA445A">
        <w:rPr>
          <w:rFonts w:ascii="Times New Roman" w:eastAsia="Times New Roman" w:hAnsi="Times New Roman" w:cs="Times New Roman"/>
          <w:color w:val="000000"/>
          <w:sz w:val="24"/>
          <w:szCs w:val="24"/>
        </w:rPr>
        <w:t xml:space="preserve">S. </w:t>
      </w:r>
      <w:r w:rsidR="007142BD" w:rsidRPr="00BA445A">
        <w:rPr>
          <w:rFonts w:ascii="Times New Roman" w:hAnsi="Times New Roman" w:cs="Times New Roman"/>
          <w:sz w:val="24"/>
          <w:szCs w:val="24"/>
        </w:rPr>
        <w:t xml:space="preserve">Ortaokul öğrencilerinin internet bağımlılıkları ile sosyal beceri düzeyleri arasındaki ilişkinin incelenmesi. </w:t>
      </w:r>
      <w:proofErr w:type="spellStart"/>
      <w:r w:rsidR="007142BD" w:rsidRPr="00BA445A">
        <w:rPr>
          <w:rFonts w:ascii="Times New Roman" w:hAnsi="Times New Roman" w:cs="Times New Roman"/>
          <w:i/>
          <w:sz w:val="24"/>
          <w:szCs w:val="24"/>
        </w:rPr>
        <w:t>Issue</w:t>
      </w:r>
      <w:proofErr w:type="spellEnd"/>
      <w:r w:rsidR="0097213D">
        <w:rPr>
          <w:rFonts w:ascii="Times New Roman" w:hAnsi="Times New Roman" w:cs="Times New Roman"/>
          <w:i/>
          <w:sz w:val="24"/>
          <w:szCs w:val="24"/>
        </w:rPr>
        <w:t xml:space="preserve"> </w:t>
      </w:r>
      <w:r w:rsidR="007142BD" w:rsidRPr="00BA445A">
        <w:rPr>
          <w:rFonts w:ascii="Times New Roman" w:hAnsi="Times New Roman" w:cs="Times New Roman"/>
          <w:sz w:val="24"/>
          <w:szCs w:val="24"/>
        </w:rPr>
        <w:t>2020,11:43-57.</w:t>
      </w:r>
    </w:p>
    <w:p w14:paraId="13AC12E7"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eastAsia="Times New Roman" w:hAnsi="Times New Roman" w:cs="Times New Roman"/>
          <w:color w:val="000000"/>
          <w:sz w:val="24"/>
          <w:szCs w:val="24"/>
        </w:rPr>
      </w:pPr>
      <w:r w:rsidRPr="00BA445A">
        <w:rPr>
          <w:rFonts w:ascii="Times New Roman" w:eastAsia="Times New Roman" w:hAnsi="Times New Roman" w:cs="Times New Roman"/>
          <w:color w:val="000000"/>
          <w:sz w:val="24"/>
          <w:szCs w:val="24"/>
        </w:rPr>
        <w:t xml:space="preserve">Bingöl </w:t>
      </w:r>
      <w:r w:rsidR="00893623" w:rsidRPr="00BA445A">
        <w:rPr>
          <w:rFonts w:ascii="Times New Roman" w:eastAsia="Times New Roman" w:hAnsi="Times New Roman" w:cs="Times New Roman"/>
          <w:color w:val="000000"/>
          <w:sz w:val="24"/>
          <w:szCs w:val="24"/>
        </w:rPr>
        <w:t xml:space="preserve">Ç. </w:t>
      </w:r>
      <w:proofErr w:type="spellStart"/>
      <w:r w:rsidR="00893623" w:rsidRPr="00BA445A">
        <w:rPr>
          <w:rFonts w:ascii="Times New Roman" w:hAnsi="Times New Roman" w:cs="Times New Roman"/>
          <w:sz w:val="24"/>
          <w:szCs w:val="24"/>
        </w:rPr>
        <w:t>Pandemi</w:t>
      </w:r>
      <w:proofErr w:type="spellEnd"/>
      <w:r w:rsidR="00893623" w:rsidRPr="00BA445A">
        <w:rPr>
          <w:rFonts w:ascii="Times New Roman" w:hAnsi="Times New Roman" w:cs="Times New Roman"/>
          <w:sz w:val="24"/>
          <w:szCs w:val="24"/>
        </w:rPr>
        <w:t xml:space="preserve"> Sürecinde Uzaktan Ders Alan Okul Çağı Çocuklarında Dijital Oyun Bağımlılığı Beslenme Tutum ve Davranışları.</w:t>
      </w:r>
      <w:r w:rsidR="0097213D">
        <w:rPr>
          <w:rFonts w:ascii="Times New Roman" w:hAnsi="Times New Roman" w:cs="Times New Roman"/>
          <w:sz w:val="24"/>
          <w:szCs w:val="24"/>
        </w:rPr>
        <w:t xml:space="preserve"> </w:t>
      </w:r>
      <w:r w:rsidR="00DA6DEC">
        <w:rPr>
          <w:rFonts w:ascii="Times New Roman" w:eastAsia="Times New Roman" w:hAnsi="Times New Roman" w:cs="Times New Roman"/>
          <w:color w:val="000000"/>
          <w:sz w:val="24"/>
          <w:szCs w:val="24"/>
        </w:rPr>
        <w:t xml:space="preserve">Sağlık </w:t>
      </w:r>
      <w:r w:rsidR="00893623" w:rsidRPr="00BA445A">
        <w:rPr>
          <w:rFonts w:ascii="Times New Roman" w:eastAsia="Times New Roman" w:hAnsi="Times New Roman" w:cs="Times New Roman"/>
          <w:color w:val="000000"/>
          <w:sz w:val="24"/>
          <w:szCs w:val="24"/>
        </w:rPr>
        <w:t>Bilimleri Enstitüsü,</w:t>
      </w:r>
      <w:r w:rsidR="0097213D">
        <w:rPr>
          <w:rFonts w:ascii="Times New Roman" w:eastAsia="Times New Roman" w:hAnsi="Times New Roman" w:cs="Times New Roman"/>
          <w:color w:val="000000"/>
          <w:sz w:val="24"/>
          <w:szCs w:val="24"/>
        </w:rPr>
        <w:t xml:space="preserve"> </w:t>
      </w:r>
      <w:r w:rsidR="002B2944">
        <w:rPr>
          <w:rFonts w:ascii="Times New Roman" w:hAnsi="Times New Roman" w:cs="Times New Roman"/>
          <w:sz w:val="24"/>
          <w:szCs w:val="24"/>
        </w:rPr>
        <w:t xml:space="preserve">Çocuk Sağlığı ve Hastalıkları </w:t>
      </w:r>
      <w:r w:rsidR="00893623" w:rsidRPr="00BA445A">
        <w:rPr>
          <w:rFonts w:ascii="Times New Roman" w:hAnsi="Times New Roman" w:cs="Times New Roman"/>
          <w:sz w:val="24"/>
          <w:szCs w:val="24"/>
        </w:rPr>
        <w:t>Hemşireliği Anabilim D</w:t>
      </w:r>
      <w:r w:rsidRPr="00BA445A">
        <w:rPr>
          <w:rFonts w:ascii="Times New Roman" w:eastAsia="Times New Roman" w:hAnsi="Times New Roman" w:cs="Times New Roman"/>
          <w:color w:val="000000"/>
          <w:sz w:val="24"/>
          <w:szCs w:val="24"/>
        </w:rPr>
        <w:t>alı. Yüksek lisans t</w:t>
      </w:r>
      <w:r w:rsidR="00893623" w:rsidRPr="00BA445A">
        <w:rPr>
          <w:rFonts w:ascii="Times New Roman" w:eastAsia="Times New Roman" w:hAnsi="Times New Roman" w:cs="Times New Roman"/>
          <w:color w:val="000000"/>
          <w:sz w:val="24"/>
          <w:szCs w:val="24"/>
        </w:rPr>
        <w:t>ezi, Erzurum: Atatürk Üniversitesi, 2021.</w:t>
      </w:r>
    </w:p>
    <w:p w14:paraId="4B5DD207"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Tekin </w:t>
      </w:r>
      <w:r w:rsidR="00DA6DEC">
        <w:rPr>
          <w:rFonts w:ascii="Times New Roman" w:hAnsi="Times New Roman" w:cs="Times New Roman"/>
          <w:sz w:val="24"/>
          <w:szCs w:val="24"/>
        </w:rPr>
        <w:t xml:space="preserve">O. </w:t>
      </w:r>
      <w:r w:rsidR="00893623" w:rsidRPr="00BA445A">
        <w:rPr>
          <w:rFonts w:ascii="Times New Roman" w:hAnsi="Times New Roman" w:cs="Times New Roman"/>
          <w:sz w:val="24"/>
          <w:szCs w:val="24"/>
        </w:rPr>
        <w:t xml:space="preserve">Lise öğrencilerinin internet bağımlılık seviyelerinin genel akademik başarıları ve devamsızlık durumları ile ilişkisi. </w:t>
      </w:r>
      <w:r w:rsidR="00893623" w:rsidRPr="00BA445A">
        <w:rPr>
          <w:rFonts w:ascii="Times New Roman" w:hAnsi="Times New Roman" w:cs="Times New Roman"/>
          <w:i/>
          <w:sz w:val="24"/>
          <w:szCs w:val="24"/>
        </w:rPr>
        <w:t>Türk Eğitim Bilimleri Dergisi</w:t>
      </w:r>
      <w:r w:rsidR="00DA6DEC">
        <w:rPr>
          <w:rFonts w:ascii="Times New Roman" w:hAnsi="Times New Roman" w:cs="Times New Roman"/>
          <w:sz w:val="24"/>
          <w:szCs w:val="24"/>
        </w:rPr>
        <w:t xml:space="preserve"> 2020, 18</w:t>
      </w:r>
      <w:r w:rsidR="00893623" w:rsidRPr="00BA445A">
        <w:rPr>
          <w:rFonts w:ascii="Times New Roman" w:hAnsi="Times New Roman" w:cs="Times New Roman"/>
          <w:sz w:val="24"/>
          <w:szCs w:val="24"/>
        </w:rPr>
        <w:t>:</w:t>
      </w:r>
      <w:r w:rsidR="002B2944">
        <w:rPr>
          <w:rFonts w:ascii="Times New Roman" w:hAnsi="Times New Roman" w:cs="Times New Roman"/>
          <w:sz w:val="24"/>
          <w:szCs w:val="24"/>
        </w:rPr>
        <w:t xml:space="preserve"> </w:t>
      </w:r>
      <w:r w:rsidR="00893623" w:rsidRPr="00BA445A">
        <w:rPr>
          <w:rFonts w:ascii="Times New Roman" w:hAnsi="Times New Roman" w:cs="Times New Roman"/>
          <w:sz w:val="24"/>
          <w:szCs w:val="24"/>
        </w:rPr>
        <w:t>36-56.</w:t>
      </w:r>
    </w:p>
    <w:p w14:paraId="694F3387" w14:textId="77777777" w:rsidR="00C82419" w:rsidRPr="00C82419" w:rsidRDefault="00C82419" w:rsidP="00BA445A">
      <w:pPr>
        <w:pStyle w:val="ListeParagraf"/>
        <w:numPr>
          <w:ilvl w:val="0"/>
          <w:numId w:val="2"/>
        </w:numPr>
        <w:spacing w:before="120" w:after="120" w:line="360" w:lineRule="auto"/>
        <w:ind w:left="426" w:hanging="426"/>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Borak N, Beki A</w:t>
      </w:r>
      <w:r w:rsidRPr="00C82419">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S</w:t>
      </w:r>
      <w:r w:rsidRPr="00C82419">
        <w:rPr>
          <w:rFonts w:ascii="Times New Roman" w:hAnsi="Times New Roman" w:cs="Times New Roman"/>
          <w:sz w:val="24"/>
          <w:szCs w:val="24"/>
        </w:rPr>
        <w:t>osyal medya bağımlılığının lise öğrencilerinin akademik başarıları üzerindeki etkisi</w:t>
      </w:r>
      <w:r>
        <w:rPr>
          <w:rFonts w:ascii="Times New Roman" w:hAnsi="Times New Roman" w:cs="Times New Roman"/>
          <w:sz w:val="24"/>
          <w:szCs w:val="24"/>
        </w:rPr>
        <w:t xml:space="preserve">. </w:t>
      </w:r>
      <w:r w:rsidRPr="00C82419">
        <w:rPr>
          <w:rFonts w:ascii="Times New Roman" w:hAnsi="Times New Roman" w:cs="Times New Roman"/>
          <w:i/>
          <w:sz w:val="24"/>
          <w:szCs w:val="24"/>
        </w:rPr>
        <w:t>Toplumsal Politika Dergisi</w:t>
      </w:r>
      <w:r>
        <w:rPr>
          <w:rFonts w:ascii="Times New Roman" w:hAnsi="Times New Roman" w:cs="Times New Roman"/>
          <w:sz w:val="24"/>
          <w:szCs w:val="24"/>
        </w:rPr>
        <w:t xml:space="preserve"> 2021, 2: 61-76.</w:t>
      </w:r>
    </w:p>
    <w:p w14:paraId="1E78ABD8" w14:textId="77777777" w:rsidR="00E85CD2" w:rsidRPr="00BA445A" w:rsidRDefault="00A102A3" w:rsidP="00BA445A">
      <w:pPr>
        <w:pStyle w:val="ListeParagraf"/>
        <w:numPr>
          <w:ilvl w:val="0"/>
          <w:numId w:val="2"/>
        </w:numPr>
        <w:spacing w:before="120" w:after="120" w:line="360" w:lineRule="auto"/>
        <w:ind w:left="426" w:hanging="426"/>
        <w:contextualSpacing w:val="0"/>
        <w:jc w:val="both"/>
        <w:rPr>
          <w:rFonts w:ascii="Times New Roman" w:eastAsia="Times New Roman" w:hAnsi="Times New Roman" w:cs="Times New Roman"/>
          <w:color w:val="000000"/>
          <w:sz w:val="24"/>
          <w:szCs w:val="24"/>
        </w:rPr>
      </w:pPr>
      <w:r w:rsidRPr="00BA445A">
        <w:rPr>
          <w:rFonts w:ascii="Times New Roman" w:eastAsia="Times New Roman" w:hAnsi="Times New Roman" w:cs="Times New Roman"/>
          <w:color w:val="000000"/>
          <w:sz w:val="24"/>
          <w:szCs w:val="24"/>
        </w:rPr>
        <w:t xml:space="preserve">Güler </w:t>
      </w:r>
      <w:r w:rsidR="003B5AD0" w:rsidRPr="00BA445A">
        <w:rPr>
          <w:rFonts w:ascii="Times New Roman" w:eastAsia="Times New Roman" w:hAnsi="Times New Roman" w:cs="Times New Roman"/>
          <w:color w:val="000000"/>
          <w:sz w:val="24"/>
          <w:szCs w:val="24"/>
        </w:rPr>
        <w:t xml:space="preserve">YE. </w:t>
      </w:r>
      <w:r w:rsidR="00E85CD2" w:rsidRPr="00DE6E32">
        <w:rPr>
          <w:rFonts w:ascii="Times New Roman" w:eastAsia="Times New Roman" w:hAnsi="Times New Roman" w:cs="Times New Roman"/>
          <w:color w:val="000000"/>
          <w:sz w:val="24"/>
          <w:szCs w:val="24"/>
        </w:rPr>
        <w:t>Türkiye’de E-Spor: Dijital Bağımlılık ve Saldırganlık</w:t>
      </w:r>
      <w:r w:rsidR="00E85CD2" w:rsidRPr="00BA445A">
        <w:rPr>
          <w:rFonts w:ascii="Times New Roman" w:eastAsia="Times New Roman" w:hAnsi="Times New Roman" w:cs="Times New Roman"/>
          <w:color w:val="000000"/>
          <w:sz w:val="24"/>
          <w:szCs w:val="24"/>
        </w:rPr>
        <w:t xml:space="preserve">, </w:t>
      </w:r>
      <w:r w:rsidR="001D459E">
        <w:rPr>
          <w:rFonts w:ascii="Times New Roman" w:eastAsia="Times New Roman" w:hAnsi="Times New Roman" w:cs="Times New Roman"/>
          <w:color w:val="000000"/>
          <w:sz w:val="24"/>
          <w:szCs w:val="24"/>
        </w:rPr>
        <w:t xml:space="preserve">1.Baskı. Ankara, Gazi Kitabevi, </w:t>
      </w:r>
      <w:r w:rsidR="00E85CD2" w:rsidRPr="00BA445A">
        <w:rPr>
          <w:rFonts w:ascii="Times New Roman" w:eastAsia="Times New Roman" w:hAnsi="Times New Roman" w:cs="Times New Roman"/>
          <w:color w:val="000000"/>
          <w:sz w:val="24"/>
          <w:szCs w:val="24"/>
        </w:rPr>
        <w:t>2021:</w:t>
      </w:r>
      <w:r w:rsidR="007A43F5">
        <w:rPr>
          <w:rFonts w:ascii="Times New Roman" w:eastAsia="Times New Roman" w:hAnsi="Times New Roman" w:cs="Times New Roman"/>
          <w:color w:val="000000"/>
          <w:sz w:val="24"/>
          <w:szCs w:val="24"/>
        </w:rPr>
        <w:t xml:space="preserve"> 1-133.</w:t>
      </w:r>
    </w:p>
    <w:p w14:paraId="1665433B"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Yönet </w:t>
      </w:r>
      <w:r w:rsidR="00893623" w:rsidRPr="00BA445A">
        <w:rPr>
          <w:rFonts w:ascii="Times New Roman" w:hAnsi="Times New Roman" w:cs="Times New Roman"/>
          <w:sz w:val="24"/>
          <w:szCs w:val="24"/>
        </w:rPr>
        <w:t xml:space="preserve">E. Lise Öğrencilerinin Sportif Serbest Zaman </w:t>
      </w:r>
      <w:proofErr w:type="spellStart"/>
      <w:r w:rsidR="00893623" w:rsidRPr="00BA445A">
        <w:rPr>
          <w:rFonts w:ascii="Times New Roman" w:hAnsi="Times New Roman" w:cs="Times New Roman"/>
          <w:sz w:val="24"/>
          <w:szCs w:val="24"/>
        </w:rPr>
        <w:t>İlgilenim</w:t>
      </w:r>
      <w:proofErr w:type="spellEnd"/>
      <w:r w:rsidR="00893623" w:rsidRPr="00BA445A">
        <w:rPr>
          <w:rFonts w:ascii="Times New Roman" w:hAnsi="Times New Roman" w:cs="Times New Roman"/>
          <w:sz w:val="24"/>
          <w:szCs w:val="24"/>
        </w:rPr>
        <w:t>, Dijital Oyun Bağımlılığı ve Yaşam Kalitesi Düzeylerinin Araşt</w:t>
      </w:r>
      <w:r w:rsidR="001D459E">
        <w:rPr>
          <w:rFonts w:ascii="Times New Roman" w:hAnsi="Times New Roman" w:cs="Times New Roman"/>
          <w:sz w:val="24"/>
          <w:szCs w:val="24"/>
        </w:rPr>
        <w:t xml:space="preserve">ırılması. </w:t>
      </w:r>
      <w:r w:rsidR="00893623" w:rsidRPr="00BA445A">
        <w:rPr>
          <w:rFonts w:ascii="Times New Roman" w:hAnsi="Times New Roman" w:cs="Times New Roman"/>
          <w:sz w:val="24"/>
          <w:szCs w:val="24"/>
        </w:rPr>
        <w:t xml:space="preserve">Sosyal Bilimler Enstitüsü, Beden Eğitimi </w:t>
      </w:r>
      <w:r w:rsidRPr="00BA445A">
        <w:rPr>
          <w:rFonts w:ascii="Times New Roman" w:hAnsi="Times New Roman" w:cs="Times New Roman"/>
          <w:sz w:val="24"/>
          <w:szCs w:val="24"/>
        </w:rPr>
        <w:t>ve Spor Anabilim Dalı. Doktora t</w:t>
      </w:r>
      <w:r w:rsidR="00893623" w:rsidRPr="00BA445A">
        <w:rPr>
          <w:rFonts w:ascii="Times New Roman" w:hAnsi="Times New Roman" w:cs="Times New Roman"/>
          <w:sz w:val="24"/>
          <w:szCs w:val="24"/>
        </w:rPr>
        <w:t>ezi,</w:t>
      </w:r>
      <w:r w:rsidR="001D459E">
        <w:rPr>
          <w:rFonts w:ascii="Times New Roman" w:hAnsi="Times New Roman" w:cs="Times New Roman"/>
          <w:sz w:val="24"/>
          <w:szCs w:val="24"/>
        </w:rPr>
        <w:t xml:space="preserve"> Sakarya: Sakarya Üniversitesi, </w:t>
      </w:r>
      <w:r w:rsidR="00893623" w:rsidRPr="00BA445A">
        <w:rPr>
          <w:rFonts w:ascii="Times New Roman" w:hAnsi="Times New Roman" w:cs="Times New Roman"/>
          <w:sz w:val="24"/>
          <w:szCs w:val="24"/>
        </w:rPr>
        <w:t>2018.</w:t>
      </w:r>
    </w:p>
    <w:p w14:paraId="45D0E608"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Karaca S, Uyanık E, </w:t>
      </w:r>
      <w:proofErr w:type="spellStart"/>
      <w:r w:rsidRPr="00BA445A">
        <w:rPr>
          <w:rFonts w:ascii="Times New Roman" w:hAnsi="Times New Roman" w:cs="Times New Roman"/>
          <w:sz w:val="24"/>
          <w:szCs w:val="24"/>
        </w:rPr>
        <w:t>Kenç</w:t>
      </w:r>
      <w:proofErr w:type="spellEnd"/>
      <w:r w:rsidRPr="00BA445A">
        <w:rPr>
          <w:rFonts w:ascii="Times New Roman" w:hAnsi="Times New Roman" w:cs="Times New Roman"/>
          <w:sz w:val="24"/>
          <w:szCs w:val="24"/>
        </w:rPr>
        <w:t xml:space="preserve"> M, İşlek M, Aksu R, Öngün E, Ünsal Barlas </w:t>
      </w:r>
      <w:r w:rsidR="00893623" w:rsidRPr="00BA445A">
        <w:rPr>
          <w:rFonts w:ascii="Times New Roman" w:hAnsi="Times New Roman" w:cs="Times New Roman"/>
          <w:sz w:val="24"/>
          <w:szCs w:val="24"/>
        </w:rPr>
        <w:t xml:space="preserve">G. Ortaokul öğrencilerinde internet bağımlılığı ve depresif belirtiler. </w:t>
      </w:r>
      <w:r w:rsidR="00893623" w:rsidRPr="00BA445A">
        <w:rPr>
          <w:rFonts w:ascii="Times New Roman" w:hAnsi="Times New Roman" w:cs="Times New Roman"/>
          <w:i/>
          <w:sz w:val="24"/>
          <w:szCs w:val="24"/>
        </w:rPr>
        <w:t>Acıbadem Üniversitesi Sağlık Bilim Dergisi</w:t>
      </w:r>
      <w:r w:rsidR="001D459E">
        <w:rPr>
          <w:rFonts w:ascii="Times New Roman" w:hAnsi="Times New Roman" w:cs="Times New Roman"/>
          <w:sz w:val="24"/>
          <w:szCs w:val="24"/>
        </w:rPr>
        <w:t xml:space="preserve"> 2021, 12</w:t>
      </w:r>
      <w:r w:rsidR="00893623" w:rsidRPr="00BA445A">
        <w:rPr>
          <w:rFonts w:ascii="Times New Roman" w:hAnsi="Times New Roman" w:cs="Times New Roman"/>
          <w:sz w:val="24"/>
          <w:szCs w:val="24"/>
        </w:rPr>
        <w:t>:</w:t>
      </w:r>
      <w:r w:rsidR="002B2944">
        <w:rPr>
          <w:rFonts w:ascii="Times New Roman" w:hAnsi="Times New Roman" w:cs="Times New Roman"/>
          <w:sz w:val="24"/>
          <w:szCs w:val="24"/>
        </w:rPr>
        <w:t xml:space="preserve"> </w:t>
      </w:r>
      <w:r w:rsidR="00893623" w:rsidRPr="00BA445A">
        <w:rPr>
          <w:rFonts w:ascii="Times New Roman" w:hAnsi="Times New Roman" w:cs="Times New Roman"/>
          <w:sz w:val="24"/>
          <w:szCs w:val="24"/>
        </w:rPr>
        <w:t>510-6.</w:t>
      </w:r>
    </w:p>
    <w:p w14:paraId="7A159233" w14:textId="77777777" w:rsidR="00A56CBB" w:rsidRPr="00A56CBB" w:rsidRDefault="00A56CBB" w:rsidP="00A56CBB">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Çetin Ş, </w:t>
      </w:r>
      <w:proofErr w:type="spellStart"/>
      <w:r>
        <w:rPr>
          <w:rFonts w:ascii="Times New Roman" w:hAnsi="Times New Roman" w:cs="Times New Roman"/>
          <w:sz w:val="24"/>
          <w:szCs w:val="24"/>
        </w:rPr>
        <w:t>Arcagök</w:t>
      </w:r>
      <w:proofErr w:type="spellEnd"/>
      <w:r>
        <w:rPr>
          <w:rFonts w:ascii="Times New Roman" w:hAnsi="Times New Roman" w:cs="Times New Roman"/>
          <w:sz w:val="24"/>
          <w:szCs w:val="24"/>
        </w:rPr>
        <w:t xml:space="preserve"> S. Li</w:t>
      </w:r>
      <w:r w:rsidRPr="00A56CBB">
        <w:rPr>
          <w:rFonts w:ascii="Times New Roman" w:hAnsi="Times New Roman" w:cs="Times New Roman"/>
          <w:sz w:val="24"/>
          <w:szCs w:val="24"/>
        </w:rPr>
        <w:t>se öğrencilerinde internet bağımlılığı ve depresyon arasındaki ilişkinin incelenmes</w:t>
      </w:r>
      <w:r>
        <w:rPr>
          <w:rFonts w:ascii="Times New Roman" w:hAnsi="Times New Roman" w:cs="Times New Roman"/>
          <w:sz w:val="24"/>
          <w:szCs w:val="24"/>
        </w:rPr>
        <w:t xml:space="preserve">i. </w:t>
      </w:r>
      <w:r w:rsidRPr="00A56CBB">
        <w:rPr>
          <w:rFonts w:ascii="Times New Roman" w:hAnsi="Times New Roman" w:cs="Times New Roman"/>
          <w:i/>
          <w:sz w:val="24"/>
          <w:szCs w:val="24"/>
        </w:rPr>
        <w:t>ISAS</w:t>
      </w:r>
      <w:r>
        <w:rPr>
          <w:rFonts w:ascii="Times New Roman" w:hAnsi="Times New Roman" w:cs="Times New Roman"/>
          <w:sz w:val="24"/>
          <w:szCs w:val="24"/>
        </w:rPr>
        <w:t xml:space="preserve"> 2018, 3: 1401-4.</w:t>
      </w:r>
    </w:p>
    <w:p w14:paraId="2896B1CE"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hAnsi="Times New Roman" w:cs="Times New Roman"/>
          <w:sz w:val="24"/>
          <w:szCs w:val="24"/>
        </w:rPr>
      </w:pPr>
      <w:r w:rsidRPr="00BA445A">
        <w:rPr>
          <w:rFonts w:ascii="Times New Roman" w:hAnsi="Times New Roman" w:cs="Times New Roman"/>
          <w:sz w:val="24"/>
          <w:szCs w:val="24"/>
        </w:rPr>
        <w:t xml:space="preserve">Taş </w:t>
      </w:r>
      <w:r w:rsidR="00893623" w:rsidRPr="00BA445A">
        <w:rPr>
          <w:rFonts w:ascii="Times New Roman" w:hAnsi="Times New Roman" w:cs="Times New Roman"/>
          <w:sz w:val="24"/>
          <w:szCs w:val="24"/>
        </w:rPr>
        <w:t xml:space="preserve">İ. Ergenlerde internet bağımlılığı ve psikolojik belirtilerin çeşitli değişkenler açısından incelenmesi. </w:t>
      </w:r>
      <w:r w:rsidR="00893623" w:rsidRPr="00BA445A">
        <w:rPr>
          <w:rFonts w:ascii="Times New Roman" w:hAnsi="Times New Roman" w:cs="Times New Roman"/>
          <w:i/>
          <w:sz w:val="24"/>
          <w:szCs w:val="24"/>
        </w:rPr>
        <w:t>Anemon Muş Alparslan Üniversitesi Sosyal Bilimler Dergisi</w:t>
      </w:r>
      <w:r w:rsidR="001D459E">
        <w:rPr>
          <w:rFonts w:ascii="Times New Roman" w:hAnsi="Times New Roman" w:cs="Times New Roman"/>
          <w:sz w:val="24"/>
          <w:szCs w:val="24"/>
        </w:rPr>
        <w:t xml:space="preserve"> 2018, 6</w:t>
      </w:r>
      <w:r w:rsidR="0097213D">
        <w:rPr>
          <w:rFonts w:ascii="Times New Roman" w:hAnsi="Times New Roman" w:cs="Times New Roman"/>
          <w:sz w:val="24"/>
          <w:szCs w:val="24"/>
        </w:rPr>
        <w:t xml:space="preserve">: </w:t>
      </w:r>
      <w:r w:rsidR="00893623" w:rsidRPr="00BA445A">
        <w:rPr>
          <w:rFonts w:ascii="Times New Roman" w:hAnsi="Times New Roman" w:cs="Times New Roman"/>
          <w:sz w:val="24"/>
          <w:szCs w:val="24"/>
        </w:rPr>
        <w:t>31-41.</w:t>
      </w:r>
    </w:p>
    <w:p w14:paraId="382FE84E" w14:textId="77777777" w:rsidR="00893623" w:rsidRPr="00BA445A" w:rsidRDefault="00A102A3" w:rsidP="00BA445A">
      <w:pPr>
        <w:pStyle w:val="ListeParagraf"/>
        <w:numPr>
          <w:ilvl w:val="0"/>
          <w:numId w:val="2"/>
        </w:numPr>
        <w:spacing w:before="120" w:after="120" w:line="360" w:lineRule="auto"/>
        <w:ind w:left="426" w:hanging="426"/>
        <w:contextualSpacing w:val="0"/>
        <w:jc w:val="both"/>
        <w:rPr>
          <w:rFonts w:ascii="Times New Roman" w:eastAsiaTheme="minorEastAsia" w:hAnsi="Times New Roman" w:cs="Times New Roman"/>
          <w:sz w:val="24"/>
          <w:szCs w:val="24"/>
        </w:rPr>
      </w:pPr>
      <w:r w:rsidRPr="00BA445A">
        <w:rPr>
          <w:rFonts w:ascii="Times New Roman" w:hAnsi="Times New Roman" w:cs="Times New Roman"/>
          <w:sz w:val="24"/>
          <w:szCs w:val="24"/>
        </w:rPr>
        <w:t xml:space="preserve">Hazar Z, Hazar K, </w:t>
      </w:r>
      <w:proofErr w:type="spellStart"/>
      <w:r w:rsidRPr="00BA445A">
        <w:rPr>
          <w:rFonts w:ascii="Times New Roman" w:hAnsi="Times New Roman" w:cs="Times New Roman"/>
          <w:sz w:val="24"/>
          <w:szCs w:val="24"/>
        </w:rPr>
        <w:t>Gökyürek</w:t>
      </w:r>
      <w:proofErr w:type="spellEnd"/>
      <w:r w:rsidRPr="00BA445A">
        <w:rPr>
          <w:rFonts w:ascii="Times New Roman" w:hAnsi="Times New Roman" w:cs="Times New Roman"/>
          <w:sz w:val="24"/>
          <w:szCs w:val="24"/>
        </w:rPr>
        <w:t xml:space="preserve"> B, Hazar M, </w:t>
      </w:r>
      <w:proofErr w:type="spellStart"/>
      <w:r w:rsidRPr="00BA445A">
        <w:rPr>
          <w:rFonts w:ascii="Times New Roman" w:hAnsi="Times New Roman" w:cs="Times New Roman"/>
          <w:sz w:val="24"/>
          <w:szCs w:val="24"/>
        </w:rPr>
        <w:t>Çelikbilek</w:t>
      </w:r>
      <w:proofErr w:type="spellEnd"/>
      <w:r w:rsidR="0097213D">
        <w:rPr>
          <w:rFonts w:ascii="Times New Roman" w:hAnsi="Times New Roman" w:cs="Times New Roman"/>
          <w:sz w:val="24"/>
          <w:szCs w:val="24"/>
        </w:rPr>
        <w:t xml:space="preserve"> </w:t>
      </w:r>
      <w:r w:rsidR="00893623" w:rsidRPr="00BA445A">
        <w:rPr>
          <w:rFonts w:ascii="Times New Roman" w:hAnsi="Times New Roman" w:cs="Times New Roman"/>
          <w:sz w:val="24"/>
          <w:szCs w:val="24"/>
        </w:rPr>
        <w:t xml:space="preserve">S. Ortaokul öğrencilerinin </w:t>
      </w:r>
      <w:proofErr w:type="spellStart"/>
      <w:r w:rsidR="00893623" w:rsidRPr="00BA445A">
        <w:rPr>
          <w:rFonts w:ascii="Times New Roman" w:hAnsi="Times New Roman" w:cs="Times New Roman"/>
          <w:sz w:val="24"/>
          <w:szCs w:val="24"/>
        </w:rPr>
        <w:t>oyunsallık</w:t>
      </w:r>
      <w:proofErr w:type="spellEnd"/>
      <w:r w:rsidR="00893623" w:rsidRPr="00BA445A">
        <w:rPr>
          <w:rFonts w:ascii="Times New Roman" w:hAnsi="Times New Roman" w:cs="Times New Roman"/>
          <w:sz w:val="24"/>
          <w:szCs w:val="24"/>
        </w:rPr>
        <w:t xml:space="preserve">, dijital oyun bağımlılığı ve saldırganlık düzeyleri arasındaki ilişkinin çeşitli değişkenler açısından incelenmesi. </w:t>
      </w:r>
      <w:r w:rsidR="00893623" w:rsidRPr="00BA445A">
        <w:rPr>
          <w:rFonts w:ascii="Times New Roman" w:hAnsi="Times New Roman" w:cs="Times New Roman"/>
          <w:i/>
          <w:sz w:val="24"/>
          <w:szCs w:val="24"/>
        </w:rPr>
        <w:t xml:space="preserve">International </w:t>
      </w:r>
      <w:proofErr w:type="spellStart"/>
      <w:r w:rsidR="00893623" w:rsidRPr="00BA445A">
        <w:rPr>
          <w:rFonts w:ascii="Times New Roman" w:hAnsi="Times New Roman" w:cs="Times New Roman"/>
          <w:i/>
          <w:sz w:val="24"/>
          <w:szCs w:val="24"/>
        </w:rPr>
        <w:t>Journal</w:t>
      </w:r>
      <w:proofErr w:type="spellEnd"/>
      <w:r w:rsidR="00893623" w:rsidRPr="00BA445A">
        <w:rPr>
          <w:rFonts w:ascii="Times New Roman" w:hAnsi="Times New Roman" w:cs="Times New Roman"/>
          <w:i/>
          <w:sz w:val="24"/>
          <w:szCs w:val="24"/>
        </w:rPr>
        <w:t xml:space="preserve"> of Human </w:t>
      </w:r>
      <w:proofErr w:type="spellStart"/>
      <w:r w:rsidR="00893623" w:rsidRPr="00BA445A">
        <w:rPr>
          <w:rFonts w:ascii="Times New Roman" w:hAnsi="Times New Roman" w:cs="Times New Roman"/>
          <w:i/>
          <w:sz w:val="24"/>
          <w:szCs w:val="24"/>
        </w:rPr>
        <w:t>Sciences</w:t>
      </w:r>
      <w:proofErr w:type="spellEnd"/>
      <w:r w:rsidR="0097213D">
        <w:rPr>
          <w:rFonts w:ascii="Times New Roman" w:hAnsi="Times New Roman" w:cs="Times New Roman"/>
          <w:sz w:val="24"/>
          <w:szCs w:val="24"/>
        </w:rPr>
        <w:t xml:space="preserve"> 2017, 14: </w:t>
      </w:r>
      <w:r w:rsidR="000C681B">
        <w:rPr>
          <w:rFonts w:ascii="Times New Roman" w:hAnsi="Times New Roman" w:cs="Times New Roman"/>
          <w:sz w:val="24"/>
          <w:szCs w:val="24"/>
        </w:rPr>
        <w:t>4320-</w:t>
      </w:r>
      <w:r w:rsidR="00893623" w:rsidRPr="00BA445A">
        <w:rPr>
          <w:rFonts w:ascii="Times New Roman" w:hAnsi="Times New Roman" w:cs="Times New Roman"/>
          <w:sz w:val="24"/>
          <w:szCs w:val="24"/>
        </w:rPr>
        <w:t>32.</w:t>
      </w:r>
    </w:p>
    <w:p w14:paraId="20EFC238" w14:textId="77777777" w:rsidR="00E47004" w:rsidRPr="00E47004" w:rsidRDefault="00E47004" w:rsidP="00BA445A">
      <w:pPr>
        <w:pStyle w:val="ListeParagraf"/>
        <w:numPr>
          <w:ilvl w:val="0"/>
          <w:numId w:val="2"/>
        </w:numPr>
        <w:spacing w:before="120" w:after="120" w:line="360" w:lineRule="auto"/>
        <w:ind w:left="426" w:hanging="426"/>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Küçük Y, Çakır R. O</w:t>
      </w:r>
      <w:r w:rsidRPr="00E47004">
        <w:rPr>
          <w:rFonts w:ascii="Times New Roman" w:hAnsi="Times New Roman" w:cs="Times New Roman"/>
          <w:sz w:val="24"/>
          <w:szCs w:val="24"/>
        </w:rPr>
        <w:t>rtaokul öğrencilerinin dijital oyun bağımlılıklarının çeşitli değişkenler açısından incelenmesi</w:t>
      </w:r>
      <w:r>
        <w:rPr>
          <w:rFonts w:ascii="Times New Roman" w:hAnsi="Times New Roman" w:cs="Times New Roman"/>
          <w:sz w:val="24"/>
          <w:szCs w:val="24"/>
        </w:rPr>
        <w:t xml:space="preserve">. </w:t>
      </w:r>
      <w:r w:rsidRPr="00E47004">
        <w:rPr>
          <w:rFonts w:ascii="Times New Roman" w:hAnsi="Times New Roman" w:cs="Times New Roman"/>
          <w:i/>
          <w:sz w:val="24"/>
          <w:szCs w:val="24"/>
        </w:rPr>
        <w:t>TUJPED</w:t>
      </w:r>
      <w:r>
        <w:rPr>
          <w:rFonts w:ascii="Times New Roman" w:hAnsi="Times New Roman" w:cs="Times New Roman"/>
          <w:sz w:val="24"/>
          <w:szCs w:val="24"/>
        </w:rPr>
        <w:t xml:space="preserve"> 2020, 5: 133-54.</w:t>
      </w:r>
    </w:p>
    <w:p w14:paraId="28FA9591" w14:textId="77777777" w:rsidR="00893623" w:rsidRPr="001C7840" w:rsidRDefault="00A102A3" w:rsidP="00BA445A">
      <w:pPr>
        <w:pStyle w:val="ListeParagraf"/>
        <w:numPr>
          <w:ilvl w:val="0"/>
          <w:numId w:val="2"/>
        </w:numPr>
        <w:spacing w:before="120" w:after="120" w:line="360" w:lineRule="auto"/>
        <w:ind w:left="426" w:hanging="426"/>
        <w:contextualSpacing w:val="0"/>
        <w:jc w:val="both"/>
        <w:rPr>
          <w:rFonts w:ascii="Times New Roman" w:eastAsiaTheme="minorEastAsia" w:hAnsi="Times New Roman" w:cs="Times New Roman"/>
          <w:sz w:val="24"/>
          <w:szCs w:val="24"/>
        </w:rPr>
      </w:pPr>
      <w:r w:rsidRPr="00BA445A">
        <w:rPr>
          <w:rFonts w:ascii="Times New Roman" w:hAnsi="Times New Roman" w:cs="Times New Roman"/>
          <w:sz w:val="24"/>
          <w:szCs w:val="24"/>
        </w:rPr>
        <w:lastRenderedPageBreak/>
        <w:t xml:space="preserve">Bayhan </w:t>
      </w:r>
      <w:r w:rsidR="00893623" w:rsidRPr="00BA445A">
        <w:rPr>
          <w:rFonts w:ascii="Times New Roman" w:hAnsi="Times New Roman" w:cs="Times New Roman"/>
          <w:sz w:val="24"/>
          <w:szCs w:val="24"/>
        </w:rPr>
        <w:t xml:space="preserve">V. Z kuşağı lise gençlerinde sosyal medya bağımlılığı ile siber zorbalık ve siber mağduriyet deneyimleri. </w:t>
      </w:r>
      <w:r w:rsidR="00893623" w:rsidRPr="00BA445A">
        <w:rPr>
          <w:rFonts w:ascii="Times New Roman" w:hAnsi="Times New Roman" w:cs="Times New Roman"/>
          <w:i/>
          <w:sz w:val="24"/>
          <w:szCs w:val="24"/>
        </w:rPr>
        <w:t>İlahiyat Akademi Dergisi</w:t>
      </w:r>
      <w:r w:rsidR="001D459E">
        <w:rPr>
          <w:rFonts w:ascii="Times New Roman" w:hAnsi="Times New Roman" w:cs="Times New Roman"/>
          <w:sz w:val="24"/>
          <w:szCs w:val="24"/>
        </w:rPr>
        <w:t xml:space="preserve"> 2020, 12: </w:t>
      </w:r>
      <w:r w:rsidR="000C681B">
        <w:rPr>
          <w:rFonts w:ascii="Times New Roman" w:hAnsi="Times New Roman" w:cs="Times New Roman"/>
          <w:sz w:val="24"/>
          <w:szCs w:val="24"/>
        </w:rPr>
        <w:t>117-</w:t>
      </w:r>
      <w:r w:rsidR="00893623" w:rsidRPr="00BA445A">
        <w:rPr>
          <w:rFonts w:ascii="Times New Roman" w:hAnsi="Times New Roman" w:cs="Times New Roman"/>
          <w:sz w:val="24"/>
          <w:szCs w:val="24"/>
        </w:rPr>
        <w:t>44.</w:t>
      </w:r>
    </w:p>
    <w:p w14:paraId="3048B07F" w14:textId="77777777" w:rsidR="001C7840" w:rsidRPr="00BA445A" w:rsidRDefault="001C7840" w:rsidP="00BA445A">
      <w:pPr>
        <w:pStyle w:val="ListeParagraf"/>
        <w:numPr>
          <w:ilvl w:val="0"/>
          <w:numId w:val="2"/>
        </w:numPr>
        <w:spacing w:before="120" w:after="120" w:line="360" w:lineRule="auto"/>
        <w:ind w:left="426" w:hanging="426"/>
        <w:contextualSpacing w:val="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Hazar Z, Ekici F. Ortaokul öğrencilerinin dijital oyun bağımlılığı ile zorbalık bilişleri arasındaki ilişkinin incelenmesi. </w:t>
      </w:r>
      <w:r w:rsidRPr="001C7840">
        <w:rPr>
          <w:rFonts w:ascii="Times New Roman" w:hAnsi="Times New Roman" w:cs="Times New Roman"/>
          <w:i/>
          <w:sz w:val="24"/>
          <w:szCs w:val="24"/>
        </w:rPr>
        <w:t>Gazi Beden Eğitimi ve Spor Bilimleri Dergisi</w:t>
      </w:r>
      <w:r>
        <w:rPr>
          <w:rFonts w:ascii="Times New Roman" w:hAnsi="Times New Roman" w:cs="Times New Roman"/>
          <w:sz w:val="24"/>
          <w:szCs w:val="24"/>
        </w:rPr>
        <w:t xml:space="preserve"> 2021, 26: 1-15.</w:t>
      </w:r>
    </w:p>
    <w:p w14:paraId="6FA7C34A" w14:textId="77777777" w:rsidR="00BA445A" w:rsidRDefault="00BA445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11FBCED8" w14:textId="77777777" w:rsidR="00BF4546" w:rsidRPr="00BF4546" w:rsidRDefault="00FC0AC3" w:rsidP="00BF4546">
      <w:pPr>
        <w:pStyle w:val="Balk1"/>
      </w:pPr>
      <w:bookmarkStart w:id="83" w:name="_Toc94004381"/>
      <w:r w:rsidRPr="00BF4546">
        <w:lastRenderedPageBreak/>
        <w:t>EKLER</w:t>
      </w:r>
      <w:bookmarkStart w:id="84" w:name="_Toc71022513"/>
      <w:bookmarkEnd w:id="83"/>
    </w:p>
    <w:p w14:paraId="043AE9BF" w14:textId="77777777" w:rsidR="00BF4546" w:rsidRDefault="00BF4546" w:rsidP="00BA445A"/>
    <w:p w14:paraId="6325FD7B" w14:textId="77777777" w:rsidR="00AD3943" w:rsidRPr="00BF4546" w:rsidRDefault="00AD3943" w:rsidP="00BF4546">
      <w:pPr>
        <w:pStyle w:val="Balk2"/>
        <w:rPr>
          <w:rFonts w:cs="Times New Roman"/>
          <w:szCs w:val="24"/>
        </w:rPr>
      </w:pPr>
      <w:bookmarkStart w:id="85" w:name="_Toc94004382"/>
      <w:r w:rsidRPr="00BF4546">
        <w:rPr>
          <w:szCs w:val="24"/>
        </w:rPr>
        <w:t>EK-1. Özgeçmiş</w:t>
      </w:r>
      <w:bookmarkEnd w:id="84"/>
      <w:bookmarkEnd w:id="85"/>
    </w:p>
    <w:p w14:paraId="437A4142" w14:textId="77777777" w:rsidR="00AD3943" w:rsidRPr="00833E44" w:rsidRDefault="00AD3943" w:rsidP="00AD3943">
      <w:pPr>
        <w:spacing w:after="0" w:line="276" w:lineRule="auto"/>
        <w:jc w:val="both"/>
        <w:rPr>
          <w:rFonts w:ascii="Times New Roman" w:hAnsi="Times New Roman" w:cs="Times New Roman"/>
          <w:b/>
          <w:sz w:val="24"/>
          <w:szCs w:val="24"/>
        </w:rPr>
      </w:pPr>
    </w:p>
    <w:p w14:paraId="44265831" w14:textId="77777777" w:rsidR="00AD3943" w:rsidRPr="00833E44" w:rsidRDefault="00AD3943" w:rsidP="00AD3943">
      <w:pPr>
        <w:spacing w:after="0" w:line="276" w:lineRule="auto"/>
        <w:jc w:val="both"/>
        <w:rPr>
          <w:rFonts w:ascii="Times New Roman" w:eastAsia="Times New Roman" w:hAnsi="Times New Roman" w:cs="Times New Roman"/>
          <w:b/>
          <w:spacing w:val="15"/>
          <w:sz w:val="24"/>
          <w:szCs w:val="24"/>
          <w:lang w:eastAsia="tr-TR"/>
        </w:rPr>
      </w:pPr>
      <w:r w:rsidRPr="00833E44">
        <w:rPr>
          <w:rFonts w:ascii="Times New Roman" w:eastAsia="Times New Roman" w:hAnsi="Times New Roman" w:cs="Times New Roman"/>
          <w:b/>
          <w:spacing w:val="15"/>
          <w:sz w:val="24"/>
          <w:szCs w:val="24"/>
          <w:lang w:eastAsia="tr-TR"/>
        </w:rPr>
        <w:t>I-Kişisel Bilgiler</w:t>
      </w:r>
    </w:p>
    <w:p w14:paraId="0E123A21" w14:textId="77777777" w:rsidR="00AD3943" w:rsidRPr="00833E44" w:rsidRDefault="00AD3943" w:rsidP="006944C1">
      <w:pPr>
        <w:tabs>
          <w:tab w:val="num" w:pos="720"/>
        </w:tabs>
        <w:spacing w:after="120" w:line="360" w:lineRule="auto"/>
        <w:jc w:val="both"/>
        <w:rPr>
          <w:rFonts w:ascii="Times New Roman" w:eastAsia="Times New Roman" w:hAnsi="Times New Roman" w:cs="Times New Roman"/>
          <w:b/>
          <w:sz w:val="24"/>
          <w:szCs w:val="24"/>
          <w:lang w:eastAsia="tr-TR"/>
        </w:rPr>
      </w:pPr>
      <w:r w:rsidRPr="00833E44">
        <w:rPr>
          <w:rFonts w:ascii="Times New Roman" w:eastAsia="Times New Roman" w:hAnsi="Times New Roman" w:cs="Times New Roman"/>
          <w:b/>
          <w:sz w:val="24"/>
          <w:szCs w:val="24"/>
          <w:lang w:eastAsia="tr-TR"/>
        </w:rPr>
        <w:t>Adı</w:t>
      </w:r>
      <w:r w:rsidR="00BA445A">
        <w:rPr>
          <w:rFonts w:ascii="Times New Roman" w:eastAsia="Times New Roman" w:hAnsi="Times New Roman" w:cs="Times New Roman"/>
          <w:b/>
          <w:sz w:val="24"/>
          <w:szCs w:val="24"/>
          <w:lang w:eastAsia="tr-TR"/>
        </w:rPr>
        <w:tab/>
      </w:r>
      <w:r w:rsidR="00BA445A">
        <w:rPr>
          <w:rFonts w:ascii="Times New Roman" w:eastAsia="Times New Roman" w:hAnsi="Times New Roman" w:cs="Times New Roman"/>
          <w:b/>
          <w:sz w:val="24"/>
          <w:szCs w:val="24"/>
          <w:lang w:eastAsia="tr-TR"/>
        </w:rPr>
        <w:tab/>
      </w:r>
      <w:r w:rsidRPr="00833E44">
        <w:rPr>
          <w:rFonts w:ascii="Times New Roman" w:eastAsia="Times New Roman" w:hAnsi="Times New Roman" w:cs="Times New Roman"/>
          <w:b/>
          <w:sz w:val="24"/>
          <w:szCs w:val="24"/>
          <w:lang w:eastAsia="tr-TR"/>
        </w:rPr>
        <w:t xml:space="preserve">: </w:t>
      </w:r>
      <w:r w:rsidR="00A102A3">
        <w:rPr>
          <w:rFonts w:ascii="Times New Roman" w:eastAsia="Times New Roman" w:hAnsi="Times New Roman" w:cs="Times New Roman"/>
          <w:sz w:val="24"/>
          <w:szCs w:val="24"/>
          <w:lang w:eastAsia="tr-TR"/>
        </w:rPr>
        <w:t>Ebru</w:t>
      </w:r>
    </w:p>
    <w:p w14:paraId="6C4CADCC" w14:textId="77777777" w:rsidR="00AD3943" w:rsidRPr="00833E44" w:rsidRDefault="00AD3943" w:rsidP="006944C1">
      <w:pPr>
        <w:tabs>
          <w:tab w:val="num" w:pos="720"/>
        </w:tabs>
        <w:spacing w:after="120" w:line="360" w:lineRule="auto"/>
        <w:jc w:val="both"/>
        <w:rPr>
          <w:rFonts w:ascii="Times New Roman" w:eastAsia="Times New Roman" w:hAnsi="Times New Roman" w:cs="Times New Roman"/>
          <w:b/>
          <w:sz w:val="24"/>
          <w:szCs w:val="24"/>
          <w:lang w:eastAsia="tr-TR"/>
        </w:rPr>
      </w:pPr>
      <w:r w:rsidRPr="00833E44">
        <w:rPr>
          <w:rFonts w:ascii="Times New Roman" w:eastAsia="Times New Roman" w:hAnsi="Times New Roman" w:cs="Times New Roman"/>
          <w:b/>
          <w:sz w:val="24"/>
          <w:szCs w:val="24"/>
          <w:lang w:eastAsia="tr-TR"/>
        </w:rPr>
        <w:t>Soyadı</w:t>
      </w:r>
      <w:r w:rsidR="00BA445A">
        <w:rPr>
          <w:rFonts w:ascii="Times New Roman" w:eastAsia="Times New Roman" w:hAnsi="Times New Roman" w:cs="Times New Roman"/>
          <w:b/>
          <w:sz w:val="24"/>
          <w:szCs w:val="24"/>
          <w:lang w:eastAsia="tr-TR"/>
        </w:rPr>
        <w:tab/>
      </w:r>
      <w:r w:rsidR="00BA445A">
        <w:rPr>
          <w:rFonts w:ascii="Times New Roman" w:eastAsia="Times New Roman" w:hAnsi="Times New Roman" w:cs="Times New Roman"/>
          <w:b/>
          <w:sz w:val="24"/>
          <w:szCs w:val="24"/>
          <w:lang w:eastAsia="tr-TR"/>
        </w:rPr>
        <w:tab/>
      </w:r>
      <w:r w:rsidRPr="00833E44">
        <w:rPr>
          <w:rFonts w:ascii="Times New Roman" w:eastAsia="Times New Roman" w:hAnsi="Times New Roman" w:cs="Times New Roman"/>
          <w:b/>
          <w:sz w:val="24"/>
          <w:szCs w:val="24"/>
          <w:lang w:eastAsia="tr-TR"/>
        </w:rPr>
        <w:t>:</w:t>
      </w:r>
      <w:r w:rsidR="00A102A3">
        <w:rPr>
          <w:rFonts w:ascii="Times New Roman" w:eastAsia="Times New Roman" w:hAnsi="Times New Roman" w:cs="Times New Roman"/>
          <w:sz w:val="24"/>
          <w:szCs w:val="24"/>
          <w:lang w:eastAsia="tr-TR"/>
        </w:rPr>
        <w:t>ÇELİK</w:t>
      </w:r>
    </w:p>
    <w:p w14:paraId="54B45296" w14:textId="77777777" w:rsidR="00AD3943" w:rsidRPr="00833E44" w:rsidRDefault="00AD3943" w:rsidP="006944C1">
      <w:pPr>
        <w:spacing w:after="120" w:line="360" w:lineRule="auto"/>
        <w:jc w:val="both"/>
        <w:rPr>
          <w:rFonts w:ascii="Times New Roman" w:eastAsia="Times New Roman" w:hAnsi="Times New Roman" w:cs="Times New Roman"/>
          <w:sz w:val="24"/>
          <w:szCs w:val="24"/>
          <w:lang w:eastAsia="tr-TR"/>
        </w:rPr>
      </w:pPr>
    </w:p>
    <w:p w14:paraId="24D1187D" w14:textId="77777777" w:rsidR="00AD3943" w:rsidRPr="00833E44" w:rsidRDefault="00AD3943" w:rsidP="006944C1">
      <w:pPr>
        <w:spacing w:after="120" w:line="360" w:lineRule="auto"/>
        <w:jc w:val="both"/>
        <w:rPr>
          <w:rFonts w:ascii="Times New Roman" w:eastAsia="Times New Roman" w:hAnsi="Times New Roman" w:cs="Times New Roman"/>
          <w:sz w:val="24"/>
          <w:szCs w:val="24"/>
          <w:lang w:eastAsia="tr-TR"/>
        </w:rPr>
      </w:pPr>
      <w:r w:rsidRPr="00833E44">
        <w:rPr>
          <w:rFonts w:ascii="Times New Roman" w:eastAsia="Times New Roman" w:hAnsi="Times New Roman" w:cs="Times New Roman"/>
          <w:b/>
          <w:caps/>
          <w:spacing w:val="15"/>
          <w:sz w:val="24"/>
          <w:szCs w:val="24"/>
          <w:lang w:eastAsia="tr-TR"/>
        </w:rPr>
        <w:t>II-</w:t>
      </w:r>
      <w:r w:rsidRPr="00833E44">
        <w:rPr>
          <w:rFonts w:ascii="Times New Roman" w:eastAsia="Times New Roman" w:hAnsi="Times New Roman" w:cs="Times New Roman"/>
          <w:b/>
          <w:spacing w:val="15"/>
          <w:sz w:val="24"/>
          <w:szCs w:val="24"/>
          <w:lang w:eastAsia="tr-TR"/>
        </w:rPr>
        <w:t>Eğitim</w:t>
      </w:r>
    </w:p>
    <w:p w14:paraId="04A53EA4" w14:textId="77777777" w:rsidR="00AD3943" w:rsidRPr="00613166" w:rsidRDefault="00A102A3" w:rsidP="006944C1">
      <w:pPr>
        <w:tabs>
          <w:tab w:val="num" w:pos="720"/>
        </w:tab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2020</w:t>
      </w:r>
      <w:r w:rsidR="00AD3943" w:rsidRPr="00613166">
        <w:rPr>
          <w:rFonts w:ascii="Times New Roman" w:hAnsi="Times New Roman" w:cs="Times New Roman"/>
          <w:b/>
          <w:sz w:val="24"/>
          <w:szCs w:val="24"/>
        </w:rPr>
        <w:t>-</w:t>
      </w:r>
      <w:r w:rsidRPr="00613166">
        <w:rPr>
          <w:rFonts w:ascii="Times New Roman" w:hAnsi="Times New Roman" w:cs="Times New Roman"/>
          <w:b/>
          <w:sz w:val="24"/>
          <w:szCs w:val="24"/>
        </w:rPr>
        <w:t>……..</w:t>
      </w:r>
      <w:r w:rsidRPr="00613166">
        <w:rPr>
          <w:rFonts w:ascii="Times New Roman" w:hAnsi="Times New Roman" w:cs="Times New Roman"/>
          <w:sz w:val="24"/>
          <w:szCs w:val="24"/>
        </w:rPr>
        <w:t xml:space="preserve">İnönü Üniversitesi Sağlık Bilimleri Enstitüsü </w:t>
      </w:r>
      <w:r w:rsidR="00AD3943" w:rsidRPr="00613166">
        <w:rPr>
          <w:rFonts w:ascii="Times New Roman" w:hAnsi="Times New Roman" w:cs="Times New Roman"/>
          <w:sz w:val="24"/>
          <w:szCs w:val="24"/>
        </w:rPr>
        <w:t>/</w:t>
      </w:r>
      <w:r w:rsidRPr="00613166">
        <w:rPr>
          <w:rFonts w:ascii="Times New Roman" w:hAnsi="Times New Roman" w:cs="Times New Roman"/>
          <w:sz w:val="24"/>
          <w:szCs w:val="24"/>
        </w:rPr>
        <w:t xml:space="preserve"> Çocuk Gelişimi</w:t>
      </w:r>
      <w:r w:rsidR="00AD3943" w:rsidRPr="00613166">
        <w:rPr>
          <w:rFonts w:ascii="Times New Roman" w:hAnsi="Times New Roman" w:cs="Times New Roman"/>
          <w:sz w:val="24"/>
          <w:szCs w:val="24"/>
        </w:rPr>
        <w:t xml:space="preserve"> Anabilim Dalı/ Çocuk Gelişimi Yüksek Lisans </w:t>
      </w:r>
    </w:p>
    <w:p w14:paraId="5260DB24" w14:textId="77777777" w:rsidR="00AD3943" w:rsidRPr="00613166" w:rsidRDefault="00AD3943" w:rsidP="006944C1">
      <w:pPr>
        <w:tabs>
          <w:tab w:val="num" w:pos="720"/>
        </w:tabs>
        <w:spacing w:after="120" w:line="360" w:lineRule="auto"/>
        <w:jc w:val="both"/>
        <w:rPr>
          <w:rFonts w:ascii="Times New Roman" w:hAnsi="Times New Roman" w:cs="Times New Roman"/>
          <w:sz w:val="24"/>
          <w:szCs w:val="24"/>
        </w:rPr>
      </w:pPr>
      <w:r w:rsidRPr="00613166">
        <w:rPr>
          <w:rFonts w:ascii="Times New Roman" w:hAnsi="Times New Roman" w:cs="Times New Roman"/>
          <w:b/>
          <w:sz w:val="24"/>
          <w:szCs w:val="24"/>
        </w:rPr>
        <w:t>200</w:t>
      </w:r>
      <w:r w:rsidR="00A102A3" w:rsidRPr="00613166">
        <w:rPr>
          <w:rFonts w:ascii="Times New Roman" w:hAnsi="Times New Roman" w:cs="Times New Roman"/>
          <w:b/>
          <w:sz w:val="24"/>
          <w:szCs w:val="24"/>
        </w:rPr>
        <w:t>9</w:t>
      </w:r>
      <w:r w:rsidRPr="00613166">
        <w:rPr>
          <w:rFonts w:ascii="Times New Roman" w:hAnsi="Times New Roman" w:cs="Times New Roman"/>
          <w:b/>
          <w:sz w:val="24"/>
          <w:szCs w:val="24"/>
        </w:rPr>
        <w:t>-20</w:t>
      </w:r>
      <w:r w:rsidR="00A102A3" w:rsidRPr="00613166">
        <w:rPr>
          <w:rFonts w:ascii="Times New Roman" w:hAnsi="Times New Roman" w:cs="Times New Roman"/>
          <w:b/>
          <w:sz w:val="24"/>
          <w:szCs w:val="24"/>
        </w:rPr>
        <w:t>13</w:t>
      </w:r>
      <w:r w:rsidR="0097213D">
        <w:rPr>
          <w:rFonts w:ascii="Times New Roman" w:hAnsi="Times New Roman" w:cs="Times New Roman"/>
          <w:b/>
          <w:sz w:val="24"/>
          <w:szCs w:val="24"/>
        </w:rPr>
        <w:t xml:space="preserve"> </w:t>
      </w:r>
      <w:r w:rsidR="00A102A3" w:rsidRPr="00613166">
        <w:rPr>
          <w:rFonts w:ascii="Times New Roman" w:hAnsi="Times New Roman" w:cs="Times New Roman"/>
          <w:sz w:val="24"/>
          <w:szCs w:val="24"/>
        </w:rPr>
        <w:t xml:space="preserve">Kırıkkale </w:t>
      </w:r>
      <w:r w:rsidRPr="00613166">
        <w:rPr>
          <w:rFonts w:ascii="Times New Roman" w:hAnsi="Times New Roman" w:cs="Times New Roman"/>
          <w:sz w:val="24"/>
          <w:szCs w:val="24"/>
        </w:rPr>
        <w:t xml:space="preserve">Üniversitesi </w:t>
      </w:r>
      <w:r w:rsidR="00A102A3" w:rsidRPr="00613166">
        <w:rPr>
          <w:rFonts w:ascii="Times New Roman" w:hAnsi="Times New Roman" w:cs="Times New Roman"/>
          <w:sz w:val="24"/>
          <w:szCs w:val="24"/>
        </w:rPr>
        <w:t>Sağlık Bilimleri Fakültesi Çocuk Gelişimi Bölümü</w:t>
      </w:r>
      <w:r w:rsidR="00871AD6">
        <w:rPr>
          <w:rFonts w:ascii="Times New Roman" w:hAnsi="Times New Roman" w:cs="Times New Roman"/>
          <w:sz w:val="24"/>
          <w:szCs w:val="24"/>
        </w:rPr>
        <w:t>/Lisans</w:t>
      </w:r>
    </w:p>
    <w:p w14:paraId="68C3CB71" w14:textId="77777777" w:rsidR="00AD3943" w:rsidRPr="00833E44" w:rsidRDefault="00AD3943" w:rsidP="006944C1">
      <w:pPr>
        <w:tabs>
          <w:tab w:val="left" w:pos="2025"/>
        </w:tabs>
        <w:spacing w:after="120" w:line="360" w:lineRule="auto"/>
        <w:jc w:val="both"/>
        <w:rPr>
          <w:rFonts w:ascii="Times New Roman" w:hAnsi="Times New Roman" w:cs="Times New Roman"/>
          <w:sz w:val="24"/>
          <w:szCs w:val="24"/>
        </w:rPr>
      </w:pPr>
    </w:p>
    <w:p w14:paraId="3A60A650" w14:textId="77777777" w:rsidR="00AD3943" w:rsidRPr="00CC5B11" w:rsidRDefault="00AD3943" w:rsidP="006944C1">
      <w:pPr>
        <w:tabs>
          <w:tab w:val="num" w:pos="720"/>
        </w:tabs>
        <w:spacing w:after="120" w:line="360" w:lineRule="auto"/>
        <w:jc w:val="both"/>
        <w:rPr>
          <w:rFonts w:ascii="Times New Roman" w:eastAsia="Times New Roman" w:hAnsi="Times New Roman" w:cs="Times New Roman"/>
          <w:b/>
          <w:spacing w:val="15"/>
          <w:sz w:val="24"/>
          <w:szCs w:val="24"/>
          <w:lang w:eastAsia="tr-TR"/>
        </w:rPr>
      </w:pPr>
      <w:r w:rsidRPr="00833E44">
        <w:rPr>
          <w:rFonts w:ascii="Times New Roman" w:eastAsia="Times New Roman" w:hAnsi="Times New Roman" w:cs="Times New Roman"/>
          <w:b/>
          <w:caps/>
          <w:spacing w:val="15"/>
          <w:sz w:val="24"/>
          <w:szCs w:val="24"/>
          <w:lang w:eastAsia="tr-TR"/>
        </w:rPr>
        <w:t>ııı-</w:t>
      </w:r>
      <w:r w:rsidRPr="00833E44">
        <w:rPr>
          <w:rFonts w:ascii="Times New Roman" w:eastAsia="Times New Roman" w:hAnsi="Times New Roman" w:cs="Times New Roman"/>
          <w:b/>
          <w:spacing w:val="15"/>
          <w:sz w:val="24"/>
          <w:szCs w:val="24"/>
          <w:lang w:eastAsia="tr-TR"/>
        </w:rPr>
        <w:t>Mesleki Deneyim</w:t>
      </w:r>
    </w:p>
    <w:p w14:paraId="28D912FF" w14:textId="77777777" w:rsidR="00613166" w:rsidRPr="00613166" w:rsidRDefault="00A102A3" w:rsidP="006944C1">
      <w:pPr>
        <w:numPr>
          <w:ilvl w:val="0"/>
          <w:numId w:val="14"/>
        </w:numPr>
        <w:tabs>
          <w:tab w:val="clear" w:pos="720"/>
        </w:tabs>
        <w:spacing w:after="120" w:line="360" w:lineRule="auto"/>
        <w:ind w:left="426" w:hanging="426"/>
        <w:jc w:val="both"/>
        <w:rPr>
          <w:rFonts w:ascii="Times New Roman" w:eastAsia="Times New Roman" w:hAnsi="Times New Roman" w:cs="Times New Roman"/>
          <w:sz w:val="24"/>
          <w:szCs w:val="24"/>
          <w:lang w:eastAsia="tr-TR"/>
        </w:rPr>
      </w:pPr>
      <w:r w:rsidRPr="00613166">
        <w:rPr>
          <w:rFonts w:ascii="Times New Roman" w:eastAsia="Times New Roman" w:hAnsi="Times New Roman" w:cs="Times New Roman"/>
          <w:b/>
          <w:sz w:val="24"/>
          <w:szCs w:val="24"/>
          <w:lang w:eastAsia="tr-TR"/>
        </w:rPr>
        <w:t>2013</w:t>
      </w:r>
      <w:r w:rsidR="00AD3943" w:rsidRPr="00613166">
        <w:rPr>
          <w:rFonts w:ascii="Times New Roman" w:eastAsia="Times New Roman" w:hAnsi="Times New Roman" w:cs="Times New Roman"/>
          <w:b/>
          <w:sz w:val="24"/>
          <w:szCs w:val="24"/>
          <w:lang w:eastAsia="tr-TR"/>
        </w:rPr>
        <w:t>-201</w:t>
      </w:r>
      <w:r w:rsidRPr="00613166">
        <w:rPr>
          <w:rFonts w:ascii="Times New Roman" w:eastAsia="Times New Roman" w:hAnsi="Times New Roman" w:cs="Times New Roman"/>
          <w:b/>
          <w:sz w:val="24"/>
          <w:szCs w:val="24"/>
          <w:lang w:eastAsia="tr-TR"/>
        </w:rPr>
        <w:t xml:space="preserve">6 </w:t>
      </w:r>
      <w:r w:rsidRPr="00613166">
        <w:rPr>
          <w:rFonts w:ascii="Times New Roman" w:eastAsia="Times New Roman" w:hAnsi="Times New Roman" w:cs="Times New Roman"/>
          <w:sz w:val="24"/>
          <w:szCs w:val="24"/>
          <w:lang w:eastAsia="tr-TR"/>
        </w:rPr>
        <w:t>Iğdır Sosyal Hizmet Merkezi</w:t>
      </w:r>
      <w:r w:rsidR="00613166" w:rsidRPr="00613166">
        <w:rPr>
          <w:rFonts w:ascii="Times New Roman" w:eastAsia="Times New Roman" w:hAnsi="Times New Roman" w:cs="Times New Roman"/>
          <w:sz w:val="24"/>
          <w:szCs w:val="24"/>
          <w:lang w:eastAsia="tr-TR"/>
        </w:rPr>
        <w:t xml:space="preserve"> Müdürlüğü</w:t>
      </w:r>
      <w:r w:rsidR="00AD3943" w:rsidRPr="00613166">
        <w:rPr>
          <w:rFonts w:ascii="Times New Roman" w:eastAsia="Times New Roman" w:hAnsi="Times New Roman" w:cs="Times New Roman"/>
          <w:sz w:val="24"/>
          <w:szCs w:val="24"/>
          <w:lang w:eastAsia="tr-TR"/>
        </w:rPr>
        <w:t>-Çocuk Gelişim</w:t>
      </w:r>
      <w:r w:rsidR="00613166" w:rsidRPr="00613166">
        <w:rPr>
          <w:rFonts w:ascii="Times New Roman" w:eastAsia="Times New Roman" w:hAnsi="Times New Roman" w:cs="Times New Roman"/>
          <w:sz w:val="24"/>
          <w:szCs w:val="24"/>
          <w:lang w:eastAsia="tr-TR"/>
        </w:rPr>
        <w:t>ci</w:t>
      </w:r>
    </w:p>
    <w:p w14:paraId="2ABA8280" w14:textId="77777777" w:rsidR="00AD3943" w:rsidRPr="00613166" w:rsidRDefault="00613166" w:rsidP="006944C1">
      <w:pPr>
        <w:numPr>
          <w:ilvl w:val="0"/>
          <w:numId w:val="14"/>
        </w:numPr>
        <w:tabs>
          <w:tab w:val="clear" w:pos="720"/>
        </w:tabs>
        <w:spacing w:after="120" w:line="360" w:lineRule="auto"/>
        <w:ind w:left="426" w:hanging="426"/>
        <w:jc w:val="both"/>
        <w:rPr>
          <w:rFonts w:ascii="Times New Roman" w:eastAsia="Times New Roman" w:hAnsi="Times New Roman" w:cs="Times New Roman"/>
          <w:sz w:val="24"/>
          <w:szCs w:val="24"/>
          <w:lang w:eastAsia="tr-TR"/>
        </w:rPr>
      </w:pPr>
      <w:r w:rsidRPr="00613166">
        <w:rPr>
          <w:rFonts w:ascii="Times New Roman" w:eastAsia="Times New Roman" w:hAnsi="Times New Roman" w:cs="Times New Roman"/>
          <w:b/>
          <w:sz w:val="24"/>
          <w:szCs w:val="24"/>
          <w:lang w:eastAsia="tr-TR"/>
        </w:rPr>
        <w:t>2016</w:t>
      </w:r>
      <w:r w:rsidR="00AD3943" w:rsidRPr="00613166">
        <w:rPr>
          <w:rFonts w:ascii="Times New Roman" w:eastAsia="Times New Roman" w:hAnsi="Times New Roman" w:cs="Times New Roman"/>
          <w:b/>
          <w:sz w:val="24"/>
          <w:szCs w:val="24"/>
          <w:lang w:eastAsia="tr-TR"/>
        </w:rPr>
        <w:t>-201</w:t>
      </w:r>
      <w:r w:rsidRPr="00613166">
        <w:rPr>
          <w:rFonts w:ascii="Times New Roman" w:eastAsia="Times New Roman" w:hAnsi="Times New Roman" w:cs="Times New Roman"/>
          <w:b/>
          <w:sz w:val="24"/>
          <w:szCs w:val="24"/>
          <w:lang w:eastAsia="tr-TR"/>
        </w:rPr>
        <w:t xml:space="preserve">7 </w:t>
      </w:r>
      <w:r w:rsidRPr="00613166">
        <w:rPr>
          <w:rFonts w:ascii="Times New Roman" w:eastAsia="Times New Roman" w:hAnsi="Times New Roman" w:cs="Times New Roman"/>
          <w:sz w:val="24"/>
          <w:szCs w:val="24"/>
          <w:lang w:eastAsia="tr-TR"/>
        </w:rPr>
        <w:t>Sivas Sevgi Çocuk Evleri Sitesi Müdürlüğü</w:t>
      </w:r>
      <w:r w:rsidRPr="00613166">
        <w:rPr>
          <w:rFonts w:ascii="Times New Roman" w:eastAsia="Times New Roman" w:hAnsi="Times New Roman" w:cs="Times New Roman"/>
          <w:b/>
          <w:sz w:val="24"/>
          <w:szCs w:val="24"/>
          <w:lang w:eastAsia="tr-TR"/>
        </w:rPr>
        <w:t>-</w:t>
      </w:r>
      <w:r w:rsidRPr="00613166">
        <w:rPr>
          <w:rFonts w:ascii="Times New Roman" w:eastAsia="Times New Roman" w:hAnsi="Times New Roman" w:cs="Times New Roman"/>
          <w:sz w:val="24"/>
          <w:szCs w:val="24"/>
          <w:lang w:eastAsia="tr-TR"/>
        </w:rPr>
        <w:t>Çocuk Gelişimci</w:t>
      </w:r>
    </w:p>
    <w:p w14:paraId="502D3560" w14:textId="77777777" w:rsidR="00AD3943" w:rsidRPr="00613166" w:rsidRDefault="00613166" w:rsidP="006944C1">
      <w:pPr>
        <w:numPr>
          <w:ilvl w:val="0"/>
          <w:numId w:val="14"/>
        </w:numPr>
        <w:tabs>
          <w:tab w:val="clear" w:pos="720"/>
        </w:tabs>
        <w:spacing w:after="120" w:line="360" w:lineRule="auto"/>
        <w:ind w:left="426" w:hanging="426"/>
        <w:jc w:val="both"/>
        <w:rPr>
          <w:rFonts w:ascii="Times New Roman" w:eastAsia="Times New Roman" w:hAnsi="Times New Roman" w:cs="Times New Roman"/>
          <w:sz w:val="24"/>
          <w:szCs w:val="24"/>
          <w:lang w:eastAsia="tr-TR"/>
        </w:rPr>
      </w:pPr>
      <w:r w:rsidRPr="00613166">
        <w:rPr>
          <w:rFonts w:ascii="Times New Roman" w:eastAsia="Times New Roman" w:hAnsi="Times New Roman" w:cs="Times New Roman"/>
          <w:b/>
          <w:sz w:val="24"/>
          <w:szCs w:val="24"/>
          <w:lang w:eastAsia="tr-TR"/>
        </w:rPr>
        <w:t>2017</w:t>
      </w:r>
      <w:r w:rsidR="00AD3943" w:rsidRPr="00613166">
        <w:rPr>
          <w:rFonts w:ascii="Times New Roman" w:eastAsia="Times New Roman" w:hAnsi="Times New Roman" w:cs="Times New Roman"/>
          <w:b/>
          <w:sz w:val="24"/>
          <w:szCs w:val="24"/>
          <w:lang w:eastAsia="tr-TR"/>
        </w:rPr>
        <w:t xml:space="preserve"> ve halen</w:t>
      </w:r>
      <w:r w:rsidRPr="00613166">
        <w:rPr>
          <w:rFonts w:ascii="Times New Roman" w:eastAsia="Times New Roman" w:hAnsi="Times New Roman" w:cs="Times New Roman"/>
          <w:sz w:val="24"/>
          <w:szCs w:val="24"/>
          <w:lang w:eastAsia="tr-TR"/>
        </w:rPr>
        <w:t xml:space="preserve"> Atatürk</w:t>
      </w:r>
      <w:r w:rsidR="00AD3943" w:rsidRPr="00613166">
        <w:rPr>
          <w:rFonts w:ascii="Times New Roman" w:eastAsia="Times New Roman" w:hAnsi="Times New Roman" w:cs="Times New Roman"/>
          <w:sz w:val="24"/>
          <w:szCs w:val="24"/>
          <w:lang w:eastAsia="tr-TR"/>
        </w:rPr>
        <w:t xml:space="preserve"> Üniversitesi </w:t>
      </w:r>
      <w:r w:rsidRPr="00613166">
        <w:rPr>
          <w:rFonts w:ascii="Times New Roman" w:eastAsia="Times New Roman" w:hAnsi="Times New Roman" w:cs="Times New Roman"/>
          <w:sz w:val="24"/>
          <w:szCs w:val="24"/>
          <w:lang w:eastAsia="tr-TR"/>
        </w:rPr>
        <w:t xml:space="preserve">Hınıs </w:t>
      </w:r>
      <w:r w:rsidR="00AD3943" w:rsidRPr="00613166">
        <w:rPr>
          <w:rFonts w:ascii="Times New Roman" w:eastAsia="Times New Roman" w:hAnsi="Times New Roman" w:cs="Times New Roman"/>
          <w:sz w:val="24"/>
          <w:szCs w:val="24"/>
          <w:lang w:eastAsia="tr-TR"/>
        </w:rPr>
        <w:t>Meslek Yüksek Okulu Çocuk Gelişimi Programı-Öğretim Görevlisi</w:t>
      </w:r>
    </w:p>
    <w:p w14:paraId="71658BA6" w14:textId="77777777" w:rsidR="00EC36D7" w:rsidRDefault="00EC36D7" w:rsidP="00BA445A"/>
    <w:sectPr w:rsidR="00EC36D7" w:rsidSect="00076A46">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B8A7" w14:textId="77777777" w:rsidR="000F67E6" w:rsidRDefault="000F67E6" w:rsidP="00264607">
      <w:pPr>
        <w:spacing w:after="0" w:line="240" w:lineRule="auto"/>
      </w:pPr>
      <w:r>
        <w:separator/>
      </w:r>
    </w:p>
  </w:endnote>
  <w:endnote w:type="continuationSeparator" w:id="0">
    <w:p w14:paraId="0CD57397" w14:textId="77777777" w:rsidR="000F67E6" w:rsidRDefault="000F67E6" w:rsidP="0026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86034"/>
      <w:docPartObj>
        <w:docPartGallery w:val="Page Numbers (Bottom of Page)"/>
        <w:docPartUnique/>
      </w:docPartObj>
    </w:sdtPr>
    <w:sdtEndPr/>
    <w:sdtContent>
      <w:p w14:paraId="00FED31D" w14:textId="77777777" w:rsidR="001A7AA0" w:rsidRDefault="000F67E6">
        <w:pPr>
          <w:pStyle w:val="AltBilgi"/>
          <w:jc w:val="right"/>
        </w:pPr>
        <w:r>
          <w:fldChar w:fldCharType="begin"/>
        </w:r>
        <w:r>
          <w:instrText xml:space="preserve"> PAGE   \* MERGEFORMAT </w:instrText>
        </w:r>
        <w:r>
          <w:fldChar w:fldCharType="separate"/>
        </w:r>
        <w:r w:rsidR="00C1099A">
          <w:rPr>
            <w:noProof/>
          </w:rPr>
          <w:t>x</w:t>
        </w:r>
        <w:r>
          <w:rPr>
            <w:noProof/>
          </w:rPr>
          <w:fldChar w:fldCharType="end"/>
        </w:r>
      </w:p>
    </w:sdtContent>
  </w:sdt>
  <w:p w14:paraId="4AF5A347" w14:textId="77777777" w:rsidR="001A7AA0" w:rsidRDefault="001A7A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57CB" w14:textId="77777777" w:rsidR="000F67E6" w:rsidRDefault="000F67E6" w:rsidP="00264607">
      <w:pPr>
        <w:spacing w:after="0" w:line="240" w:lineRule="auto"/>
      </w:pPr>
      <w:r>
        <w:separator/>
      </w:r>
    </w:p>
  </w:footnote>
  <w:footnote w:type="continuationSeparator" w:id="0">
    <w:p w14:paraId="6C2E4FE9" w14:textId="77777777" w:rsidR="000F67E6" w:rsidRDefault="000F67E6" w:rsidP="00264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4C30"/>
    <w:multiLevelType w:val="hybridMultilevel"/>
    <w:tmpl w:val="C906834C"/>
    <w:lvl w:ilvl="0" w:tplc="A5CCF6E2">
      <w:start w:val="200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F57C2"/>
    <w:multiLevelType w:val="hybridMultilevel"/>
    <w:tmpl w:val="EC0634C8"/>
    <w:lvl w:ilvl="0" w:tplc="87D812E4">
      <w:start w:val="1"/>
      <w:numFmt w:val="decimal"/>
      <w:lvlText w:val="%1."/>
      <w:lvlJc w:val="left"/>
      <w:pPr>
        <w:ind w:left="140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 w15:restartNumberingAfterBreak="0">
    <w:nsid w:val="111E6C5F"/>
    <w:multiLevelType w:val="hybridMultilevel"/>
    <w:tmpl w:val="74C6295E"/>
    <w:lvl w:ilvl="0" w:tplc="72688ABA">
      <w:start w:val="1"/>
      <w:numFmt w:val="decimal"/>
      <w:lvlText w:val="%1."/>
      <w:lvlJc w:val="left"/>
      <w:pPr>
        <w:ind w:left="72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A57199"/>
    <w:multiLevelType w:val="hybridMultilevel"/>
    <w:tmpl w:val="A1F49DAE"/>
    <w:lvl w:ilvl="0" w:tplc="87D812E4">
      <w:start w:val="1"/>
      <w:numFmt w:val="decimal"/>
      <w:lvlText w:val="%1."/>
      <w:lvlJc w:val="left"/>
      <w:pPr>
        <w:ind w:left="140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4" w15:restartNumberingAfterBreak="0">
    <w:nsid w:val="1F5235B9"/>
    <w:multiLevelType w:val="hybridMultilevel"/>
    <w:tmpl w:val="6C16EA3C"/>
    <w:lvl w:ilvl="0" w:tplc="87D812E4">
      <w:start w:val="1"/>
      <w:numFmt w:val="decimal"/>
      <w:lvlText w:val="%1."/>
      <w:lvlJc w:val="left"/>
      <w:pPr>
        <w:ind w:left="140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5" w15:restartNumberingAfterBreak="0">
    <w:nsid w:val="200F0A28"/>
    <w:multiLevelType w:val="hybridMultilevel"/>
    <w:tmpl w:val="10D07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0209F"/>
    <w:multiLevelType w:val="hybridMultilevel"/>
    <w:tmpl w:val="3AAE9818"/>
    <w:lvl w:ilvl="0" w:tplc="E0166B0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7" w15:restartNumberingAfterBreak="0">
    <w:nsid w:val="23E37344"/>
    <w:multiLevelType w:val="hybridMultilevel"/>
    <w:tmpl w:val="BE4E50F2"/>
    <w:lvl w:ilvl="0" w:tplc="C45453A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5432514"/>
    <w:multiLevelType w:val="hybridMultilevel"/>
    <w:tmpl w:val="2D4C0E60"/>
    <w:lvl w:ilvl="0" w:tplc="87D812E4">
      <w:start w:val="1"/>
      <w:numFmt w:val="decimal"/>
      <w:lvlText w:val="%1."/>
      <w:lvlJc w:val="left"/>
      <w:pPr>
        <w:ind w:left="140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9" w15:restartNumberingAfterBreak="0">
    <w:nsid w:val="267B6F50"/>
    <w:multiLevelType w:val="hybridMultilevel"/>
    <w:tmpl w:val="4350E462"/>
    <w:lvl w:ilvl="0" w:tplc="87D812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5A1F3C"/>
    <w:multiLevelType w:val="hybridMultilevel"/>
    <w:tmpl w:val="036C96EE"/>
    <w:lvl w:ilvl="0" w:tplc="3CCE2050">
      <w:start w:val="1"/>
      <w:numFmt w:val="decimal"/>
      <w:lvlText w:val="%1."/>
      <w:lvlJc w:val="left"/>
      <w:pPr>
        <w:ind w:left="1780" w:hanging="360"/>
      </w:pPr>
      <w:rPr>
        <w:rFonts w:hint="default"/>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11" w15:restartNumberingAfterBreak="0">
    <w:nsid w:val="29B94A02"/>
    <w:multiLevelType w:val="hybridMultilevel"/>
    <w:tmpl w:val="CFC2F720"/>
    <w:lvl w:ilvl="0" w:tplc="87D812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524671"/>
    <w:multiLevelType w:val="hybridMultilevel"/>
    <w:tmpl w:val="3E40AF82"/>
    <w:lvl w:ilvl="0" w:tplc="87D812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24152A"/>
    <w:multiLevelType w:val="hybridMultilevel"/>
    <w:tmpl w:val="65F4DF9A"/>
    <w:lvl w:ilvl="0" w:tplc="ABD204C0">
      <w:start w:val="1"/>
      <w:numFmt w:val="decimal"/>
      <w:lvlText w:val="%1."/>
      <w:lvlJc w:val="left"/>
      <w:pPr>
        <w:ind w:left="140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14" w15:restartNumberingAfterBreak="0">
    <w:nsid w:val="3C500687"/>
    <w:multiLevelType w:val="hybridMultilevel"/>
    <w:tmpl w:val="37449470"/>
    <w:lvl w:ilvl="0" w:tplc="041F000F">
      <w:start w:val="1"/>
      <w:numFmt w:val="decimal"/>
      <w:lvlText w:val="%1."/>
      <w:lvlJc w:val="left"/>
      <w:pPr>
        <w:ind w:left="1400" w:hanging="360"/>
      </w:p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15" w15:restartNumberingAfterBreak="0">
    <w:nsid w:val="41D667AB"/>
    <w:multiLevelType w:val="multilevel"/>
    <w:tmpl w:val="BE4E50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430C68CD"/>
    <w:multiLevelType w:val="hybridMultilevel"/>
    <w:tmpl w:val="8BCEF9F6"/>
    <w:lvl w:ilvl="0" w:tplc="87D812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CE3F35"/>
    <w:multiLevelType w:val="hybridMultilevel"/>
    <w:tmpl w:val="06C8A9E8"/>
    <w:lvl w:ilvl="0" w:tplc="87D812E4">
      <w:start w:val="1"/>
      <w:numFmt w:val="decimal"/>
      <w:lvlText w:val="%1."/>
      <w:lvlJc w:val="left"/>
      <w:pPr>
        <w:ind w:left="1455" w:hanging="360"/>
      </w:pPr>
      <w:rPr>
        <w:rFonts w:hint="default"/>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18" w15:restartNumberingAfterBreak="0">
    <w:nsid w:val="50D012F6"/>
    <w:multiLevelType w:val="hybridMultilevel"/>
    <w:tmpl w:val="DE46A0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F78D8"/>
    <w:multiLevelType w:val="hybridMultilevel"/>
    <w:tmpl w:val="3E40AF82"/>
    <w:lvl w:ilvl="0" w:tplc="87D812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5241EA"/>
    <w:multiLevelType w:val="hybridMultilevel"/>
    <w:tmpl w:val="DC3474D6"/>
    <w:lvl w:ilvl="0" w:tplc="87D812E4">
      <w:start w:val="1"/>
      <w:numFmt w:val="decimal"/>
      <w:lvlText w:val="%1."/>
      <w:lvlJc w:val="left"/>
      <w:pPr>
        <w:ind w:left="178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1" w15:restartNumberingAfterBreak="0">
    <w:nsid w:val="6AC858A7"/>
    <w:multiLevelType w:val="hybridMultilevel"/>
    <w:tmpl w:val="FE7C9692"/>
    <w:lvl w:ilvl="0" w:tplc="3CCE2050">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2" w15:restartNumberingAfterBreak="0">
    <w:nsid w:val="6AF33B05"/>
    <w:multiLevelType w:val="multilevel"/>
    <w:tmpl w:val="2F4492E0"/>
    <w:lvl w:ilvl="0">
      <w:start w:val="1"/>
      <w:numFmt w:val="decimal"/>
      <w:lvlText w:val="%1."/>
      <w:lvlJc w:val="left"/>
      <w:pPr>
        <w:ind w:left="720" w:hanging="360"/>
      </w:pPr>
      <w:rPr>
        <w:rFonts w:hint="default"/>
        <w:b/>
      </w:rPr>
    </w:lvl>
    <w:lvl w:ilvl="1">
      <w:start w:val="2"/>
      <w:numFmt w:val="decimal"/>
      <w:isLgl/>
      <w:lvlText w:val="%1.%2."/>
      <w:lvlJc w:val="left"/>
      <w:pPr>
        <w:ind w:left="1060" w:hanging="54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24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20" w:hanging="1440"/>
      </w:pPr>
      <w:rPr>
        <w:rFonts w:hint="default"/>
      </w:rPr>
    </w:lvl>
    <w:lvl w:ilvl="8">
      <w:start w:val="1"/>
      <w:numFmt w:val="decimal"/>
      <w:isLgl/>
      <w:lvlText w:val="%1.%2.%3.%4.%5.%6.%7.%8.%9."/>
      <w:lvlJc w:val="left"/>
      <w:pPr>
        <w:ind w:left="3440" w:hanging="1800"/>
      </w:pPr>
      <w:rPr>
        <w:rFonts w:hint="default"/>
      </w:rPr>
    </w:lvl>
  </w:abstractNum>
  <w:abstractNum w:abstractNumId="23" w15:restartNumberingAfterBreak="0">
    <w:nsid w:val="6B015C83"/>
    <w:multiLevelType w:val="hybridMultilevel"/>
    <w:tmpl w:val="A8F417DA"/>
    <w:lvl w:ilvl="0" w:tplc="041F000F">
      <w:start w:val="1"/>
      <w:numFmt w:val="decimal"/>
      <w:lvlText w:val="%1."/>
      <w:lvlJc w:val="left"/>
      <w:pPr>
        <w:ind w:left="1400" w:hanging="360"/>
      </w:pPr>
      <w:rPr>
        <w:rFonts w:hint="default"/>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4" w15:restartNumberingAfterBreak="0">
    <w:nsid w:val="6BCB0D7C"/>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5" w15:restartNumberingAfterBreak="0">
    <w:nsid w:val="73FB34C4"/>
    <w:multiLevelType w:val="hybridMultilevel"/>
    <w:tmpl w:val="0EE85AC6"/>
    <w:lvl w:ilvl="0" w:tplc="ABD204C0">
      <w:start w:val="1"/>
      <w:numFmt w:val="decimal"/>
      <w:lvlText w:val="%1."/>
      <w:lvlJc w:val="left"/>
      <w:pPr>
        <w:ind w:left="1400" w:hanging="360"/>
      </w:pPr>
      <w:rPr>
        <w:rFonts w:hint="default"/>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6" w15:restartNumberingAfterBreak="0">
    <w:nsid w:val="76A162E2"/>
    <w:multiLevelType w:val="multilevel"/>
    <w:tmpl w:val="6F06CA8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7FE53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8"/>
  </w:num>
  <w:num w:numId="3">
    <w:abstractNumId w:val="12"/>
  </w:num>
  <w:num w:numId="4">
    <w:abstractNumId w:val="22"/>
  </w:num>
  <w:num w:numId="5">
    <w:abstractNumId w:val="16"/>
  </w:num>
  <w:num w:numId="6">
    <w:abstractNumId w:val="9"/>
  </w:num>
  <w:num w:numId="7">
    <w:abstractNumId w:val="11"/>
  </w:num>
  <w:num w:numId="8">
    <w:abstractNumId w:val="7"/>
  </w:num>
  <w:num w:numId="9">
    <w:abstractNumId w:val="15"/>
  </w:num>
  <w:num w:numId="10">
    <w:abstractNumId w:val="0"/>
  </w:num>
  <w:num w:numId="11">
    <w:abstractNumId w:val="19"/>
  </w:num>
  <w:num w:numId="12">
    <w:abstractNumId w:val="4"/>
  </w:num>
  <w:num w:numId="13">
    <w:abstractNumId w:val="27"/>
  </w:num>
  <w:num w:numId="14">
    <w:abstractNumId w:val="5"/>
  </w:num>
  <w:num w:numId="15">
    <w:abstractNumId w:val="2"/>
  </w:num>
  <w:num w:numId="16">
    <w:abstractNumId w:val="1"/>
  </w:num>
  <w:num w:numId="17">
    <w:abstractNumId w:val="14"/>
  </w:num>
  <w:num w:numId="18">
    <w:abstractNumId w:val="26"/>
  </w:num>
  <w:num w:numId="19">
    <w:abstractNumId w:val="13"/>
  </w:num>
  <w:num w:numId="20">
    <w:abstractNumId w:val="25"/>
  </w:num>
  <w:num w:numId="21">
    <w:abstractNumId w:val="23"/>
  </w:num>
  <w:num w:numId="22">
    <w:abstractNumId w:val="6"/>
  </w:num>
  <w:num w:numId="23">
    <w:abstractNumId w:val="3"/>
  </w:num>
  <w:num w:numId="24">
    <w:abstractNumId w:val="17"/>
  </w:num>
  <w:num w:numId="25">
    <w:abstractNumId w:val="8"/>
  </w:num>
  <w:num w:numId="26">
    <w:abstractNumId w:val="21"/>
  </w:num>
  <w:num w:numId="27">
    <w:abstractNumId w:val="10"/>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EB3"/>
    <w:rsid w:val="000000FF"/>
    <w:rsid w:val="00000204"/>
    <w:rsid w:val="000005A8"/>
    <w:rsid w:val="000009F7"/>
    <w:rsid w:val="00000F2A"/>
    <w:rsid w:val="00001248"/>
    <w:rsid w:val="000013F5"/>
    <w:rsid w:val="000015A1"/>
    <w:rsid w:val="000015D2"/>
    <w:rsid w:val="00001B46"/>
    <w:rsid w:val="00001DF1"/>
    <w:rsid w:val="00002039"/>
    <w:rsid w:val="00002096"/>
    <w:rsid w:val="000022C5"/>
    <w:rsid w:val="00003CFB"/>
    <w:rsid w:val="00003EE8"/>
    <w:rsid w:val="000045A9"/>
    <w:rsid w:val="00004BB0"/>
    <w:rsid w:val="00004C1F"/>
    <w:rsid w:val="00004D94"/>
    <w:rsid w:val="000050B2"/>
    <w:rsid w:val="00005873"/>
    <w:rsid w:val="00005C95"/>
    <w:rsid w:val="0000628F"/>
    <w:rsid w:val="000068B6"/>
    <w:rsid w:val="00006CEC"/>
    <w:rsid w:val="00006D63"/>
    <w:rsid w:val="00006E60"/>
    <w:rsid w:val="00007DA8"/>
    <w:rsid w:val="0001032F"/>
    <w:rsid w:val="00010422"/>
    <w:rsid w:val="00010A65"/>
    <w:rsid w:val="0001147C"/>
    <w:rsid w:val="0001193B"/>
    <w:rsid w:val="00012409"/>
    <w:rsid w:val="00012509"/>
    <w:rsid w:val="00012652"/>
    <w:rsid w:val="00012C44"/>
    <w:rsid w:val="00013815"/>
    <w:rsid w:val="00013FEA"/>
    <w:rsid w:val="0001495C"/>
    <w:rsid w:val="00014C13"/>
    <w:rsid w:val="00014D32"/>
    <w:rsid w:val="00015165"/>
    <w:rsid w:val="00015C86"/>
    <w:rsid w:val="00016439"/>
    <w:rsid w:val="000166C5"/>
    <w:rsid w:val="00017106"/>
    <w:rsid w:val="000177BA"/>
    <w:rsid w:val="00017977"/>
    <w:rsid w:val="00017BE8"/>
    <w:rsid w:val="00017F3E"/>
    <w:rsid w:val="0002000D"/>
    <w:rsid w:val="00020268"/>
    <w:rsid w:val="00020D63"/>
    <w:rsid w:val="000221C5"/>
    <w:rsid w:val="0002236E"/>
    <w:rsid w:val="000223BF"/>
    <w:rsid w:val="0002252E"/>
    <w:rsid w:val="000226CA"/>
    <w:rsid w:val="00023546"/>
    <w:rsid w:val="00023761"/>
    <w:rsid w:val="00023F86"/>
    <w:rsid w:val="00023F91"/>
    <w:rsid w:val="00025259"/>
    <w:rsid w:val="00025675"/>
    <w:rsid w:val="00025810"/>
    <w:rsid w:val="00025C4C"/>
    <w:rsid w:val="000264BE"/>
    <w:rsid w:val="000264CF"/>
    <w:rsid w:val="000266B9"/>
    <w:rsid w:val="00026718"/>
    <w:rsid w:val="00027120"/>
    <w:rsid w:val="000279DC"/>
    <w:rsid w:val="00027D57"/>
    <w:rsid w:val="00030B12"/>
    <w:rsid w:val="000310C1"/>
    <w:rsid w:val="00032240"/>
    <w:rsid w:val="00032376"/>
    <w:rsid w:val="00032438"/>
    <w:rsid w:val="00032D8B"/>
    <w:rsid w:val="00033874"/>
    <w:rsid w:val="00033884"/>
    <w:rsid w:val="00034CDE"/>
    <w:rsid w:val="00034E82"/>
    <w:rsid w:val="00034EF2"/>
    <w:rsid w:val="00035250"/>
    <w:rsid w:val="00035668"/>
    <w:rsid w:val="00036231"/>
    <w:rsid w:val="0003672F"/>
    <w:rsid w:val="00036FB5"/>
    <w:rsid w:val="00036FB9"/>
    <w:rsid w:val="000371E9"/>
    <w:rsid w:val="0004016F"/>
    <w:rsid w:val="00040288"/>
    <w:rsid w:val="00040CA2"/>
    <w:rsid w:val="00040D88"/>
    <w:rsid w:val="0004186C"/>
    <w:rsid w:val="00042396"/>
    <w:rsid w:val="000423E0"/>
    <w:rsid w:val="0004244B"/>
    <w:rsid w:val="000436D7"/>
    <w:rsid w:val="00043A8D"/>
    <w:rsid w:val="00043AE8"/>
    <w:rsid w:val="0004420C"/>
    <w:rsid w:val="00044471"/>
    <w:rsid w:val="000448BC"/>
    <w:rsid w:val="00044DC5"/>
    <w:rsid w:val="00045CE9"/>
    <w:rsid w:val="00045E17"/>
    <w:rsid w:val="00046199"/>
    <w:rsid w:val="000462E5"/>
    <w:rsid w:val="000464AB"/>
    <w:rsid w:val="000471E8"/>
    <w:rsid w:val="000476E6"/>
    <w:rsid w:val="00047853"/>
    <w:rsid w:val="000479C8"/>
    <w:rsid w:val="00047A48"/>
    <w:rsid w:val="00047B22"/>
    <w:rsid w:val="00047E5E"/>
    <w:rsid w:val="00050122"/>
    <w:rsid w:val="00050304"/>
    <w:rsid w:val="0005081C"/>
    <w:rsid w:val="000508F7"/>
    <w:rsid w:val="00050972"/>
    <w:rsid w:val="00050B62"/>
    <w:rsid w:val="0005126F"/>
    <w:rsid w:val="00051B23"/>
    <w:rsid w:val="0005228E"/>
    <w:rsid w:val="00052776"/>
    <w:rsid w:val="00052D9F"/>
    <w:rsid w:val="00053072"/>
    <w:rsid w:val="00053A7E"/>
    <w:rsid w:val="00054318"/>
    <w:rsid w:val="000545BA"/>
    <w:rsid w:val="000557AD"/>
    <w:rsid w:val="00055ED0"/>
    <w:rsid w:val="000562DB"/>
    <w:rsid w:val="000564F8"/>
    <w:rsid w:val="000565F4"/>
    <w:rsid w:val="00056DAC"/>
    <w:rsid w:val="000570FE"/>
    <w:rsid w:val="0005751D"/>
    <w:rsid w:val="00057BCF"/>
    <w:rsid w:val="000604AC"/>
    <w:rsid w:val="00061206"/>
    <w:rsid w:val="000613EC"/>
    <w:rsid w:val="0006150C"/>
    <w:rsid w:val="0006158A"/>
    <w:rsid w:val="00062680"/>
    <w:rsid w:val="00062905"/>
    <w:rsid w:val="00062FE5"/>
    <w:rsid w:val="000630E9"/>
    <w:rsid w:val="00064370"/>
    <w:rsid w:val="00064807"/>
    <w:rsid w:val="00064E28"/>
    <w:rsid w:val="000661F6"/>
    <w:rsid w:val="00066271"/>
    <w:rsid w:val="00066666"/>
    <w:rsid w:val="00066B0A"/>
    <w:rsid w:val="00066B4F"/>
    <w:rsid w:val="00067306"/>
    <w:rsid w:val="00067990"/>
    <w:rsid w:val="00067D1C"/>
    <w:rsid w:val="00070443"/>
    <w:rsid w:val="00070611"/>
    <w:rsid w:val="00071436"/>
    <w:rsid w:val="000719F3"/>
    <w:rsid w:val="00071EBA"/>
    <w:rsid w:val="00072471"/>
    <w:rsid w:val="0007292B"/>
    <w:rsid w:val="00073492"/>
    <w:rsid w:val="0007375F"/>
    <w:rsid w:val="00073D7E"/>
    <w:rsid w:val="00074087"/>
    <w:rsid w:val="000740F4"/>
    <w:rsid w:val="000742EA"/>
    <w:rsid w:val="0007585D"/>
    <w:rsid w:val="00075C2F"/>
    <w:rsid w:val="00076084"/>
    <w:rsid w:val="00076358"/>
    <w:rsid w:val="0007657D"/>
    <w:rsid w:val="00076A46"/>
    <w:rsid w:val="00076B11"/>
    <w:rsid w:val="00076DAB"/>
    <w:rsid w:val="00077C3C"/>
    <w:rsid w:val="000812AC"/>
    <w:rsid w:val="00081642"/>
    <w:rsid w:val="00081751"/>
    <w:rsid w:val="00081916"/>
    <w:rsid w:val="00081E90"/>
    <w:rsid w:val="00081FAC"/>
    <w:rsid w:val="00082833"/>
    <w:rsid w:val="00082934"/>
    <w:rsid w:val="00082DD4"/>
    <w:rsid w:val="000831CE"/>
    <w:rsid w:val="000832DE"/>
    <w:rsid w:val="00083368"/>
    <w:rsid w:val="00083F1A"/>
    <w:rsid w:val="00083F37"/>
    <w:rsid w:val="0008421A"/>
    <w:rsid w:val="0008440A"/>
    <w:rsid w:val="00084B8C"/>
    <w:rsid w:val="00084C36"/>
    <w:rsid w:val="00084FD2"/>
    <w:rsid w:val="000856C6"/>
    <w:rsid w:val="00085972"/>
    <w:rsid w:val="000861C9"/>
    <w:rsid w:val="0008665E"/>
    <w:rsid w:val="00086927"/>
    <w:rsid w:val="00086A0B"/>
    <w:rsid w:val="00086CAC"/>
    <w:rsid w:val="00086F5A"/>
    <w:rsid w:val="00087B82"/>
    <w:rsid w:val="00090883"/>
    <w:rsid w:val="00090B42"/>
    <w:rsid w:val="000913B6"/>
    <w:rsid w:val="00091544"/>
    <w:rsid w:val="00091C91"/>
    <w:rsid w:val="0009269C"/>
    <w:rsid w:val="000928D1"/>
    <w:rsid w:val="00092FC2"/>
    <w:rsid w:val="000936E3"/>
    <w:rsid w:val="00094047"/>
    <w:rsid w:val="000944EF"/>
    <w:rsid w:val="000946F1"/>
    <w:rsid w:val="000947EC"/>
    <w:rsid w:val="00094EB9"/>
    <w:rsid w:val="0009522E"/>
    <w:rsid w:val="0009539B"/>
    <w:rsid w:val="00095625"/>
    <w:rsid w:val="00096AF7"/>
    <w:rsid w:val="00097552"/>
    <w:rsid w:val="0009766B"/>
    <w:rsid w:val="0009786D"/>
    <w:rsid w:val="000A0367"/>
    <w:rsid w:val="000A09F8"/>
    <w:rsid w:val="000A118F"/>
    <w:rsid w:val="000A12EF"/>
    <w:rsid w:val="000A1323"/>
    <w:rsid w:val="000A1818"/>
    <w:rsid w:val="000A19F2"/>
    <w:rsid w:val="000A1B88"/>
    <w:rsid w:val="000A2BBD"/>
    <w:rsid w:val="000A2CC8"/>
    <w:rsid w:val="000A2D09"/>
    <w:rsid w:val="000A3A17"/>
    <w:rsid w:val="000A3EB4"/>
    <w:rsid w:val="000A3F7B"/>
    <w:rsid w:val="000A3FB5"/>
    <w:rsid w:val="000A4C82"/>
    <w:rsid w:val="000A4CDB"/>
    <w:rsid w:val="000A4E43"/>
    <w:rsid w:val="000A4E7C"/>
    <w:rsid w:val="000A4EA7"/>
    <w:rsid w:val="000A50EB"/>
    <w:rsid w:val="000A5A37"/>
    <w:rsid w:val="000A5AC7"/>
    <w:rsid w:val="000A6841"/>
    <w:rsid w:val="000A7039"/>
    <w:rsid w:val="000A748D"/>
    <w:rsid w:val="000A7559"/>
    <w:rsid w:val="000A7865"/>
    <w:rsid w:val="000A797E"/>
    <w:rsid w:val="000A7CD8"/>
    <w:rsid w:val="000B1F81"/>
    <w:rsid w:val="000B1FCB"/>
    <w:rsid w:val="000B2227"/>
    <w:rsid w:val="000B2400"/>
    <w:rsid w:val="000B305D"/>
    <w:rsid w:val="000B32BC"/>
    <w:rsid w:val="000B3AD6"/>
    <w:rsid w:val="000B4823"/>
    <w:rsid w:val="000B506B"/>
    <w:rsid w:val="000B5E00"/>
    <w:rsid w:val="000B5F15"/>
    <w:rsid w:val="000B6500"/>
    <w:rsid w:val="000B657A"/>
    <w:rsid w:val="000B69F2"/>
    <w:rsid w:val="000B738B"/>
    <w:rsid w:val="000B7C91"/>
    <w:rsid w:val="000B7CC8"/>
    <w:rsid w:val="000C0B6D"/>
    <w:rsid w:val="000C0E5A"/>
    <w:rsid w:val="000C2811"/>
    <w:rsid w:val="000C2E58"/>
    <w:rsid w:val="000C2F83"/>
    <w:rsid w:val="000C30FE"/>
    <w:rsid w:val="000C312D"/>
    <w:rsid w:val="000C3537"/>
    <w:rsid w:val="000C3770"/>
    <w:rsid w:val="000C3E0B"/>
    <w:rsid w:val="000C4024"/>
    <w:rsid w:val="000C4B31"/>
    <w:rsid w:val="000C4BCC"/>
    <w:rsid w:val="000C4F78"/>
    <w:rsid w:val="000C5110"/>
    <w:rsid w:val="000C57E1"/>
    <w:rsid w:val="000C5B4A"/>
    <w:rsid w:val="000C5B8A"/>
    <w:rsid w:val="000C617E"/>
    <w:rsid w:val="000C681B"/>
    <w:rsid w:val="000C696C"/>
    <w:rsid w:val="000C6C1B"/>
    <w:rsid w:val="000C7192"/>
    <w:rsid w:val="000C7EC1"/>
    <w:rsid w:val="000D022F"/>
    <w:rsid w:val="000D0264"/>
    <w:rsid w:val="000D0452"/>
    <w:rsid w:val="000D0569"/>
    <w:rsid w:val="000D16D7"/>
    <w:rsid w:val="000D1BBB"/>
    <w:rsid w:val="000D1C28"/>
    <w:rsid w:val="000D1C64"/>
    <w:rsid w:val="000D2711"/>
    <w:rsid w:val="000D28BC"/>
    <w:rsid w:val="000D2E2F"/>
    <w:rsid w:val="000D34C4"/>
    <w:rsid w:val="000D36CB"/>
    <w:rsid w:val="000D38A6"/>
    <w:rsid w:val="000D427A"/>
    <w:rsid w:val="000D4E09"/>
    <w:rsid w:val="000D4E96"/>
    <w:rsid w:val="000D515F"/>
    <w:rsid w:val="000D52C3"/>
    <w:rsid w:val="000D533E"/>
    <w:rsid w:val="000D5569"/>
    <w:rsid w:val="000D591C"/>
    <w:rsid w:val="000D6137"/>
    <w:rsid w:val="000D66F0"/>
    <w:rsid w:val="000D7398"/>
    <w:rsid w:val="000D73F7"/>
    <w:rsid w:val="000D7680"/>
    <w:rsid w:val="000D7C4F"/>
    <w:rsid w:val="000D7E63"/>
    <w:rsid w:val="000E0CD2"/>
    <w:rsid w:val="000E0F45"/>
    <w:rsid w:val="000E13EC"/>
    <w:rsid w:val="000E1CF6"/>
    <w:rsid w:val="000E277C"/>
    <w:rsid w:val="000E2B0C"/>
    <w:rsid w:val="000E362B"/>
    <w:rsid w:val="000E3D6F"/>
    <w:rsid w:val="000E42DC"/>
    <w:rsid w:val="000E4343"/>
    <w:rsid w:val="000E453F"/>
    <w:rsid w:val="000E5CF6"/>
    <w:rsid w:val="000E5E15"/>
    <w:rsid w:val="000E6409"/>
    <w:rsid w:val="000E65E9"/>
    <w:rsid w:val="000E6A65"/>
    <w:rsid w:val="000E6B74"/>
    <w:rsid w:val="000E6D89"/>
    <w:rsid w:val="000E718C"/>
    <w:rsid w:val="000E747F"/>
    <w:rsid w:val="000E7E7E"/>
    <w:rsid w:val="000F0138"/>
    <w:rsid w:val="000F02B0"/>
    <w:rsid w:val="000F04B9"/>
    <w:rsid w:val="000F0A60"/>
    <w:rsid w:val="000F0C7C"/>
    <w:rsid w:val="000F0FA4"/>
    <w:rsid w:val="000F1953"/>
    <w:rsid w:val="000F1B63"/>
    <w:rsid w:val="000F3319"/>
    <w:rsid w:val="000F3C7D"/>
    <w:rsid w:val="000F3ED5"/>
    <w:rsid w:val="000F4495"/>
    <w:rsid w:val="000F4580"/>
    <w:rsid w:val="000F5F4B"/>
    <w:rsid w:val="000F6109"/>
    <w:rsid w:val="000F6281"/>
    <w:rsid w:val="000F6348"/>
    <w:rsid w:val="000F658F"/>
    <w:rsid w:val="000F67E6"/>
    <w:rsid w:val="000F7805"/>
    <w:rsid w:val="000F7C4F"/>
    <w:rsid w:val="001001E8"/>
    <w:rsid w:val="0010100C"/>
    <w:rsid w:val="00101107"/>
    <w:rsid w:val="00102070"/>
    <w:rsid w:val="001020F1"/>
    <w:rsid w:val="001022F8"/>
    <w:rsid w:val="001022FA"/>
    <w:rsid w:val="00102A0A"/>
    <w:rsid w:val="00102A7B"/>
    <w:rsid w:val="00102B08"/>
    <w:rsid w:val="00102BA5"/>
    <w:rsid w:val="00102EBB"/>
    <w:rsid w:val="00103102"/>
    <w:rsid w:val="00103533"/>
    <w:rsid w:val="001037B3"/>
    <w:rsid w:val="00103B84"/>
    <w:rsid w:val="00103FFF"/>
    <w:rsid w:val="0010402E"/>
    <w:rsid w:val="0010408D"/>
    <w:rsid w:val="00104486"/>
    <w:rsid w:val="00104EBC"/>
    <w:rsid w:val="00104F52"/>
    <w:rsid w:val="00105542"/>
    <w:rsid w:val="001058F6"/>
    <w:rsid w:val="00105E19"/>
    <w:rsid w:val="0010721C"/>
    <w:rsid w:val="00107484"/>
    <w:rsid w:val="00110176"/>
    <w:rsid w:val="00110484"/>
    <w:rsid w:val="00110591"/>
    <w:rsid w:val="001114D3"/>
    <w:rsid w:val="00113589"/>
    <w:rsid w:val="00114321"/>
    <w:rsid w:val="00114413"/>
    <w:rsid w:val="001145E2"/>
    <w:rsid w:val="00115953"/>
    <w:rsid w:val="00115DEE"/>
    <w:rsid w:val="001160F9"/>
    <w:rsid w:val="001166A3"/>
    <w:rsid w:val="00116946"/>
    <w:rsid w:val="00117754"/>
    <w:rsid w:val="00117B8C"/>
    <w:rsid w:val="0012044F"/>
    <w:rsid w:val="00120736"/>
    <w:rsid w:val="001216D5"/>
    <w:rsid w:val="00121AD1"/>
    <w:rsid w:val="00121FBF"/>
    <w:rsid w:val="001222D4"/>
    <w:rsid w:val="0012286E"/>
    <w:rsid w:val="00122E8F"/>
    <w:rsid w:val="00123DF5"/>
    <w:rsid w:val="00123EB1"/>
    <w:rsid w:val="001246C6"/>
    <w:rsid w:val="00124707"/>
    <w:rsid w:val="00125925"/>
    <w:rsid w:val="00125BC3"/>
    <w:rsid w:val="00126158"/>
    <w:rsid w:val="001261FE"/>
    <w:rsid w:val="001266A4"/>
    <w:rsid w:val="00126B12"/>
    <w:rsid w:val="00126C1E"/>
    <w:rsid w:val="00126DEE"/>
    <w:rsid w:val="00127D65"/>
    <w:rsid w:val="00127FFB"/>
    <w:rsid w:val="00130AEF"/>
    <w:rsid w:val="0013125C"/>
    <w:rsid w:val="00131BD6"/>
    <w:rsid w:val="00131C9A"/>
    <w:rsid w:val="00132321"/>
    <w:rsid w:val="0013254A"/>
    <w:rsid w:val="0013281F"/>
    <w:rsid w:val="001332CC"/>
    <w:rsid w:val="00133A38"/>
    <w:rsid w:val="00133B30"/>
    <w:rsid w:val="00133D93"/>
    <w:rsid w:val="00133E21"/>
    <w:rsid w:val="00133F22"/>
    <w:rsid w:val="0013434E"/>
    <w:rsid w:val="00134C85"/>
    <w:rsid w:val="001350C6"/>
    <w:rsid w:val="001355B8"/>
    <w:rsid w:val="00135671"/>
    <w:rsid w:val="0013593A"/>
    <w:rsid w:val="00135EB5"/>
    <w:rsid w:val="00136197"/>
    <w:rsid w:val="001364F2"/>
    <w:rsid w:val="00136C5F"/>
    <w:rsid w:val="00136DAB"/>
    <w:rsid w:val="00140350"/>
    <w:rsid w:val="001407B4"/>
    <w:rsid w:val="00141700"/>
    <w:rsid w:val="0014203B"/>
    <w:rsid w:val="001425C4"/>
    <w:rsid w:val="001426E1"/>
    <w:rsid w:val="001428C1"/>
    <w:rsid w:val="00142A39"/>
    <w:rsid w:val="00143A4C"/>
    <w:rsid w:val="00143BA6"/>
    <w:rsid w:val="00143C66"/>
    <w:rsid w:val="001446A5"/>
    <w:rsid w:val="00144F5E"/>
    <w:rsid w:val="001456BA"/>
    <w:rsid w:val="00145E6D"/>
    <w:rsid w:val="00145EF7"/>
    <w:rsid w:val="00145F67"/>
    <w:rsid w:val="001469B2"/>
    <w:rsid w:val="00147745"/>
    <w:rsid w:val="00147910"/>
    <w:rsid w:val="00147C19"/>
    <w:rsid w:val="00147DE1"/>
    <w:rsid w:val="00150429"/>
    <w:rsid w:val="001505F0"/>
    <w:rsid w:val="00150FC5"/>
    <w:rsid w:val="00151606"/>
    <w:rsid w:val="00151760"/>
    <w:rsid w:val="00151E20"/>
    <w:rsid w:val="00152393"/>
    <w:rsid w:val="001523DA"/>
    <w:rsid w:val="00152930"/>
    <w:rsid w:val="0015306A"/>
    <w:rsid w:val="001530AA"/>
    <w:rsid w:val="00153146"/>
    <w:rsid w:val="00153349"/>
    <w:rsid w:val="001540AD"/>
    <w:rsid w:val="00154398"/>
    <w:rsid w:val="00154532"/>
    <w:rsid w:val="00154FE5"/>
    <w:rsid w:val="00155040"/>
    <w:rsid w:val="001567EA"/>
    <w:rsid w:val="00156F0B"/>
    <w:rsid w:val="00156F6E"/>
    <w:rsid w:val="00157457"/>
    <w:rsid w:val="00157A22"/>
    <w:rsid w:val="00160B7B"/>
    <w:rsid w:val="00160DDD"/>
    <w:rsid w:val="001615E0"/>
    <w:rsid w:val="00161A33"/>
    <w:rsid w:val="00161DE1"/>
    <w:rsid w:val="00162E32"/>
    <w:rsid w:val="001639A0"/>
    <w:rsid w:val="00163D13"/>
    <w:rsid w:val="00163FF8"/>
    <w:rsid w:val="00164301"/>
    <w:rsid w:val="00164F25"/>
    <w:rsid w:val="0016555F"/>
    <w:rsid w:val="00165610"/>
    <w:rsid w:val="001657BC"/>
    <w:rsid w:val="00166157"/>
    <w:rsid w:val="0016616F"/>
    <w:rsid w:val="001666EB"/>
    <w:rsid w:val="00166824"/>
    <w:rsid w:val="00167C4C"/>
    <w:rsid w:val="00167DC0"/>
    <w:rsid w:val="0017061A"/>
    <w:rsid w:val="00170AC9"/>
    <w:rsid w:val="00170AF2"/>
    <w:rsid w:val="00170C9B"/>
    <w:rsid w:val="00171708"/>
    <w:rsid w:val="00171B58"/>
    <w:rsid w:val="001720F1"/>
    <w:rsid w:val="0017227B"/>
    <w:rsid w:val="00172A53"/>
    <w:rsid w:val="00172C13"/>
    <w:rsid w:val="00172F96"/>
    <w:rsid w:val="00172FAD"/>
    <w:rsid w:val="0017433F"/>
    <w:rsid w:val="0017460C"/>
    <w:rsid w:val="00174D18"/>
    <w:rsid w:val="00175912"/>
    <w:rsid w:val="00175950"/>
    <w:rsid w:val="00175F09"/>
    <w:rsid w:val="00176C62"/>
    <w:rsid w:val="0017704D"/>
    <w:rsid w:val="001779AF"/>
    <w:rsid w:val="00177ECD"/>
    <w:rsid w:val="00180D29"/>
    <w:rsid w:val="00181BD4"/>
    <w:rsid w:val="00181E0E"/>
    <w:rsid w:val="001826E0"/>
    <w:rsid w:val="001827B6"/>
    <w:rsid w:val="00182A78"/>
    <w:rsid w:val="001834F5"/>
    <w:rsid w:val="00183956"/>
    <w:rsid w:val="00183D55"/>
    <w:rsid w:val="00183E36"/>
    <w:rsid w:val="00183F8A"/>
    <w:rsid w:val="001845CB"/>
    <w:rsid w:val="001846D8"/>
    <w:rsid w:val="00184DC3"/>
    <w:rsid w:val="00184E12"/>
    <w:rsid w:val="00185FB4"/>
    <w:rsid w:val="00186341"/>
    <w:rsid w:val="00186986"/>
    <w:rsid w:val="00186AEE"/>
    <w:rsid w:val="00186C2B"/>
    <w:rsid w:val="001874FD"/>
    <w:rsid w:val="00187670"/>
    <w:rsid w:val="001876ED"/>
    <w:rsid w:val="00187740"/>
    <w:rsid w:val="00191057"/>
    <w:rsid w:val="001913E5"/>
    <w:rsid w:val="00191527"/>
    <w:rsid w:val="00191DA5"/>
    <w:rsid w:val="001924A8"/>
    <w:rsid w:val="001925F3"/>
    <w:rsid w:val="001931C0"/>
    <w:rsid w:val="00193BC9"/>
    <w:rsid w:val="00193F8C"/>
    <w:rsid w:val="001946D5"/>
    <w:rsid w:val="00194880"/>
    <w:rsid w:val="00194F74"/>
    <w:rsid w:val="00195BC0"/>
    <w:rsid w:val="001961D4"/>
    <w:rsid w:val="00196312"/>
    <w:rsid w:val="0019670E"/>
    <w:rsid w:val="001969F9"/>
    <w:rsid w:val="00196DD7"/>
    <w:rsid w:val="001970E7"/>
    <w:rsid w:val="001979B3"/>
    <w:rsid w:val="001A0216"/>
    <w:rsid w:val="001A0244"/>
    <w:rsid w:val="001A03F2"/>
    <w:rsid w:val="001A085E"/>
    <w:rsid w:val="001A09D7"/>
    <w:rsid w:val="001A0A71"/>
    <w:rsid w:val="001A1FEB"/>
    <w:rsid w:val="001A20ED"/>
    <w:rsid w:val="001A2518"/>
    <w:rsid w:val="001A2631"/>
    <w:rsid w:val="001A2654"/>
    <w:rsid w:val="001A2733"/>
    <w:rsid w:val="001A2763"/>
    <w:rsid w:val="001A2EBC"/>
    <w:rsid w:val="001A33DB"/>
    <w:rsid w:val="001A3755"/>
    <w:rsid w:val="001A475C"/>
    <w:rsid w:val="001A5E05"/>
    <w:rsid w:val="001A6363"/>
    <w:rsid w:val="001A6373"/>
    <w:rsid w:val="001A6392"/>
    <w:rsid w:val="001A68E8"/>
    <w:rsid w:val="001A69AB"/>
    <w:rsid w:val="001A6CB8"/>
    <w:rsid w:val="001A6F80"/>
    <w:rsid w:val="001A7055"/>
    <w:rsid w:val="001A754D"/>
    <w:rsid w:val="001A7741"/>
    <w:rsid w:val="001A7AA0"/>
    <w:rsid w:val="001A7DE4"/>
    <w:rsid w:val="001B02E2"/>
    <w:rsid w:val="001B05C2"/>
    <w:rsid w:val="001B07C3"/>
    <w:rsid w:val="001B08BE"/>
    <w:rsid w:val="001B0AFF"/>
    <w:rsid w:val="001B135B"/>
    <w:rsid w:val="001B149A"/>
    <w:rsid w:val="001B1A54"/>
    <w:rsid w:val="001B1F6A"/>
    <w:rsid w:val="001B1F99"/>
    <w:rsid w:val="001B2585"/>
    <w:rsid w:val="001B2779"/>
    <w:rsid w:val="001B2A29"/>
    <w:rsid w:val="001B3521"/>
    <w:rsid w:val="001B38BF"/>
    <w:rsid w:val="001B3C52"/>
    <w:rsid w:val="001B41C3"/>
    <w:rsid w:val="001B4AD1"/>
    <w:rsid w:val="001B4BEE"/>
    <w:rsid w:val="001B51C4"/>
    <w:rsid w:val="001B5274"/>
    <w:rsid w:val="001B5329"/>
    <w:rsid w:val="001B544A"/>
    <w:rsid w:val="001B55E8"/>
    <w:rsid w:val="001B5B5E"/>
    <w:rsid w:val="001B66AE"/>
    <w:rsid w:val="001B6740"/>
    <w:rsid w:val="001B71DD"/>
    <w:rsid w:val="001B7697"/>
    <w:rsid w:val="001B7710"/>
    <w:rsid w:val="001B78E2"/>
    <w:rsid w:val="001C01BD"/>
    <w:rsid w:val="001C08BF"/>
    <w:rsid w:val="001C0A09"/>
    <w:rsid w:val="001C2211"/>
    <w:rsid w:val="001C25E2"/>
    <w:rsid w:val="001C2FDB"/>
    <w:rsid w:val="001C390A"/>
    <w:rsid w:val="001C3C69"/>
    <w:rsid w:val="001C44AB"/>
    <w:rsid w:val="001C4A98"/>
    <w:rsid w:val="001C4FB0"/>
    <w:rsid w:val="001C50A3"/>
    <w:rsid w:val="001C5111"/>
    <w:rsid w:val="001C52D5"/>
    <w:rsid w:val="001C5738"/>
    <w:rsid w:val="001C57C9"/>
    <w:rsid w:val="001C5D2C"/>
    <w:rsid w:val="001C5F38"/>
    <w:rsid w:val="001C68C1"/>
    <w:rsid w:val="001C6CC5"/>
    <w:rsid w:val="001C6FD9"/>
    <w:rsid w:val="001C7007"/>
    <w:rsid w:val="001C7840"/>
    <w:rsid w:val="001C78AB"/>
    <w:rsid w:val="001D0672"/>
    <w:rsid w:val="001D08D3"/>
    <w:rsid w:val="001D0BCE"/>
    <w:rsid w:val="001D10CF"/>
    <w:rsid w:val="001D150A"/>
    <w:rsid w:val="001D1EB9"/>
    <w:rsid w:val="001D209D"/>
    <w:rsid w:val="001D21F4"/>
    <w:rsid w:val="001D2882"/>
    <w:rsid w:val="001D28B1"/>
    <w:rsid w:val="001D2FE8"/>
    <w:rsid w:val="001D3619"/>
    <w:rsid w:val="001D3BEF"/>
    <w:rsid w:val="001D4032"/>
    <w:rsid w:val="001D4303"/>
    <w:rsid w:val="001D4418"/>
    <w:rsid w:val="001D459E"/>
    <w:rsid w:val="001D46FC"/>
    <w:rsid w:val="001D56BE"/>
    <w:rsid w:val="001D5CC1"/>
    <w:rsid w:val="001D60BC"/>
    <w:rsid w:val="001D6128"/>
    <w:rsid w:val="001D73D2"/>
    <w:rsid w:val="001D73E9"/>
    <w:rsid w:val="001D7B7B"/>
    <w:rsid w:val="001E00F8"/>
    <w:rsid w:val="001E0329"/>
    <w:rsid w:val="001E0AAB"/>
    <w:rsid w:val="001E1E59"/>
    <w:rsid w:val="001E220A"/>
    <w:rsid w:val="001E23E4"/>
    <w:rsid w:val="001E2A50"/>
    <w:rsid w:val="001E2D33"/>
    <w:rsid w:val="001E3028"/>
    <w:rsid w:val="001E3908"/>
    <w:rsid w:val="001E39E4"/>
    <w:rsid w:val="001E3C86"/>
    <w:rsid w:val="001E45F9"/>
    <w:rsid w:val="001E46CC"/>
    <w:rsid w:val="001E5258"/>
    <w:rsid w:val="001E5462"/>
    <w:rsid w:val="001E59DB"/>
    <w:rsid w:val="001E5A77"/>
    <w:rsid w:val="001E5AAE"/>
    <w:rsid w:val="001E5D33"/>
    <w:rsid w:val="001E6054"/>
    <w:rsid w:val="001E6352"/>
    <w:rsid w:val="001E6804"/>
    <w:rsid w:val="001E6C6B"/>
    <w:rsid w:val="001E6F95"/>
    <w:rsid w:val="001E7413"/>
    <w:rsid w:val="001E747B"/>
    <w:rsid w:val="001E74D8"/>
    <w:rsid w:val="001E7687"/>
    <w:rsid w:val="001F03A1"/>
    <w:rsid w:val="001F1070"/>
    <w:rsid w:val="001F1F5D"/>
    <w:rsid w:val="001F26F1"/>
    <w:rsid w:val="001F2DE0"/>
    <w:rsid w:val="001F2E0B"/>
    <w:rsid w:val="001F3004"/>
    <w:rsid w:val="001F3774"/>
    <w:rsid w:val="001F4377"/>
    <w:rsid w:val="001F448A"/>
    <w:rsid w:val="001F53AD"/>
    <w:rsid w:val="001F5873"/>
    <w:rsid w:val="001F5D0F"/>
    <w:rsid w:val="001F5F48"/>
    <w:rsid w:val="001F5FBB"/>
    <w:rsid w:val="001F66C7"/>
    <w:rsid w:val="001F6DDF"/>
    <w:rsid w:val="001F75C8"/>
    <w:rsid w:val="001F7639"/>
    <w:rsid w:val="001F78DA"/>
    <w:rsid w:val="001F79D8"/>
    <w:rsid w:val="001F7BE0"/>
    <w:rsid w:val="00200167"/>
    <w:rsid w:val="002003BD"/>
    <w:rsid w:val="00200571"/>
    <w:rsid w:val="002007B0"/>
    <w:rsid w:val="002008B3"/>
    <w:rsid w:val="00200AB5"/>
    <w:rsid w:val="00200BC5"/>
    <w:rsid w:val="00200C1C"/>
    <w:rsid w:val="00200D9E"/>
    <w:rsid w:val="0020126D"/>
    <w:rsid w:val="0020197E"/>
    <w:rsid w:val="00201B3C"/>
    <w:rsid w:val="00201F63"/>
    <w:rsid w:val="002020B4"/>
    <w:rsid w:val="00203076"/>
    <w:rsid w:val="00203081"/>
    <w:rsid w:val="00203770"/>
    <w:rsid w:val="00203B91"/>
    <w:rsid w:val="002058DA"/>
    <w:rsid w:val="00205AC6"/>
    <w:rsid w:val="00205AD1"/>
    <w:rsid w:val="0020697C"/>
    <w:rsid w:val="00206A35"/>
    <w:rsid w:val="00206DF7"/>
    <w:rsid w:val="00207448"/>
    <w:rsid w:val="00210B9B"/>
    <w:rsid w:val="00210E56"/>
    <w:rsid w:val="00210EDB"/>
    <w:rsid w:val="002110C3"/>
    <w:rsid w:val="00211B2B"/>
    <w:rsid w:val="00212405"/>
    <w:rsid w:val="002124E6"/>
    <w:rsid w:val="00212D5F"/>
    <w:rsid w:val="00212DA1"/>
    <w:rsid w:val="00212FAB"/>
    <w:rsid w:val="00213163"/>
    <w:rsid w:val="002132CD"/>
    <w:rsid w:val="0021362A"/>
    <w:rsid w:val="00213E08"/>
    <w:rsid w:val="00213E1B"/>
    <w:rsid w:val="00213F0B"/>
    <w:rsid w:val="00214365"/>
    <w:rsid w:val="002145D2"/>
    <w:rsid w:val="002146EA"/>
    <w:rsid w:val="00214CD4"/>
    <w:rsid w:val="00215268"/>
    <w:rsid w:val="00215617"/>
    <w:rsid w:val="00215B42"/>
    <w:rsid w:val="00215B54"/>
    <w:rsid w:val="0021624A"/>
    <w:rsid w:val="00217181"/>
    <w:rsid w:val="00217191"/>
    <w:rsid w:val="002173D0"/>
    <w:rsid w:val="0021752C"/>
    <w:rsid w:val="00217D34"/>
    <w:rsid w:val="00217F34"/>
    <w:rsid w:val="00220D8C"/>
    <w:rsid w:val="00221362"/>
    <w:rsid w:val="002213F7"/>
    <w:rsid w:val="00223296"/>
    <w:rsid w:val="00224067"/>
    <w:rsid w:val="002244E2"/>
    <w:rsid w:val="00224654"/>
    <w:rsid w:val="00224C0D"/>
    <w:rsid w:val="00224F56"/>
    <w:rsid w:val="00225A75"/>
    <w:rsid w:val="00225B5B"/>
    <w:rsid w:val="00225C0D"/>
    <w:rsid w:val="00227117"/>
    <w:rsid w:val="00227317"/>
    <w:rsid w:val="002279FD"/>
    <w:rsid w:val="00227C05"/>
    <w:rsid w:val="00230952"/>
    <w:rsid w:val="00230A3B"/>
    <w:rsid w:val="00230EE7"/>
    <w:rsid w:val="00231382"/>
    <w:rsid w:val="002313B8"/>
    <w:rsid w:val="002315BD"/>
    <w:rsid w:val="002319AD"/>
    <w:rsid w:val="00231E0C"/>
    <w:rsid w:val="002321B3"/>
    <w:rsid w:val="00232219"/>
    <w:rsid w:val="0023263F"/>
    <w:rsid w:val="00232E90"/>
    <w:rsid w:val="00233215"/>
    <w:rsid w:val="00233594"/>
    <w:rsid w:val="0023372B"/>
    <w:rsid w:val="002345FC"/>
    <w:rsid w:val="00234736"/>
    <w:rsid w:val="00234BCD"/>
    <w:rsid w:val="00235490"/>
    <w:rsid w:val="00235580"/>
    <w:rsid w:val="00235896"/>
    <w:rsid w:val="00235A29"/>
    <w:rsid w:val="00235C9F"/>
    <w:rsid w:val="00235D37"/>
    <w:rsid w:val="00235E3F"/>
    <w:rsid w:val="0023623D"/>
    <w:rsid w:val="00236287"/>
    <w:rsid w:val="00236848"/>
    <w:rsid w:val="00236D23"/>
    <w:rsid w:val="00236F6E"/>
    <w:rsid w:val="0023708C"/>
    <w:rsid w:val="002372E4"/>
    <w:rsid w:val="00237B63"/>
    <w:rsid w:val="00237CE2"/>
    <w:rsid w:val="00237D9E"/>
    <w:rsid w:val="002403A7"/>
    <w:rsid w:val="002411B5"/>
    <w:rsid w:val="002412C8"/>
    <w:rsid w:val="00241304"/>
    <w:rsid w:val="0024136B"/>
    <w:rsid w:val="00241CC8"/>
    <w:rsid w:val="00241D0B"/>
    <w:rsid w:val="00242204"/>
    <w:rsid w:val="002426F2"/>
    <w:rsid w:val="002427F1"/>
    <w:rsid w:val="00242BEB"/>
    <w:rsid w:val="0024370D"/>
    <w:rsid w:val="00243EBE"/>
    <w:rsid w:val="00245519"/>
    <w:rsid w:val="002463A4"/>
    <w:rsid w:val="0024675E"/>
    <w:rsid w:val="00246921"/>
    <w:rsid w:val="002470ED"/>
    <w:rsid w:val="00247972"/>
    <w:rsid w:val="00247F31"/>
    <w:rsid w:val="0025191D"/>
    <w:rsid w:val="00252369"/>
    <w:rsid w:val="00252686"/>
    <w:rsid w:val="00252E83"/>
    <w:rsid w:val="0025362D"/>
    <w:rsid w:val="00253F26"/>
    <w:rsid w:val="002548BF"/>
    <w:rsid w:val="002548DA"/>
    <w:rsid w:val="00255104"/>
    <w:rsid w:val="00256756"/>
    <w:rsid w:val="00256CE0"/>
    <w:rsid w:val="00256E25"/>
    <w:rsid w:val="0025757C"/>
    <w:rsid w:val="00257D2F"/>
    <w:rsid w:val="00260AF9"/>
    <w:rsid w:val="00260F18"/>
    <w:rsid w:val="0026110C"/>
    <w:rsid w:val="0026129E"/>
    <w:rsid w:val="002613C0"/>
    <w:rsid w:val="002617CD"/>
    <w:rsid w:val="002618B7"/>
    <w:rsid w:val="00261979"/>
    <w:rsid w:val="002622FD"/>
    <w:rsid w:val="002634C3"/>
    <w:rsid w:val="00263680"/>
    <w:rsid w:val="00263F23"/>
    <w:rsid w:val="00264313"/>
    <w:rsid w:val="00264607"/>
    <w:rsid w:val="00264B50"/>
    <w:rsid w:val="00264C82"/>
    <w:rsid w:val="00265B54"/>
    <w:rsid w:val="0026619B"/>
    <w:rsid w:val="002661AB"/>
    <w:rsid w:val="00266567"/>
    <w:rsid w:val="00266D21"/>
    <w:rsid w:val="0026730A"/>
    <w:rsid w:val="002674E1"/>
    <w:rsid w:val="00267646"/>
    <w:rsid w:val="00270D36"/>
    <w:rsid w:val="00270E86"/>
    <w:rsid w:val="0027146C"/>
    <w:rsid w:val="0027225E"/>
    <w:rsid w:val="002733DF"/>
    <w:rsid w:val="002737B7"/>
    <w:rsid w:val="0027512D"/>
    <w:rsid w:val="00275412"/>
    <w:rsid w:val="00275B1D"/>
    <w:rsid w:val="0027665C"/>
    <w:rsid w:val="00276767"/>
    <w:rsid w:val="00276DD1"/>
    <w:rsid w:val="00280547"/>
    <w:rsid w:val="00280E12"/>
    <w:rsid w:val="00281331"/>
    <w:rsid w:val="00281415"/>
    <w:rsid w:val="002815F2"/>
    <w:rsid w:val="00281622"/>
    <w:rsid w:val="0028277D"/>
    <w:rsid w:val="00282E27"/>
    <w:rsid w:val="002831B8"/>
    <w:rsid w:val="002831E4"/>
    <w:rsid w:val="00283ACF"/>
    <w:rsid w:val="00283E18"/>
    <w:rsid w:val="00283EA6"/>
    <w:rsid w:val="00284242"/>
    <w:rsid w:val="00284354"/>
    <w:rsid w:val="00284372"/>
    <w:rsid w:val="00284970"/>
    <w:rsid w:val="002851AD"/>
    <w:rsid w:val="00285597"/>
    <w:rsid w:val="002857A4"/>
    <w:rsid w:val="00285B97"/>
    <w:rsid w:val="00285C40"/>
    <w:rsid w:val="00286CC3"/>
    <w:rsid w:val="00286CD5"/>
    <w:rsid w:val="002873C6"/>
    <w:rsid w:val="00287491"/>
    <w:rsid w:val="002876D9"/>
    <w:rsid w:val="00287871"/>
    <w:rsid w:val="00287ACB"/>
    <w:rsid w:val="0029026B"/>
    <w:rsid w:val="00290540"/>
    <w:rsid w:val="00291451"/>
    <w:rsid w:val="0029254E"/>
    <w:rsid w:val="002926C7"/>
    <w:rsid w:val="00292B55"/>
    <w:rsid w:val="00292BFB"/>
    <w:rsid w:val="00292C18"/>
    <w:rsid w:val="00292ECC"/>
    <w:rsid w:val="00293A12"/>
    <w:rsid w:val="002949A6"/>
    <w:rsid w:val="00295284"/>
    <w:rsid w:val="00295819"/>
    <w:rsid w:val="00295996"/>
    <w:rsid w:val="00295C32"/>
    <w:rsid w:val="00295EF8"/>
    <w:rsid w:val="00296904"/>
    <w:rsid w:val="002969DC"/>
    <w:rsid w:val="00296FBE"/>
    <w:rsid w:val="00297D8B"/>
    <w:rsid w:val="00297F0F"/>
    <w:rsid w:val="00297F27"/>
    <w:rsid w:val="002A01F7"/>
    <w:rsid w:val="002A0303"/>
    <w:rsid w:val="002A0333"/>
    <w:rsid w:val="002A0753"/>
    <w:rsid w:val="002A08DB"/>
    <w:rsid w:val="002A0E70"/>
    <w:rsid w:val="002A0F1A"/>
    <w:rsid w:val="002A1233"/>
    <w:rsid w:val="002A1B39"/>
    <w:rsid w:val="002A27C0"/>
    <w:rsid w:val="002A2878"/>
    <w:rsid w:val="002A299A"/>
    <w:rsid w:val="002A2DD3"/>
    <w:rsid w:val="002A2E07"/>
    <w:rsid w:val="002A33C7"/>
    <w:rsid w:val="002A365D"/>
    <w:rsid w:val="002A36C9"/>
    <w:rsid w:val="002A41E8"/>
    <w:rsid w:val="002A4555"/>
    <w:rsid w:val="002A4722"/>
    <w:rsid w:val="002A511A"/>
    <w:rsid w:val="002A5D69"/>
    <w:rsid w:val="002A60DC"/>
    <w:rsid w:val="002A6270"/>
    <w:rsid w:val="002A649F"/>
    <w:rsid w:val="002A6883"/>
    <w:rsid w:val="002A704B"/>
    <w:rsid w:val="002A71DA"/>
    <w:rsid w:val="002A761B"/>
    <w:rsid w:val="002A7732"/>
    <w:rsid w:val="002A7ABF"/>
    <w:rsid w:val="002A7EBC"/>
    <w:rsid w:val="002B0ADA"/>
    <w:rsid w:val="002B0EB1"/>
    <w:rsid w:val="002B1BC7"/>
    <w:rsid w:val="002B1EF6"/>
    <w:rsid w:val="002B232B"/>
    <w:rsid w:val="002B28FB"/>
    <w:rsid w:val="002B290C"/>
    <w:rsid w:val="002B2919"/>
    <w:rsid w:val="002B2944"/>
    <w:rsid w:val="002B3C96"/>
    <w:rsid w:val="002B3CA7"/>
    <w:rsid w:val="002B3F46"/>
    <w:rsid w:val="002B47E5"/>
    <w:rsid w:val="002B4C11"/>
    <w:rsid w:val="002B4F04"/>
    <w:rsid w:val="002B4F12"/>
    <w:rsid w:val="002B5C8E"/>
    <w:rsid w:val="002B5D1D"/>
    <w:rsid w:val="002B5DDC"/>
    <w:rsid w:val="002B6FEA"/>
    <w:rsid w:val="002B762B"/>
    <w:rsid w:val="002B76B5"/>
    <w:rsid w:val="002B798E"/>
    <w:rsid w:val="002B7AF7"/>
    <w:rsid w:val="002B7EC2"/>
    <w:rsid w:val="002B7ECD"/>
    <w:rsid w:val="002C0187"/>
    <w:rsid w:val="002C0DCF"/>
    <w:rsid w:val="002C0EB8"/>
    <w:rsid w:val="002C145A"/>
    <w:rsid w:val="002C1A6F"/>
    <w:rsid w:val="002C1B25"/>
    <w:rsid w:val="002C1CD7"/>
    <w:rsid w:val="002C1DD3"/>
    <w:rsid w:val="002C201A"/>
    <w:rsid w:val="002C2113"/>
    <w:rsid w:val="002C23BB"/>
    <w:rsid w:val="002C2707"/>
    <w:rsid w:val="002C27BD"/>
    <w:rsid w:val="002C2883"/>
    <w:rsid w:val="002C2926"/>
    <w:rsid w:val="002C3377"/>
    <w:rsid w:val="002C3943"/>
    <w:rsid w:val="002C3DF8"/>
    <w:rsid w:val="002C3FAA"/>
    <w:rsid w:val="002C4150"/>
    <w:rsid w:val="002C43D0"/>
    <w:rsid w:val="002C45EC"/>
    <w:rsid w:val="002C4951"/>
    <w:rsid w:val="002C4AF0"/>
    <w:rsid w:val="002C4CD5"/>
    <w:rsid w:val="002C5222"/>
    <w:rsid w:val="002C6213"/>
    <w:rsid w:val="002C6589"/>
    <w:rsid w:val="002C68FB"/>
    <w:rsid w:val="002C702A"/>
    <w:rsid w:val="002C7C8B"/>
    <w:rsid w:val="002C7D71"/>
    <w:rsid w:val="002D04CF"/>
    <w:rsid w:val="002D04E7"/>
    <w:rsid w:val="002D09AE"/>
    <w:rsid w:val="002D1521"/>
    <w:rsid w:val="002D1821"/>
    <w:rsid w:val="002D2592"/>
    <w:rsid w:val="002D2DCD"/>
    <w:rsid w:val="002D2E6D"/>
    <w:rsid w:val="002D2FBB"/>
    <w:rsid w:val="002D2FF3"/>
    <w:rsid w:val="002D3898"/>
    <w:rsid w:val="002D3D15"/>
    <w:rsid w:val="002D4081"/>
    <w:rsid w:val="002D4274"/>
    <w:rsid w:val="002D51E7"/>
    <w:rsid w:val="002D5355"/>
    <w:rsid w:val="002D5B7A"/>
    <w:rsid w:val="002D5D86"/>
    <w:rsid w:val="002D5F97"/>
    <w:rsid w:val="002D6261"/>
    <w:rsid w:val="002D6921"/>
    <w:rsid w:val="002D6AEE"/>
    <w:rsid w:val="002D6E9A"/>
    <w:rsid w:val="002D7085"/>
    <w:rsid w:val="002D792A"/>
    <w:rsid w:val="002D7A2F"/>
    <w:rsid w:val="002D7A41"/>
    <w:rsid w:val="002E00A3"/>
    <w:rsid w:val="002E0758"/>
    <w:rsid w:val="002E0BD2"/>
    <w:rsid w:val="002E0C04"/>
    <w:rsid w:val="002E10F7"/>
    <w:rsid w:val="002E1F68"/>
    <w:rsid w:val="002E22C8"/>
    <w:rsid w:val="002E29D2"/>
    <w:rsid w:val="002E2FB0"/>
    <w:rsid w:val="002E30FD"/>
    <w:rsid w:val="002E3424"/>
    <w:rsid w:val="002E48DE"/>
    <w:rsid w:val="002E4E3A"/>
    <w:rsid w:val="002E4E9F"/>
    <w:rsid w:val="002E5DA9"/>
    <w:rsid w:val="002E5DF5"/>
    <w:rsid w:val="002E612A"/>
    <w:rsid w:val="002E615B"/>
    <w:rsid w:val="002E61F2"/>
    <w:rsid w:val="002E65C5"/>
    <w:rsid w:val="002E6871"/>
    <w:rsid w:val="002E699B"/>
    <w:rsid w:val="002E7159"/>
    <w:rsid w:val="002F00D6"/>
    <w:rsid w:val="002F077C"/>
    <w:rsid w:val="002F07CC"/>
    <w:rsid w:val="002F0883"/>
    <w:rsid w:val="002F0DBE"/>
    <w:rsid w:val="002F0E67"/>
    <w:rsid w:val="002F14E1"/>
    <w:rsid w:val="002F15C1"/>
    <w:rsid w:val="002F2D7C"/>
    <w:rsid w:val="002F2E35"/>
    <w:rsid w:val="002F3897"/>
    <w:rsid w:val="002F3D70"/>
    <w:rsid w:val="002F46FF"/>
    <w:rsid w:val="002F4C39"/>
    <w:rsid w:val="002F54F1"/>
    <w:rsid w:val="002F573E"/>
    <w:rsid w:val="002F61E3"/>
    <w:rsid w:val="002F63DF"/>
    <w:rsid w:val="002F66F3"/>
    <w:rsid w:val="002F683E"/>
    <w:rsid w:val="002F75AD"/>
    <w:rsid w:val="002F75D6"/>
    <w:rsid w:val="0030097F"/>
    <w:rsid w:val="00301C5F"/>
    <w:rsid w:val="003026C2"/>
    <w:rsid w:val="00303964"/>
    <w:rsid w:val="00303E9D"/>
    <w:rsid w:val="00304FAA"/>
    <w:rsid w:val="00305091"/>
    <w:rsid w:val="003052AB"/>
    <w:rsid w:val="00305400"/>
    <w:rsid w:val="00305411"/>
    <w:rsid w:val="0030570F"/>
    <w:rsid w:val="00305A62"/>
    <w:rsid w:val="00305DF7"/>
    <w:rsid w:val="00306131"/>
    <w:rsid w:val="0030615D"/>
    <w:rsid w:val="003063AB"/>
    <w:rsid w:val="003073B9"/>
    <w:rsid w:val="003108DB"/>
    <w:rsid w:val="003111F2"/>
    <w:rsid w:val="0031154C"/>
    <w:rsid w:val="0031177E"/>
    <w:rsid w:val="003120E3"/>
    <w:rsid w:val="003126DE"/>
    <w:rsid w:val="00312BCA"/>
    <w:rsid w:val="00312D73"/>
    <w:rsid w:val="00312E4C"/>
    <w:rsid w:val="00314D92"/>
    <w:rsid w:val="003150B5"/>
    <w:rsid w:val="00316721"/>
    <w:rsid w:val="003167DF"/>
    <w:rsid w:val="00316BDA"/>
    <w:rsid w:val="00316EC2"/>
    <w:rsid w:val="00317C52"/>
    <w:rsid w:val="00320769"/>
    <w:rsid w:val="00320DB4"/>
    <w:rsid w:val="00320EAC"/>
    <w:rsid w:val="00320EFF"/>
    <w:rsid w:val="003214E4"/>
    <w:rsid w:val="003217F0"/>
    <w:rsid w:val="00321924"/>
    <w:rsid w:val="0032233F"/>
    <w:rsid w:val="00322B95"/>
    <w:rsid w:val="00322BB6"/>
    <w:rsid w:val="003231B7"/>
    <w:rsid w:val="00323350"/>
    <w:rsid w:val="003236B2"/>
    <w:rsid w:val="003245F4"/>
    <w:rsid w:val="003252CC"/>
    <w:rsid w:val="003259C8"/>
    <w:rsid w:val="00325BEE"/>
    <w:rsid w:val="0032648F"/>
    <w:rsid w:val="00326B54"/>
    <w:rsid w:val="00326BBB"/>
    <w:rsid w:val="00327B1A"/>
    <w:rsid w:val="00327CB7"/>
    <w:rsid w:val="00327D07"/>
    <w:rsid w:val="00327D57"/>
    <w:rsid w:val="00327DEC"/>
    <w:rsid w:val="00330767"/>
    <w:rsid w:val="0033090C"/>
    <w:rsid w:val="00330E8A"/>
    <w:rsid w:val="00331240"/>
    <w:rsid w:val="003317C2"/>
    <w:rsid w:val="003319E6"/>
    <w:rsid w:val="00331E62"/>
    <w:rsid w:val="00332B9E"/>
    <w:rsid w:val="00332D33"/>
    <w:rsid w:val="00332E13"/>
    <w:rsid w:val="00332F05"/>
    <w:rsid w:val="00333193"/>
    <w:rsid w:val="003333EA"/>
    <w:rsid w:val="00333AA2"/>
    <w:rsid w:val="0033446F"/>
    <w:rsid w:val="00334501"/>
    <w:rsid w:val="003348AA"/>
    <w:rsid w:val="00334CC6"/>
    <w:rsid w:val="00334D5E"/>
    <w:rsid w:val="00335355"/>
    <w:rsid w:val="0033545E"/>
    <w:rsid w:val="00335751"/>
    <w:rsid w:val="00335932"/>
    <w:rsid w:val="00335B25"/>
    <w:rsid w:val="00335C65"/>
    <w:rsid w:val="00335DFD"/>
    <w:rsid w:val="00336442"/>
    <w:rsid w:val="00336736"/>
    <w:rsid w:val="003378EC"/>
    <w:rsid w:val="00340932"/>
    <w:rsid w:val="0034097E"/>
    <w:rsid w:val="00341D57"/>
    <w:rsid w:val="003425BB"/>
    <w:rsid w:val="0034260F"/>
    <w:rsid w:val="00342B53"/>
    <w:rsid w:val="00342D20"/>
    <w:rsid w:val="00344125"/>
    <w:rsid w:val="00344AD0"/>
    <w:rsid w:val="003450ED"/>
    <w:rsid w:val="003457C5"/>
    <w:rsid w:val="0034622C"/>
    <w:rsid w:val="0034693D"/>
    <w:rsid w:val="003477D4"/>
    <w:rsid w:val="003518B6"/>
    <w:rsid w:val="00351B08"/>
    <w:rsid w:val="00351F49"/>
    <w:rsid w:val="00351FC1"/>
    <w:rsid w:val="00351FDC"/>
    <w:rsid w:val="003526C5"/>
    <w:rsid w:val="00353074"/>
    <w:rsid w:val="00353C07"/>
    <w:rsid w:val="003543BB"/>
    <w:rsid w:val="00354F2C"/>
    <w:rsid w:val="0035501B"/>
    <w:rsid w:val="0035552C"/>
    <w:rsid w:val="0035559D"/>
    <w:rsid w:val="00355720"/>
    <w:rsid w:val="00355896"/>
    <w:rsid w:val="00355A32"/>
    <w:rsid w:val="00355BA4"/>
    <w:rsid w:val="0035667D"/>
    <w:rsid w:val="003568D4"/>
    <w:rsid w:val="0035708A"/>
    <w:rsid w:val="00357372"/>
    <w:rsid w:val="00357879"/>
    <w:rsid w:val="003602D4"/>
    <w:rsid w:val="00361A64"/>
    <w:rsid w:val="00362047"/>
    <w:rsid w:val="00362713"/>
    <w:rsid w:val="0036285A"/>
    <w:rsid w:val="00362C63"/>
    <w:rsid w:val="0036328A"/>
    <w:rsid w:val="003632CD"/>
    <w:rsid w:val="00363572"/>
    <w:rsid w:val="003635D8"/>
    <w:rsid w:val="003638BB"/>
    <w:rsid w:val="00363926"/>
    <w:rsid w:val="0036401A"/>
    <w:rsid w:val="0036420B"/>
    <w:rsid w:val="00364865"/>
    <w:rsid w:val="00364A09"/>
    <w:rsid w:val="00364FA7"/>
    <w:rsid w:val="003658D3"/>
    <w:rsid w:val="00365918"/>
    <w:rsid w:val="0036677F"/>
    <w:rsid w:val="00367530"/>
    <w:rsid w:val="003677AF"/>
    <w:rsid w:val="00367C02"/>
    <w:rsid w:val="00370462"/>
    <w:rsid w:val="003705D9"/>
    <w:rsid w:val="0037068C"/>
    <w:rsid w:val="00370960"/>
    <w:rsid w:val="00370AF0"/>
    <w:rsid w:val="0037104B"/>
    <w:rsid w:val="00371069"/>
    <w:rsid w:val="0037190C"/>
    <w:rsid w:val="00371985"/>
    <w:rsid w:val="00371F1C"/>
    <w:rsid w:val="0037208F"/>
    <w:rsid w:val="003722FB"/>
    <w:rsid w:val="0037262D"/>
    <w:rsid w:val="00372892"/>
    <w:rsid w:val="00372AD9"/>
    <w:rsid w:val="00372C63"/>
    <w:rsid w:val="00372D55"/>
    <w:rsid w:val="00373299"/>
    <w:rsid w:val="00373603"/>
    <w:rsid w:val="003737FA"/>
    <w:rsid w:val="003740F2"/>
    <w:rsid w:val="00375215"/>
    <w:rsid w:val="00375555"/>
    <w:rsid w:val="00375EA5"/>
    <w:rsid w:val="00375FDA"/>
    <w:rsid w:val="003760B6"/>
    <w:rsid w:val="00376C75"/>
    <w:rsid w:val="00376D65"/>
    <w:rsid w:val="00377B04"/>
    <w:rsid w:val="00377F4D"/>
    <w:rsid w:val="003803FF"/>
    <w:rsid w:val="00380525"/>
    <w:rsid w:val="00380F27"/>
    <w:rsid w:val="003811D1"/>
    <w:rsid w:val="00381A86"/>
    <w:rsid w:val="00381AF1"/>
    <w:rsid w:val="00381DE7"/>
    <w:rsid w:val="00381F10"/>
    <w:rsid w:val="003820B7"/>
    <w:rsid w:val="003823AD"/>
    <w:rsid w:val="00382A13"/>
    <w:rsid w:val="00383653"/>
    <w:rsid w:val="0038371D"/>
    <w:rsid w:val="00383AD5"/>
    <w:rsid w:val="003849D2"/>
    <w:rsid w:val="003851AC"/>
    <w:rsid w:val="00385440"/>
    <w:rsid w:val="00385C58"/>
    <w:rsid w:val="00385E23"/>
    <w:rsid w:val="0038601D"/>
    <w:rsid w:val="00386507"/>
    <w:rsid w:val="0038654B"/>
    <w:rsid w:val="00386733"/>
    <w:rsid w:val="0038675C"/>
    <w:rsid w:val="00386985"/>
    <w:rsid w:val="00386CFE"/>
    <w:rsid w:val="00386F75"/>
    <w:rsid w:val="00387280"/>
    <w:rsid w:val="00387447"/>
    <w:rsid w:val="0038776C"/>
    <w:rsid w:val="00387BF0"/>
    <w:rsid w:val="00387F85"/>
    <w:rsid w:val="003903E8"/>
    <w:rsid w:val="003911C6"/>
    <w:rsid w:val="00391A47"/>
    <w:rsid w:val="00391F56"/>
    <w:rsid w:val="00391FB3"/>
    <w:rsid w:val="0039221C"/>
    <w:rsid w:val="00392AD3"/>
    <w:rsid w:val="00392D20"/>
    <w:rsid w:val="0039323B"/>
    <w:rsid w:val="003933B7"/>
    <w:rsid w:val="00393D9F"/>
    <w:rsid w:val="00393FB7"/>
    <w:rsid w:val="003947A8"/>
    <w:rsid w:val="0039524E"/>
    <w:rsid w:val="0039593C"/>
    <w:rsid w:val="00395BEA"/>
    <w:rsid w:val="00395EF4"/>
    <w:rsid w:val="003962EB"/>
    <w:rsid w:val="00396547"/>
    <w:rsid w:val="0039707F"/>
    <w:rsid w:val="003974A1"/>
    <w:rsid w:val="00397610"/>
    <w:rsid w:val="00397614"/>
    <w:rsid w:val="003A0211"/>
    <w:rsid w:val="003A1194"/>
    <w:rsid w:val="003A1589"/>
    <w:rsid w:val="003A19D5"/>
    <w:rsid w:val="003A1AC0"/>
    <w:rsid w:val="003A1D34"/>
    <w:rsid w:val="003A2825"/>
    <w:rsid w:val="003A28EC"/>
    <w:rsid w:val="003A2FAB"/>
    <w:rsid w:val="003A3C4B"/>
    <w:rsid w:val="003A3F0D"/>
    <w:rsid w:val="003A4466"/>
    <w:rsid w:val="003A5CE1"/>
    <w:rsid w:val="003A5EEE"/>
    <w:rsid w:val="003A6CCE"/>
    <w:rsid w:val="003A7002"/>
    <w:rsid w:val="003A71F9"/>
    <w:rsid w:val="003A72E3"/>
    <w:rsid w:val="003A745D"/>
    <w:rsid w:val="003A78FD"/>
    <w:rsid w:val="003A7C5E"/>
    <w:rsid w:val="003B056C"/>
    <w:rsid w:val="003B09A0"/>
    <w:rsid w:val="003B09C2"/>
    <w:rsid w:val="003B132A"/>
    <w:rsid w:val="003B1AA5"/>
    <w:rsid w:val="003B1F28"/>
    <w:rsid w:val="003B2459"/>
    <w:rsid w:val="003B2CB7"/>
    <w:rsid w:val="003B31D5"/>
    <w:rsid w:val="003B3264"/>
    <w:rsid w:val="003B3B5D"/>
    <w:rsid w:val="003B4210"/>
    <w:rsid w:val="003B4249"/>
    <w:rsid w:val="003B4471"/>
    <w:rsid w:val="003B48FE"/>
    <w:rsid w:val="003B4F82"/>
    <w:rsid w:val="003B551A"/>
    <w:rsid w:val="003B5AD0"/>
    <w:rsid w:val="003B5C64"/>
    <w:rsid w:val="003B5C6C"/>
    <w:rsid w:val="003B62CA"/>
    <w:rsid w:val="003B63DB"/>
    <w:rsid w:val="003B68AD"/>
    <w:rsid w:val="003B6CBD"/>
    <w:rsid w:val="003B6D78"/>
    <w:rsid w:val="003B6F01"/>
    <w:rsid w:val="003B6FB2"/>
    <w:rsid w:val="003B772F"/>
    <w:rsid w:val="003B791E"/>
    <w:rsid w:val="003B7FA6"/>
    <w:rsid w:val="003C055C"/>
    <w:rsid w:val="003C0F5E"/>
    <w:rsid w:val="003C18B7"/>
    <w:rsid w:val="003C1BEE"/>
    <w:rsid w:val="003C275E"/>
    <w:rsid w:val="003C2BBE"/>
    <w:rsid w:val="003C3D55"/>
    <w:rsid w:val="003C4059"/>
    <w:rsid w:val="003C4B09"/>
    <w:rsid w:val="003C4DBB"/>
    <w:rsid w:val="003C511C"/>
    <w:rsid w:val="003C5394"/>
    <w:rsid w:val="003C5444"/>
    <w:rsid w:val="003C622A"/>
    <w:rsid w:val="003C66BB"/>
    <w:rsid w:val="003C6E1F"/>
    <w:rsid w:val="003C73A0"/>
    <w:rsid w:val="003C73E2"/>
    <w:rsid w:val="003C76FA"/>
    <w:rsid w:val="003C77AD"/>
    <w:rsid w:val="003C7AF9"/>
    <w:rsid w:val="003C7F53"/>
    <w:rsid w:val="003D0A18"/>
    <w:rsid w:val="003D0DEC"/>
    <w:rsid w:val="003D174A"/>
    <w:rsid w:val="003D1E5B"/>
    <w:rsid w:val="003D22E0"/>
    <w:rsid w:val="003D2781"/>
    <w:rsid w:val="003D27B9"/>
    <w:rsid w:val="003D2DB4"/>
    <w:rsid w:val="003D42AA"/>
    <w:rsid w:val="003D4410"/>
    <w:rsid w:val="003D46B4"/>
    <w:rsid w:val="003D47C2"/>
    <w:rsid w:val="003D487A"/>
    <w:rsid w:val="003D4ACC"/>
    <w:rsid w:val="003D4DA0"/>
    <w:rsid w:val="003D5C2E"/>
    <w:rsid w:val="003D60FB"/>
    <w:rsid w:val="003D6F6F"/>
    <w:rsid w:val="003D7626"/>
    <w:rsid w:val="003E0E35"/>
    <w:rsid w:val="003E0EA4"/>
    <w:rsid w:val="003E18EE"/>
    <w:rsid w:val="003E2836"/>
    <w:rsid w:val="003E2F5A"/>
    <w:rsid w:val="003E343A"/>
    <w:rsid w:val="003E38F3"/>
    <w:rsid w:val="003E3A02"/>
    <w:rsid w:val="003E4708"/>
    <w:rsid w:val="003E5150"/>
    <w:rsid w:val="003E5F84"/>
    <w:rsid w:val="003E610D"/>
    <w:rsid w:val="003E67E0"/>
    <w:rsid w:val="003E70E3"/>
    <w:rsid w:val="003E7340"/>
    <w:rsid w:val="003E75EB"/>
    <w:rsid w:val="003E7621"/>
    <w:rsid w:val="003E7CE2"/>
    <w:rsid w:val="003F00F3"/>
    <w:rsid w:val="003F08D4"/>
    <w:rsid w:val="003F0931"/>
    <w:rsid w:val="003F0C6E"/>
    <w:rsid w:val="003F0FEA"/>
    <w:rsid w:val="003F15B0"/>
    <w:rsid w:val="003F170B"/>
    <w:rsid w:val="003F195E"/>
    <w:rsid w:val="003F1A27"/>
    <w:rsid w:val="003F1F02"/>
    <w:rsid w:val="003F1F22"/>
    <w:rsid w:val="003F1FDA"/>
    <w:rsid w:val="003F2909"/>
    <w:rsid w:val="003F3094"/>
    <w:rsid w:val="003F3D56"/>
    <w:rsid w:val="003F3DCD"/>
    <w:rsid w:val="003F3E58"/>
    <w:rsid w:val="003F417C"/>
    <w:rsid w:val="003F4BCF"/>
    <w:rsid w:val="003F50E4"/>
    <w:rsid w:val="003F5212"/>
    <w:rsid w:val="003F598B"/>
    <w:rsid w:val="003F5B54"/>
    <w:rsid w:val="003F65BF"/>
    <w:rsid w:val="003F66C2"/>
    <w:rsid w:val="003F6D26"/>
    <w:rsid w:val="003F7299"/>
    <w:rsid w:val="003F7573"/>
    <w:rsid w:val="003F77DF"/>
    <w:rsid w:val="003F78D3"/>
    <w:rsid w:val="003F7D84"/>
    <w:rsid w:val="003F7F8E"/>
    <w:rsid w:val="00400A93"/>
    <w:rsid w:val="00402672"/>
    <w:rsid w:val="00402B01"/>
    <w:rsid w:val="00402EBF"/>
    <w:rsid w:val="00403149"/>
    <w:rsid w:val="00403244"/>
    <w:rsid w:val="0040417B"/>
    <w:rsid w:val="00404CED"/>
    <w:rsid w:val="00404E9A"/>
    <w:rsid w:val="00405CD7"/>
    <w:rsid w:val="00405EAD"/>
    <w:rsid w:val="00406637"/>
    <w:rsid w:val="004068AF"/>
    <w:rsid w:val="00406A27"/>
    <w:rsid w:val="00406AD8"/>
    <w:rsid w:val="00406D2C"/>
    <w:rsid w:val="00406F65"/>
    <w:rsid w:val="00406FCC"/>
    <w:rsid w:val="00407479"/>
    <w:rsid w:val="004078E6"/>
    <w:rsid w:val="00407C8E"/>
    <w:rsid w:val="00410005"/>
    <w:rsid w:val="00410B3A"/>
    <w:rsid w:val="00410D93"/>
    <w:rsid w:val="00410DD5"/>
    <w:rsid w:val="0041105F"/>
    <w:rsid w:val="00412887"/>
    <w:rsid w:val="00412DB5"/>
    <w:rsid w:val="0041352B"/>
    <w:rsid w:val="00413BFA"/>
    <w:rsid w:val="00413D53"/>
    <w:rsid w:val="00413D83"/>
    <w:rsid w:val="00414078"/>
    <w:rsid w:val="004148AE"/>
    <w:rsid w:val="00414D76"/>
    <w:rsid w:val="00414DB9"/>
    <w:rsid w:val="00415663"/>
    <w:rsid w:val="004161DB"/>
    <w:rsid w:val="0041637E"/>
    <w:rsid w:val="004165DB"/>
    <w:rsid w:val="00417514"/>
    <w:rsid w:val="00417548"/>
    <w:rsid w:val="00417B93"/>
    <w:rsid w:val="00417DAB"/>
    <w:rsid w:val="00417FF5"/>
    <w:rsid w:val="00420665"/>
    <w:rsid w:val="004208B0"/>
    <w:rsid w:val="004212AD"/>
    <w:rsid w:val="0042130D"/>
    <w:rsid w:val="004218F7"/>
    <w:rsid w:val="00421AEF"/>
    <w:rsid w:val="0042202B"/>
    <w:rsid w:val="00423514"/>
    <w:rsid w:val="00423638"/>
    <w:rsid w:val="00424112"/>
    <w:rsid w:val="0042432E"/>
    <w:rsid w:val="00424501"/>
    <w:rsid w:val="0042482E"/>
    <w:rsid w:val="004248FF"/>
    <w:rsid w:val="00424DC5"/>
    <w:rsid w:val="004255B1"/>
    <w:rsid w:val="004261D9"/>
    <w:rsid w:val="00426493"/>
    <w:rsid w:val="0042653D"/>
    <w:rsid w:val="00426630"/>
    <w:rsid w:val="00426838"/>
    <w:rsid w:val="00426C8C"/>
    <w:rsid w:val="0043062A"/>
    <w:rsid w:val="0043096B"/>
    <w:rsid w:val="00430C59"/>
    <w:rsid w:val="004311ED"/>
    <w:rsid w:val="00431B37"/>
    <w:rsid w:val="004333A8"/>
    <w:rsid w:val="0043366A"/>
    <w:rsid w:val="00433AAA"/>
    <w:rsid w:val="0043421F"/>
    <w:rsid w:val="00434267"/>
    <w:rsid w:val="00434699"/>
    <w:rsid w:val="0043484B"/>
    <w:rsid w:val="00434906"/>
    <w:rsid w:val="00434BB2"/>
    <w:rsid w:val="004350E5"/>
    <w:rsid w:val="004351DC"/>
    <w:rsid w:val="00435294"/>
    <w:rsid w:val="00435C55"/>
    <w:rsid w:val="00435D80"/>
    <w:rsid w:val="00435FB5"/>
    <w:rsid w:val="004360A3"/>
    <w:rsid w:val="0043635B"/>
    <w:rsid w:val="00436577"/>
    <w:rsid w:val="00436A6B"/>
    <w:rsid w:val="00436FAB"/>
    <w:rsid w:val="00437276"/>
    <w:rsid w:val="00437474"/>
    <w:rsid w:val="00437E7A"/>
    <w:rsid w:val="004402FE"/>
    <w:rsid w:val="00440429"/>
    <w:rsid w:val="0044090A"/>
    <w:rsid w:val="00440BEC"/>
    <w:rsid w:val="004414A4"/>
    <w:rsid w:val="00441516"/>
    <w:rsid w:val="0044185D"/>
    <w:rsid w:val="00441DFC"/>
    <w:rsid w:val="00441E53"/>
    <w:rsid w:val="00441EE0"/>
    <w:rsid w:val="004421AF"/>
    <w:rsid w:val="004422D4"/>
    <w:rsid w:val="004427AA"/>
    <w:rsid w:val="00442D78"/>
    <w:rsid w:val="00443531"/>
    <w:rsid w:val="00443AA0"/>
    <w:rsid w:val="00444382"/>
    <w:rsid w:val="004451DA"/>
    <w:rsid w:val="00445A63"/>
    <w:rsid w:val="00445EAC"/>
    <w:rsid w:val="004470B0"/>
    <w:rsid w:val="0044751E"/>
    <w:rsid w:val="00447D80"/>
    <w:rsid w:val="00447E04"/>
    <w:rsid w:val="004500EA"/>
    <w:rsid w:val="004502DD"/>
    <w:rsid w:val="004509AB"/>
    <w:rsid w:val="00450DD0"/>
    <w:rsid w:val="004512A4"/>
    <w:rsid w:val="004515D3"/>
    <w:rsid w:val="00452880"/>
    <w:rsid w:val="00452BE1"/>
    <w:rsid w:val="0045331F"/>
    <w:rsid w:val="0045398C"/>
    <w:rsid w:val="0045435C"/>
    <w:rsid w:val="004546E7"/>
    <w:rsid w:val="004552E0"/>
    <w:rsid w:val="00455A7C"/>
    <w:rsid w:val="00455D37"/>
    <w:rsid w:val="00456D62"/>
    <w:rsid w:val="00457ACD"/>
    <w:rsid w:val="00457E05"/>
    <w:rsid w:val="00460637"/>
    <w:rsid w:val="00461548"/>
    <w:rsid w:val="0046179B"/>
    <w:rsid w:val="004617B1"/>
    <w:rsid w:val="004617E8"/>
    <w:rsid w:val="00462487"/>
    <w:rsid w:val="00462AB5"/>
    <w:rsid w:val="00462D0E"/>
    <w:rsid w:val="004639BB"/>
    <w:rsid w:val="00464D6B"/>
    <w:rsid w:val="00465088"/>
    <w:rsid w:val="00465956"/>
    <w:rsid w:val="0046623F"/>
    <w:rsid w:val="00466E69"/>
    <w:rsid w:val="0046710C"/>
    <w:rsid w:val="00467225"/>
    <w:rsid w:val="0046763F"/>
    <w:rsid w:val="00467680"/>
    <w:rsid w:val="00467916"/>
    <w:rsid w:val="00467FD4"/>
    <w:rsid w:val="00470065"/>
    <w:rsid w:val="00470771"/>
    <w:rsid w:val="004707A1"/>
    <w:rsid w:val="004708A2"/>
    <w:rsid w:val="004709C1"/>
    <w:rsid w:val="00470BFB"/>
    <w:rsid w:val="00471336"/>
    <w:rsid w:val="004717C6"/>
    <w:rsid w:val="00471B88"/>
    <w:rsid w:val="00471CDC"/>
    <w:rsid w:val="00472183"/>
    <w:rsid w:val="0047221F"/>
    <w:rsid w:val="0047405A"/>
    <w:rsid w:val="00474526"/>
    <w:rsid w:val="00474BC6"/>
    <w:rsid w:val="00474DEA"/>
    <w:rsid w:val="00475788"/>
    <w:rsid w:val="00475954"/>
    <w:rsid w:val="004761C3"/>
    <w:rsid w:val="004777D8"/>
    <w:rsid w:val="004777DC"/>
    <w:rsid w:val="00480946"/>
    <w:rsid w:val="0048099B"/>
    <w:rsid w:val="004810BC"/>
    <w:rsid w:val="00481CA5"/>
    <w:rsid w:val="004820CB"/>
    <w:rsid w:val="004825C9"/>
    <w:rsid w:val="0048266F"/>
    <w:rsid w:val="00482F80"/>
    <w:rsid w:val="004836F8"/>
    <w:rsid w:val="00483CF3"/>
    <w:rsid w:val="00483D28"/>
    <w:rsid w:val="004842D3"/>
    <w:rsid w:val="00484706"/>
    <w:rsid w:val="0048478A"/>
    <w:rsid w:val="00484868"/>
    <w:rsid w:val="00484AAD"/>
    <w:rsid w:val="00484AC8"/>
    <w:rsid w:val="00484E1F"/>
    <w:rsid w:val="00486079"/>
    <w:rsid w:val="004863F0"/>
    <w:rsid w:val="004866FD"/>
    <w:rsid w:val="00486A50"/>
    <w:rsid w:val="00486F73"/>
    <w:rsid w:val="0048726C"/>
    <w:rsid w:val="004900DE"/>
    <w:rsid w:val="0049026D"/>
    <w:rsid w:val="004902D5"/>
    <w:rsid w:val="00490431"/>
    <w:rsid w:val="00490A05"/>
    <w:rsid w:val="00490BF0"/>
    <w:rsid w:val="00490D09"/>
    <w:rsid w:val="00490DD3"/>
    <w:rsid w:val="0049154F"/>
    <w:rsid w:val="0049265B"/>
    <w:rsid w:val="00494917"/>
    <w:rsid w:val="00494BF8"/>
    <w:rsid w:val="00495409"/>
    <w:rsid w:val="00495EFE"/>
    <w:rsid w:val="00496181"/>
    <w:rsid w:val="0049636B"/>
    <w:rsid w:val="004970CE"/>
    <w:rsid w:val="00497C4A"/>
    <w:rsid w:val="004A0127"/>
    <w:rsid w:val="004A058D"/>
    <w:rsid w:val="004A09FC"/>
    <w:rsid w:val="004A0A7F"/>
    <w:rsid w:val="004A13AB"/>
    <w:rsid w:val="004A1BD6"/>
    <w:rsid w:val="004A209A"/>
    <w:rsid w:val="004A2517"/>
    <w:rsid w:val="004A27A3"/>
    <w:rsid w:val="004A2891"/>
    <w:rsid w:val="004A2C3F"/>
    <w:rsid w:val="004A3523"/>
    <w:rsid w:val="004A369D"/>
    <w:rsid w:val="004A37AF"/>
    <w:rsid w:val="004A3899"/>
    <w:rsid w:val="004A604D"/>
    <w:rsid w:val="004A65AD"/>
    <w:rsid w:val="004A677C"/>
    <w:rsid w:val="004A6CED"/>
    <w:rsid w:val="004A7354"/>
    <w:rsid w:val="004A750B"/>
    <w:rsid w:val="004A7732"/>
    <w:rsid w:val="004A7816"/>
    <w:rsid w:val="004A7A15"/>
    <w:rsid w:val="004B022D"/>
    <w:rsid w:val="004B02B2"/>
    <w:rsid w:val="004B0E3C"/>
    <w:rsid w:val="004B225E"/>
    <w:rsid w:val="004B3116"/>
    <w:rsid w:val="004B392E"/>
    <w:rsid w:val="004B3982"/>
    <w:rsid w:val="004B3F18"/>
    <w:rsid w:val="004B4094"/>
    <w:rsid w:val="004B42D7"/>
    <w:rsid w:val="004B431F"/>
    <w:rsid w:val="004B494A"/>
    <w:rsid w:val="004B499E"/>
    <w:rsid w:val="004B544B"/>
    <w:rsid w:val="004B5D8E"/>
    <w:rsid w:val="004B5E0C"/>
    <w:rsid w:val="004B72FE"/>
    <w:rsid w:val="004B79EE"/>
    <w:rsid w:val="004B7CD1"/>
    <w:rsid w:val="004C0310"/>
    <w:rsid w:val="004C068B"/>
    <w:rsid w:val="004C0834"/>
    <w:rsid w:val="004C09BA"/>
    <w:rsid w:val="004C10AC"/>
    <w:rsid w:val="004C1804"/>
    <w:rsid w:val="004C1831"/>
    <w:rsid w:val="004C1C16"/>
    <w:rsid w:val="004C1E4B"/>
    <w:rsid w:val="004C1E71"/>
    <w:rsid w:val="004C1F98"/>
    <w:rsid w:val="004C2291"/>
    <w:rsid w:val="004C2297"/>
    <w:rsid w:val="004C24E3"/>
    <w:rsid w:val="004C292A"/>
    <w:rsid w:val="004C29FE"/>
    <w:rsid w:val="004C2F32"/>
    <w:rsid w:val="004C3186"/>
    <w:rsid w:val="004C3470"/>
    <w:rsid w:val="004C357A"/>
    <w:rsid w:val="004C3A09"/>
    <w:rsid w:val="004C460A"/>
    <w:rsid w:val="004C4D40"/>
    <w:rsid w:val="004C5217"/>
    <w:rsid w:val="004C5673"/>
    <w:rsid w:val="004C5708"/>
    <w:rsid w:val="004C5774"/>
    <w:rsid w:val="004C5935"/>
    <w:rsid w:val="004C59DA"/>
    <w:rsid w:val="004C5F95"/>
    <w:rsid w:val="004C658E"/>
    <w:rsid w:val="004C6FFB"/>
    <w:rsid w:val="004C71A5"/>
    <w:rsid w:val="004D04CF"/>
    <w:rsid w:val="004D1319"/>
    <w:rsid w:val="004D14D5"/>
    <w:rsid w:val="004D1626"/>
    <w:rsid w:val="004D1A77"/>
    <w:rsid w:val="004D2014"/>
    <w:rsid w:val="004D327B"/>
    <w:rsid w:val="004D3556"/>
    <w:rsid w:val="004D3649"/>
    <w:rsid w:val="004D3660"/>
    <w:rsid w:val="004D3A61"/>
    <w:rsid w:val="004D3ABA"/>
    <w:rsid w:val="004D3C14"/>
    <w:rsid w:val="004D42D7"/>
    <w:rsid w:val="004D4DF5"/>
    <w:rsid w:val="004D4E61"/>
    <w:rsid w:val="004D525A"/>
    <w:rsid w:val="004D66B6"/>
    <w:rsid w:val="004D6A6E"/>
    <w:rsid w:val="004D7BF0"/>
    <w:rsid w:val="004E0495"/>
    <w:rsid w:val="004E05C9"/>
    <w:rsid w:val="004E2133"/>
    <w:rsid w:val="004E2174"/>
    <w:rsid w:val="004E2551"/>
    <w:rsid w:val="004E2C32"/>
    <w:rsid w:val="004E2C77"/>
    <w:rsid w:val="004E3064"/>
    <w:rsid w:val="004E3625"/>
    <w:rsid w:val="004E3849"/>
    <w:rsid w:val="004E39C3"/>
    <w:rsid w:val="004E39F6"/>
    <w:rsid w:val="004E3CB8"/>
    <w:rsid w:val="004E40AC"/>
    <w:rsid w:val="004E4819"/>
    <w:rsid w:val="004E5040"/>
    <w:rsid w:val="004E519D"/>
    <w:rsid w:val="004E61FB"/>
    <w:rsid w:val="004E6FEE"/>
    <w:rsid w:val="004E7581"/>
    <w:rsid w:val="004F03D4"/>
    <w:rsid w:val="004F0C81"/>
    <w:rsid w:val="004F0FC6"/>
    <w:rsid w:val="004F1B4C"/>
    <w:rsid w:val="004F2418"/>
    <w:rsid w:val="004F2CEA"/>
    <w:rsid w:val="004F4172"/>
    <w:rsid w:val="004F4AFA"/>
    <w:rsid w:val="004F4EC1"/>
    <w:rsid w:val="004F5732"/>
    <w:rsid w:val="004F5E61"/>
    <w:rsid w:val="004F6221"/>
    <w:rsid w:val="004F696E"/>
    <w:rsid w:val="004F7113"/>
    <w:rsid w:val="004F7384"/>
    <w:rsid w:val="0050094D"/>
    <w:rsid w:val="00501AE4"/>
    <w:rsid w:val="00501C88"/>
    <w:rsid w:val="00501D61"/>
    <w:rsid w:val="00502621"/>
    <w:rsid w:val="00502D19"/>
    <w:rsid w:val="00503238"/>
    <w:rsid w:val="005036D4"/>
    <w:rsid w:val="0050390F"/>
    <w:rsid w:val="00503A63"/>
    <w:rsid w:val="00503AE5"/>
    <w:rsid w:val="00503C38"/>
    <w:rsid w:val="00505586"/>
    <w:rsid w:val="00506171"/>
    <w:rsid w:val="0050644C"/>
    <w:rsid w:val="005065B9"/>
    <w:rsid w:val="00506749"/>
    <w:rsid w:val="00506E26"/>
    <w:rsid w:val="00506EC6"/>
    <w:rsid w:val="00507007"/>
    <w:rsid w:val="00507BA2"/>
    <w:rsid w:val="005100EB"/>
    <w:rsid w:val="005105F6"/>
    <w:rsid w:val="005112C4"/>
    <w:rsid w:val="005116E6"/>
    <w:rsid w:val="00511F22"/>
    <w:rsid w:val="00512B54"/>
    <w:rsid w:val="00512BE1"/>
    <w:rsid w:val="00512D8A"/>
    <w:rsid w:val="00513281"/>
    <w:rsid w:val="00513543"/>
    <w:rsid w:val="00513719"/>
    <w:rsid w:val="00513E81"/>
    <w:rsid w:val="00514C07"/>
    <w:rsid w:val="00515662"/>
    <w:rsid w:val="00515C9A"/>
    <w:rsid w:val="00515DF8"/>
    <w:rsid w:val="0051666D"/>
    <w:rsid w:val="005167E5"/>
    <w:rsid w:val="00516C04"/>
    <w:rsid w:val="00516CB3"/>
    <w:rsid w:val="00516F3C"/>
    <w:rsid w:val="00517CA3"/>
    <w:rsid w:val="0052059E"/>
    <w:rsid w:val="00521826"/>
    <w:rsid w:val="00521964"/>
    <w:rsid w:val="00521D89"/>
    <w:rsid w:val="0052245A"/>
    <w:rsid w:val="005228CA"/>
    <w:rsid w:val="005232AD"/>
    <w:rsid w:val="005234CC"/>
    <w:rsid w:val="005235CB"/>
    <w:rsid w:val="005236E1"/>
    <w:rsid w:val="00523A3F"/>
    <w:rsid w:val="00523F30"/>
    <w:rsid w:val="0052472E"/>
    <w:rsid w:val="00525185"/>
    <w:rsid w:val="0052550B"/>
    <w:rsid w:val="0052563B"/>
    <w:rsid w:val="00525827"/>
    <w:rsid w:val="00525C7E"/>
    <w:rsid w:val="005266F5"/>
    <w:rsid w:val="00526712"/>
    <w:rsid w:val="00526AAA"/>
    <w:rsid w:val="00526C3F"/>
    <w:rsid w:val="0052754A"/>
    <w:rsid w:val="005276F0"/>
    <w:rsid w:val="005276F6"/>
    <w:rsid w:val="00527832"/>
    <w:rsid w:val="00527E63"/>
    <w:rsid w:val="0053013C"/>
    <w:rsid w:val="0053085D"/>
    <w:rsid w:val="00530917"/>
    <w:rsid w:val="0053179B"/>
    <w:rsid w:val="005322A3"/>
    <w:rsid w:val="0053235C"/>
    <w:rsid w:val="005326A8"/>
    <w:rsid w:val="00532F37"/>
    <w:rsid w:val="0053342F"/>
    <w:rsid w:val="005336FF"/>
    <w:rsid w:val="005344D4"/>
    <w:rsid w:val="00534AFD"/>
    <w:rsid w:val="0053512E"/>
    <w:rsid w:val="00536722"/>
    <w:rsid w:val="00536939"/>
    <w:rsid w:val="00536AA9"/>
    <w:rsid w:val="00536B1C"/>
    <w:rsid w:val="00536B96"/>
    <w:rsid w:val="00537120"/>
    <w:rsid w:val="0053732A"/>
    <w:rsid w:val="005377F2"/>
    <w:rsid w:val="00537828"/>
    <w:rsid w:val="0053796B"/>
    <w:rsid w:val="005403BF"/>
    <w:rsid w:val="005407BB"/>
    <w:rsid w:val="005407E9"/>
    <w:rsid w:val="005424BF"/>
    <w:rsid w:val="00542769"/>
    <w:rsid w:val="00542C42"/>
    <w:rsid w:val="00542CA7"/>
    <w:rsid w:val="005431C7"/>
    <w:rsid w:val="00543468"/>
    <w:rsid w:val="00543707"/>
    <w:rsid w:val="005443C0"/>
    <w:rsid w:val="005445EC"/>
    <w:rsid w:val="005447C6"/>
    <w:rsid w:val="00544C69"/>
    <w:rsid w:val="00546128"/>
    <w:rsid w:val="005468E9"/>
    <w:rsid w:val="0054703A"/>
    <w:rsid w:val="00547528"/>
    <w:rsid w:val="00547ACA"/>
    <w:rsid w:val="00550726"/>
    <w:rsid w:val="00550861"/>
    <w:rsid w:val="00550940"/>
    <w:rsid w:val="00550A31"/>
    <w:rsid w:val="00550B20"/>
    <w:rsid w:val="0055139D"/>
    <w:rsid w:val="00551B2A"/>
    <w:rsid w:val="00551C8C"/>
    <w:rsid w:val="00551D2C"/>
    <w:rsid w:val="005526C1"/>
    <w:rsid w:val="005528CB"/>
    <w:rsid w:val="00552BC4"/>
    <w:rsid w:val="00552EB9"/>
    <w:rsid w:val="00552FBE"/>
    <w:rsid w:val="00553260"/>
    <w:rsid w:val="005532E2"/>
    <w:rsid w:val="005532FD"/>
    <w:rsid w:val="005536FF"/>
    <w:rsid w:val="00553A0E"/>
    <w:rsid w:val="00553B94"/>
    <w:rsid w:val="00553C9E"/>
    <w:rsid w:val="0055450C"/>
    <w:rsid w:val="0055453C"/>
    <w:rsid w:val="005548E1"/>
    <w:rsid w:val="00554BAB"/>
    <w:rsid w:val="00554C4A"/>
    <w:rsid w:val="00554D8B"/>
    <w:rsid w:val="005550A4"/>
    <w:rsid w:val="0055567A"/>
    <w:rsid w:val="00555D4B"/>
    <w:rsid w:val="005561E2"/>
    <w:rsid w:val="00556282"/>
    <w:rsid w:val="005567E9"/>
    <w:rsid w:val="00556F6F"/>
    <w:rsid w:val="00557509"/>
    <w:rsid w:val="00557559"/>
    <w:rsid w:val="00557AF9"/>
    <w:rsid w:val="00560477"/>
    <w:rsid w:val="00560BA5"/>
    <w:rsid w:val="00561360"/>
    <w:rsid w:val="00562182"/>
    <w:rsid w:val="00562C19"/>
    <w:rsid w:val="005648DE"/>
    <w:rsid w:val="00564F63"/>
    <w:rsid w:val="00565450"/>
    <w:rsid w:val="00565F3E"/>
    <w:rsid w:val="0056603E"/>
    <w:rsid w:val="00566272"/>
    <w:rsid w:val="00566D4B"/>
    <w:rsid w:val="00566EC0"/>
    <w:rsid w:val="005673ED"/>
    <w:rsid w:val="00567D75"/>
    <w:rsid w:val="00567F1C"/>
    <w:rsid w:val="00570044"/>
    <w:rsid w:val="005700A1"/>
    <w:rsid w:val="005701BC"/>
    <w:rsid w:val="00570EC6"/>
    <w:rsid w:val="005711A7"/>
    <w:rsid w:val="00571670"/>
    <w:rsid w:val="00572873"/>
    <w:rsid w:val="00572E70"/>
    <w:rsid w:val="00572E88"/>
    <w:rsid w:val="00572FF1"/>
    <w:rsid w:val="00573CC9"/>
    <w:rsid w:val="00573CE3"/>
    <w:rsid w:val="00573FE5"/>
    <w:rsid w:val="00574658"/>
    <w:rsid w:val="005757C9"/>
    <w:rsid w:val="005757E3"/>
    <w:rsid w:val="00575E0A"/>
    <w:rsid w:val="00576936"/>
    <w:rsid w:val="00576B24"/>
    <w:rsid w:val="005774E4"/>
    <w:rsid w:val="0058004F"/>
    <w:rsid w:val="005801B7"/>
    <w:rsid w:val="00580690"/>
    <w:rsid w:val="005810F8"/>
    <w:rsid w:val="00581551"/>
    <w:rsid w:val="00581861"/>
    <w:rsid w:val="00581B49"/>
    <w:rsid w:val="00581E25"/>
    <w:rsid w:val="005833B4"/>
    <w:rsid w:val="00583EE2"/>
    <w:rsid w:val="00584228"/>
    <w:rsid w:val="00584624"/>
    <w:rsid w:val="0058502E"/>
    <w:rsid w:val="0058572A"/>
    <w:rsid w:val="00585AFB"/>
    <w:rsid w:val="00585B36"/>
    <w:rsid w:val="00586103"/>
    <w:rsid w:val="00586313"/>
    <w:rsid w:val="0058634D"/>
    <w:rsid w:val="0058645C"/>
    <w:rsid w:val="005865D9"/>
    <w:rsid w:val="00586688"/>
    <w:rsid w:val="00587154"/>
    <w:rsid w:val="005871D8"/>
    <w:rsid w:val="0058746D"/>
    <w:rsid w:val="00587747"/>
    <w:rsid w:val="00587A16"/>
    <w:rsid w:val="0059005B"/>
    <w:rsid w:val="00590862"/>
    <w:rsid w:val="005909E7"/>
    <w:rsid w:val="005912AF"/>
    <w:rsid w:val="00591D85"/>
    <w:rsid w:val="00591E34"/>
    <w:rsid w:val="00591FE0"/>
    <w:rsid w:val="005923D5"/>
    <w:rsid w:val="00592976"/>
    <w:rsid w:val="00593858"/>
    <w:rsid w:val="00593869"/>
    <w:rsid w:val="00593889"/>
    <w:rsid w:val="00593F68"/>
    <w:rsid w:val="00594DB0"/>
    <w:rsid w:val="0059588E"/>
    <w:rsid w:val="005958CE"/>
    <w:rsid w:val="00596377"/>
    <w:rsid w:val="00596AFC"/>
    <w:rsid w:val="00596CC7"/>
    <w:rsid w:val="00596D8C"/>
    <w:rsid w:val="005A067E"/>
    <w:rsid w:val="005A078A"/>
    <w:rsid w:val="005A08C4"/>
    <w:rsid w:val="005A154E"/>
    <w:rsid w:val="005A15AE"/>
    <w:rsid w:val="005A1D85"/>
    <w:rsid w:val="005A2A6C"/>
    <w:rsid w:val="005A2B32"/>
    <w:rsid w:val="005A2D72"/>
    <w:rsid w:val="005A30A1"/>
    <w:rsid w:val="005A4102"/>
    <w:rsid w:val="005A4744"/>
    <w:rsid w:val="005A4A81"/>
    <w:rsid w:val="005A4C71"/>
    <w:rsid w:val="005A5039"/>
    <w:rsid w:val="005A57EB"/>
    <w:rsid w:val="005A59B2"/>
    <w:rsid w:val="005A5BC7"/>
    <w:rsid w:val="005A6134"/>
    <w:rsid w:val="005A6AAF"/>
    <w:rsid w:val="005B08B6"/>
    <w:rsid w:val="005B0F99"/>
    <w:rsid w:val="005B12E0"/>
    <w:rsid w:val="005B167E"/>
    <w:rsid w:val="005B16AB"/>
    <w:rsid w:val="005B183D"/>
    <w:rsid w:val="005B1FB0"/>
    <w:rsid w:val="005B259B"/>
    <w:rsid w:val="005B3156"/>
    <w:rsid w:val="005B31DB"/>
    <w:rsid w:val="005B3489"/>
    <w:rsid w:val="005B3C56"/>
    <w:rsid w:val="005B3F2C"/>
    <w:rsid w:val="005B42FB"/>
    <w:rsid w:val="005B4600"/>
    <w:rsid w:val="005B486E"/>
    <w:rsid w:val="005B4959"/>
    <w:rsid w:val="005B532F"/>
    <w:rsid w:val="005B5B77"/>
    <w:rsid w:val="005B5F1B"/>
    <w:rsid w:val="005B616F"/>
    <w:rsid w:val="005B6CB7"/>
    <w:rsid w:val="005B6E8C"/>
    <w:rsid w:val="005B72B3"/>
    <w:rsid w:val="005B7904"/>
    <w:rsid w:val="005B7B74"/>
    <w:rsid w:val="005C01B8"/>
    <w:rsid w:val="005C04C2"/>
    <w:rsid w:val="005C04CE"/>
    <w:rsid w:val="005C0CB6"/>
    <w:rsid w:val="005C0D70"/>
    <w:rsid w:val="005C12B5"/>
    <w:rsid w:val="005C1366"/>
    <w:rsid w:val="005C17F5"/>
    <w:rsid w:val="005C189E"/>
    <w:rsid w:val="005C19C8"/>
    <w:rsid w:val="005C34DF"/>
    <w:rsid w:val="005C384F"/>
    <w:rsid w:val="005C3E84"/>
    <w:rsid w:val="005C45E7"/>
    <w:rsid w:val="005C4710"/>
    <w:rsid w:val="005C4BD8"/>
    <w:rsid w:val="005C4DE2"/>
    <w:rsid w:val="005C525C"/>
    <w:rsid w:val="005C525E"/>
    <w:rsid w:val="005C5915"/>
    <w:rsid w:val="005C5B47"/>
    <w:rsid w:val="005C61EC"/>
    <w:rsid w:val="005C6571"/>
    <w:rsid w:val="005C6921"/>
    <w:rsid w:val="005C6B42"/>
    <w:rsid w:val="005C76B3"/>
    <w:rsid w:val="005C798D"/>
    <w:rsid w:val="005D01E9"/>
    <w:rsid w:val="005D065A"/>
    <w:rsid w:val="005D0B08"/>
    <w:rsid w:val="005D180D"/>
    <w:rsid w:val="005D191C"/>
    <w:rsid w:val="005D1B46"/>
    <w:rsid w:val="005D20E8"/>
    <w:rsid w:val="005D21E7"/>
    <w:rsid w:val="005D31B8"/>
    <w:rsid w:val="005D3C70"/>
    <w:rsid w:val="005D3DD4"/>
    <w:rsid w:val="005D4BA8"/>
    <w:rsid w:val="005D4EB8"/>
    <w:rsid w:val="005D53B8"/>
    <w:rsid w:val="005D55C8"/>
    <w:rsid w:val="005D5780"/>
    <w:rsid w:val="005D684A"/>
    <w:rsid w:val="005D6FC3"/>
    <w:rsid w:val="005D7810"/>
    <w:rsid w:val="005E011B"/>
    <w:rsid w:val="005E0E60"/>
    <w:rsid w:val="005E0E67"/>
    <w:rsid w:val="005E1095"/>
    <w:rsid w:val="005E1F92"/>
    <w:rsid w:val="005E1F9E"/>
    <w:rsid w:val="005E25B1"/>
    <w:rsid w:val="005E2893"/>
    <w:rsid w:val="005E2980"/>
    <w:rsid w:val="005E3875"/>
    <w:rsid w:val="005E45E9"/>
    <w:rsid w:val="005E4777"/>
    <w:rsid w:val="005E4D97"/>
    <w:rsid w:val="005E4EBD"/>
    <w:rsid w:val="005E50B5"/>
    <w:rsid w:val="005E5496"/>
    <w:rsid w:val="005E56F2"/>
    <w:rsid w:val="005E5A51"/>
    <w:rsid w:val="005E5B8D"/>
    <w:rsid w:val="005E5D04"/>
    <w:rsid w:val="005E6969"/>
    <w:rsid w:val="005E6ED4"/>
    <w:rsid w:val="005E6F70"/>
    <w:rsid w:val="005F0188"/>
    <w:rsid w:val="005F04CD"/>
    <w:rsid w:val="005F05D9"/>
    <w:rsid w:val="005F0C29"/>
    <w:rsid w:val="005F0D80"/>
    <w:rsid w:val="005F0FCB"/>
    <w:rsid w:val="005F11C5"/>
    <w:rsid w:val="005F1250"/>
    <w:rsid w:val="005F15E7"/>
    <w:rsid w:val="005F1A48"/>
    <w:rsid w:val="005F205E"/>
    <w:rsid w:val="005F2183"/>
    <w:rsid w:val="005F21B4"/>
    <w:rsid w:val="005F316A"/>
    <w:rsid w:val="005F3706"/>
    <w:rsid w:val="005F3B4B"/>
    <w:rsid w:val="005F3DAA"/>
    <w:rsid w:val="005F408C"/>
    <w:rsid w:val="005F4825"/>
    <w:rsid w:val="005F4B8F"/>
    <w:rsid w:val="005F4E9F"/>
    <w:rsid w:val="005F5203"/>
    <w:rsid w:val="005F5387"/>
    <w:rsid w:val="005F56C2"/>
    <w:rsid w:val="005F5F3D"/>
    <w:rsid w:val="005F669C"/>
    <w:rsid w:val="005F708C"/>
    <w:rsid w:val="005F70C5"/>
    <w:rsid w:val="005F757B"/>
    <w:rsid w:val="005F7728"/>
    <w:rsid w:val="005F797C"/>
    <w:rsid w:val="00600073"/>
    <w:rsid w:val="006001A2"/>
    <w:rsid w:val="00600B6E"/>
    <w:rsid w:val="0060103F"/>
    <w:rsid w:val="006015C7"/>
    <w:rsid w:val="006021DE"/>
    <w:rsid w:val="00602237"/>
    <w:rsid w:val="006027D8"/>
    <w:rsid w:val="00602930"/>
    <w:rsid w:val="00602A90"/>
    <w:rsid w:val="00602C9B"/>
    <w:rsid w:val="00602CEE"/>
    <w:rsid w:val="006034BD"/>
    <w:rsid w:val="0060446D"/>
    <w:rsid w:val="006062B3"/>
    <w:rsid w:val="00606936"/>
    <w:rsid w:val="00606E5D"/>
    <w:rsid w:val="006073DB"/>
    <w:rsid w:val="006075FE"/>
    <w:rsid w:val="006077CD"/>
    <w:rsid w:val="00607A8A"/>
    <w:rsid w:val="00610170"/>
    <w:rsid w:val="00610352"/>
    <w:rsid w:val="00610949"/>
    <w:rsid w:val="006109F5"/>
    <w:rsid w:val="00611974"/>
    <w:rsid w:val="00611D8F"/>
    <w:rsid w:val="00611E04"/>
    <w:rsid w:val="00613166"/>
    <w:rsid w:val="006132BD"/>
    <w:rsid w:val="0061542E"/>
    <w:rsid w:val="00615701"/>
    <w:rsid w:val="00616629"/>
    <w:rsid w:val="00616645"/>
    <w:rsid w:val="00616CB1"/>
    <w:rsid w:val="00620078"/>
    <w:rsid w:val="0062029E"/>
    <w:rsid w:val="0062097C"/>
    <w:rsid w:val="00620E5C"/>
    <w:rsid w:val="00620F86"/>
    <w:rsid w:val="00621097"/>
    <w:rsid w:val="0062143B"/>
    <w:rsid w:val="0062167B"/>
    <w:rsid w:val="00621870"/>
    <w:rsid w:val="0062190F"/>
    <w:rsid w:val="00621AB3"/>
    <w:rsid w:val="00621B18"/>
    <w:rsid w:val="00622239"/>
    <w:rsid w:val="006224EC"/>
    <w:rsid w:val="0062266B"/>
    <w:rsid w:val="006229CB"/>
    <w:rsid w:val="006231E3"/>
    <w:rsid w:val="00623C8D"/>
    <w:rsid w:val="0062436E"/>
    <w:rsid w:val="006253A9"/>
    <w:rsid w:val="0062588B"/>
    <w:rsid w:val="00626459"/>
    <w:rsid w:val="00626E56"/>
    <w:rsid w:val="00627631"/>
    <w:rsid w:val="00627EE5"/>
    <w:rsid w:val="006305D6"/>
    <w:rsid w:val="00630A7D"/>
    <w:rsid w:val="00631427"/>
    <w:rsid w:val="00631716"/>
    <w:rsid w:val="00631739"/>
    <w:rsid w:val="00631975"/>
    <w:rsid w:val="00631CC8"/>
    <w:rsid w:val="0063232E"/>
    <w:rsid w:val="00632519"/>
    <w:rsid w:val="00632527"/>
    <w:rsid w:val="00632B09"/>
    <w:rsid w:val="00633A38"/>
    <w:rsid w:val="00634820"/>
    <w:rsid w:val="00634B8D"/>
    <w:rsid w:val="00634D75"/>
    <w:rsid w:val="00635301"/>
    <w:rsid w:val="0063600E"/>
    <w:rsid w:val="00636312"/>
    <w:rsid w:val="00636578"/>
    <w:rsid w:val="00636D68"/>
    <w:rsid w:val="00636EA2"/>
    <w:rsid w:val="00636EA7"/>
    <w:rsid w:val="00636FD1"/>
    <w:rsid w:val="0063722D"/>
    <w:rsid w:val="00637277"/>
    <w:rsid w:val="00637E7A"/>
    <w:rsid w:val="00640207"/>
    <w:rsid w:val="0064089C"/>
    <w:rsid w:val="00640A8F"/>
    <w:rsid w:val="0064103B"/>
    <w:rsid w:val="00641945"/>
    <w:rsid w:val="00641B1E"/>
    <w:rsid w:val="00641BF4"/>
    <w:rsid w:val="006423B2"/>
    <w:rsid w:val="00642550"/>
    <w:rsid w:val="00642DA0"/>
    <w:rsid w:val="00642DE1"/>
    <w:rsid w:val="00643090"/>
    <w:rsid w:val="00643527"/>
    <w:rsid w:val="006436F6"/>
    <w:rsid w:val="00643A6F"/>
    <w:rsid w:val="00643D76"/>
    <w:rsid w:val="006440BD"/>
    <w:rsid w:val="00644706"/>
    <w:rsid w:val="0064487E"/>
    <w:rsid w:val="00644D65"/>
    <w:rsid w:val="006468DB"/>
    <w:rsid w:val="00647E00"/>
    <w:rsid w:val="00650DB8"/>
    <w:rsid w:val="00650F5B"/>
    <w:rsid w:val="0065115A"/>
    <w:rsid w:val="00651234"/>
    <w:rsid w:val="006513E4"/>
    <w:rsid w:val="006516CF"/>
    <w:rsid w:val="00651A58"/>
    <w:rsid w:val="00651BDB"/>
    <w:rsid w:val="00651D7B"/>
    <w:rsid w:val="00652B2B"/>
    <w:rsid w:val="00652CE1"/>
    <w:rsid w:val="00652D85"/>
    <w:rsid w:val="0065307B"/>
    <w:rsid w:val="00653180"/>
    <w:rsid w:val="0065331F"/>
    <w:rsid w:val="00653F06"/>
    <w:rsid w:val="0065410D"/>
    <w:rsid w:val="006546F8"/>
    <w:rsid w:val="00654A4E"/>
    <w:rsid w:val="00654C3B"/>
    <w:rsid w:val="00654C63"/>
    <w:rsid w:val="00654D79"/>
    <w:rsid w:val="00654E2B"/>
    <w:rsid w:val="00655054"/>
    <w:rsid w:val="006555EC"/>
    <w:rsid w:val="00655746"/>
    <w:rsid w:val="006567E3"/>
    <w:rsid w:val="006568FB"/>
    <w:rsid w:val="00656D40"/>
    <w:rsid w:val="00656F64"/>
    <w:rsid w:val="006570A4"/>
    <w:rsid w:val="006570D1"/>
    <w:rsid w:val="006571D2"/>
    <w:rsid w:val="006600D1"/>
    <w:rsid w:val="006601EA"/>
    <w:rsid w:val="006604BF"/>
    <w:rsid w:val="00660502"/>
    <w:rsid w:val="00660701"/>
    <w:rsid w:val="00661681"/>
    <w:rsid w:val="006618EF"/>
    <w:rsid w:val="00662166"/>
    <w:rsid w:val="006622A7"/>
    <w:rsid w:val="0066289F"/>
    <w:rsid w:val="00662E13"/>
    <w:rsid w:val="00662F45"/>
    <w:rsid w:val="00663044"/>
    <w:rsid w:val="00663933"/>
    <w:rsid w:val="00663E13"/>
    <w:rsid w:val="00664048"/>
    <w:rsid w:val="0066489F"/>
    <w:rsid w:val="00664A49"/>
    <w:rsid w:val="00664C3E"/>
    <w:rsid w:val="00664DFB"/>
    <w:rsid w:val="00665036"/>
    <w:rsid w:val="006653D8"/>
    <w:rsid w:val="0066601C"/>
    <w:rsid w:val="00667047"/>
    <w:rsid w:val="0066735B"/>
    <w:rsid w:val="006678C2"/>
    <w:rsid w:val="00667A58"/>
    <w:rsid w:val="0067116A"/>
    <w:rsid w:val="00671A76"/>
    <w:rsid w:val="00671FD0"/>
    <w:rsid w:val="006726EC"/>
    <w:rsid w:val="006727F0"/>
    <w:rsid w:val="00672AE3"/>
    <w:rsid w:val="0067308A"/>
    <w:rsid w:val="0067466A"/>
    <w:rsid w:val="00674A6F"/>
    <w:rsid w:val="00674C05"/>
    <w:rsid w:val="006756E5"/>
    <w:rsid w:val="00676B9A"/>
    <w:rsid w:val="006771AF"/>
    <w:rsid w:val="00677775"/>
    <w:rsid w:val="00677885"/>
    <w:rsid w:val="006801E2"/>
    <w:rsid w:val="0068059C"/>
    <w:rsid w:val="00680B7E"/>
    <w:rsid w:val="00680C73"/>
    <w:rsid w:val="00680C74"/>
    <w:rsid w:val="0068141D"/>
    <w:rsid w:val="00681AFC"/>
    <w:rsid w:val="00682548"/>
    <w:rsid w:val="00682971"/>
    <w:rsid w:val="00682B15"/>
    <w:rsid w:val="00682BA2"/>
    <w:rsid w:val="0068302A"/>
    <w:rsid w:val="00683089"/>
    <w:rsid w:val="00683B9B"/>
    <w:rsid w:val="00683EBE"/>
    <w:rsid w:val="006840FA"/>
    <w:rsid w:val="00684FAD"/>
    <w:rsid w:val="0068535C"/>
    <w:rsid w:val="006853B9"/>
    <w:rsid w:val="00687BB6"/>
    <w:rsid w:val="006904E0"/>
    <w:rsid w:val="00690A69"/>
    <w:rsid w:val="00690D55"/>
    <w:rsid w:val="00690E19"/>
    <w:rsid w:val="0069120C"/>
    <w:rsid w:val="00691BD2"/>
    <w:rsid w:val="006933AA"/>
    <w:rsid w:val="00693534"/>
    <w:rsid w:val="00693824"/>
    <w:rsid w:val="00693870"/>
    <w:rsid w:val="00693960"/>
    <w:rsid w:val="00693E2B"/>
    <w:rsid w:val="006944C1"/>
    <w:rsid w:val="006944CD"/>
    <w:rsid w:val="006944ED"/>
    <w:rsid w:val="00694A47"/>
    <w:rsid w:val="00694B38"/>
    <w:rsid w:val="0069518F"/>
    <w:rsid w:val="006953E0"/>
    <w:rsid w:val="00696320"/>
    <w:rsid w:val="00696501"/>
    <w:rsid w:val="0069652F"/>
    <w:rsid w:val="00696616"/>
    <w:rsid w:val="006974C4"/>
    <w:rsid w:val="006A051F"/>
    <w:rsid w:val="006A0F96"/>
    <w:rsid w:val="006A2097"/>
    <w:rsid w:val="006A2309"/>
    <w:rsid w:val="006A23A9"/>
    <w:rsid w:val="006A32A4"/>
    <w:rsid w:val="006A3B38"/>
    <w:rsid w:val="006A4879"/>
    <w:rsid w:val="006A48C6"/>
    <w:rsid w:val="006A49AE"/>
    <w:rsid w:val="006A5995"/>
    <w:rsid w:val="006A65A5"/>
    <w:rsid w:val="006A6A0C"/>
    <w:rsid w:val="006A6EF6"/>
    <w:rsid w:val="006A70B0"/>
    <w:rsid w:val="006A792F"/>
    <w:rsid w:val="006A7B39"/>
    <w:rsid w:val="006A7D80"/>
    <w:rsid w:val="006B0191"/>
    <w:rsid w:val="006B03F1"/>
    <w:rsid w:val="006B0444"/>
    <w:rsid w:val="006B0A31"/>
    <w:rsid w:val="006B0D3F"/>
    <w:rsid w:val="006B1440"/>
    <w:rsid w:val="006B2734"/>
    <w:rsid w:val="006B276B"/>
    <w:rsid w:val="006B276E"/>
    <w:rsid w:val="006B27DD"/>
    <w:rsid w:val="006B2F82"/>
    <w:rsid w:val="006B32E8"/>
    <w:rsid w:val="006B34ED"/>
    <w:rsid w:val="006B376B"/>
    <w:rsid w:val="006B37CF"/>
    <w:rsid w:val="006B4351"/>
    <w:rsid w:val="006B44A4"/>
    <w:rsid w:val="006B4542"/>
    <w:rsid w:val="006B4C9F"/>
    <w:rsid w:val="006B4D38"/>
    <w:rsid w:val="006B4E70"/>
    <w:rsid w:val="006B53E6"/>
    <w:rsid w:val="006B5478"/>
    <w:rsid w:val="006B579A"/>
    <w:rsid w:val="006B6311"/>
    <w:rsid w:val="006B6939"/>
    <w:rsid w:val="006B6D8D"/>
    <w:rsid w:val="006B6EA0"/>
    <w:rsid w:val="006C0127"/>
    <w:rsid w:val="006C0541"/>
    <w:rsid w:val="006C0733"/>
    <w:rsid w:val="006C0D18"/>
    <w:rsid w:val="006C0D6D"/>
    <w:rsid w:val="006C1477"/>
    <w:rsid w:val="006C15A4"/>
    <w:rsid w:val="006C1D52"/>
    <w:rsid w:val="006C2077"/>
    <w:rsid w:val="006C229A"/>
    <w:rsid w:val="006C2394"/>
    <w:rsid w:val="006C2B35"/>
    <w:rsid w:val="006C2D67"/>
    <w:rsid w:val="006C33EA"/>
    <w:rsid w:val="006C3B9B"/>
    <w:rsid w:val="006C40B2"/>
    <w:rsid w:val="006C5C7D"/>
    <w:rsid w:val="006C5C8B"/>
    <w:rsid w:val="006C5F2D"/>
    <w:rsid w:val="006C7658"/>
    <w:rsid w:val="006C7809"/>
    <w:rsid w:val="006C7E1D"/>
    <w:rsid w:val="006D07AF"/>
    <w:rsid w:val="006D0C41"/>
    <w:rsid w:val="006D0D8C"/>
    <w:rsid w:val="006D0DC4"/>
    <w:rsid w:val="006D0F65"/>
    <w:rsid w:val="006D1575"/>
    <w:rsid w:val="006D168C"/>
    <w:rsid w:val="006D171F"/>
    <w:rsid w:val="006D23B5"/>
    <w:rsid w:val="006D258C"/>
    <w:rsid w:val="006D3495"/>
    <w:rsid w:val="006D37CF"/>
    <w:rsid w:val="006D3DA0"/>
    <w:rsid w:val="006D40E6"/>
    <w:rsid w:val="006D4334"/>
    <w:rsid w:val="006D4D03"/>
    <w:rsid w:val="006D55B0"/>
    <w:rsid w:val="006D60FE"/>
    <w:rsid w:val="006D61DA"/>
    <w:rsid w:val="006D6DAC"/>
    <w:rsid w:val="006D7B28"/>
    <w:rsid w:val="006E09BD"/>
    <w:rsid w:val="006E1E9F"/>
    <w:rsid w:val="006E1FF8"/>
    <w:rsid w:val="006E254C"/>
    <w:rsid w:val="006E25C2"/>
    <w:rsid w:val="006E27A0"/>
    <w:rsid w:val="006E2D94"/>
    <w:rsid w:val="006E3501"/>
    <w:rsid w:val="006E389B"/>
    <w:rsid w:val="006E3F52"/>
    <w:rsid w:val="006E4334"/>
    <w:rsid w:val="006E4615"/>
    <w:rsid w:val="006E4DEF"/>
    <w:rsid w:val="006E504F"/>
    <w:rsid w:val="006E5101"/>
    <w:rsid w:val="006E5431"/>
    <w:rsid w:val="006E5853"/>
    <w:rsid w:val="006E58A2"/>
    <w:rsid w:val="006E58F2"/>
    <w:rsid w:val="006E60BD"/>
    <w:rsid w:val="006E6B0D"/>
    <w:rsid w:val="006E6BB7"/>
    <w:rsid w:val="006E6E68"/>
    <w:rsid w:val="006E7A28"/>
    <w:rsid w:val="006E7B0E"/>
    <w:rsid w:val="006F0261"/>
    <w:rsid w:val="006F0862"/>
    <w:rsid w:val="006F0C49"/>
    <w:rsid w:val="006F13D1"/>
    <w:rsid w:val="006F1B62"/>
    <w:rsid w:val="006F1D93"/>
    <w:rsid w:val="006F22EE"/>
    <w:rsid w:val="006F28E2"/>
    <w:rsid w:val="006F303F"/>
    <w:rsid w:val="006F346F"/>
    <w:rsid w:val="006F4E32"/>
    <w:rsid w:val="006F532B"/>
    <w:rsid w:val="006F5BBB"/>
    <w:rsid w:val="006F64B1"/>
    <w:rsid w:val="006F686A"/>
    <w:rsid w:val="006F6EC5"/>
    <w:rsid w:val="006F7273"/>
    <w:rsid w:val="006F73D8"/>
    <w:rsid w:val="006F73F1"/>
    <w:rsid w:val="006F7A14"/>
    <w:rsid w:val="006F7EE9"/>
    <w:rsid w:val="0070042C"/>
    <w:rsid w:val="0070089F"/>
    <w:rsid w:val="00700FAD"/>
    <w:rsid w:val="007017E9"/>
    <w:rsid w:val="007019BC"/>
    <w:rsid w:val="00701F4F"/>
    <w:rsid w:val="00702477"/>
    <w:rsid w:val="007026F7"/>
    <w:rsid w:val="00702C40"/>
    <w:rsid w:val="007035E0"/>
    <w:rsid w:val="00703E7A"/>
    <w:rsid w:val="00703FA2"/>
    <w:rsid w:val="00704356"/>
    <w:rsid w:val="0070440E"/>
    <w:rsid w:val="00704C15"/>
    <w:rsid w:val="00704EAD"/>
    <w:rsid w:val="007050AA"/>
    <w:rsid w:val="00705644"/>
    <w:rsid w:val="007056B6"/>
    <w:rsid w:val="00705903"/>
    <w:rsid w:val="007062A8"/>
    <w:rsid w:val="007062E3"/>
    <w:rsid w:val="0070630D"/>
    <w:rsid w:val="0070658F"/>
    <w:rsid w:val="0070675E"/>
    <w:rsid w:val="00706A7B"/>
    <w:rsid w:val="00706AB8"/>
    <w:rsid w:val="00710B7F"/>
    <w:rsid w:val="007117C9"/>
    <w:rsid w:val="00711C6F"/>
    <w:rsid w:val="007121C7"/>
    <w:rsid w:val="0071279B"/>
    <w:rsid w:val="0071285A"/>
    <w:rsid w:val="00713437"/>
    <w:rsid w:val="00713A14"/>
    <w:rsid w:val="00714206"/>
    <w:rsid w:val="007142BD"/>
    <w:rsid w:val="007145ED"/>
    <w:rsid w:val="0071480C"/>
    <w:rsid w:val="00714E57"/>
    <w:rsid w:val="007154C5"/>
    <w:rsid w:val="007154F1"/>
    <w:rsid w:val="007163B5"/>
    <w:rsid w:val="007170AF"/>
    <w:rsid w:val="0071755F"/>
    <w:rsid w:val="007177E1"/>
    <w:rsid w:val="00717EDC"/>
    <w:rsid w:val="00717FDA"/>
    <w:rsid w:val="007203A0"/>
    <w:rsid w:val="0072104B"/>
    <w:rsid w:val="00721D71"/>
    <w:rsid w:val="0072326D"/>
    <w:rsid w:val="00723FB1"/>
    <w:rsid w:val="0072443E"/>
    <w:rsid w:val="00724FB5"/>
    <w:rsid w:val="007252AC"/>
    <w:rsid w:val="007255F6"/>
    <w:rsid w:val="007256C4"/>
    <w:rsid w:val="007256C6"/>
    <w:rsid w:val="007260BE"/>
    <w:rsid w:val="00726B2A"/>
    <w:rsid w:val="00726C55"/>
    <w:rsid w:val="0072719D"/>
    <w:rsid w:val="00730021"/>
    <w:rsid w:val="00730209"/>
    <w:rsid w:val="00730350"/>
    <w:rsid w:val="00730E2F"/>
    <w:rsid w:val="007321DE"/>
    <w:rsid w:val="007325D2"/>
    <w:rsid w:val="007339FB"/>
    <w:rsid w:val="00733DDF"/>
    <w:rsid w:val="0073402D"/>
    <w:rsid w:val="00734EAC"/>
    <w:rsid w:val="00735AD8"/>
    <w:rsid w:val="00735DAA"/>
    <w:rsid w:val="00736BBD"/>
    <w:rsid w:val="00736C06"/>
    <w:rsid w:val="00736DDF"/>
    <w:rsid w:val="007404B3"/>
    <w:rsid w:val="00740D3A"/>
    <w:rsid w:val="0074286E"/>
    <w:rsid w:val="0074292E"/>
    <w:rsid w:val="007429E5"/>
    <w:rsid w:val="00743058"/>
    <w:rsid w:val="00743215"/>
    <w:rsid w:val="00743883"/>
    <w:rsid w:val="00743DAC"/>
    <w:rsid w:val="007442ED"/>
    <w:rsid w:val="00744D26"/>
    <w:rsid w:val="00745087"/>
    <w:rsid w:val="007459B4"/>
    <w:rsid w:val="00746128"/>
    <w:rsid w:val="00747490"/>
    <w:rsid w:val="00747647"/>
    <w:rsid w:val="00747E2B"/>
    <w:rsid w:val="007501B0"/>
    <w:rsid w:val="00750AA6"/>
    <w:rsid w:val="00750D86"/>
    <w:rsid w:val="00750E7E"/>
    <w:rsid w:val="007510C2"/>
    <w:rsid w:val="0075149B"/>
    <w:rsid w:val="0075207B"/>
    <w:rsid w:val="007524DE"/>
    <w:rsid w:val="00752E8C"/>
    <w:rsid w:val="0075301D"/>
    <w:rsid w:val="007532B6"/>
    <w:rsid w:val="00753FE0"/>
    <w:rsid w:val="0075456F"/>
    <w:rsid w:val="007546D4"/>
    <w:rsid w:val="007549F5"/>
    <w:rsid w:val="00754B04"/>
    <w:rsid w:val="007555E1"/>
    <w:rsid w:val="0075560D"/>
    <w:rsid w:val="00755800"/>
    <w:rsid w:val="00755A01"/>
    <w:rsid w:val="00755AE4"/>
    <w:rsid w:val="00757411"/>
    <w:rsid w:val="007610E1"/>
    <w:rsid w:val="0076187D"/>
    <w:rsid w:val="0076209E"/>
    <w:rsid w:val="007627A5"/>
    <w:rsid w:val="00762A0B"/>
    <w:rsid w:val="00762AF1"/>
    <w:rsid w:val="00762B09"/>
    <w:rsid w:val="00762FC0"/>
    <w:rsid w:val="00763689"/>
    <w:rsid w:val="007636F5"/>
    <w:rsid w:val="0076394C"/>
    <w:rsid w:val="00763B06"/>
    <w:rsid w:val="00763F19"/>
    <w:rsid w:val="00764603"/>
    <w:rsid w:val="0076477B"/>
    <w:rsid w:val="00764C90"/>
    <w:rsid w:val="00765745"/>
    <w:rsid w:val="00765993"/>
    <w:rsid w:val="00765DAB"/>
    <w:rsid w:val="007664F0"/>
    <w:rsid w:val="00766575"/>
    <w:rsid w:val="007667B5"/>
    <w:rsid w:val="00766863"/>
    <w:rsid w:val="00766E23"/>
    <w:rsid w:val="00767413"/>
    <w:rsid w:val="007674E1"/>
    <w:rsid w:val="00767565"/>
    <w:rsid w:val="00767732"/>
    <w:rsid w:val="00770466"/>
    <w:rsid w:val="0077157B"/>
    <w:rsid w:val="0077178A"/>
    <w:rsid w:val="007718C2"/>
    <w:rsid w:val="00772A10"/>
    <w:rsid w:val="00772C9E"/>
    <w:rsid w:val="0077389B"/>
    <w:rsid w:val="00773B47"/>
    <w:rsid w:val="00773FD2"/>
    <w:rsid w:val="00774B19"/>
    <w:rsid w:val="00774B6B"/>
    <w:rsid w:val="00774F48"/>
    <w:rsid w:val="0077500D"/>
    <w:rsid w:val="0077567C"/>
    <w:rsid w:val="007759E2"/>
    <w:rsid w:val="00775B5A"/>
    <w:rsid w:val="00775FD8"/>
    <w:rsid w:val="0077619D"/>
    <w:rsid w:val="00776367"/>
    <w:rsid w:val="007765DF"/>
    <w:rsid w:val="007766C6"/>
    <w:rsid w:val="00776C23"/>
    <w:rsid w:val="00776F46"/>
    <w:rsid w:val="00777003"/>
    <w:rsid w:val="007777BD"/>
    <w:rsid w:val="00777CF4"/>
    <w:rsid w:val="00780686"/>
    <w:rsid w:val="00780F7B"/>
    <w:rsid w:val="0078138C"/>
    <w:rsid w:val="00781E9A"/>
    <w:rsid w:val="007825B5"/>
    <w:rsid w:val="00782BCF"/>
    <w:rsid w:val="00783686"/>
    <w:rsid w:val="00783A72"/>
    <w:rsid w:val="00783B3F"/>
    <w:rsid w:val="00783C91"/>
    <w:rsid w:val="00784129"/>
    <w:rsid w:val="00784146"/>
    <w:rsid w:val="00784464"/>
    <w:rsid w:val="00784BBB"/>
    <w:rsid w:val="00785335"/>
    <w:rsid w:val="00785418"/>
    <w:rsid w:val="0078580B"/>
    <w:rsid w:val="00785940"/>
    <w:rsid w:val="00785A94"/>
    <w:rsid w:val="00785D17"/>
    <w:rsid w:val="00785D77"/>
    <w:rsid w:val="00785E7E"/>
    <w:rsid w:val="0078656D"/>
    <w:rsid w:val="00786758"/>
    <w:rsid w:val="00786D54"/>
    <w:rsid w:val="0078714F"/>
    <w:rsid w:val="00787383"/>
    <w:rsid w:val="00790B81"/>
    <w:rsid w:val="007914E4"/>
    <w:rsid w:val="00791539"/>
    <w:rsid w:val="007915E4"/>
    <w:rsid w:val="0079170C"/>
    <w:rsid w:val="00791FDF"/>
    <w:rsid w:val="00792A04"/>
    <w:rsid w:val="00792C6B"/>
    <w:rsid w:val="00792CE5"/>
    <w:rsid w:val="007930B9"/>
    <w:rsid w:val="007930FC"/>
    <w:rsid w:val="007931E3"/>
    <w:rsid w:val="0079361A"/>
    <w:rsid w:val="00793B81"/>
    <w:rsid w:val="00793DE9"/>
    <w:rsid w:val="00794ACB"/>
    <w:rsid w:val="007954AA"/>
    <w:rsid w:val="00796D3F"/>
    <w:rsid w:val="00797B1C"/>
    <w:rsid w:val="007A0104"/>
    <w:rsid w:val="007A014E"/>
    <w:rsid w:val="007A0B20"/>
    <w:rsid w:val="007A0DAA"/>
    <w:rsid w:val="007A0FA9"/>
    <w:rsid w:val="007A1E31"/>
    <w:rsid w:val="007A1F5F"/>
    <w:rsid w:val="007A1F63"/>
    <w:rsid w:val="007A228A"/>
    <w:rsid w:val="007A22F1"/>
    <w:rsid w:val="007A235B"/>
    <w:rsid w:val="007A2897"/>
    <w:rsid w:val="007A2F9E"/>
    <w:rsid w:val="007A3438"/>
    <w:rsid w:val="007A3453"/>
    <w:rsid w:val="007A3B8A"/>
    <w:rsid w:val="007A3D11"/>
    <w:rsid w:val="007A4056"/>
    <w:rsid w:val="007A424A"/>
    <w:rsid w:val="007A43F5"/>
    <w:rsid w:val="007A4708"/>
    <w:rsid w:val="007A520E"/>
    <w:rsid w:val="007A5F7F"/>
    <w:rsid w:val="007A67CA"/>
    <w:rsid w:val="007A7060"/>
    <w:rsid w:val="007A7245"/>
    <w:rsid w:val="007A7381"/>
    <w:rsid w:val="007A7EB6"/>
    <w:rsid w:val="007B007F"/>
    <w:rsid w:val="007B0C5C"/>
    <w:rsid w:val="007B162D"/>
    <w:rsid w:val="007B2352"/>
    <w:rsid w:val="007B2638"/>
    <w:rsid w:val="007B2B05"/>
    <w:rsid w:val="007B2E2A"/>
    <w:rsid w:val="007B38E9"/>
    <w:rsid w:val="007B44F0"/>
    <w:rsid w:val="007B4A4F"/>
    <w:rsid w:val="007B5988"/>
    <w:rsid w:val="007B5B24"/>
    <w:rsid w:val="007B5DDD"/>
    <w:rsid w:val="007B707E"/>
    <w:rsid w:val="007B7200"/>
    <w:rsid w:val="007B7D25"/>
    <w:rsid w:val="007B7FD3"/>
    <w:rsid w:val="007C04C0"/>
    <w:rsid w:val="007C0697"/>
    <w:rsid w:val="007C0726"/>
    <w:rsid w:val="007C1951"/>
    <w:rsid w:val="007C1B54"/>
    <w:rsid w:val="007C20B1"/>
    <w:rsid w:val="007C28AC"/>
    <w:rsid w:val="007C2F25"/>
    <w:rsid w:val="007C3A66"/>
    <w:rsid w:val="007C3C4C"/>
    <w:rsid w:val="007C3DB4"/>
    <w:rsid w:val="007C3E38"/>
    <w:rsid w:val="007C41CD"/>
    <w:rsid w:val="007C42C5"/>
    <w:rsid w:val="007C45D5"/>
    <w:rsid w:val="007C5222"/>
    <w:rsid w:val="007C5863"/>
    <w:rsid w:val="007C5BD3"/>
    <w:rsid w:val="007C6AE8"/>
    <w:rsid w:val="007C6D17"/>
    <w:rsid w:val="007C72E5"/>
    <w:rsid w:val="007C7F4B"/>
    <w:rsid w:val="007D0C97"/>
    <w:rsid w:val="007D0D03"/>
    <w:rsid w:val="007D0E95"/>
    <w:rsid w:val="007D15EB"/>
    <w:rsid w:val="007D1B28"/>
    <w:rsid w:val="007D1E6F"/>
    <w:rsid w:val="007D2209"/>
    <w:rsid w:val="007D2781"/>
    <w:rsid w:val="007D3148"/>
    <w:rsid w:val="007D323D"/>
    <w:rsid w:val="007D3290"/>
    <w:rsid w:val="007D3537"/>
    <w:rsid w:val="007D36C0"/>
    <w:rsid w:val="007D4404"/>
    <w:rsid w:val="007D4823"/>
    <w:rsid w:val="007D571C"/>
    <w:rsid w:val="007D5886"/>
    <w:rsid w:val="007D5897"/>
    <w:rsid w:val="007D5D98"/>
    <w:rsid w:val="007D5E94"/>
    <w:rsid w:val="007D5FAA"/>
    <w:rsid w:val="007D61AB"/>
    <w:rsid w:val="007D6284"/>
    <w:rsid w:val="007D63E9"/>
    <w:rsid w:val="007D68AC"/>
    <w:rsid w:val="007D6A9F"/>
    <w:rsid w:val="007D6AB3"/>
    <w:rsid w:val="007D6B2A"/>
    <w:rsid w:val="007D6BE9"/>
    <w:rsid w:val="007D740F"/>
    <w:rsid w:val="007D7BF9"/>
    <w:rsid w:val="007D7DFE"/>
    <w:rsid w:val="007E032F"/>
    <w:rsid w:val="007E04ED"/>
    <w:rsid w:val="007E0686"/>
    <w:rsid w:val="007E0E7B"/>
    <w:rsid w:val="007E0F4B"/>
    <w:rsid w:val="007E10FB"/>
    <w:rsid w:val="007E1A47"/>
    <w:rsid w:val="007E1C3D"/>
    <w:rsid w:val="007E2121"/>
    <w:rsid w:val="007E233A"/>
    <w:rsid w:val="007E2674"/>
    <w:rsid w:val="007E27C7"/>
    <w:rsid w:val="007E29BF"/>
    <w:rsid w:val="007E30B4"/>
    <w:rsid w:val="007E3357"/>
    <w:rsid w:val="007E3675"/>
    <w:rsid w:val="007E3686"/>
    <w:rsid w:val="007E3CA9"/>
    <w:rsid w:val="007E3DA1"/>
    <w:rsid w:val="007E4011"/>
    <w:rsid w:val="007E41B6"/>
    <w:rsid w:val="007E4202"/>
    <w:rsid w:val="007E4C18"/>
    <w:rsid w:val="007E4E35"/>
    <w:rsid w:val="007E5730"/>
    <w:rsid w:val="007E5A0D"/>
    <w:rsid w:val="007E5DFB"/>
    <w:rsid w:val="007E5FA3"/>
    <w:rsid w:val="007E66BD"/>
    <w:rsid w:val="007E6766"/>
    <w:rsid w:val="007E7163"/>
    <w:rsid w:val="007E741E"/>
    <w:rsid w:val="007E7585"/>
    <w:rsid w:val="007E771B"/>
    <w:rsid w:val="007E7B07"/>
    <w:rsid w:val="007E7C53"/>
    <w:rsid w:val="007F00CF"/>
    <w:rsid w:val="007F050A"/>
    <w:rsid w:val="007F08E1"/>
    <w:rsid w:val="007F0C87"/>
    <w:rsid w:val="007F0E4B"/>
    <w:rsid w:val="007F15A1"/>
    <w:rsid w:val="007F186B"/>
    <w:rsid w:val="007F1CDA"/>
    <w:rsid w:val="007F1E61"/>
    <w:rsid w:val="007F27EC"/>
    <w:rsid w:val="007F299A"/>
    <w:rsid w:val="007F29A8"/>
    <w:rsid w:val="007F2C1A"/>
    <w:rsid w:val="007F30E4"/>
    <w:rsid w:val="007F36A1"/>
    <w:rsid w:val="007F37E6"/>
    <w:rsid w:val="007F3AED"/>
    <w:rsid w:val="007F3C1F"/>
    <w:rsid w:val="007F48BC"/>
    <w:rsid w:val="007F54F8"/>
    <w:rsid w:val="007F55A6"/>
    <w:rsid w:val="007F5E31"/>
    <w:rsid w:val="007F6270"/>
    <w:rsid w:val="007F64D4"/>
    <w:rsid w:val="007F658E"/>
    <w:rsid w:val="007F69B6"/>
    <w:rsid w:val="008003DE"/>
    <w:rsid w:val="00800629"/>
    <w:rsid w:val="00800ED9"/>
    <w:rsid w:val="00800F04"/>
    <w:rsid w:val="00801092"/>
    <w:rsid w:val="008016CA"/>
    <w:rsid w:val="00801775"/>
    <w:rsid w:val="00801A3D"/>
    <w:rsid w:val="00801AB0"/>
    <w:rsid w:val="00801CAF"/>
    <w:rsid w:val="008025A4"/>
    <w:rsid w:val="00802D8B"/>
    <w:rsid w:val="00802DA2"/>
    <w:rsid w:val="00802E3C"/>
    <w:rsid w:val="00802F01"/>
    <w:rsid w:val="00802F73"/>
    <w:rsid w:val="0080345D"/>
    <w:rsid w:val="00803CF7"/>
    <w:rsid w:val="00803D78"/>
    <w:rsid w:val="00803DE0"/>
    <w:rsid w:val="00804263"/>
    <w:rsid w:val="008049C4"/>
    <w:rsid w:val="008052F8"/>
    <w:rsid w:val="008058B4"/>
    <w:rsid w:val="00806874"/>
    <w:rsid w:val="00806BB3"/>
    <w:rsid w:val="00807673"/>
    <w:rsid w:val="008076B7"/>
    <w:rsid w:val="008077AD"/>
    <w:rsid w:val="008079B5"/>
    <w:rsid w:val="00807F23"/>
    <w:rsid w:val="00807F9A"/>
    <w:rsid w:val="008100A8"/>
    <w:rsid w:val="0081022B"/>
    <w:rsid w:val="00810467"/>
    <w:rsid w:val="008104E0"/>
    <w:rsid w:val="0081199A"/>
    <w:rsid w:val="00811BCA"/>
    <w:rsid w:val="008127F0"/>
    <w:rsid w:val="00812A63"/>
    <w:rsid w:val="00812BD0"/>
    <w:rsid w:val="00813018"/>
    <w:rsid w:val="0081321C"/>
    <w:rsid w:val="00813A2F"/>
    <w:rsid w:val="00813BD8"/>
    <w:rsid w:val="008140A3"/>
    <w:rsid w:val="008142F0"/>
    <w:rsid w:val="00814D19"/>
    <w:rsid w:val="00814D3B"/>
    <w:rsid w:val="0081548C"/>
    <w:rsid w:val="00815902"/>
    <w:rsid w:val="00815B13"/>
    <w:rsid w:val="0081601A"/>
    <w:rsid w:val="008160D2"/>
    <w:rsid w:val="0081615D"/>
    <w:rsid w:val="00816E45"/>
    <w:rsid w:val="0081792B"/>
    <w:rsid w:val="008200AC"/>
    <w:rsid w:val="0082076B"/>
    <w:rsid w:val="0082080C"/>
    <w:rsid w:val="00820812"/>
    <w:rsid w:val="0082137C"/>
    <w:rsid w:val="008214CE"/>
    <w:rsid w:val="0082167F"/>
    <w:rsid w:val="008216D9"/>
    <w:rsid w:val="00821A77"/>
    <w:rsid w:val="00821E18"/>
    <w:rsid w:val="008225B6"/>
    <w:rsid w:val="0082284B"/>
    <w:rsid w:val="00822886"/>
    <w:rsid w:val="00823350"/>
    <w:rsid w:val="0082388E"/>
    <w:rsid w:val="00823D82"/>
    <w:rsid w:val="00823ED9"/>
    <w:rsid w:val="008244A1"/>
    <w:rsid w:val="0082485F"/>
    <w:rsid w:val="008249DE"/>
    <w:rsid w:val="00825147"/>
    <w:rsid w:val="0082541D"/>
    <w:rsid w:val="00825FB0"/>
    <w:rsid w:val="00826000"/>
    <w:rsid w:val="0082627C"/>
    <w:rsid w:val="008263D0"/>
    <w:rsid w:val="00826521"/>
    <w:rsid w:val="00826F48"/>
    <w:rsid w:val="008271B7"/>
    <w:rsid w:val="00830901"/>
    <w:rsid w:val="00830BA7"/>
    <w:rsid w:val="00830D5D"/>
    <w:rsid w:val="00830F9D"/>
    <w:rsid w:val="008314B4"/>
    <w:rsid w:val="00831C7A"/>
    <w:rsid w:val="00831DE7"/>
    <w:rsid w:val="00831FEE"/>
    <w:rsid w:val="00832664"/>
    <w:rsid w:val="00832BD8"/>
    <w:rsid w:val="00833930"/>
    <w:rsid w:val="00833E44"/>
    <w:rsid w:val="00833F3E"/>
    <w:rsid w:val="00833FC5"/>
    <w:rsid w:val="008342C2"/>
    <w:rsid w:val="00834704"/>
    <w:rsid w:val="00834918"/>
    <w:rsid w:val="00834AA5"/>
    <w:rsid w:val="00835224"/>
    <w:rsid w:val="00835257"/>
    <w:rsid w:val="00835F2F"/>
    <w:rsid w:val="00835FE9"/>
    <w:rsid w:val="008360D4"/>
    <w:rsid w:val="008361BA"/>
    <w:rsid w:val="0083647D"/>
    <w:rsid w:val="00836B84"/>
    <w:rsid w:val="00837440"/>
    <w:rsid w:val="0083787F"/>
    <w:rsid w:val="0084010F"/>
    <w:rsid w:val="008401CD"/>
    <w:rsid w:val="008404B8"/>
    <w:rsid w:val="008406EA"/>
    <w:rsid w:val="008420FB"/>
    <w:rsid w:val="00843E89"/>
    <w:rsid w:val="00843F5A"/>
    <w:rsid w:val="0084441D"/>
    <w:rsid w:val="00844826"/>
    <w:rsid w:val="00844D08"/>
    <w:rsid w:val="00844E3D"/>
    <w:rsid w:val="00845CAE"/>
    <w:rsid w:val="008461F6"/>
    <w:rsid w:val="008465FC"/>
    <w:rsid w:val="00846696"/>
    <w:rsid w:val="0084724A"/>
    <w:rsid w:val="0084757B"/>
    <w:rsid w:val="00847971"/>
    <w:rsid w:val="00847B6E"/>
    <w:rsid w:val="00847F3C"/>
    <w:rsid w:val="008509DC"/>
    <w:rsid w:val="00850D85"/>
    <w:rsid w:val="00850F43"/>
    <w:rsid w:val="00851018"/>
    <w:rsid w:val="00852F1B"/>
    <w:rsid w:val="0085391B"/>
    <w:rsid w:val="0085391D"/>
    <w:rsid w:val="00853F26"/>
    <w:rsid w:val="008547FF"/>
    <w:rsid w:val="0085489C"/>
    <w:rsid w:val="00854CA4"/>
    <w:rsid w:val="008551CD"/>
    <w:rsid w:val="0085528B"/>
    <w:rsid w:val="00855300"/>
    <w:rsid w:val="008553B0"/>
    <w:rsid w:val="008560FE"/>
    <w:rsid w:val="00856B59"/>
    <w:rsid w:val="00856C39"/>
    <w:rsid w:val="00856F51"/>
    <w:rsid w:val="0086094D"/>
    <w:rsid w:val="008609E0"/>
    <w:rsid w:val="00860C4B"/>
    <w:rsid w:val="00860E02"/>
    <w:rsid w:val="0086178E"/>
    <w:rsid w:val="008617DF"/>
    <w:rsid w:val="00861FBF"/>
    <w:rsid w:val="008620A0"/>
    <w:rsid w:val="00862EC3"/>
    <w:rsid w:val="00863408"/>
    <w:rsid w:val="0086355D"/>
    <w:rsid w:val="00863A03"/>
    <w:rsid w:val="00863DF4"/>
    <w:rsid w:val="00864346"/>
    <w:rsid w:val="00864B0A"/>
    <w:rsid w:val="00864B8D"/>
    <w:rsid w:val="008654AC"/>
    <w:rsid w:val="008658AC"/>
    <w:rsid w:val="008659E9"/>
    <w:rsid w:val="00866D77"/>
    <w:rsid w:val="008676A2"/>
    <w:rsid w:val="00867E72"/>
    <w:rsid w:val="00867F08"/>
    <w:rsid w:val="00867F16"/>
    <w:rsid w:val="008701D0"/>
    <w:rsid w:val="00870783"/>
    <w:rsid w:val="00870BB2"/>
    <w:rsid w:val="00870EDB"/>
    <w:rsid w:val="008712E4"/>
    <w:rsid w:val="008716C7"/>
    <w:rsid w:val="00871AD6"/>
    <w:rsid w:val="00872375"/>
    <w:rsid w:val="00872CF4"/>
    <w:rsid w:val="00873072"/>
    <w:rsid w:val="0087332E"/>
    <w:rsid w:val="00873E9B"/>
    <w:rsid w:val="00874944"/>
    <w:rsid w:val="00874FE0"/>
    <w:rsid w:val="0087523E"/>
    <w:rsid w:val="008752E0"/>
    <w:rsid w:val="00875EBD"/>
    <w:rsid w:val="00876322"/>
    <w:rsid w:val="00876A85"/>
    <w:rsid w:val="00877093"/>
    <w:rsid w:val="00877525"/>
    <w:rsid w:val="00877E51"/>
    <w:rsid w:val="00880D83"/>
    <w:rsid w:val="00881151"/>
    <w:rsid w:val="008812FC"/>
    <w:rsid w:val="008814EC"/>
    <w:rsid w:val="008815FE"/>
    <w:rsid w:val="0088160E"/>
    <w:rsid w:val="00881F90"/>
    <w:rsid w:val="00882208"/>
    <w:rsid w:val="0088229F"/>
    <w:rsid w:val="0088245B"/>
    <w:rsid w:val="008827A6"/>
    <w:rsid w:val="00883124"/>
    <w:rsid w:val="00883488"/>
    <w:rsid w:val="008836D4"/>
    <w:rsid w:val="00884607"/>
    <w:rsid w:val="008847B7"/>
    <w:rsid w:val="00885D59"/>
    <w:rsid w:val="00885DDE"/>
    <w:rsid w:val="00886A2F"/>
    <w:rsid w:val="00886EF3"/>
    <w:rsid w:val="00887564"/>
    <w:rsid w:val="008877D1"/>
    <w:rsid w:val="008878F7"/>
    <w:rsid w:val="0089066D"/>
    <w:rsid w:val="008906D3"/>
    <w:rsid w:val="00890D8C"/>
    <w:rsid w:val="00890E20"/>
    <w:rsid w:val="0089132D"/>
    <w:rsid w:val="00891419"/>
    <w:rsid w:val="008925F7"/>
    <w:rsid w:val="00892616"/>
    <w:rsid w:val="008928C0"/>
    <w:rsid w:val="008929A5"/>
    <w:rsid w:val="00892BF6"/>
    <w:rsid w:val="00893623"/>
    <w:rsid w:val="008948A9"/>
    <w:rsid w:val="00894AB4"/>
    <w:rsid w:val="00895851"/>
    <w:rsid w:val="00895FC5"/>
    <w:rsid w:val="008963CB"/>
    <w:rsid w:val="008963D5"/>
    <w:rsid w:val="00896C41"/>
    <w:rsid w:val="008974A9"/>
    <w:rsid w:val="00897BAA"/>
    <w:rsid w:val="00897BFB"/>
    <w:rsid w:val="008A03E1"/>
    <w:rsid w:val="008A073C"/>
    <w:rsid w:val="008A0C1A"/>
    <w:rsid w:val="008A11D7"/>
    <w:rsid w:val="008A1771"/>
    <w:rsid w:val="008A187B"/>
    <w:rsid w:val="008A192B"/>
    <w:rsid w:val="008A1E33"/>
    <w:rsid w:val="008A26FA"/>
    <w:rsid w:val="008A31DA"/>
    <w:rsid w:val="008A34AE"/>
    <w:rsid w:val="008A3EF3"/>
    <w:rsid w:val="008A40BD"/>
    <w:rsid w:val="008A48BF"/>
    <w:rsid w:val="008A5604"/>
    <w:rsid w:val="008A6192"/>
    <w:rsid w:val="008A6208"/>
    <w:rsid w:val="008A63B9"/>
    <w:rsid w:val="008A6A9C"/>
    <w:rsid w:val="008A70F3"/>
    <w:rsid w:val="008A7459"/>
    <w:rsid w:val="008A75C1"/>
    <w:rsid w:val="008B02E5"/>
    <w:rsid w:val="008B0AF1"/>
    <w:rsid w:val="008B0B8F"/>
    <w:rsid w:val="008B0E4E"/>
    <w:rsid w:val="008B1334"/>
    <w:rsid w:val="008B14CC"/>
    <w:rsid w:val="008B1D96"/>
    <w:rsid w:val="008B234E"/>
    <w:rsid w:val="008B24DC"/>
    <w:rsid w:val="008B258D"/>
    <w:rsid w:val="008B29A7"/>
    <w:rsid w:val="008B3016"/>
    <w:rsid w:val="008B3C2B"/>
    <w:rsid w:val="008B3E25"/>
    <w:rsid w:val="008B4B91"/>
    <w:rsid w:val="008B5A9D"/>
    <w:rsid w:val="008B5ACF"/>
    <w:rsid w:val="008B5C39"/>
    <w:rsid w:val="008B6601"/>
    <w:rsid w:val="008B6AE6"/>
    <w:rsid w:val="008B6BA9"/>
    <w:rsid w:val="008B6D2D"/>
    <w:rsid w:val="008B6E95"/>
    <w:rsid w:val="008B719A"/>
    <w:rsid w:val="008B7709"/>
    <w:rsid w:val="008B7909"/>
    <w:rsid w:val="008B7DF7"/>
    <w:rsid w:val="008B7F96"/>
    <w:rsid w:val="008C0282"/>
    <w:rsid w:val="008C11F0"/>
    <w:rsid w:val="008C17BA"/>
    <w:rsid w:val="008C186F"/>
    <w:rsid w:val="008C1E6A"/>
    <w:rsid w:val="008C221D"/>
    <w:rsid w:val="008C2254"/>
    <w:rsid w:val="008C2625"/>
    <w:rsid w:val="008C32B3"/>
    <w:rsid w:val="008C372B"/>
    <w:rsid w:val="008C37D2"/>
    <w:rsid w:val="008C3A43"/>
    <w:rsid w:val="008C3F75"/>
    <w:rsid w:val="008C4D67"/>
    <w:rsid w:val="008C5946"/>
    <w:rsid w:val="008C649A"/>
    <w:rsid w:val="008C6A85"/>
    <w:rsid w:val="008C6BD1"/>
    <w:rsid w:val="008C7237"/>
    <w:rsid w:val="008C723C"/>
    <w:rsid w:val="008D0288"/>
    <w:rsid w:val="008D041A"/>
    <w:rsid w:val="008D0847"/>
    <w:rsid w:val="008D1C4A"/>
    <w:rsid w:val="008D1C4C"/>
    <w:rsid w:val="008D1FD6"/>
    <w:rsid w:val="008D2261"/>
    <w:rsid w:val="008D29CF"/>
    <w:rsid w:val="008D2BE6"/>
    <w:rsid w:val="008D2E3C"/>
    <w:rsid w:val="008D32AA"/>
    <w:rsid w:val="008D49B2"/>
    <w:rsid w:val="008D539D"/>
    <w:rsid w:val="008D5F76"/>
    <w:rsid w:val="008D61B8"/>
    <w:rsid w:val="008D6C8D"/>
    <w:rsid w:val="008D745C"/>
    <w:rsid w:val="008D7765"/>
    <w:rsid w:val="008D781D"/>
    <w:rsid w:val="008D7F19"/>
    <w:rsid w:val="008D7F41"/>
    <w:rsid w:val="008E012D"/>
    <w:rsid w:val="008E02A0"/>
    <w:rsid w:val="008E08A4"/>
    <w:rsid w:val="008E0CB0"/>
    <w:rsid w:val="008E1495"/>
    <w:rsid w:val="008E3ACB"/>
    <w:rsid w:val="008E3B43"/>
    <w:rsid w:val="008E3BBD"/>
    <w:rsid w:val="008E3C08"/>
    <w:rsid w:val="008E3F26"/>
    <w:rsid w:val="008E45DB"/>
    <w:rsid w:val="008E48F3"/>
    <w:rsid w:val="008E520A"/>
    <w:rsid w:val="008E54BF"/>
    <w:rsid w:val="008E56B5"/>
    <w:rsid w:val="008E63BB"/>
    <w:rsid w:val="008E65F2"/>
    <w:rsid w:val="008E6774"/>
    <w:rsid w:val="008E6C79"/>
    <w:rsid w:val="008E6E6C"/>
    <w:rsid w:val="008E6EAC"/>
    <w:rsid w:val="008E7139"/>
    <w:rsid w:val="008E785E"/>
    <w:rsid w:val="008E7A0C"/>
    <w:rsid w:val="008E7CB8"/>
    <w:rsid w:val="008E7E08"/>
    <w:rsid w:val="008F01AA"/>
    <w:rsid w:val="008F06C6"/>
    <w:rsid w:val="008F0A6E"/>
    <w:rsid w:val="008F0AAC"/>
    <w:rsid w:val="008F1C4C"/>
    <w:rsid w:val="008F1CD9"/>
    <w:rsid w:val="008F212B"/>
    <w:rsid w:val="008F2CFF"/>
    <w:rsid w:val="008F307F"/>
    <w:rsid w:val="008F3295"/>
    <w:rsid w:val="008F3810"/>
    <w:rsid w:val="008F392C"/>
    <w:rsid w:val="008F3F01"/>
    <w:rsid w:val="008F4D51"/>
    <w:rsid w:val="008F50FE"/>
    <w:rsid w:val="008F55CE"/>
    <w:rsid w:val="008F55E0"/>
    <w:rsid w:val="008F5610"/>
    <w:rsid w:val="008F5AFE"/>
    <w:rsid w:val="008F63AB"/>
    <w:rsid w:val="008F6777"/>
    <w:rsid w:val="008F7135"/>
    <w:rsid w:val="008F75DB"/>
    <w:rsid w:val="008F7900"/>
    <w:rsid w:val="008F791E"/>
    <w:rsid w:val="008F7A11"/>
    <w:rsid w:val="0090035C"/>
    <w:rsid w:val="0090037D"/>
    <w:rsid w:val="00900B52"/>
    <w:rsid w:val="00901924"/>
    <w:rsid w:val="00901B57"/>
    <w:rsid w:val="00901CE3"/>
    <w:rsid w:val="00901D39"/>
    <w:rsid w:val="009025B2"/>
    <w:rsid w:val="009026BD"/>
    <w:rsid w:val="009027D1"/>
    <w:rsid w:val="009030E5"/>
    <w:rsid w:val="009032D6"/>
    <w:rsid w:val="0090374B"/>
    <w:rsid w:val="009038C9"/>
    <w:rsid w:val="00903FA2"/>
    <w:rsid w:val="00904255"/>
    <w:rsid w:val="00906147"/>
    <w:rsid w:val="009063DA"/>
    <w:rsid w:val="00906DD0"/>
    <w:rsid w:val="00906F2D"/>
    <w:rsid w:val="00907329"/>
    <w:rsid w:val="009100DD"/>
    <w:rsid w:val="009104AF"/>
    <w:rsid w:val="0091064D"/>
    <w:rsid w:val="00910D8D"/>
    <w:rsid w:val="00911078"/>
    <w:rsid w:val="009117E7"/>
    <w:rsid w:val="00911B55"/>
    <w:rsid w:val="00911FDD"/>
    <w:rsid w:val="00912516"/>
    <w:rsid w:val="009126FC"/>
    <w:rsid w:val="00912C3E"/>
    <w:rsid w:val="00912D09"/>
    <w:rsid w:val="00912DE9"/>
    <w:rsid w:val="009137B9"/>
    <w:rsid w:val="009141C7"/>
    <w:rsid w:val="00914245"/>
    <w:rsid w:val="00914470"/>
    <w:rsid w:val="009145A4"/>
    <w:rsid w:val="009150B1"/>
    <w:rsid w:val="00916B2C"/>
    <w:rsid w:val="00916CAE"/>
    <w:rsid w:val="00917102"/>
    <w:rsid w:val="009176BB"/>
    <w:rsid w:val="00917932"/>
    <w:rsid w:val="00920536"/>
    <w:rsid w:val="00920F79"/>
    <w:rsid w:val="0092206B"/>
    <w:rsid w:val="0092208C"/>
    <w:rsid w:val="0092232C"/>
    <w:rsid w:val="00923174"/>
    <w:rsid w:val="00923B06"/>
    <w:rsid w:val="00924089"/>
    <w:rsid w:val="00924574"/>
    <w:rsid w:val="00924BA7"/>
    <w:rsid w:val="00924E34"/>
    <w:rsid w:val="009253A5"/>
    <w:rsid w:val="00925817"/>
    <w:rsid w:val="00925B35"/>
    <w:rsid w:val="009265C3"/>
    <w:rsid w:val="00926E64"/>
    <w:rsid w:val="00926FC8"/>
    <w:rsid w:val="009274F2"/>
    <w:rsid w:val="00927F5E"/>
    <w:rsid w:val="00930D08"/>
    <w:rsid w:val="00930F04"/>
    <w:rsid w:val="009324C0"/>
    <w:rsid w:val="00933197"/>
    <w:rsid w:val="009337F0"/>
    <w:rsid w:val="009340DF"/>
    <w:rsid w:val="00934938"/>
    <w:rsid w:val="00934F63"/>
    <w:rsid w:val="0093564A"/>
    <w:rsid w:val="00935A25"/>
    <w:rsid w:val="00935E4E"/>
    <w:rsid w:val="00935FEC"/>
    <w:rsid w:val="0093659C"/>
    <w:rsid w:val="00936C61"/>
    <w:rsid w:val="00936D9C"/>
    <w:rsid w:val="00937486"/>
    <w:rsid w:val="0093749B"/>
    <w:rsid w:val="009376BB"/>
    <w:rsid w:val="009376D8"/>
    <w:rsid w:val="00937869"/>
    <w:rsid w:val="00937E36"/>
    <w:rsid w:val="0094020C"/>
    <w:rsid w:val="0094040E"/>
    <w:rsid w:val="00940563"/>
    <w:rsid w:val="00940903"/>
    <w:rsid w:val="00941297"/>
    <w:rsid w:val="00941611"/>
    <w:rsid w:val="009417D4"/>
    <w:rsid w:val="0094188B"/>
    <w:rsid w:val="00941BD1"/>
    <w:rsid w:val="009430F3"/>
    <w:rsid w:val="00943CAC"/>
    <w:rsid w:val="00943F99"/>
    <w:rsid w:val="00944604"/>
    <w:rsid w:val="00944A8C"/>
    <w:rsid w:val="00944CD8"/>
    <w:rsid w:val="009465D3"/>
    <w:rsid w:val="009465E0"/>
    <w:rsid w:val="009467BB"/>
    <w:rsid w:val="009500D5"/>
    <w:rsid w:val="009512B3"/>
    <w:rsid w:val="0095138D"/>
    <w:rsid w:val="00951583"/>
    <w:rsid w:val="009515AB"/>
    <w:rsid w:val="00952107"/>
    <w:rsid w:val="0095219F"/>
    <w:rsid w:val="0095221C"/>
    <w:rsid w:val="0095253D"/>
    <w:rsid w:val="00952931"/>
    <w:rsid w:val="00952985"/>
    <w:rsid w:val="00952E24"/>
    <w:rsid w:val="00953282"/>
    <w:rsid w:val="009534DC"/>
    <w:rsid w:val="0095450E"/>
    <w:rsid w:val="0095475D"/>
    <w:rsid w:val="00954AF1"/>
    <w:rsid w:val="00955460"/>
    <w:rsid w:val="00955495"/>
    <w:rsid w:val="00955745"/>
    <w:rsid w:val="00955A51"/>
    <w:rsid w:val="00955AE0"/>
    <w:rsid w:val="00955EFC"/>
    <w:rsid w:val="00956737"/>
    <w:rsid w:val="0095702A"/>
    <w:rsid w:val="0095769E"/>
    <w:rsid w:val="009576DA"/>
    <w:rsid w:val="00957994"/>
    <w:rsid w:val="00957A5A"/>
    <w:rsid w:val="00957BD3"/>
    <w:rsid w:val="00960505"/>
    <w:rsid w:val="0096094C"/>
    <w:rsid w:val="00960A6F"/>
    <w:rsid w:val="0096193B"/>
    <w:rsid w:val="00961F09"/>
    <w:rsid w:val="0096285F"/>
    <w:rsid w:val="00962F00"/>
    <w:rsid w:val="0096356E"/>
    <w:rsid w:val="00963A65"/>
    <w:rsid w:val="00963CA4"/>
    <w:rsid w:val="00963F0A"/>
    <w:rsid w:val="00964479"/>
    <w:rsid w:val="00964CE2"/>
    <w:rsid w:val="00964E67"/>
    <w:rsid w:val="00965E36"/>
    <w:rsid w:val="009677DD"/>
    <w:rsid w:val="00967D9A"/>
    <w:rsid w:val="00967EE3"/>
    <w:rsid w:val="00967F04"/>
    <w:rsid w:val="00970018"/>
    <w:rsid w:val="00970109"/>
    <w:rsid w:val="009709C0"/>
    <w:rsid w:val="00970B3D"/>
    <w:rsid w:val="00970BB3"/>
    <w:rsid w:val="00970DB0"/>
    <w:rsid w:val="00971204"/>
    <w:rsid w:val="00971322"/>
    <w:rsid w:val="009720E4"/>
    <w:rsid w:val="0097213D"/>
    <w:rsid w:val="00972A3C"/>
    <w:rsid w:val="00972F06"/>
    <w:rsid w:val="00973BD2"/>
    <w:rsid w:val="00974103"/>
    <w:rsid w:val="0097413B"/>
    <w:rsid w:val="00975F60"/>
    <w:rsid w:val="0097633E"/>
    <w:rsid w:val="009769C1"/>
    <w:rsid w:val="00976A9E"/>
    <w:rsid w:val="00976BD4"/>
    <w:rsid w:val="0097725A"/>
    <w:rsid w:val="009774BC"/>
    <w:rsid w:val="00977C59"/>
    <w:rsid w:val="00977FED"/>
    <w:rsid w:val="00980909"/>
    <w:rsid w:val="00980BCB"/>
    <w:rsid w:val="0098128E"/>
    <w:rsid w:val="00981C26"/>
    <w:rsid w:val="009823B9"/>
    <w:rsid w:val="00983219"/>
    <w:rsid w:val="00983A39"/>
    <w:rsid w:val="00983AC4"/>
    <w:rsid w:val="00983E5D"/>
    <w:rsid w:val="009848C5"/>
    <w:rsid w:val="00984DD6"/>
    <w:rsid w:val="0098504D"/>
    <w:rsid w:val="0098562B"/>
    <w:rsid w:val="00985DD4"/>
    <w:rsid w:val="00985FD4"/>
    <w:rsid w:val="00987179"/>
    <w:rsid w:val="00990133"/>
    <w:rsid w:val="0099020C"/>
    <w:rsid w:val="009903F4"/>
    <w:rsid w:val="00990B57"/>
    <w:rsid w:val="00990D37"/>
    <w:rsid w:val="00990D83"/>
    <w:rsid w:val="009910D1"/>
    <w:rsid w:val="009917A6"/>
    <w:rsid w:val="0099345F"/>
    <w:rsid w:val="00993822"/>
    <w:rsid w:val="00993840"/>
    <w:rsid w:val="00994046"/>
    <w:rsid w:val="00994168"/>
    <w:rsid w:val="009942FD"/>
    <w:rsid w:val="009948EE"/>
    <w:rsid w:val="00995425"/>
    <w:rsid w:val="00995C68"/>
    <w:rsid w:val="00995ECA"/>
    <w:rsid w:val="00996005"/>
    <w:rsid w:val="00996856"/>
    <w:rsid w:val="00996B69"/>
    <w:rsid w:val="00996D17"/>
    <w:rsid w:val="00996D44"/>
    <w:rsid w:val="00997540"/>
    <w:rsid w:val="00997577"/>
    <w:rsid w:val="00997693"/>
    <w:rsid w:val="0099780E"/>
    <w:rsid w:val="00997E5D"/>
    <w:rsid w:val="009A00B5"/>
    <w:rsid w:val="009A054A"/>
    <w:rsid w:val="009A0AA0"/>
    <w:rsid w:val="009A0F18"/>
    <w:rsid w:val="009A144C"/>
    <w:rsid w:val="009A1C76"/>
    <w:rsid w:val="009A265D"/>
    <w:rsid w:val="009A28A5"/>
    <w:rsid w:val="009A2A0F"/>
    <w:rsid w:val="009A2C8F"/>
    <w:rsid w:val="009A2D58"/>
    <w:rsid w:val="009A302F"/>
    <w:rsid w:val="009A438A"/>
    <w:rsid w:val="009A45E6"/>
    <w:rsid w:val="009A46C5"/>
    <w:rsid w:val="009A4A8C"/>
    <w:rsid w:val="009A59FF"/>
    <w:rsid w:val="009A5D97"/>
    <w:rsid w:val="009A5FA7"/>
    <w:rsid w:val="009A6980"/>
    <w:rsid w:val="009A6E6B"/>
    <w:rsid w:val="009A6F19"/>
    <w:rsid w:val="009A7381"/>
    <w:rsid w:val="009A78CE"/>
    <w:rsid w:val="009A7A21"/>
    <w:rsid w:val="009B1503"/>
    <w:rsid w:val="009B1E0D"/>
    <w:rsid w:val="009B20B2"/>
    <w:rsid w:val="009B20C7"/>
    <w:rsid w:val="009B22DF"/>
    <w:rsid w:val="009B2EAE"/>
    <w:rsid w:val="009B2F06"/>
    <w:rsid w:val="009B3233"/>
    <w:rsid w:val="009B34CF"/>
    <w:rsid w:val="009B36A6"/>
    <w:rsid w:val="009B3791"/>
    <w:rsid w:val="009B3948"/>
    <w:rsid w:val="009B402A"/>
    <w:rsid w:val="009B444A"/>
    <w:rsid w:val="009B460B"/>
    <w:rsid w:val="009B48B3"/>
    <w:rsid w:val="009B4A7B"/>
    <w:rsid w:val="009B52F2"/>
    <w:rsid w:val="009B53C5"/>
    <w:rsid w:val="009B65B9"/>
    <w:rsid w:val="009B6644"/>
    <w:rsid w:val="009B6865"/>
    <w:rsid w:val="009B6A52"/>
    <w:rsid w:val="009B6C37"/>
    <w:rsid w:val="009B7161"/>
    <w:rsid w:val="009C02DF"/>
    <w:rsid w:val="009C03C8"/>
    <w:rsid w:val="009C0422"/>
    <w:rsid w:val="009C0AC2"/>
    <w:rsid w:val="009C0E4F"/>
    <w:rsid w:val="009C1297"/>
    <w:rsid w:val="009C17E6"/>
    <w:rsid w:val="009C1853"/>
    <w:rsid w:val="009C2199"/>
    <w:rsid w:val="009C269A"/>
    <w:rsid w:val="009C34A1"/>
    <w:rsid w:val="009C3546"/>
    <w:rsid w:val="009C3EB1"/>
    <w:rsid w:val="009C3F3E"/>
    <w:rsid w:val="009C432D"/>
    <w:rsid w:val="009C460C"/>
    <w:rsid w:val="009C4CDC"/>
    <w:rsid w:val="009C5AF4"/>
    <w:rsid w:val="009C5C24"/>
    <w:rsid w:val="009C6117"/>
    <w:rsid w:val="009C6D26"/>
    <w:rsid w:val="009C7465"/>
    <w:rsid w:val="009C782E"/>
    <w:rsid w:val="009C7E70"/>
    <w:rsid w:val="009D0062"/>
    <w:rsid w:val="009D0331"/>
    <w:rsid w:val="009D04E3"/>
    <w:rsid w:val="009D0935"/>
    <w:rsid w:val="009D0B00"/>
    <w:rsid w:val="009D136D"/>
    <w:rsid w:val="009D147C"/>
    <w:rsid w:val="009D17EB"/>
    <w:rsid w:val="009D1B68"/>
    <w:rsid w:val="009D1BB2"/>
    <w:rsid w:val="009D1E3A"/>
    <w:rsid w:val="009D2EE2"/>
    <w:rsid w:val="009D2F70"/>
    <w:rsid w:val="009D3AE0"/>
    <w:rsid w:val="009D3C32"/>
    <w:rsid w:val="009D3FB7"/>
    <w:rsid w:val="009D405B"/>
    <w:rsid w:val="009D4610"/>
    <w:rsid w:val="009D49CC"/>
    <w:rsid w:val="009D508A"/>
    <w:rsid w:val="009D5B6C"/>
    <w:rsid w:val="009D5DA2"/>
    <w:rsid w:val="009D6C08"/>
    <w:rsid w:val="009D6C61"/>
    <w:rsid w:val="009D6D1C"/>
    <w:rsid w:val="009D706A"/>
    <w:rsid w:val="009D7EC5"/>
    <w:rsid w:val="009E0C0B"/>
    <w:rsid w:val="009E1335"/>
    <w:rsid w:val="009E134A"/>
    <w:rsid w:val="009E1D82"/>
    <w:rsid w:val="009E298E"/>
    <w:rsid w:val="009E2F3F"/>
    <w:rsid w:val="009E367C"/>
    <w:rsid w:val="009E39F5"/>
    <w:rsid w:val="009E3A0C"/>
    <w:rsid w:val="009E3B0C"/>
    <w:rsid w:val="009E4661"/>
    <w:rsid w:val="009E4788"/>
    <w:rsid w:val="009E4812"/>
    <w:rsid w:val="009E4DCF"/>
    <w:rsid w:val="009E51E3"/>
    <w:rsid w:val="009E561B"/>
    <w:rsid w:val="009E5B1E"/>
    <w:rsid w:val="009E5E7F"/>
    <w:rsid w:val="009E64AB"/>
    <w:rsid w:val="009E6846"/>
    <w:rsid w:val="009E76FA"/>
    <w:rsid w:val="009F006F"/>
    <w:rsid w:val="009F031E"/>
    <w:rsid w:val="009F1530"/>
    <w:rsid w:val="009F1A8F"/>
    <w:rsid w:val="009F2225"/>
    <w:rsid w:val="009F2228"/>
    <w:rsid w:val="009F2AD1"/>
    <w:rsid w:val="009F464A"/>
    <w:rsid w:val="009F4678"/>
    <w:rsid w:val="009F535B"/>
    <w:rsid w:val="009F5429"/>
    <w:rsid w:val="009F5512"/>
    <w:rsid w:val="009F5FA2"/>
    <w:rsid w:val="009F676E"/>
    <w:rsid w:val="009F70F4"/>
    <w:rsid w:val="009F78A3"/>
    <w:rsid w:val="009F7AF3"/>
    <w:rsid w:val="009F7DB4"/>
    <w:rsid w:val="00A00425"/>
    <w:rsid w:val="00A01049"/>
    <w:rsid w:val="00A01638"/>
    <w:rsid w:val="00A018F0"/>
    <w:rsid w:val="00A01C29"/>
    <w:rsid w:val="00A0321B"/>
    <w:rsid w:val="00A0421A"/>
    <w:rsid w:val="00A044CC"/>
    <w:rsid w:val="00A04E39"/>
    <w:rsid w:val="00A05354"/>
    <w:rsid w:val="00A05472"/>
    <w:rsid w:val="00A06241"/>
    <w:rsid w:val="00A062F2"/>
    <w:rsid w:val="00A06D96"/>
    <w:rsid w:val="00A06E91"/>
    <w:rsid w:val="00A07277"/>
    <w:rsid w:val="00A0769C"/>
    <w:rsid w:val="00A0797D"/>
    <w:rsid w:val="00A07A6F"/>
    <w:rsid w:val="00A07EEF"/>
    <w:rsid w:val="00A102A3"/>
    <w:rsid w:val="00A105D8"/>
    <w:rsid w:val="00A1063B"/>
    <w:rsid w:val="00A10C6C"/>
    <w:rsid w:val="00A1156E"/>
    <w:rsid w:val="00A11791"/>
    <w:rsid w:val="00A11878"/>
    <w:rsid w:val="00A11DF9"/>
    <w:rsid w:val="00A12174"/>
    <w:rsid w:val="00A125BC"/>
    <w:rsid w:val="00A128FC"/>
    <w:rsid w:val="00A129FC"/>
    <w:rsid w:val="00A12B3C"/>
    <w:rsid w:val="00A1301D"/>
    <w:rsid w:val="00A13047"/>
    <w:rsid w:val="00A132B6"/>
    <w:rsid w:val="00A137FD"/>
    <w:rsid w:val="00A141BE"/>
    <w:rsid w:val="00A14B17"/>
    <w:rsid w:val="00A14B3A"/>
    <w:rsid w:val="00A15252"/>
    <w:rsid w:val="00A157AC"/>
    <w:rsid w:val="00A15B24"/>
    <w:rsid w:val="00A15EF2"/>
    <w:rsid w:val="00A168DB"/>
    <w:rsid w:val="00A16DCA"/>
    <w:rsid w:val="00A17258"/>
    <w:rsid w:val="00A1728C"/>
    <w:rsid w:val="00A174D9"/>
    <w:rsid w:val="00A21069"/>
    <w:rsid w:val="00A2130F"/>
    <w:rsid w:val="00A2148A"/>
    <w:rsid w:val="00A21DDC"/>
    <w:rsid w:val="00A223B1"/>
    <w:rsid w:val="00A224F2"/>
    <w:rsid w:val="00A225DF"/>
    <w:rsid w:val="00A22AB9"/>
    <w:rsid w:val="00A232B8"/>
    <w:rsid w:val="00A2330A"/>
    <w:rsid w:val="00A235A6"/>
    <w:rsid w:val="00A24CD7"/>
    <w:rsid w:val="00A25937"/>
    <w:rsid w:val="00A25EAA"/>
    <w:rsid w:val="00A261FA"/>
    <w:rsid w:val="00A2657D"/>
    <w:rsid w:val="00A269F0"/>
    <w:rsid w:val="00A272FB"/>
    <w:rsid w:val="00A27B57"/>
    <w:rsid w:val="00A301BB"/>
    <w:rsid w:val="00A30D4F"/>
    <w:rsid w:val="00A30E40"/>
    <w:rsid w:val="00A313AB"/>
    <w:rsid w:val="00A31BC7"/>
    <w:rsid w:val="00A31E58"/>
    <w:rsid w:val="00A32649"/>
    <w:rsid w:val="00A3273B"/>
    <w:rsid w:val="00A3276A"/>
    <w:rsid w:val="00A33245"/>
    <w:rsid w:val="00A338A8"/>
    <w:rsid w:val="00A338CA"/>
    <w:rsid w:val="00A33CD7"/>
    <w:rsid w:val="00A33D7A"/>
    <w:rsid w:val="00A33F1F"/>
    <w:rsid w:val="00A341DE"/>
    <w:rsid w:val="00A34740"/>
    <w:rsid w:val="00A353B4"/>
    <w:rsid w:val="00A35A23"/>
    <w:rsid w:val="00A35F62"/>
    <w:rsid w:val="00A361F6"/>
    <w:rsid w:val="00A36371"/>
    <w:rsid w:val="00A36383"/>
    <w:rsid w:val="00A3653A"/>
    <w:rsid w:val="00A3666F"/>
    <w:rsid w:val="00A36945"/>
    <w:rsid w:val="00A373D1"/>
    <w:rsid w:val="00A375AC"/>
    <w:rsid w:val="00A376DE"/>
    <w:rsid w:val="00A37FEF"/>
    <w:rsid w:val="00A4017C"/>
    <w:rsid w:val="00A40401"/>
    <w:rsid w:val="00A40429"/>
    <w:rsid w:val="00A405FE"/>
    <w:rsid w:val="00A40961"/>
    <w:rsid w:val="00A41061"/>
    <w:rsid w:val="00A41479"/>
    <w:rsid w:val="00A414BC"/>
    <w:rsid w:val="00A414D6"/>
    <w:rsid w:val="00A41831"/>
    <w:rsid w:val="00A41CD3"/>
    <w:rsid w:val="00A42C8C"/>
    <w:rsid w:val="00A42DD2"/>
    <w:rsid w:val="00A42FD4"/>
    <w:rsid w:val="00A43098"/>
    <w:rsid w:val="00A430FA"/>
    <w:rsid w:val="00A435DF"/>
    <w:rsid w:val="00A436A4"/>
    <w:rsid w:val="00A43716"/>
    <w:rsid w:val="00A437BF"/>
    <w:rsid w:val="00A43B6C"/>
    <w:rsid w:val="00A4453C"/>
    <w:rsid w:val="00A44EF8"/>
    <w:rsid w:val="00A4504A"/>
    <w:rsid w:val="00A45972"/>
    <w:rsid w:val="00A45F08"/>
    <w:rsid w:val="00A45FC7"/>
    <w:rsid w:val="00A46C52"/>
    <w:rsid w:val="00A46C65"/>
    <w:rsid w:val="00A50084"/>
    <w:rsid w:val="00A50A31"/>
    <w:rsid w:val="00A50F9C"/>
    <w:rsid w:val="00A51ADE"/>
    <w:rsid w:val="00A51BEE"/>
    <w:rsid w:val="00A51C48"/>
    <w:rsid w:val="00A52306"/>
    <w:rsid w:val="00A52524"/>
    <w:rsid w:val="00A5290E"/>
    <w:rsid w:val="00A540A2"/>
    <w:rsid w:val="00A54A10"/>
    <w:rsid w:val="00A54DFC"/>
    <w:rsid w:val="00A55A75"/>
    <w:rsid w:val="00A55DF5"/>
    <w:rsid w:val="00A55F98"/>
    <w:rsid w:val="00A56077"/>
    <w:rsid w:val="00A56CBB"/>
    <w:rsid w:val="00A5756C"/>
    <w:rsid w:val="00A60395"/>
    <w:rsid w:val="00A6061E"/>
    <w:rsid w:val="00A61530"/>
    <w:rsid w:val="00A61568"/>
    <w:rsid w:val="00A61749"/>
    <w:rsid w:val="00A6176C"/>
    <w:rsid w:val="00A621D2"/>
    <w:rsid w:val="00A6224A"/>
    <w:rsid w:val="00A622FE"/>
    <w:rsid w:val="00A623B2"/>
    <w:rsid w:val="00A62515"/>
    <w:rsid w:val="00A62A1F"/>
    <w:rsid w:val="00A62E76"/>
    <w:rsid w:val="00A6385A"/>
    <w:rsid w:val="00A63D79"/>
    <w:rsid w:val="00A64D9A"/>
    <w:rsid w:val="00A65529"/>
    <w:rsid w:val="00A6583F"/>
    <w:rsid w:val="00A659A3"/>
    <w:rsid w:val="00A66027"/>
    <w:rsid w:val="00A66453"/>
    <w:rsid w:val="00A6678C"/>
    <w:rsid w:val="00A67465"/>
    <w:rsid w:val="00A676C7"/>
    <w:rsid w:val="00A67917"/>
    <w:rsid w:val="00A7101B"/>
    <w:rsid w:val="00A711BF"/>
    <w:rsid w:val="00A71211"/>
    <w:rsid w:val="00A7172A"/>
    <w:rsid w:val="00A71D2C"/>
    <w:rsid w:val="00A72C92"/>
    <w:rsid w:val="00A73462"/>
    <w:rsid w:val="00A734E9"/>
    <w:rsid w:val="00A742BC"/>
    <w:rsid w:val="00A747C1"/>
    <w:rsid w:val="00A7495F"/>
    <w:rsid w:val="00A752D9"/>
    <w:rsid w:val="00A754E6"/>
    <w:rsid w:val="00A75641"/>
    <w:rsid w:val="00A75E18"/>
    <w:rsid w:val="00A7631C"/>
    <w:rsid w:val="00A76AB3"/>
    <w:rsid w:val="00A76C92"/>
    <w:rsid w:val="00A7750D"/>
    <w:rsid w:val="00A77680"/>
    <w:rsid w:val="00A77CC2"/>
    <w:rsid w:val="00A77D7E"/>
    <w:rsid w:val="00A805B8"/>
    <w:rsid w:val="00A8142B"/>
    <w:rsid w:val="00A815F7"/>
    <w:rsid w:val="00A81C9D"/>
    <w:rsid w:val="00A828C3"/>
    <w:rsid w:val="00A8335A"/>
    <w:rsid w:val="00A8361B"/>
    <w:rsid w:val="00A8366A"/>
    <w:rsid w:val="00A8381B"/>
    <w:rsid w:val="00A839A4"/>
    <w:rsid w:val="00A83DC2"/>
    <w:rsid w:val="00A83E1A"/>
    <w:rsid w:val="00A842D2"/>
    <w:rsid w:val="00A84609"/>
    <w:rsid w:val="00A84874"/>
    <w:rsid w:val="00A84B3D"/>
    <w:rsid w:val="00A84E72"/>
    <w:rsid w:val="00A8523B"/>
    <w:rsid w:val="00A856CB"/>
    <w:rsid w:val="00A85BE7"/>
    <w:rsid w:val="00A85C66"/>
    <w:rsid w:val="00A8726E"/>
    <w:rsid w:val="00A87363"/>
    <w:rsid w:val="00A87CEB"/>
    <w:rsid w:val="00A90A5E"/>
    <w:rsid w:val="00A90F92"/>
    <w:rsid w:val="00A90FA4"/>
    <w:rsid w:val="00A91055"/>
    <w:rsid w:val="00A91481"/>
    <w:rsid w:val="00A91564"/>
    <w:rsid w:val="00A91DA8"/>
    <w:rsid w:val="00A92E89"/>
    <w:rsid w:val="00A938B3"/>
    <w:rsid w:val="00A94694"/>
    <w:rsid w:val="00A946DF"/>
    <w:rsid w:val="00A94B67"/>
    <w:rsid w:val="00A9565E"/>
    <w:rsid w:val="00A95FF1"/>
    <w:rsid w:val="00A96A02"/>
    <w:rsid w:val="00A96A3F"/>
    <w:rsid w:val="00A96E77"/>
    <w:rsid w:val="00A978B6"/>
    <w:rsid w:val="00A97D9D"/>
    <w:rsid w:val="00AA0A70"/>
    <w:rsid w:val="00AA1A41"/>
    <w:rsid w:val="00AA1E91"/>
    <w:rsid w:val="00AA229E"/>
    <w:rsid w:val="00AA2333"/>
    <w:rsid w:val="00AA2BB8"/>
    <w:rsid w:val="00AA3DF1"/>
    <w:rsid w:val="00AA4EA5"/>
    <w:rsid w:val="00AA5066"/>
    <w:rsid w:val="00AA573D"/>
    <w:rsid w:val="00AA577F"/>
    <w:rsid w:val="00AA58BD"/>
    <w:rsid w:val="00AA62F2"/>
    <w:rsid w:val="00AA6340"/>
    <w:rsid w:val="00AA64B1"/>
    <w:rsid w:val="00AA6758"/>
    <w:rsid w:val="00AA71D3"/>
    <w:rsid w:val="00AA7258"/>
    <w:rsid w:val="00AA74A6"/>
    <w:rsid w:val="00AA74D6"/>
    <w:rsid w:val="00AA7688"/>
    <w:rsid w:val="00AA7AB2"/>
    <w:rsid w:val="00AA7ECC"/>
    <w:rsid w:val="00AB00B0"/>
    <w:rsid w:val="00AB03CD"/>
    <w:rsid w:val="00AB08A2"/>
    <w:rsid w:val="00AB0BB4"/>
    <w:rsid w:val="00AB0C3F"/>
    <w:rsid w:val="00AB18CE"/>
    <w:rsid w:val="00AB1AE8"/>
    <w:rsid w:val="00AB2358"/>
    <w:rsid w:val="00AB237E"/>
    <w:rsid w:val="00AB2D78"/>
    <w:rsid w:val="00AB3294"/>
    <w:rsid w:val="00AB388C"/>
    <w:rsid w:val="00AB4121"/>
    <w:rsid w:val="00AB4F52"/>
    <w:rsid w:val="00AB51CC"/>
    <w:rsid w:val="00AB537C"/>
    <w:rsid w:val="00AB55A0"/>
    <w:rsid w:val="00AB60D2"/>
    <w:rsid w:val="00AB64E3"/>
    <w:rsid w:val="00AB7423"/>
    <w:rsid w:val="00AB79AE"/>
    <w:rsid w:val="00AB79B4"/>
    <w:rsid w:val="00AB7F4C"/>
    <w:rsid w:val="00AC0063"/>
    <w:rsid w:val="00AC05FC"/>
    <w:rsid w:val="00AC1291"/>
    <w:rsid w:val="00AC2380"/>
    <w:rsid w:val="00AC2C76"/>
    <w:rsid w:val="00AC3002"/>
    <w:rsid w:val="00AC32C6"/>
    <w:rsid w:val="00AC3532"/>
    <w:rsid w:val="00AC43F5"/>
    <w:rsid w:val="00AC4415"/>
    <w:rsid w:val="00AC5090"/>
    <w:rsid w:val="00AC5294"/>
    <w:rsid w:val="00AC5C02"/>
    <w:rsid w:val="00AC5D85"/>
    <w:rsid w:val="00AC5DA9"/>
    <w:rsid w:val="00AC6330"/>
    <w:rsid w:val="00AC6EBE"/>
    <w:rsid w:val="00AC6F90"/>
    <w:rsid w:val="00AC7075"/>
    <w:rsid w:val="00AC72D8"/>
    <w:rsid w:val="00AC7373"/>
    <w:rsid w:val="00AC73C1"/>
    <w:rsid w:val="00AC78B5"/>
    <w:rsid w:val="00AD01FB"/>
    <w:rsid w:val="00AD1042"/>
    <w:rsid w:val="00AD11F1"/>
    <w:rsid w:val="00AD168E"/>
    <w:rsid w:val="00AD18A3"/>
    <w:rsid w:val="00AD1E65"/>
    <w:rsid w:val="00AD1FC9"/>
    <w:rsid w:val="00AD2973"/>
    <w:rsid w:val="00AD3291"/>
    <w:rsid w:val="00AD354B"/>
    <w:rsid w:val="00AD3943"/>
    <w:rsid w:val="00AD3FF6"/>
    <w:rsid w:val="00AD424F"/>
    <w:rsid w:val="00AD517C"/>
    <w:rsid w:val="00AD5478"/>
    <w:rsid w:val="00AD54AC"/>
    <w:rsid w:val="00AD5CCE"/>
    <w:rsid w:val="00AD5D4D"/>
    <w:rsid w:val="00AD60BD"/>
    <w:rsid w:val="00AD6205"/>
    <w:rsid w:val="00AD6660"/>
    <w:rsid w:val="00AD75D0"/>
    <w:rsid w:val="00AE02B0"/>
    <w:rsid w:val="00AE0939"/>
    <w:rsid w:val="00AE0FE1"/>
    <w:rsid w:val="00AE11BA"/>
    <w:rsid w:val="00AE1A99"/>
    <w:rsid w:val="00AE22BA"/>
    <w:rsid w:val="00AE27FD"/>
    <w:rsid w:val="00AE2954"/>
    <w:rsid w:val="00AE34F4"/>
    <w:rsid w:val="00AE3675"/>
    <w:rsid w:val="00AE413B"/>
    <w:rsid w:val="00AE44F7"/>
    <w:rsid w:val="00AE45CF"/>
    <w:rsid w:val="00AE4B7B"/>
    <w:rsid w:val="00AE4F70"/>
    <w:rsid w:val="00AE50D2"/>
    <w:rsid w:val="00AE5225"/>
    <w:rsid w:val="00AE583B"/>
    <w:rsid w:val="00AE61E4"/>
    <w:rsid w:val="00AE6464"/>
    <w:rsid w:val="00AE6F60"/>
    <w:rsid w:val="00AE7127"/>
    <w:rsid w:val="00AE7615"/>
    <w:rsid w:val="00AE77E0"/>
    <w:rsid w:val="00AF02F4"/>
    <w:rsid w:val="00AF084A"/>
    <w:rsid w:val="00AF0881"/>
    <w:rsid w:val="00AF08C5"/>
    <w:rsid w:val="00AF09CA"/>
    <w:rsid w:val="00AF12FE"/>
    <w:rsid w:val="00AF190D"/>
    <w:rsid w:val="00AF1917"/>
    <w:rsid w:val="00AF1D96"/>
    <w:rsid w:val="00AF21EF"/>
    <w:rsid w:val="00AF243B"/>
    <w:rsid w:val="00AF2DED"/>
    <w:rsid w:val="00AF3145"/>
    <w:rsid w:val="00AF3584"/>
    <w:rsid w:val="00AF4165"/>
    <w:rsid w:val="00AF4412"/>
    <w:rsid w:val="00AF4829"/>
    <w:rsid w:val="00AF4834"/>
    <w:rsid w:val="00AF5097"/>
    <w:rsid w:val="00AF52E1"/>
    <w:rsid w:val="00AF5520"/>
    <w:rsid w:val="00AF59DE"/>
    <w:rsid w:val="00AF696F"/>
    <w:rsid w:val="00AF6AFB"/>
    <w:rsid w:val="00AF6BB7"/>
    <w:rsid w:val="00B0048A"/>
    <w:rsid w:val="00B010D6"/>
    <w:rsid w:val="00B02366"/>
    <w:rsid w:val="00B02582"/>
    <w:rsid w:val="00B02C4F"/>
    <w:rsid w:val="00B03724"/>
    <w:rsid w:val="00B03D6C"/>
    <w:rsid w:val="00B03F99"/>
    <w:rsid w:val="00B041A8"/>
    <w:rsid w:val="00B046B5"/>
    <w:rsid w:val="00B05176"/>
    <w:rsid w:val="00B052D6"/>
    <w:rsid w:val="00B05402"/>
    <w:rsid w:val="00B054FE"/>
    <w:rsid w:val="00B0556E"/>
    <w:rsid w:val="00B05C72"/>
    <w:rsid w:val="00B05F1B"/>
    <w:rsid w:val="00B060B0"/>
    <w:rsid w:val="00B06CE5"/>
    <w:rsid w:val="00B076DA"/>
    <w:rsid w:val="00B0772B"/>
    <w:rsid w:val="00B1009D"/>
    <w:rsid w:val="00B104C4"/>
    <w:rsid w:val="00B106B3"/>
    <w:rsid w:val="00B1175D"/>
    <w:rsid w:val="00B11F8F"/>
    <w:rsid w:val="00B12523"/>
    <w:rsid w:val="00B1298D"/>
    <w:rsid w:val="00B13229"/>
    <w:rsid w:val="00B14BF4"/>
    <w:rsid w:val="00B14D6C"/>
    <w:rsid w:val="00B14D98"/>
    <w:rsid w:val="00B154E2"/>
    <w:rsid w:val="00B1593F"/>
    <w:rsid w:val="00B159F0"/>
    <w:rsid w:val="00B15AE8"/>
    <w:rsid w:val="00B16050"/>
    <w:rsid w:val="00B1610B"/>
    <w:rsid w:val="00B1612B"/>
    <w:rsid w:val="00B16458"/>
    <w:rsid w:val="00B16CCE"/>
    <w:rsid w:val="00B20597"/>
    <w:rsid w:val="00B2072A"/>
    <w:rsid w:val="00B20850"/>
    <w:rsid w:val="00B2088F"/>
    <w:rsid w:val="00B20C86"/>
    <w:rsid w:val="00B2202A"/>
    <w:rsid w:val="00B2308D"/>
    <w:rsid w:val="00B236F3"/>
    <w:rsid w:val="00B23A17"/>
    <w:rsid w:val="00B24429"/>
    <w:rsid w:val="00B24548"/>
    <w:rsid w:val="00B25F2C"/>
    <w:rsid w:val="00B2722E"/>
    <w:rsid w:val="00B27518"/>
    <w:rsid w:val="00B27BBD"/>
    <w:rsid w:val="00B27F18"/>
    <w:rsid w:val="00B30593"/>
    <w:rsid w:val="00B30811"/>
    <w:rsid w:val="00B310B2"/>
    <w:rsid w:val="00B310F1"/>
    <w:rsid w:val="00B31781"/>
    <w:rsid w:val="00B321BF"/>
    <w:rsid w:val="00B331C5"/>
    <w:rsid w:val="00B33510"/>
    <w:rsid w:val="00B337C5"/>
    <w:rsid w:val="00B33CAE"/>
    <w:rsid w:val="00B33E9A"/>
    <w:rsid w:val="00B34539"/>
    <w:rsid w:val="00B3465D"/>
    <w:rsid w:val="00B34F73"/>
    <w:rsid w:val="00B34F79"/>
    <w:rsid w:val="00B35AFC"/>
    <w:rsid w:val="00B35BD6"/>
    <w:rsid w:val="00B35C30"/>
    <w:rsid w:val="00B35D13"/>
    <w:rsid w:val="00B35DEC"/>
    <w:rsid w:val="00B35F08"/>
    <w:rsid w:val="00B35F77"/>
    <w:rsid w:val="00B360D5"/>
    <w:rsid w:val="00B36F99"/>
    <w:rsid w:val="00B37008"/>
    <w:rsid w:val="00B40517"/>
    <w:rsid w:val="00B40CEC"/>
    <w:rsid w:val="00B41527"/>
    <w:rsid w:val="00B41CED"/>
    <w:rsid w:val="00B43A28"/>
    <w:rsid w:val="00B43A65"/>
    <w:rsid w:val="00B43F34"/>
    <w:rsid w:val="00B43FD6"/>
    <w:rsid w:val="00B44786"/>
    <w:rsid w:val="00B4486C"/>
    <w:rsid w:val="00B44EC9"/>
    <w:rsid w:val="00B451E4"/>
    <w:rsid w:val="00B45938"/>
    <w:rsid w:val="00B45A16"/>
    <w:rsid w:val="00B45B7A"/>
    <w:rsid w:val="00B45BFF"/>
    <w:rsid w:val="00B45D96"/>
    <w:rsid w:val="00B461D7"/>
    <w:rsid w:val="00B466CF"/>
    <w:rsid w:val="00B47FD2"/>
    <w:rsid w:val="00B50403"/>
    <w:rsid w:val="00B50D9D"/>
    <w:rsid w:val="00B51028"/>
    <w:rsid w:val="00B518F0"/>
    <w:rsid w:val="00B518F4"/>
    <w:rsid w:val="00B51E56"/>
    <w:rsid w:val="00B52596"/>
    <w:rsid w:val="00B526B5"/>
    <w:rsid w:val="00B52AE7"/>
    <w:rsid w:val="00B53D41"/>
    <w:rsid w:val="00B53E73"/>
    <w:rsid w:val="00B54CFA"/>
    <w:rsid w:val="00B55336"/>
    <w:rsid w:val="00B559BC"/>
    <w:rsid w:val="00B561AF"/>
    <w:rsid w:val="00B56514"/>
    <w:rsid w:val="00B565A2"/>
    <w:rsid w:val="00B56953"/>
    <w:rsid w:val="00B57329"/>
    <w:rsid w:val="00B57534"/>
    <w:rsid w:val="00B60206"/>
    <w:rsid w:val="00B603B9"/>
    <w:rsid w:val="00B61719"/>
    <w:rsid w:val="00B61C62"/>
    <w:rsid w:val="00B62841"/>
    <w:rsid w:val="00B62C4E"/>
    <w:rsid w:val="00B62FDE"/>
    <w:rsid w:val="00B6301C"/>
    <w:rsid w:val="00B63C59"/>
    <w:rsid w:val="00B64215"/>
    <w:rsid w:val="00B64379"/>
    <w:rsid w:val="00B64E5E"/>
    <w:rsid w:val="00B64FB1"/>
    <w:rsid w:val="00B651FE"/>
    <w:rsid w:val="00B65605"/>
    <w:rsid w:val="00B656F2"/>
    <w:rsid w:val="00B65B8F"/>
    <w:rsid w:val="00B66069"/>
    <w:rsid w:val="00B66196"/>
    <w:rsid w:val="00B66506"/>
    <w:rsid w:val="00B66523"/>
    <w:rsid w:val="00B6663A"/>
    <w:rsid w:val="00B67CCE"/>
    <w:rsid w:val="00B70A47"/>
    <w:rsid w:val="00B70C31"/>
    <w:rsid w:val="00B70EA4"/>
    <w:rsid w:val="00B71121"/>
    <w:rsid w:val="00B7127F"/>
    <w:rsid w:val="00B71431"/>
    <w:rsid w:val="00B71499"/>
    <w:rsid w:val="00B71CB8"/>
    <w:rsid w:val="00B71CD3"/>
    <w:rsid w:val="00B71CEA"/>
    <w:rsid w:val="00B72332"/>
    <w:rsid w:val="00B72334"/>
    <w:rsid w:val="00B72F59"/>
    <w:rsid w:val="00B7375F"/>
    <w:rsid w:val="00B73DD3"/>
    <w:rsid w:val="00B74B59"/>
    <w:rsid w:val="00B751B7"/>
    <w:rsid w:val="00B752E0"/>
    <w:rsid w:val="00B754FE"/>
    <w:rsid w:val="00B75748"/>
    <w:rsid w:val="00B75852"/>
    <w:rsid w:val="00B76FF8"/>
    <w:rsid w:val="00B770F0"/>
    <w:rsid w:val="00B772F6"/>
    <w:rsid w:val="00B774B8"/>
    <w:rsid w:val="00B77CCD"/>
    <w:rsid w:val="00B801A0"/>
    <w:rsid w:val="00B81148"/>
    <w:rsid w:val="00B8147A"/>
    <w:rsid w:val="00B81C50"/>
    <w:rsid w:val="00B81D1D"/>
    <w:rsid w:val="00B825EA"/>
    <w:rsid w:val="00B8277D"/>
    <w:rsid w:val="00B828A5"/>
    <w:rsid w:val="00B82E43"/>
    <w:rsid w:val="00B835AF"/>
    <w:rsid w:val="00B8430A"/>
    <w:rsid w:val="00B84E73"/>
    <w:rsid w:val="00B86256"/>
    <w:rsid w:val="00B86373"/>
    <w:rsid w:val="00B866E7"/>
    <w:rsid w:val="00B86954"/>
    <w:rsid w:val="00B86C55"/>
    <w:rsid w:val="00B87642"/>
    <w:rsid w:val="00B87E7E"/>
    <w:rsid w:val="00B90207"/>
    <w:rsid w:val="00B90474"/>
    <w:rsid w:val="00B91210"/>
    <w:rsid w:val="00B91880"/>
    <w:rsid w:val="00B91A17"/>
    <w:rsid w:val="00B92C82"/>
    <w:rsid w:val="00B92DEB"/>
    <w:rsid w:val="00B93875"/>
    <w:rsid w:val="00B93C5E"/>
    <w:rsid w:val="00B9431E"/>
    <w:rsid w:val="00B94563"/>
    <w:rsid w:val="00B94995"/>
    <w:rsid w:val="00B94F70"/>
    <w:rsid w:val="00B9541C"/>
    <w:rsid w:val="00B95420"/>
    <w:rsid w:val="00B9563D"/>
    <w:rsid w:val="00B9569E"/>
    <w:rsid w:val="00B957EC"/>
    <w:rsid w:val="00B95806"/>
    <w:rsid w:val="00B96225"/>
    <w:rsid w:val="00B96556"/>
    <w:rsid w:val="00B969CE"/>
    <w:rsid w:val="00B96A0D"/>
    <w:rsid w:val="00B96B62"/>
    <w:rsid w:val="00B97228"/>
    <w:rsid w:val="00B972C9"/>
    <w:rsid w:val="00B97954"/>
    <w:rsid w:val="00B97BD4"/>
    <w:rsid w:val="00B97FA3"/>
    <w:rsid w:val="00BA024B"/>
    <w:rsid w:val="00BA0BD4"/>
    <w:rsid w:val="00BA13F1"/>
    <w:rsid w:val="00BA1438"/>
    <w:rsid w:val="00BA2BF0"/>
    <w:rsid w:val="00BA2DDA"/>
    <w:rsid w:val="00BA31B9"/>
    <w:rsid w:val="00BA365D"/>
    <w:rsid w:val="00BA445A"/>
    <w:rsid w:val="00BA4A06"/>
    <w:rsid w:val="00BA4EEC"/>
    <w:rsid w:val="00BA5E7D"/>
    <w:rsid w:val="00BA61AD"/>
    <w:rsid w:val="00BA6275"/>
    <w:rsid w:val="00BA693D"/>
    <w:rsid w:val="00BA6AB0"/>
    <w:rsid w:val="00BA6AC2"/>
    <w:rsid w:val="00BA7E6A"/>
    <w:rsid w:val="00BB0BFA"/>
    <w:rsid w:val="00BB0DCE"/>
    <w:rsid w:val="00BB13E0"/>
    <w:rsid w:val="00BB16C5"/>
    <w:rsid w:val="00BB184C"/>
    <w:rsid w:val="00BB1C35"/>
    <w:rsid w:val="00BB228D"/>
    <w:rsid w:val="00BB2313"/>
    <w:rsid w:val="00BB234D"/>
    <w:rsid w:val="00BB3717"/>
    <w:rsid w:val="00BB4964"/>
    <w:rsid w:val="00BB4C1A"/>
    <w:rsid w:val="00BB550E"/>
    <w:rsid w:val="00BB5AD2"/>
    <w:rsid w:val="00BB5E67"/>
    <w:rsid w:val="00BB5F37"/>
    <w:rsid w:val="00BB60F5"/>
    <w:rsid w:val="00BB6617"/>
    <w:rsid w:val="00BB6F01"/>
    <w:rsid w:val="00BB75E2"/>
    <w:rsid w:val="00BC0642"/>
    <w:rsid w:val="00BC0E23"/>
    <w:rsid w:val="00BC101F"/>
    <w:rsid w:val="00BC10FD"/>
    <w:rsid w:val="00BC20DE"/>
    <w:rsid w:val="00BC2219"/>
    <w:rsid w:val="00BC24DD"/>
    <w:rsid w:val="00BC2D84"/>
    <w:rsid w:val="00BC31E9"/>
    <w:rsid w:val="00BC3235"/>
    <w:rsid w:val="00BC356C"/>
    <w:rsid w:val="00BC3A0C"/>
    <w:rsid w:val="00BC4A2D"/>
    <w:rsid w:val="00BC51DB"/>
    <w:rsid w:val="00BC5BE3"/>
    <w:rsid w:val="00BC5F7A"/>
    <w:rsid w:val="00BC5FAC"/>
    <w:rsid w:val="00BC651A"/>
    <w:rsid w:val="00BC6590"/>
    <w:rsid w:val="00BD0140"/>
    <w:rsid w:val="00BD0234"/>
    <w:rsid w:val="00BD0E46"/>
    <w:rsid w:val="00BD1642"/>
    <w:rsid w:val="00BD1BE5"/>
    <w:rsid w:val="00BD3036"/>
    <w:rsid w:val="00BD32FE"/>
    <w:rsid w:val="00BD37BE"/>
    <w:rsid w:val="00BD3ABA"/>
    <w:rsid w:val="00BD3B63"/>
    <w:rsid w:val="00BD40D3"/>
    <w:rsid w:val="00BD4D1C"/>
    <w:rsid w:val="00BD518B"/>
    <w:rsid w:val="00BD6B8F"/>
    <w:rsid w:val="00BD6C87"/>
    <w:rsid w:val="00BD6D32"/>
    <w:rsid w:val="00BD7102"/>
    <w:rsid w:val="00BD734A"/>
    <w:rsid w:val="00BD7C6A"/>
    <w:rsid w:val="00BD7C6E"/>
    <w:rsid w:val="00BE03E7"/>
    <w:rsid w:val="00BE070F"/>
    <w:rsid w:val="00BE072E"/>
    <w:rsid w:val="00BE07D3"/>
    <w:rsid w:val="00BE0BAA"/>
    <w:rsid w:val="00BE1447"/>
    <w:rsid w:val="00BE1CB7"/>
    <w:rsid w:val="00BE286B"/>
    <w:rsid w:val="00BE2A1B"/>
    <w:rsid w:val="00BE2D7D"/>
    <w:rsid w:val="00BE3369"/>
    <w:rsid w:val="00BE34DC"/>
    <w:rsid w:val="00BE3E89"/>
    <w:rsid w:val="00BE4170"/>
    <w:rsid w:val="00BE4576"/>
    <w:rsid w:val="00BE6151"/>
    <w:rsid w:val="00BE69B8"/>
    <w:rsid w:val="00BE6BB6"/>
    <w:rsid w:val="00BE6C84"/>
    <w:rsid w:val="00BE6E4B"/>
    <w:rsid w:val="00BF019F"/>
    <w:rsid w:val="00BF1178"/>
    <w:rsid w:val="00BF1212"/>
    <w:rsid w:val="00BF1B6B"/>
    <w:rsid w:val="00BF22F0"/>
    <w:rsid w:val="00BF2F8A"/>
    <w:rsid w:val="00BF3F58"/>
    <w:rsid w:val="00BF4308"/>
    <w:rsid w:val="00BF4546"/>
    <w:rsid w:val="00BF4921"/>
    <w:rsid w:val="00BF5170"/>
    <w:rsid w:val="00BF5889"/>
    <w:rsid w:val="00BF592A"/>
    <w:rsid w:val="00BF5EB3"/>
    <w:rsid w:val="00BF5EF4"/>
    <w:rsid w:val="00BF5FA1"/>
    <w:rsid w:val="00BF691B"/>
    <w:rsid w:val="00BF75ED"/>
    <w:rsid w:val="00BF7855"/>
    <w:rsid w:val="00BF7ABB"/>
    <w:rsid w:val="00C00305"/>
    <w:rsid w:val="00C01AD9"/>
    <w:rsid w:val="00C0266E"/>
    <w:rsid w:val="00C02B26"/>
    <w:rsid w:val="00C02EFC"/>
    <w:rsid w:val="00C02F19"/>
    <w:rsid w:val="00C03033"/>
    <w:rsid w:val="00C03ADF"/>
    <w:rsid w:val="00C042E1"/>
    <w:rsid w:val="00C045B0"/>
    <w:rsid w:val="00C0518C"/>
    <w:rsid w:val="00C051AF"/>
    <w:rsid w:val="00C055E9"/>
    <w:rsid w:val="00C06245"/>
    <w:rsid w:val="00C06373"/>
    <w:rsid w:val="00C06CBA"/>
    <w:rsid w:val="00C06FE5"/>
    <w:rsid w:val="00C0715A"/>
    <w:rsid w:val="00C103B4"/>
    <w:rsid w:val="00C1099A"/>
    <w:rsid w:val="00C10AE3"/>
    <w:rsid w:val="00C10D04"/>
    <w:rsid w:val="00C110AF"/>
    <w:rsid w:val="00C1151E"/>
    <w:rsid w:val="00C1171C"/>
    <w:rsid w:val="00C11A94"/>
    <w:rsid w:val="00C11D68"/>
    <w:rsid w:val="00C12800"/>
    <w:rsid w:val="00C12EBC"/>
    <w:rsid w:val="00C12F69"/>
    <w:rsid w:val="00C1324F"/>
    <w:rsid w:val="00C13770"/>
    <w:rsid w:val="00C13FB5"/>
    <w:rsid w:val="00C1410B"/>
    <w:rsid w:val="00C148F3"/>
    <w:rsid w:val="00C14B28"/>
    <w:rsid w:val="00C15AFB"/>
    <w:rsid w:val="00C15E2C"/>
    <w:rsid w:val="00C16093"/>
    <w:rsid w:val="00C160B8"/>
    <w:rsid w:val="00C16359"/>
    <w:rsid w:val="00C16588"/>
    <w:rsid w:val="00C16B82"/>
    <w:rsid w:val="00C17813"/>
    <w:rsid w:val="00C17B6F"/>
    <w:rsid w:val="00C17BE8"/>
    <w:rsid w:val="00C20300"/>
    <w:rsid w:val="00C20C34"/>
    <w:rsid w:val="00C2163F"/>
    <w:rsid w:val="00C21F29"/>
    <w:rsid w:val="00C223D4"/>
    <w:rsid w:val="00C22701"/>
    <w:rsid w:val="00C23266"/>
    <w:rsid w:val="00C23568"/>
    <w:rsid w:val="00C239A8"/>
    <w:rsid w:val="00C24009"/>
    <w:rsid w:val="00C25E4C"/>
    <w:rsid w:val="00C26A43"/>
    <w:rsid w:val="00C26AA6"/>
    <w:rsid w:val="00C276D8"/>
    <w:rsid w:val="00C27B2B"/>
    <w:rsid w:val="00C301E9"/>
    <w:rsid w:val="00C30554"/>
    <w:rsid w:val="00C30958"/>
    <w:rsid w:val="00C30B89"/>
    <w:rsid w:val="00C30F8A"/>
    <w:rsid w:val="00C31AAA"/>
    <w:rsid w:val="00C3217C"/>
    <w:rsid w:val="00C32497"/>
    <w:rsid w:val="00C33B6F"/>
    <w:rsid w:val="00C352A2"/>
    <w:rsid w:val="00C361DC"/>
    <w:rsid w:val="00C36CDA"/>
    <w:rsid w:val="00C36F2A"/>
    <w:rsid w:val="00C371D6"/>
    <w:rsid w:val="00C37927"/>
    <w:rsid w:val="00C37A1E"/>
    <w:rsid w:val="00C37D49"/>
    <w:rsid w:val="00C401A6"/>
    <w:rsid w:val="00C4033B"/>
    <w:rsid w:val="00C4037E"/>
    <w:rsid w:val="00C404B1"/>
    <w:rsid w:val="00C404E3"/>
    <w:rsid w:val="00C407BC"/>
    <w:rsid w:val="00C40828"/>
    <w:rsid w:val="00C4085A"/>
    <w:rsid w:val="00C40EC2"/>
    <w:rsid w:val="00C411F9"/>
    <w:rsid w:val="00C418B8"/>
    <w:rsid w:val="00C41C94"/>
    <w:rsid w:val="00C429F6"/>
    <w:rsid w:val="00C42B01"/>
    <w:rsid w:val="00C42ECF"/>
    <w:rsid w:val="00C4338F"/>
    <w:rsid w:val="00C442DD"/>
    <w:rsid w:val="00C44956"/>
    <w:rsid w:val="00C44E00"/>
    <w:rsid w:val="00C44F00"/>
    <w:rsid w:val="00C46180"/>
    <w:rsid w:val="00C46937"/>
    <w:rsid w:val="00C46F13"/>
    <w:rsid w:val="00C47132"/>
    <w:rsid w:val="00C475D6"/>
    <w:rsid w:val="00C47854"/>
    <w:rsid w:val="00C47884"/>
    <w:rsid w:val="00C50354"/>
    <w:rsid w:val="00C50548"/>
    <w:rsid w:val="00C50655"/>
    <w:rsid w:val="00C514F5"/>
    <w:rsid w:val="00C51A54"/>
    <w:rsid w:val="00C51C64"/>
    <w:rsid w:val="00C523B8"/>
    <w:rsid w:val="00C5257A"/>
    <w:rsid w:val="00C5276E"/>
    <w:rsid w:val="00C52C47"/>
    <w:rsid w:val="00C53835"/>
    <w:rsid w:val="00C538F3"/>
    <w:rsid w:val="00C53D16"/>
    <w:rsid w:val="00C53DAC"/>
    <w:rsid w:val="00C53DF3"/>
    <w:rsid w:val="00C540F1"/>
    <w:rsid w:val="00C5418A"/>
    <w:rsid w:val="00C54BC8"/>
    <w:rsid w:val="00C5563D"/>
    <w:rsid w:val="00C558C7"/>
    <w:rsid w:val="00C5616C"/>
    <w:rsid w:val="00C56D7C"/>
    <w:rsid w:val="00C570EE"/>
    <w:rsid w:val="00C57473"/>
    <w:rsid w:val="00C576C6"/>
    <w:rsid w:val="00C60837"/>
    <w:rsid w:val="00C60DF2"/>
    <w:rsid w:val="00C6112E"/>
    <w:rsid w:val="00C6119F"/>
    <w:rsid w:val="00C61477"/>
    <w:rsid w:val="00C61C4C"/>
    <w:rsid w:val="00C61EA5"/>
    <w:rsid w:val="00C61F74"/>
    <w:rsid w:val="00C623FC"/>
    <w:rsid w:val="00C63E1F"/>
    <w:rsid w:val="00C6428C"/>
    <w:rsid w:val="00C64333"/>
    <w:rsid w:val="00C651A3"/>
    <w:rsid w:val="00C65776"/>
    <w:rsid w:val="00C65E75"/>
    <w:rsid w:val="00C66042"/>
    <w:rsid w:val="00C66045"/>
    <w:rsid w:val="00C66FFD"/>
    <w:rsid w:val="00C67800"/>
    <w:rsid w:val="00C67A04"/>
    <w:rsid w:val="00C67C6D"/>
    <w:rsid w:val="00C71154"/>
    <w:rsid w:val="00C7147B"/>
    <w:rsid w:val="00C717CB"/>
    <w:rsid w:val="00C728FF"/>
    <w:rsid w:val="00C72E1C"/>
    <w:rsid w:val="00C73C30"/>
    <w:rsid w:val="00C73D44"/>
    <w:rsid w:val="00C73E8C"/>
    <w:rsid w:val="00C73F68"/>
    <w:rsid w:val="00C754D7"/>
    <w:rsid w:val="00C76110"/>
    <w:rsid w:val="00C769B3"/>
    <w:rsid w:val="00C76B97"/>
    <w:rsid w:val="00C77218"/>
    <w:rsid w:val="00C772A0"/>
    <w:rsid w:val="00C7780C"/>
    <w:rsid w:val="00C77897"/>
    <w:rsid w:val="00C801B8"/>
    <w:rsid w:val="00C80625"/>
    <w:rsid w:val="00C8066F"/>
    <w:rsid w:val="00C8118E"/>
    <w:rsid w:val="00C81371"/>
    <w:rsid w:val="00C81474"/>
    <w:rsid w:val="00C81554"/>
    <w:rsid w:val="00C8168E"/>
    <w:rsid w:val="00C817E6"/>
    <w:rsid w:val="00C82044"/>
    <w:rsid w:val="00C82093"/>
    <w:rsid w:val="00C82245"/>
    <w:rsid w:val="00C82419"/>
    <w:rsid w:val="00C82E36"/>
    <w:rsid w:val="00C8318A"/>
    <w:rsid w:val="00C83860"/>
    <w:rsid w:val="00C83F03"/>
    <w:rsid w:val="00C84272"/>
    <w:rsid w:val="00C8440F"/>
    <w:rsid w:val="00C84743"/>
    <w:rsid w:val="00C8485A"/>
    <w:rsid w:val="00C850BC"/>
    <w:rsid w:val="00C853E0"/>
    <w:rsid w:val="00C86456"/>
    <w:rsid w:val="00C86D51"/>
    <w:rsid w:val="00C87C52"/>
    <w:rsid w:val="00C87E33"/>
    <w:rsid w:val="00C90514"/>
    <w:rsid w:val="00C91DB4"/>
    <w:rsid w:val="00C91EAC"/>
    <w:rsid w:val="00C92525"/>
    <w:rsid w:val="00C92922"/>
    <w:rsid w:val="00C929E7"/>
    <w:rsid w:val="00C92B18"/>
    <w:rsid w:val="00C93107"/>
    <w:rsid w:val="00C93D28"/>
    <w:rsid w:val="00C93D41"/>
    <w:rsid w:val="00C94740"/>
    <w:rsid w:val="00C958E6"/>
    <w:rsid w:val="00C95B5E"/>
    <w:rsid w:val="00C962C7"/>
    <w:rsid w:val="00C96F25"/>
    <w:rsid w:val="00CA03FA"/>
    <w:rsid w:val="00CA0ABE"/>
    <w:rsid w:val="00CA16A3"/>
    <w:rsid w:val="00CA29BD"/>
    <w:rsid w:val="00CA2E3E"/>
    <w:rsid w:val="00CA3360"/>
    <w:rsid w:val="00CA41B0"/>
    <w:rsid w:val="00CA4A7A"/>
    <w:rsid w:val="00CA510B"/>
    <w:rsid w:val="00CA618A"/>
    <w:rsid w:val="00CA61FE"/>
    <w:rsid w:val="00CA625A"/>
    <w:rsid w:val="00CA6901"/>
    <w:rsid w:val="00CA717C"/>
    <w:rsid w:val="00CA7543"/>
    <w:rsid w:val="00CA7631"/>
    <w:rsid w:val="00CA7C7A"/>
    <w:rsid w:val="00CB035E"/>
    <w:rsid w:val="00CB056B"/>
    <w:rsid w:val="00CB0A93"/>
    <w:rsid w:val="00CB102B"/>
    <w:rsid w:val="00CB14E5"/>
    <w:rsid w:val="00CB1B79"/>
    <w:rsid w:val="00CB24E8"/>
    <w:rsid w:val="00CB2903"/>
    <w:rsid w:val="00CB2C20"/>
    <w:rsid w:val="00CB34A5"/>
    <w:rsid w:val="00CB3C8C"/>
    <w:rsid w:val="00CB48CC"/>
    <w:rsid w:val="00CB4D2E"/>
    <w:rsid w:val="00CB5170"/>
    <w:rsid w:val="00CB55C6"/>
    <w:rsid w:val="00CB57AA"/>
    <w:rsid w:val="00CB6726"/>
    <w:rsid w:val="00CB6C29"/>
    <w:rsid w:val="00CB7321"/>
    <w:rsid w:val="00CB7386"/>
    <w:rsid w:val="00CB7C2C"/>
    <w:rsid w:val="00CB7F87"/>
    <w:rsid w:val="00CC094B"/>
    <w:rsid w:val="00CC09DB"/>
    <w:rsid w:val="00CC0AF3"/>
    <w:rsid w:val="00CC1E0A"/>
    <w:rsid w:val="00CC1F39"/>
    <w:rsid w:val="00CC2807"/>
    <w:rsid w:val="00CC2969"/>
    <w:rsid w:val="00CC37E3"/>
    <w:rsid w:val="00CC3A20"/>
    <w:rsid w:val="00CC3AFF"/>
    <w:rsid w:val="00CC416C"/>
    <w:rsid w:val="00CC42B1"/>
    <w:rsid w:val="00CC43C7"/>
    <w:rsid w:val="00CC4526"/>
    <w:rsid w:val="00CC4F51"/>
    <w:rsid w:val="00CC5151"/>
    <w:rsid w:val="00CC58C1"/>
    <w:rsid w:val="00CC5B11"/>
    <w:rsid w:val="00CC640C"/>
    <w:rsid w:val="00CC6699"/>
    <w:rsid w:val="00CC6797"/>
    <w:rsid w:val="00CC6CB9"/>
    <w:rsid w:val="00CC74E1"/>
    <w:rsid w:val="00CC76A5"/>
    <w:rsid w:val="00CC7D7C"/>
    <w:rsid w:val="00CD0051"/>
    <w:rsid w:val="00CD09EC"/>
    <w:rsid w:val="00CD11E0"/>
    <w:rsid w:val="00CD13B4"/>
    <w:rsid w:val="00CD13DF"/>
    <w:rsid w:val="00CD17D5"/>
    <w:rsid w:val="00CD18D5"/>
    <w:rsid w:val="00CD2199"/>
    <w:rsid w:val="00CD22F7"/>
    <w:rsid w:val="00CD2522"/>
    <w:rsid w:val="00CD2530"/>
    <w:rsid w:val="00CD32CB"/>
    <w:rsid w:val="00CD3867"/>
    <w:rsid w:val="00CD435C"/>
    <w:rsid w:val="00CD454E"/>
    <w:rsid w:val="00CD4751"/>
    <w:rsid w:val="00CD4A9E"/>
    <w:rsid w:val="00CD4AEC"/>
    <w:rsid w:val="00CD5927"/>
    <w:rsid w:val="00CD5A58"/>
    <w:rsid w:val="00CD5AC3"/>
    <w:rsid w:val="00CD5CE2"/>
    <w:rsid w:val="00CD66E1"/>
    <w:rsid w:val="00CD704C"/>
    <w:rsid w:val="00CD7270"/>
    <w:rsid w:val="00CD7950"/>
    <w:rsid w:val="00CD7C75"/>
    <w:rsid w:val="00CE020C"/>
    <w:rsid w:val="00CE0479"/>
    <w:rsid w:val="00CE096B"/>
    <w:rsid w:val="00CE3327"/>
    <w:rsid w:val="00CE37ED"/>
    <w:rsid w:val="00CE38C7"/>
    <w:rsid w:val="00CE3E8A"/>
    <w:rsid w:val="00CE4371"/>
    <w:rsid w:val="00CE4C63"/>
    <w:rsid w:val="00CE5154"/>
    <w:rsid w:val="00CE51F3"/>
    <w:rsid w:val="00CE5F9F"/>
    <w:rsid w:val="00CE621C"/>
    <w:rsid w:val="00CE64EC"/>
    <w:rsid w:val="00CE674C"/>
    <w:rsid w:val="00CE6D1E"/>
    <w:rsid w:val="00CE7044"/>
    <w:rsid w:val="00CE74C6"/>
    <w:rsid w:val="00CE7872"/>
    <w:rsid w:val="00CE78C0"/>
    <w:rsid w:val="00CF0014"/>
    <w:rsid w:val="00CF050D"/>
    <w:rsid w:val="00CF063B"/>
    <w:rsid w:val="00CF0825"/>
    <w:rsid w:val="00CF0B94"/>
    <w:rsid w:val="00CF0E46"/>
    <w:rsid w:val="00CF12D0"/>
    <w:rsid w:val="00CF16C2"/>
    <w:rsid w:val="00CF1C59"/>
    <w:rsid w:val="00CF1FDD"/>
    <w:rsid w:val="00CF27E0"/>
    <w:rsid w:val="00CF2DCF"/>
    <w:rsid w:val="00CF3641"/>
    <w:rsid w:val="00CF3659"/>
    <w:rsid w:val="00CF3956"/>
    <w:rsid w:val="00CF396A"/>
    <w:rsid w:val="00CF3DBA"/>
    <w:rsid w:val="00CF45C4"/>
    <w:rsid w:val="00CF4C40"/>
    <w:rsid w:val="00CF5493"/>
    <w:rsid w:val="00CF54CD"/>
    <w:rsid w:val="00CF5610"/>
    <w:rsid w:val="00CF7246"/>
    <w:rsid w:val="00CF7983"/>
    <w:rsid w:val="00D004EF"/>
    <w:rsid w:val="00D00917"/>
    <w:rsid w:val="00D00B39"/>
    <w:rsid w:val="00D01162"/>
    <w:rsid w:val="00D022B4"/>
    <w:rsid w:val="00D022BE"/>
    <w:rsid w:val="00D02417"/>
    <w:rsid w:val="00D02CBB"/>
    <w:rsid w:val="00D02E02"/>
    <w:rsid w:val="00D03067"/>
    <w:rsid w:val="00D03429"/>
    <w:rsid w:val="00D036F0"/>
    <w:rsid w:val="00D03CFE"/>
    <w:rsid w:val="00D042DD"/>
    <w:rsid w:val="00D04B4D"/>
    <w:rsid w:val="00D04B79"/>
    <w:rsid w:val="00D050A1"/>
    <w:rsid w:val="00D0517A"/>
    <w:rsid w:val="00D05438"/>
    <w:rsid w:val="00D054C5"/>
    <w:rsid w:val="00D0572E"/>
    <w:rsid w:val="00D05A8C"/>
    <w:rsid w:val="00D05D2C"/>
    <w:rsid w:val="00D05E49"/>
    <w:rsid w:val="00D063C4"/>
    <w:rsid w:val="00D075CC"/>
    <w:rsid w:val="00D078AA"/>
    <w:rsid w:val="00D07B00"/>
    <w:rsid w:val="00D102CD"/>
    <w:rsid w:val="00D105A4"/>
    <w:rsid w:val="00D105EA"/>
    <w:rsid w:val="00D10701"/>
    <w:rsid w:val="00D10815"/>
    <w:rsid w:val="00D10A34"/>
    <w:rsid w:val="00D10C24"/>
    <w:rsid w:val="00D10D26"/>
    <w:rsid w:val="00D113AA"/>
    <w:rsid w:val="00D11762"/>
    <w:rsid w:val="00D11ED7"/>
    <w:rsid w:val="00D12244"/>
    <w:rsid w:val="00D124B2"/>
    <w:rsid w:val="00D12733"/>
    <w:rsid w:val="00D13DB6"/>
    <w:rsid w:val="00D13FDC"/>
    <w:rsid w:val="00D144B0"/>
    <w:rsid w:val="00D146C6"/>
    <w:rsid w:val="00D14977"/>
    <w:rsid w:val="00D14B3A"/>
    <w:rsid w:val="00D1508A"/>
    <w:rsid w:val="00D153E9"/>
    <w:rsid w:val="00D154A0"/>
    <w:rsid w:val="00D15528"/>
    <w:rsid w:val="00D1573D"/>
    <w:rsid w:val="00D1579B"/>
    <w:rsid w:val="00D16181"/>
    <w:rsid w:val="00D165DE"/>
    <w:rsid w:val="00D168A2"/>
    <w:rsid w:val="00D1695E"/>
    <w:rsid w:val="00D16B9B"/>
    <w:rsid w:val="00D16D82"/>
    <w:rsid w:val="00D170F7"/>
    <w:rsid w:val="00D17BE2"/>
    <w:rsid w:val="00D17CE8"/>
    <w:rsid w:val="00D2056E"/>
    <w:rsid w:val="00D20738"/>
    <w:rsid w:val="00D20B4E"/>
    <w:rsid w:val="00D21682"/>
    <w:rsid w:val="00D2237B"/>
    <w:rsid w:val="00D225E6"/>
    <w:rsid w:val="00D22DC6"/>
    <w:rsid w:val="00D23084"/>
    <w:rsid w:val="00D231BA"/>
    <w:rsid w:val="00D2470E"/>
    <w:rsid w:val="00D24734"/>
    <w:rsid w:val="00D247A0"/>
    <w:rsid w:val="00D2509C"/>
    <w:rsid w:val="00D25DE8"/>
    <w:rsid w:val="00D262A3"/>
    <w:rsid w:val="00D269D6"/>
    <w:rsid w:val="00D26E03"/>
    <w:rsid w:val="00D270F4"/>
    <w:rsid w:val="00D271F5"/>
    <w:rsid w:val="00D272A8"/>
    <w:rsid w:val="00D27561"/>
    <w:rsid w:val="00D2764D"/>
    <w:rsid w:val="00D27725"/>
    <w:rsid w:val="00D31985"/>
    <w:rsid w:val="00D32173"/>
    <w:rsid w:val="00D33270"/>
    <w:rsid w:val="00D33677"/>
    <w:rsid w:val="00D3375A"/>
    <w:rsid w:val="00D33E87"/>
    <w:rsid w:val="00D34C2C"/>
    <w:rsid w:val="00D34DC1"/>
    <w:rsid w:val="00D34FFF"/>
    <w:rsid w:val="00D353EF"/>
    <w:rsid w:val="00D36019"/>
    <w:rsid w:val="00D36177"/>
    <w:rsid w:val="00D37C99"/>
    <w:rsid w:val="00D37E4A"/>
    <w:rsid w:val="00D37F15"/>
    <w:rsid w:val="00D37F77"/>
    <w:rsid w:val="00D4069C"/>
    <w:rsid w:val="00D40E9D"/>
    <w:rsid w:val="00D40F87"/>
    <w:rsid w:val="00D4284C"/>
    <w:rsid w:val="00D42E03"/>
    <w:rsid w:val="00D44351"/>
    <w:rsid w:val="00D4444A"/>
    <w:rsid w:val="00D4473E"/>
    <w:rsid w:val="00D450B4"/>
    <w:rsid w:val="00D45162"/>
    <w:rsid w:val="00D45658"/>
    <w:rsid w:val="00D45770"/>
    <w:rsid w:val="00D4591A"/>
    <w:rsid w:val="00D47010"/>
    <w:rsid w:val="00D507CB"/>
    <w:rsid w:val="00D50AFF"/>
    <w:rsid w:val="00D51759"/>
    <w:rsid w:val="00D51B83"/>
    <w:rsid w:val="00D51E97"/>
    <w:rsid w:val="00D52819"/>
    <w:rsid w:val="00D534C2"/>
    <w:rsid w:val="00D537B7"/>
    <w:rsid w:val="00D53B6B"/>
    <w:rsid w:val="00D53F8E"/>
    <w:rsid w:val="00D540A0"/>
    <w:rsid w:val="00D54432"/>
    <w:rsid w:val="00D54540"/>
    <w:rsid w:val="00D548CB"/>
    <w:rsid w:val="00D55451"/>
    <w:rsid w:val="00D5553B"/>
    <w:rsid w:val="00D55577"/>
    <w:rsid w:val="00D55732"/>
    <w:rsid w:val="00D55751"/>
    <w:rsid w:val="00D56165"/>
    <w:rsid w:val="00D5668C"/>
    <w:rsid w:val="00D56700"/>
    <w:rsid w:val="00D56B09"/>
    <w:rsid w:val="00D56F92"/>
    <w:rsid w:val="00D57BE1"/>
    <w:rsid w:val="00D604E3"/>
    <w:rsid w:val="00D613A0"/>
    <w:rsid w:val="00D6214E"/>
    <w:rsid w:val="00D6276A"/>
    <w:rsid w:val="00D628EA"/>
    <w:rsid w:val="00D628F3"/>
    <w:rsid w:val="00D62BEB"/>
    <w:rsid w:val="00D62EA4"/>
    <w:rsid w:val="00D62F84"/>
    <w:rsid w:val="00D63123"/>
    <w:rsid w:val="00D6345E"/>
    <w:rsid w:val="00D64157"/>
    <w:rsid w:val="00D64947"/>
    <w:rsid w:val="00D650E1"/>
    <w:rsid w:val="00D6516B"/>
    <w:rsid w:val="00D652C5"/>
    <w:rsid w:val="00D653A1"/>
    <w:rsid w:val="00D653E7"/>
    <w:rsid w:val="00D65715"/>
    <w:rsid w:val="00D65848"/>
    <w:rsid w:val="00D65CA5"/>
    <w:rsid w:val="00D667C7"/>
    <w:rsid w:val="00D668FA"/>
    <w:rsid w:val="00D67174"/>
    <w:rsid w:val="00D6731E"/>
    <w:rsid w:val="00D703FE"/>
    <w:rsid w:val="00D70411"/>
    <w:rsid w:val="00D70AB3"/>
    <w:rsid w:val="00D72258"/>
    <w:rsid w:val="00D728BB"/>
    <w:rsid w:val="00D72B11"/>
    <w:rsid w:val="00D744DC"/>
    <w:rsid w:val="00D7480D"/>
    <w:rsid w:val="00D74825"/>
    <w:rsid w:val="00D765D9"/>
    <w:rsid w:val="00D7725C"/>
    <w:rsid w:val="00D77437"/>
    <w:rsid w:val="00D77B9E"/>
    <w:rsid w:val="00D8089B"/>
    <w:rsid w:val="00D81814"/>
    <w:rsid w:val="00D81917"/>
    <w:rsid w:val="00D8264F"/>
    <w:rsid w:val="00D835F3"/>
    <w:rsid w:val="00D83611"/>
    <w:rsid w:val="00D8367C"/>
    <w:rsid w:val="00D83A3C"/>
    <w:rsid w:val="00D84135"/>
    <w:rsid w:val="00D8447E"/>
    <w:rsid w:val="00D84AFF"/>
    <w:rsid w:val="00D85075"/>
    <w:rsid w:val="00D85549"/>
    <w:rsid w:val="00D8569F"/>
    <w:rsid w:val="00D85779"/>
    <w:rsid w:val="00D865FB"/>
    <w:rsid w:val="00D86622"/>
    <w:rsid w:val="00D86C01"/>
    <w:rsid w:val="00D871DA"/>
    <w:rsid w:val="00D87255"/>
    <w:rsid w:val="00D8740D"/>
    <w:rsid w:val="00D8799F"/>
    <w:rsid w:val="00D87A16"/>
    <w:rsid w:val="00D87BDF"/>
    <w:rsid w:val="00D87CD2"/>
    <w:rsid w:val="00D90897"/>
    <w:rsid w:val="00D909AD"/>
    <w:rsid w:val="00D91079"/>
    <w:rsid w:val="00D9147A"/>
    <w:rsid w:val="00D91774"/>
    <w:rsid w:val="00D92301"/>
    <w:rsid w:val="00D92DF9"/>
    <w:rsid w:val="00D92F33"/>
    <w:rsid w:val="00D92FBE"/>
    <w:rsid w:val="00D930EA"/>
    <w:rsid w:val="00D935A7"/>
    <w:rsid w:val="00D935AC"/>
    <w:rsid w:val="00D93965"/>
    <w:rsid w:val="00D9410C"/>
    <w:rsid w:val="00D946C4"/>
    <w:rsid w:val="00D94C7E"/>
    <w:rsid w:val="00D94EAB"/>
    <w:rsid w:val="00D94EE6"/>
    <w:rsid w:val="00D95172"/>
    <w:rsid w:val="00D95312"/>
    <w:rsid w:val="00D95891"/>
    <w:rsid w:val="00D95999"/>
    <w:rsid w:val="00D95B01"/>
    <w:rsid w:val="00D95FD1"/>
    <w:rsid w:val="00D96A13"/>
    <w:rsid w:val="00D96B07"/>
    <w:rsid w:val="00D973B8"/>
    <w:rsid w:val="00DA0482"/>
    <w:rsid w:val="00DA067E"/>
    <w:rsid w:val="00DA08B9"/>
    <w:rsid w:val="00DA0EFC"/>
    <w:rsid w:val="00DA1381"/>
    <w:rsid w:val="00DA1389"/>
    <w:rsid w:val="00DA1EDC"/>
    <w:rsid w:val="00DA1FFA"/>
    <w:rsid w:val="00DA26C8"/>
    <w:rsid w:val="00DA280B"/>
    <w:rsid w:val="00DA293D"/>
    <w:rsid w:val="00DA2E6E"/>
    <w:rsid w:val="00DA2F1E"/>
    <w:rsid w:val="00DA310D"/>
    <w:rsid w:val="00DA3315"/>
    <w:rsid w:val="00DA3590"/>
    <w:rsid w:val="00DA381E"/>
    <w:rsid w:val="00DA40A4"/>
    <w:rsid w:val="00DA4156"/>
    <w:rsid w:val="00DA4224"/>
    <w:rsid w:val="00DA4832"/>
    <w:rsid w:val="00DA49AA"/>
    <w:rsid w:val="00DA5315"/>
    <w:rsid w:val="00DA542B"/>
    <w:rsid w:val="00DA6071"/>
    <w:rsid w:val="00DA680B"/>
    <w:rsid w:val="00DA69C3"/>
    <w:rsid w:val="00DA6CEE"/>
    <w:rsid w:val="00DA6D3A"/>
    <w:rsid w:val="00DA6DEC"/>
    <w:rsid w:val="00DA71C3"/>
    <w:rsid w:val="00DA757C"/>
    <w:rsid w:val="00DA7B6B"/>
    <w:rsid w:val="00DB0183"/>
    <w:rsid w:val="00DB03F3"/>
    <w:rsid w:val="00DB04DA"/>
    <w:rsid w:val="00DB0587"/>
    <w:rsid w:val="00DB0D1B"/>
    <w:rsid w:val="00DB174A"/>
    <w:rsid w:val="00DB234F"/>
    <w:rsid w:val="00DB24BD"/>
    <w:rsid w:val="00DB36A2"/>
    <w:rsid w:val="00DB393D"/>
    <w:rsid w:val="00DB41A7"/>
    <w:rsid w:val="00DB4C7C"/>
    <w:rsid w:val="00DB5E4E"/>
    <w:rsid w:val="00DB5E86"/>
    <w:rsid w:val="00DB6C91"/>
    <w:rsid w:val="00DB6D02"/>
    <w:rsid w:val="00DB71BD"/>
    <w:rsid w:val="00DB73A1"/>
    <w:rsid w:val="00DB7B11"/>
    <w:rsid w:val="00DC03F7"/>
    <w:rsid w:val="00DC0458"/>
    <w:rsid w:val="00DC11C8"/>
    <w:rsid w:val="00DC11FA"/>
    <w:rsid w:val="00DC14EB"/>
    <w:rsid w:val="00DC1B08"/>
    <w:rsid w:val="00DC1F3D"/>
    <w:rsid w:val="00DC2147"/>
    <w:rsid w:val="00DC223B"/>
    <w:rsid w:val="00DC28D1"/>
    <w:rsid w:val="00DC2E22"/>
    <w:rsid w:val="00DC2E61"/>
    <w:rsid w:val="00DC3671"/>
    <w:rsid w:val="00DC37F8"/>
    <w:rsid w:val="00DC39E7"/>
    <w:rsid w:val="00DC3BD3"/>
    <w:rsid w:val="00DC3C23"/>
    <w:rsid w:val="00DC480F"/>
    <w:rsid w:val="00DC4872"/>
    <w:rsid w:val="00DC4A3C"/>
    <w:rsid w:val="00DC4BD2"/>
    <w:rsid w:val="00DC54B4"/>
    <w:rsid w:val="00DC5A21"/>
    <w:rsid w:val="00DC5B34"/>
    <w:rsid w:val="00DC5CE2"/>
    <w:rsid w:val="00DC5E7D"/>
    <w:rsid w:val="00DC6577"/>
    <w:rsid w:val="00DC68A1"/>
    <w:rsid w:val="00DC6A3F"/>
    <w:rsid w:val="00DC6EBE"/>
    <w:rsid w:val="00DC763E"/>
    <w:rsid w:val="00DC7853"/>
    <w:rsid w:val="00DD0092"/>
    <w:rsid w:val="00DD04B1"/>
    <w:rsid w:val="00DD04D0"/>
    <w:rsid w:val="00DD08C3"/>
    <w:rsid w:val="00DD17D9"/>
    <w:rsid w:val="00DD1A83"/>
    <w:rsid w:val="00DD24A7"/>
    <w:rsid w:val="00DD298C"/>
    <w:rsid w:val="00DD2C12"/>
    <w:rsid w:val="00DD32AE"/>
    <w:rsid w:val="00DD3B35"/>
    <w:rsid w:val="00DD44A8"/>
    <w:rsid w:val="00DD48E1"/>
    <w:rsid w:val="00DD4C28"/>
    <w:rsid w:val="00DD4EA9"/>
    <w:rsid w:val="00DD4F55"/>
    <w:rsid w:val="00DD51C7"/>
    <w:rsid w:val="00DD637F"/>
    <w:rsid w:val="00DD67AD"/>
    <w:rsid w:val="00DD70FC"/>
    <w:rsid w:val="00DD725E"/>
    <w:rsid w:val="00DD7D39"/>
    <w:rsid w:val="00DE02DE"/>
    <w:rsid w:val="00DE07F9"/>
    <w:rsid w:val="00DE1770"/>
    <w:rsid w:val="00DE1A37"/>
    <w:rsid w:val="00DE1F81"/>
    <w:rsid w:val="00DE21FF"/>
    <w:rsid w:val="00DE2577"/>
    <w:rsid w:val="00DE2B9A"/>
    <w:rsid w:val="00DE3377"/>
    <w:rsid w:val="00DE3440"/>
    <w:rsid w:val="00DE3B61"/>
    <w:rsid w:val="00DE43DE"/>
    <w:rsid w:val="00DE4B4B"/>
    <w:rsid w:val="00DE4F9A"/>
    <w:rsid w:val="00DE552D"/>
    <w:rsid w:val="00DE58B1"/>
    <w:rsid w:val="00DE5A4E"/>
    <w:rsid w:val="00DE5C51"/>
    <w:rsid w:val="00DE5F1B"/>
    <w:rsid w:val="00DE5F67"/>
    <w:rsid w:val="00DE648C"/>
    <w:rsid w:val="00DE64AD"/>
    <w:rsid w:val="00DE64E1"/>
    <w:rsid w:val="00DE6E32"/>
    <w:rsid w:val="00DE799F"/>
    <w:rsid w:val="00DE7A6D"/>
    <w:rsid w:val="00DF0018"/>
    <w:rsid w:val="00DF0670"/>
    <w:rsid w:val="00DF09AE"/>
    <w:rsid w:val="00DF11E9"/>
    <w:rsid w:val="00DF16A4"/>
    <w:rsid w:val="00DF17CC"/>
    <w:rsid w:val="00DF1980"/>
    <w:rsid w:val="00DF3475"/>
    <w:rsid w:val="00DF3576"/>
    <w:rsid w:val="00DF38DD"/>
    <w:rsid w:val="00DF39A3"/>
    <w:rsid w:val="00DF3B25"/>
    <w:rsid w:val="00DF3D08"/>
    <w:rsid w:val="00DF40A3"/>
    <w:rsid w:val="00DF4A83"/>
    <w:rsid w:val="00DF4B62"/>
    <w:rsid w:val="00DF4B67"/>
    <w:rsid w:val="00DF4CEA"/>
    <w:rsid w:val="00DF4E62"/>
    <w:rsid w:val="00DF58AC"/>
    <w:rsid w:val="00DF5B08"/>
    <w:rsid w:val="00DF6678"/>
    <w:rsid w:val="00DF6E23"/>
    <w:rsid w:val="00DF744A"/>
    <w:rsid w:val="00DF7E3F"/>
    <w:rsid w:val="00E001F8"/>
    <w:rsid w:val="00E00234"/>
    <w:rsid w:val="00E00596"/>
    <w:rsid w:val="00E005FF"/>
    <w:rsid w:val="00E02955"/>
    <w:rsid w:val="00E02BF7"/>
    <w:rsid w:val="00E037AC"/>
    <w:rsid w:val="00E03C4A"/>
    <w:rsid w:val="00E03E6C"/>
    <w:rsid w:val="00E044DC"/>
    <w:rsid w:val="00E0496E"/>
    <w:rsid w:val="00E06892"/>
    <w:rsid w:val="00E06B89"/>
    <w:rsid w:val="00E078FB"/>
    <w:rsid w:val="00E07C3B"/>
    <w:rsid w:val="00E1061D"/>
    <w:rsid w:val="00E1087F"/>
    <w:rsid w:val="00E10AF9"/>
    <w:rsid w:val="00E10F42"/>
    <w:rsid w:val="00E111E1"/>
    <w:rsid w:val="00E11311"/>
    <w:rsid w:val="00E113B1"/>
    <w:rsid w:val="00E1146F"/>
    <w:rsid w:val="00E12639"/>
    <w:rsid w:val="00E12ACD"/>
    <w:rsid w:val="00E12E72"/>
    <w:rsid w:val="00E136BE"/>
    <w:rsid w:val="00E14410"/>
    <w:rsid w:val="00E14561"/>
    <w:rsid w:val="00E149B0"/>
    <w:rsid w:val="00E14C85"/>
    <w:rsid w:val="00E15214"/>
    <w:rsid w:val="00E159D4"/>
    <w:rsid w:val="00E15AE4"/>
    <w:rsid w:val="00E15E91"/>
    <w:rsid w:val="00E16190"/>
    <w:rsid w:val="00E162E8"/>
    <w:rsid w:val="00E166E1"/>
    <w:rsid w:val="00E16ADF"/>
    <w:rsid w:val="00E16C46"/>
    <w:rsid w:val="00E16CA7"/>
    <w:rsid w:val="00E170E9"/>
    <w:rsid w:val="00E174A9"/>
    <w:rsid w:val="00E17738"/>
    <w:rsid w:val="00E1779A"/>
    <w:rsid w:val="00E17919"/>
    <w:rsid w:val="00E17C83"/>
    <w:rsid w:val="00E20456"/>
    <w:rsid w:val="00E208AA"/>
    <w:rsid w:val="00E20BE2"/>
    <w:rsid w:val="00E2151B"/>
    <w:rsid w:val="00E219F9"/>
    <w:rsid w:val="00E21A08"/>
    <w:rsid w:val="00E21F99"/>
    <w:rsid w:val="00E225CB"/>
    <w:rsid w:val="00E23DFC"/>
    <w:rsid w:val="00E23E90"/>
    <w:rsid w:val="00E2421F"/>
    <w:rsid w:val="00E244B3"/>
    <w:rsid w:val="00E2501A"/>
    <w:rsid w:val="00E25912"/>
    <w:rsid w:val="00E25C87"/>
    <w:rsid w:val="00E25FB5"/>
    <w:rsid w:val="00E263DE"/>
    <w:rsid w:val="00E26974"/>
    <w:rsid w:val="00E26A90"/>
    <w:rsid w:val="00E26AD0"/>
    <w:rsid w:val="00E273C1"/>
    <w:rsid w:val="00E27DC3"/>
    <w:rsid w:val="00E3010A"/>
    <w:rsid w:val="00E307FA"/>
    <w:rsid w:val="00E30AD4"/>
    <w:rsid w:val="00E30FA0"/>
    <w:rsid w:val="00E3100D"/>
    <w:rsid w:val="00E311DE"/>
    <w:rsid w:val="00E3174B"/>
    <w:rsid w:val="00E31845"/>
    <w:rsid w:val="00E320C7"/>
    <w:rsid w:val="00E32528"/>
    <w:rsid w:val="00E32972"/>
    <w:rsid w:val="00E33337"/>
    <w:rsid w:val="00E3342A"/>
    <w:rsid w:val="00E33547"/>
    <w:rsid w:val="00E346D9"/>
    <w:rsid w:val="00E35448"/>
    <w:rsid w:val="00E35832"/>
    <w:rsid w:val="00E35CC2"/>
    <w:rsid w:val="00E360B2"/>
    <w:rsid w:val="00E3632E"/>
    <w:rsid w:val="00E3639C"/>
    <w:rsid w:val="00E37B04"/>
    <w:rsid w:val="00E37BA7"/>
    <w:rsid w:val="00E37E4A"/>
    <w:rsid w:val="00E40027"/>
    <w:rsid w:val="00E40266"/>
    <w:rsid w:val="00E40CF7"/>
    <w:rsid w:val="00E41227"/>
    <w:rsid w:val="00E41884"/>
    <w:rsid w:val="00E41F5C"/>
    <w:rsid w:val="00E427EE"/>
    <w:rsid w:val="00E42F02"/>
    <w:rsid w:val="00E43024"/>
    <w:rsid w:val="00E434CD"/>
    <w:rsid w:val="00E43576"/>
    <w:rsid w:val="00E43859"/>
    <w:rsid w:val="00E43C73"/>
    <w:rsid w:val="00E440AD"/>
    <w:rsid w:val="00E44990"/>
    <w:rsid w:val="00E44D69"/>
    <w:rsid w:val="00E45323"/>
    <w:rsid w:val="00E456B7"/>
    <w:rsid w:val="00E45E59"/>
    <w:rsid w:val="00E45E5D"/>
    <w:rsid w:val="00E47004"/>
    <w:rsid w:val="00E47468"/>
    <w:rsid w:val="00E47D27"/>
    <w:rsid w:val="00E47E30"/>
    <w:rsid w:val="00E5011B"/>
    <w:rsid w:val="00E50550"/>
    <w:rsid w:val="00E506B7"/>
    <w:rsid w:val="00E5122B"/>
    <w:rsid w:val="00E51507"/>
    <w:rsid w:val="00E51E49"/>
    <w:rsid w:val="00E523A0"/>
    <w:rsid w:val="00E52D40"/>
    <w:rsid w:val="00E533F7"/>
    <w:rsid w:val="00E536EE"/>
    <w:rsid w:val="00E537BA"/>
    <w:rsid w:val="00E53856"/>
    <w:rsid w:val="00E539D7"/>
    <w:rsid w:val="00E545DE"/>
    <w:rsid w:val="00E55065"/>
    <w:rsid w:val="00E55907"/>
    <w:rsid w:val="00E55E7E"/>
    <w:rsid w:val="00E5634F"/>
    <w:rsid w:val="00E56B72"/>
    <w:rsid w:val="00E56C5B"/>
    <w:rsid w:val="00E56E2F"/>
    <w:rsid w:val="00E57543"/>
    <w:rsid w:val="00E601FE"/>
    <w:rsid w:val="00E60870"/>
    <w:rsid w:val="00E6112A"/>
    <w:rsid w:val="00E611BB"/>
    <w:rsid w:val="00E61465"/>
    <w:rsid w:val="00E6231E"/>
    <w:rsid w:val="00E62A96"/>
    <w:rsid w:val="00E62B08"/>
    <w:rsid w:val="00E62D3B"/>
    <w:rsid w:val="00E62E3C"/>
    <w:rsid w:val="00E636D4"/>
    <w:rsid w:val="00E63A9D"/>
    <w:rsid w:val="00E64027"/>
    <w:rsid w:val="00E6473C"/>
    <w:rsid w:val="00E651B6"/>
    <w:rsid w:val="00E66FCC"/>
    <w:rsid w:val="00E6751B"/>
    <w:rsid w:val="00E6766A"/>
    <w:rsid w:val="00E67DFF"/>
    <w:rsid w:val="00E700E4"/>
    <w:rsid w:val="00E7050A"/>
    <w:rsid w:val="00E70F59"/>
    <w:rsid w:val="00E7144C"/>
    <w:rsid w:val="00E715C7"/>
    <w:rsid w:val="00E715F4"/>
    <w:rsid w:val="00E718DF"/>
    <w:rsid w:val="00E71E8A"/>
    <w:rsid w:val="00E72972"/>
    <w:rsid w:val="00E72C85"/>
    <w:rsid w:val="00E736C8"/>
    <w:rsid w:val="00E73B7F"/>
    <w:rsid w:val="00E73BD2"/>
    <w:rsid w:val="00E74388"/>
    <w:rsid w:val="00E74713"/>
    <w:rsid w:val="00E753DC"/>
    <w:rsid w:val="00E75BA7"/>
    <w:rsid w:val="00E75DD3"/>
    <w:rsid w:val="00E763FA"/>
    <w:rsid w:val="00E76AB8"/>
    <w:rsid w:val="00E77440"/>
    <w:rsid w:val="00E77539"/>
    <w:rsid w:val="00E778CC"/>
    <w:rsid w:val="00E80110"/>
    <w:rsid w:val="00E80537"/>
    <w:rsid w:val="00E808AA"/>
    <w:rsid w:val="00E810F7"/>
    <w:rsid w:val="00E8127C"/>
    <w:rsid w:val="00E81476"/>
    <w:rsid w:val="00E81BC1"/>
    <w:rsid w:val="00E81C0A"/>
    <w:rsid w:val="00E81D50"/>
    <w:rsid w:val="00E8246A"/>
    <w:rsid w:val="00E8261B"/>
    <w:rsid w:val="00E82909"/>
    <w:rsid w:val="00E8350C"/>
    <w:rsid w:val="00E83644"/>
    <w:rsid w:val="00E83E9B"/>
    <w:rsid w:val="00E83EE7"/>
    <w:rsid w:val="00E84349"/>
    <w:rsid w:val="00E84413"/>
    <w:rsid w:val="00E858BC"/>
    <w:rsid w:val="00E85B51"/>
    <w:rsid w:val="00E85CD2"/>
    <w:rsid w:val="00E861E3"/>
    <w:rsid w:val="00E864EE"/>
    <w:rsid w:val="00E866E1"/>
    <w:rsid w:val="00E86C3D"/>
    <w:rsid w:val="00E87823"/>
    <w:rsid w:val="00E87B19"/>
    <w:rsid w:val="00E87D93"/>
    <w:rsid w:val="00E9027C"/>
    <w:rsid w:val="00E9047B"/>
    <w:rsid w:val="00E90851"/>
    <w:rsid w:val="00E90B58"/>
    <w:rsid w:val="00E920B1"/>
    <w:rsid w:val="00E921FE"/>
    <w:rsid w:val="00E92680"/>
    <w:rsid w:val="00E9309E"/>
    <w:rsid w:val="00E9320E"/>
    <w:rsid w:val="00E93768"/>
    <w:rsid w:val="00E9377C"/>
    <w:rsid w:val="00E938A8"/>
    <w:rsid w:val="00E93950"/>
    <w:rsid w:val="00E93AD5"/>
    <w:rsid w:val="00E94C2C"/>
    <w:rsid w:val="00E958BA"/>
    <w:rsid w:val="00E95FD7"/>
    <w:rsid w:val="00E9683E"/>
    <w:rsid w:val="00E96A5B"/>
    <w:rsid w:val="00E96D96"/>
    <w:rsid w:val="00E96E2D"/>
    <w:rsid w:val="00E96FE3"/>
    <w:rsid w:val="00E973AB"/>
    <w:rsid w:val="00E97730"/>
    <w:rsid w:val="00E97B50"/>
    <w:rsid w:val="00EA0B39"/>
    <w:rsid w:val="00EA107F"/>
    <w:rsid w:val="00EA11E9"/>
    <w:rsid w:val="00EA12BF"/>
    <w:rsid w:val="00EA13DA"/>
    <w:rsid w:val="00EA18D4"/>
    <w:rsid w:val="00EA1F08"/>
    <w:rsid w:val="00EA2176"/>
    <w:rsid w:val="00EA298C"/>
    <w:rsid w:val="00EA2CC4"/>
    <w:rsid w:val="00EA30F0"/>
    <w:rsid w:val="00EA3469"/>
    <w:rsid w:val="00EA4A30"/>
    <w:rsid w:val="00EA4CB7"/>
    <w:rsid w:val="00EA4E53"/>
    <w:rsid w:val="00EA4EF8"/>
    <w:rsid w:val="00EA573F"/>
    <w:rsid w:val="00EA5AF5"/>
    <w:rsid w:val="00EA5E8A"/>
    <w:rsid w:val="00EA641E"/>
    <w:rsid w:val="00EA6C8E"/>
    <w:rsid w:val="00EA6D65"/>
    <w:rsid w:val="00EA7FD8"/>
    <w:rsid w:val="00EB00B1"/>
    <w:rsid w:val="00EB07B0"/>
    <w:rsid w:val="00EB107E"/>
    <w:rsid w:val="00EB1C83"/>
    <w:rsid w:val="00EB1E64"/>
    <w:rsid w:val="00EB2003"/>
    <w:rsid w:val="00EB20AB"/>
    <w:rsid w:val="00EB2538"/>
    <w:rsid w:val="00EB2748"/>
    <w:rsid w:val="00EB2CF9"/>
    <w:rsid w:val="00EB3DA6"/>
    <w:rsid w:val="00EB413A"/>
    <w:rsid w:val="00EB4560"/>
    <w:rsid w:val="00EB4734"/>
    <w:rsid w:val="00EB4BA8"/>
    <w:rsid w:val="00EB4EBC"/>
    <w:rsid w:val="00EB5087"/>
    <w:rsid w:val="00EB5A45"/>
    <w:rsid w:val="00EB5ED1"/>
    <w:rsid w:val="00EB60EA"/>
    <w:rsid w:val="00EB64AD"/>
    <w:rsid w:val="00EB6552"/>
    <w:rsid w:val="00EB66B1"/>
    <w:rsid w:val="00EB675E"/>
    <w:rsid w:val="00EB6E21"/>
    <w:rsid w:val="00EB6F0E"/>
    <w:rsid w:val="00EB75C6"/>
    <w:rsid w:val="00EB7720"/>
    <w:rsid w:val="00EB7899"/>
    <w:rsid w:val="00EB7CCF"/>
    <w:rsid w:val="00EB7D95"/>
    <w:rsid w:val="00EB7F5A"/>
    <w:rsid w:val="00EC0501"/>
    <w:rsid w:val="00EC0833"/>
    <w:rsid w:val="00EC0928"/>
    <w:rsid w:val="00EC09E1"/>
    <w:rsid w:val="00EC0F7B"/>
    <w:rsid w:val="00EC158C"/>
    <w:rsid w:val="00EC190D"/>
    <w:rsid w:val="00EC1BE5"/>
    <w:rsid w:val="00EC1E92"/>
    <w:rsid w:val="00EC203B"/>
    <w:rsid w:val="00EC266C"/>
    <w:rsid w:val="00EC2A52"/>
    <w:rsid w:val="00EC366F"/>
    <w:rsid w:val="00EC36D7"/>
    <w:rsid w:val="00EC37EE"/>
    <w:rsid w:val="00EC3DCD"/>
    <w:rsid w:val="00EC4190"/>
    <w:rsid w:val="00EC5A1A"/>
    <w:rsid w:val="00EC5B2D"/>
    <w:rsid w:val="00EC62F0"/>
    <w:rsid w:val="00EC63F7"/>
    <w:rsid w:val="00EC640E"/>
    <w:rsid w:val="00EC6BB4"/>
    <w:rsid w:val="00EC6D9F"/>
    <w:rsid w:val="00EC6F58"/>
    <w:rsid w:val="00EC7511"/>
    <w:rsid w:val="00EC7771"/>
    <w:rsid w:val="00EC7B0E"/>
    <w:rsid w:val="00ED00D0"/>
    <w:rsid w:val="00ED0160"/>
    <w:rsid w:val="00ED09F3"/>
    <w:rsid w:val="00ED0BD3"/>
    <w:rsid w:val="00ED152A"/>
    <w:rsid w:val="00ED18F6"/>
    <w:rsid w:val="00ED198E"/>
    <w:rsid w:val="00ED1B15"/>
    <w:rsid w:val="00ED1C06"/>
    <w:rsid w:val="00ED27F0"/>
    <w:rsid w:val="00ED2A0B"/>
    <w:rsid w:val="00ED33DB"/>
    <w:rsid w:val="00ED3FF8"/>
    <w:rsid w:val="00ED4E52"/>
    <w:rsid w:val="00ED4FAD"/>
    <w:rsid w:val="00ED505E"/>
    <w:rsid w:val="00ED52E6"/>
    <w:rsid w:val="00ED6045"/>
    <w:rsid w:val="00ED63B2"/>
    <w:rsid w:val="00ED6A89"/>
    <w:rsid w:val="00ED6E2F"/>
    <w:rsid w:val="00ED70D2"/>
    <w:rsid w:val="00ED7119"/>
    <w:rsid w:val="00ED7476"/>
    <w:rsid w:val="00EE00A5"/>
    <w:rsid w:val="00EE0C54"/>
    <w:rsid w:val="00EE1EE2"/>
    <w:rsid w:val="00EE249E"/>
    <w:rsid w:val="00EE2636"/>
    <w:rsid w:val="00EE2766"/>
    <w:rsid w:val="00EE2C03"/>
    <w:rsid w:val="00EE37D6"/>
    <w:rsid w:val="00EE43B5"/>
    <w:rsid w:val="00EE481A"/>
    <w:rsid w:val="00EE5137"/>
    <w:rsid w:val="00EE51D4"/>
    <w:rsid w:val="00EE57E9"/>
    <w:rsid w:val="00EE5BDE"/>
    <w:rsid w:val="00EE5D86"/>
    <w:rsid w:val="00EE6090"/>
    <w:rsid w:val="00EE70D8"/>
    <w:rsid w:val="00EE72A0"/>
    <w:rsid w:val="00EE7D81"/>
    <w:rsid w:val="00EE7DC6"/>
    <w:rsid w:val="00EE7FEA"/>
    <w:rsid w:val="00EF03A4"/>
    <w:rsid w:val="00EF041A"/>
    <w:rsid w:val="00EF070A"/>
    <w:rsid w:val="00EF0C3B"/>
    <w:rsid w:val="00EF0CB2"/>
    <w:rsid w:val="00EF171C"/>
    <w:rsid w:val="00EF183C"/>
    <w:rsid w:val="00EF18B2"/>
    <w:rsid w:val="00EF1986"/>
    <w:rsid w:val="00EF2100"/>
    <w:rsid w:val="00EF235A"/>
    <w:rsid w:val="00EF2C4E"/>
    <w:rsid w:val="00EF2D65"/>
    <w:rsid w:val="00EF2EA8"/>
    <w:rsid w:val="00EF2FF5"/>
    <w:rsid w:val="00EF35FC"/>
    <w:rsid w:val="00EF378F"/>
    <w:rsid w:val="00EF4AA2"/>
    <w:rsid w:val="00EF51DA"/>
    <w:rsid w:val="00EF55C0"/>
    <w:rsid w:val="00EF5637"/>
    <w:rsid w:val="00EF5A3A"/>
    <w:rsid w:val="00EF65F5"/>
    <w:rsid w:val="00EF69A7"/>
    <w:rsid w:val="00EF78F3"/>
    <w:rsid w:val="00EF7980"/>
    <w:rsid w:val="00EF7A86"/>
    <w:rsid w:val="00EF7D05"/>
    <w:rsid w:val="00F001AE"/>
    <w:rsid w:val="00F00305"/>
    <w:rsid w:val="00F00726"/>
    <w:rsid w:val="00F0080E"/>
    <w:rsid w:val="00F00B60"/>
    <w:rsid w:val="00F01095"/>
    <w:rsid w:val="00F02C9F"/>
    <w:rsid w:val="00F034BE"/>
    <w:rsid w:val="00F0423B"/>
    <w:rsid w:val="00F04ADD"/>
    <w:rsid w:val="00F04ED4"/>
    <w:rsid w:val="00F053D9"/>
    <w:rsid w:val="00F05720"/>
    <w:rsid w:val="00F05791"/>
    <w:rsid w:val="00F05B7E"/>
    <w:rsid w:val="00F05EA7"/>
    <w:rsid w:val="00F067A2"/>
    <w:rsid w:val="00F0729D"/>
    <w:rsid w:val="00F0770B"/>
    <w:rsid w:val="00F079B8"/>
    <w:rsid w:val="00F07A98"/>
    <w:rsid w:val="00F1001B"/>
    <w:rsid w:val="00F10607"/>
    <w:rsid w:val="00F10ADF"/>
    <w:rsid w:val="00F10D8C"/>
    <w:rsid w:val="00F11761"/>
    <w:rsid w:val="00F11DBD"/>
    <w:rsid w:val="00F12245"/>
    <w:rsid w:val="00F126D3"/>
    <w:rsid w:val="00F13446"/>
    <w:rsid w:val="00F13498"/>
    <w:rsid w:val="00F14D33"/>
    <w:rsid w:val="00F15382"/>
    <w:rsid w:val="00F157E4"/>
    <w:rsid w:val="00F15C08"/>
    <w:rsid w:val="00F15F95"/>
    <w:rsid w:val="00F165E0"/>
    <w:rsid w:val="00F2000D"/>
    <w:rsid w:val="00F20048"/>
    <w:rsid w:val="00F200D9"/>
    <w:rsid w:val="00F208AB"/>
    <w:rsid w:val="00F20C4A"/>
    <w:rsid w:val="00F20E20"/>
    <w:rsid w:val="00F21374"/>
    <w:rsid w:val="00F2137D"/>
    <w:rsid w:val="00F21E20"/>
    <w:rsid w:val="00F21EAB"/>
    <w:rsid w:val="00F22814"/>
    <w:rsid w:val="00F22866"/>
    <w:rsid w:val="00F231B3"/>
    <w:rsid w:val="00F239A9"/>
    <w:rsid w:val="00F23B4A"/>
    <w:rsid w:val="00F23DC2"/>
    <w:rsid w:val="00F2409B"/>
    <w:rsid w:val="00F246A8"/>
    <w:rsid w:val="00F24742"/>
    <w:rsid w:val="00F24B5B"/>
    <w:rsid w:val="00F24C82"/>
    <w:rsid w:val="00F24DBB"/>
    <w:rsid w:val="00F25625"/>
    <w:rsid w:val="00F26566"/>
    <w:rsid w:val="00F274CE"/>
    <w:rsid w:val="00F27BD9"/>
    <w:rsid w:val="00F27E17"/>
    <w:rsid w:val="00F27F18"/>
    <w:rsid w:val="00F303FF"/>
    <w:rsid w:val="00F30B5C"/>
    <w:rsid w:val="00F30D26"/>
    <w:rsid w:val="00F314A0"/>
    <w:rsid w:val="00F31E44"/>
    <w:rsid w:val="00F321EB"/>
    <w:rsid w:val="00F323D4"/>
    <w:rsid w:val="00F33360"/>
    <w:rsid w:val="00F33772"/>
    <w:rsid w:val="00F33BAD"/>
    <w:rsid w:val="00F343ED"/>
    <w:rsid w:val="00F3749D"/>
    <w:rsid w:val="00F37B64"/>
    <w:rsid w:val="00F37ED5"/>
    <w:rsid w:val="00F40040"/>
    <w:rsid w:val="00F405E7"/>
    <w:rsid w:val="00F40D8E"/>
    <w:rsid w:val="00F40ED8"/>
    <w:rsid w:val="00F41514"/>
    <w:rsid w:val="00F419F5"/>
    <w:rsid w:val="00F41EEB"/>
    <w:rsid w:val="00F420EC"/>
    <w:rsid w:val="00F427C3"/>
    <w:rsid w:val="00F42832"/>
    <w:rsid w:val="00F43AB5"/>
    <w:rsid w:val="00F43D43"/>
    <w:rsid w:val="00F4404A"/>
    <w:rsid w:val="00F4413B"/>
    <w:rsid w:val="00F442E5"/>
    <w:rsid w:val="00F4505D"/>
    <w:rsid w:val="00F450B1"/>
    <w:rsid w:val="00F45656"/>
    <w:rsid w:val="00F45E5B"/>
    <w:rsid w:val="00F45ED0"/>
    <w:rsid w:val="00F45FF5"/>
    <w:rsid w:val="00F46D41"/>
    <w:rsid w:val="00F47568"/>
    <w:rsid w:val="00F475F1"/>
    <w:rsid w:val="00F5005B"/>
    <w:rsid w:val="00F51A25"/>
    <w:rsid w:val="00F520D4"/>
    <w:rsid w:val="00F5214D"/>
    <w:rsid w:val="00F533B6"/>
    <w:rsid w:val="00F534AB"/>
    <w:rsid w:val="00F53582"/>
    <w:rsid w:val="00F53B45"/>
    <w:rsid w:val="00F5406C"/>
    <w:rsid w:val="00F5410A"/>
    <w:rsid w:val="00F5418C"/>
    <w:rsid w:val="00F54EE0"/>
    <w:rsid w:val="00F55820"/>
    <w:rsid w:val="00F55FC0"/>
    <w:rsid w:val="00F56614"/>
    <w:rsid w:val="00F5729B"/>
    <w:rsid w:val="00F57786"/>
    <w:rsid w:val="00F5784F"/>
    <w:rsid w:val="00F603BF"/>
    <w:rsid w:val="00F603C6"/>
    <w:rsid w:val="00F60415"/>
    <w:rsid w:val="00F617CB"/>
    <w:rsid w:val="00F61977"/>
    <w:rsid w:val="00F61C0E"/>
    <w:rsid w:val="00F61FF0"/>
    <w:rsid w:val="00F620F7"/>
    <w:rsid w:val="00F62201"/>
    <w:rsid w:val="00F6240B"/>
    <w:rsid w:val="00F62759"/>
    <w:rsid w:val="00F62B90"/>
    <w:rsid w:val="00F62F05"/>
    <w:rsid w:val="00F6359F"/>
    <w:rsid w:val="00F63A3B"/>
    <w:rsid w:val="00F6456C"/>
    <w:rsid w:val="00F65197"/>
    <w:rsid w:val="00F65785"/>
    <w:rsid w:val="00F657D4"/>
    <w:rsid w:val="00F66173"/>
    <w:rsid w:val="00F665B5"/>
    <w:rsid w:val="00F66A1A"/>
    <w:rsid w:val="00F66B42"/>
    <w:rsid w:val="00F66FAD"/>
    <w:rsid w:val="00F675F0"/>
    <w:rsid w:val="00F677AE"/>
    <w:rsid w:val="00F677CE"/>
    <w:rsid w:val="00F6797E"/>
    <w:rsid w:val="00F67E32"/>
    <w:rsid w:val="00F701AC"/>
    <w:rsid w:val="00F70542"/>
    <w:rsid w:val="00F705A4"/>
    <w:rsid w:val="00F70B2C"/>
    <w:rsid w:val="00F70C0D"/>
    <w:rsid w:val="00F71AA7"/>
    <w:rsid w:val="00F72180"/>
    <w:rsid w:val="00F72C5B"/>
    <w:rsid w:val="00F72FD7"/>
    <w:rsid w:val="00F7315D"/>
    <w:rsid w:val="00F73888"/>
    <w:rsid w:val="00F73A23"/>
    <w:rsid w:val="00F73BA8"/>
    <w:rsid w:val="00F740E6"/>
    <w:rsid w:val="00F7476D"/>
    <w:rsid w:val="00F75038"/>
    <w:rsid w:val="00F7541F"/>
    <w:rsid w:val="00F75B97"/>
    <w:rsid w:val="00F75C6C"/>
    <w:rsid w:val="00F75F6C"/>
    <w:rsid w:val="00F77011"/>
    <w:rsid w:val="00F774D7"/>
    <w:rsid w:val="00F8039C"/>
    <w:rsid w:val="00F8077E"/>
    <w:rsid w:val="00F8183B"/>
    <w:rsid w:val="00F81A1F"/>
    <w:rsid w:val="00F8202F"/>
    <w:rsid w:val="00F83022"/>
    <w:rsid w:val="00F83330"/>
    <w:rsid w:val="00F83EF2"/>
    <w:rsid w:val="00F842D6"/>
    <w:rsid w:val="00F845EF"/>
    <w:rsid w:val="00F846D0"/>
    <w:rsid w:val="00F8482D"/>
    <w:rsid w:val="00F848DA"/>
    <w:rsid w:val="00F86093"/>
    <w:rsid w:val="00F860D8"/>
    <w:rsid w:val="00F86135"/>
    <w:rsid w:val="00F86197"/>
    <w:rsid w:val="00F866BE"/>
    <w:rsid w:val="00F86C59"/>
    <w:rsid w:val="00F871A1"/>
    <w:rsid w:val="00F878F1"/>
    <w:rsid w:val="00F901C0"/>
    <w:rsid w:val="00F905DD"/>
    <w:rsid w:val="00F9061D"/>
    <w:rsid w:val="00F90CEC"/>
    <w:rsid w:val="00F90CF6"/>
    <w:rsid w:val="00F912E8"/>
    <w:rsid w:val="00F922E8"/>
    <w:rsid w:val="00F9325F"/>
    <w:rsid w:val="00F93927"/>
    <w:rsid w:val="00F93ACC"/>
    <w:rsid w:val="00F94091"/>
    <w:rsid w:val="00F94671"/>
    <w:rsid w:val="00F946AC"/>
    <w:rsid w:val="00F949ED"/>
    <w:rsid w:val="00F94B52"/>
    <w:rsid w:val="00F959C4"/>
    <w:rsid w:val="00F9690D"/>
    <w:rsid w:val="00F97423"/>
    <w:rsid w:val="00F9746F"/>
    <w:rsid w:val="00F97B61"/>
    <w:rsid w:val="00F97E96"/>
    <w:rsid w:val="00FA0436"/>
    <w:rsid w:val="00FA08F6"/>
    <w:rsid w:val="00FA0A95"/>
    <w:rsid w:val="00FA0B80"/>
    <w:rsid w:val="00FA0BF3"/>
    <w:rsid w:val="00FA0DF8"/>
    <w:rsid w:val="00FA1383"/>
    <w:rsid w:val="00FA14BB"/>
    <w:rsid w:val="00FA1E7E"/>
    <w:rsid w:val="00FA203A"/>
    <w:rsid w:val="00FA2461"/>
    <w:rsid w:val="00FA2B74"/>
    <w:rsid w:val="00FA2D1E"/>
    <w:rsid w:val="00FA2F22"/>
    <w:rsid w:val="00FA3192"/>
    <w:rsid w:val="00FA3411"/>
    <w:rsid w:val="00FA37A7"/>
    <w:rsid w:val="00FA3982"/>
    <w:rsid w:val="00FA3CBE"/>
    <w:rsid w:val="00FA434D"/>
    <w:rsid w:val="00FA4360"/>
    <w:rsid w:val="00FA4822"/>
    <w:rsid w:val="00FA5199"/>
    <w:rsid w:val="00FA553E"/>
    <w:rsid w:val="00FA55DE"/>
    <w:rsid w:val="00FA6046"/>
    <w:rsid w:val="00FA64C5"/>
    <w:rsid w:val="00FA6730"/>
    <w:rsid w:val="00FA6B0B"/>
    <w:rsid w:val="00FA6F69"/>
    <w:rsid w:val="00FA70A1"/>
    <w:rsid w:val="00FA7952"/>
    <w:rsid w:val="00FB0143"/>
    <w:rsid w:val="00FB06EB"/>
    <w:rsid w:val="00FB0B78"/>
    <w:rsid w:val="00FB1BBA"/>
    <w:rsid w:val="00FB242D"/>
    <w:rsid w:val="00FB2767"/>
    <w:rsid w:val="00FB2A0F"/>
    <w:rsid w:val="00FB2EBF"/>
    <w:rsid w:val="00FB3574"/>
    <w:rsid w:val="00FB3A3A"/>
    <w:rsid w:val="00FB4444"/>
    <w:rsid w:val="00FB44DE"/>
    <w:rsid w:val="00FB510E"/>
    <w:rsid w:val="00FB5AEE"/>
    <w:rsid w:val="00FB60C1"/>
    <w:rsid w:val="00FB62C9"/>
    <w:rsid w:val="00FB6345"/>
    <w:rsid w:val="00FB63D7"/>
    <w:rsid w:val="00FB6672"/>
    <w:rsid w:val="00FB6748"/>
    <w:rsid w:val="00FB6A36"/>
    <w:rsid w:val="00FB6D26"/>
    <w:rsid w:val="00FB783C"/>
    <w:rsid w:val="00FB787B"/>
    <w:rsid w:val="00FB7B28"/>
    <w:rsid w:val="00FB7D46"/>
    <w:rsid w:val="00FB7DD3"/>
    <w:rsid w:val="00FB7E75"/>
    <w:rsid w:val="00FB7F1B"/>
    <w:rsid w:val="00FC0134"/>
    <w:rsid w:val="00FC0AC3"/>
    <w:rsid w:val="00FC0ACA"/>
    <w:rsid w:val="00FC0D97"/>
    <w:rsid w:val="00FC1C65"/>
    <w:rsid w:val="00FC2891"/>
    <w:rsid w:val="00FC2B78"/>
    <w:rsid w:val="00FC2B9E"/>
    <w:rsid w:val="00FC3231"/>
    <w:rsid w:val="00FC343A"/>
    <w:rsid w:val="00FC34F7"/>
    <w:rsid w:val="00FC395F"/>
    <w:rsid w:val="00FC46AB"/>
    <w:rsid w:val="00FC479F"/>
    <w:rsid w:val="00FC5233"/>
    <w:rsid w:val="00FC5BEA"/>
    <w:rsid w:val="00FC6470"/>
    <w:rsid w:val="00FC666C"/>
    <w:rsid w:val="00FC7F01"/>
    <w:rsid w:val="00FD0490"/>
    <w:rsid w:val="00FD05C8"/>
    <w:rsid w:val="00FD0CA4"/>
    <w:rsid w:val="00FD1059"/>
    <w:rsid w:val="00FD10CB"/>
    <w:rsid w:val="00FD18DD"/>
    <w:rsid w:val="00FD20EF"/>
    <w:rsid w:val="00FD2408"/>
    <w:rsid w:val="00FD276F"/>
    <w:rsid w:val="00FD278A"/>
    <w:rsid w:val="00FD28CF"/>
    <w:rsid w:val="00FD2DFB"/>
    <w:rsid w:val="00FD32C8"/>
    <w:rsid w:val="00FD354F"/>
    <w:rsid w:val="00FD446C"/>
    <w:rsid w:val="00FD55C2"/>
    <w:rsid w:val="00FD6849"/>
    <w:rsid w:val="00FD6859"/>
    <w:rsid w:val="00FD6E58"/>
    <w:rsid w:val="00FD7CDF"/>
    <w:rsid w:val="00FD7F8B"/>
    <w:rsid w:val="00FE0651"/>
    <w:rsid w:val="00FE08E5"/>
    <w:rsid w:val="00FE0DD1"/>
    <w:rsid w:val="00FE16C7"/>
    <w:rsid w:val="00FE1748"/>
    <w:rsid w:val="00FE17E7"/>
    <w:rsid w:val="00FE1AC9"/>
    <w:rsid w:val="00FE21DC"/>
    <w:rsid w:val="00FE2880"/>
    <w:rsid w:val="00FE2B95"/>
    <w:rsid w:val="00FE2CAC"/>
    <w:rsid w:val="00FE408D"/>
    <w:rsid w:val="00FE4353"/>
    <w:rsid w:val="00FE449E"/>
    <w:rsid w:val="00FE5228"/>
    <w:rsid w:val="00FE5545"/>
    <w:rsid w:val="00FE5888"/>
    <w:rsid w:val="00FE5C25"/>
    <w:rsid w:val="00FE6479"/>
    <w:rsid w:val="00FE6984"/>
    <w:rsid w:val="00FE6AA4"/>
    <w:rsid w:val="00FE6C41"/>
    <w:rsid w:val="00FE6CA1"/>
    <w:rsid w:val="00FE74DA"/>
    <w:rsid w:val="00FF0336"/>
    <w:rsid w:val="00FF0646"/>
    <w:rsid w:val="00FF0D51"/>
    <w:rsid w:val="00FF1739"/>
    <w:rsid w:val="00FF1915"/>
    <w:rsid w:val="00FF2F36"/>
    <w:rsid w:val="00FF3982"/>
    <w:rsid w:val="00FF3BA2"/>
    <w:rsid w:val="00FF3BAC"/>
    <w:rsid w:val="00FF3DF5"/>
    <w:rsid w:val="00FF41BE"/>
    <w:rsid w:val="00FF41E0"/>
    <w:rsid w:val="00FF4905"/>
    <w:rsid w:val="00FF5190"/>
    <w:rsid w:val="00FF5448"/>
    <w:rsid w:val="00FF5506"/>
    <w:rsid w:val="00FF5CD5"/>
    <w:rsid w:val="00FF75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E5CC0CB"/>
  <w15:docId w15:val="{A058FA95-750D-40B1-82E5-FA1050DF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F4"/>
  </w:style>
  <w:style w:type="paragraph" w:styleId="Balk1">
    <w:name w:val="heading 1"/>
    <w:basedOn w:val="Normal"/>
    <w:next w:val="Normal"/>
    <w:link w:val="Balk1Char"/>
    <w:uiPriority w:val="9"/>
    <w:qFormat/>
    <w:rsid w:val="002831E4"/>
    <w:pPr>
      <w:keepNext/>
      <w:keepLines/>
      <w:spacing w:before="240" w:after="120" w:line="360" w:lineRule="auto"/>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2831E4"/>
    <w:pPr>
      <w:keepNext/>
      <w:keepLines/>
      <w:spacing w:before="240" w:after="120" w:line="360" w:lineRule="auto"/>
      <w:ind w:firstLine="680"/>
      <w:jc w:val="both"/>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DF4CEA"/>
    <w:pPr>
      <w:keepNext/>
      <w:keepLines/>
      <w:numPr>
        <w:ilvl w:val="2"/>
        <w:numId w:val="1"/>
      </w:numPr>
      <w:tabs>
        <w:tab w:val="num" w:pos="360"/>
      </w:tabs>
      <w:spacing w:before="40" w:after="0"/>
      <w:ind w:left="0" w:firstLine="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DF4CE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DF4CE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DF4CE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DF4CE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DF4C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F4C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31E4"/>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2831E4"/>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DF4CEA"/>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DF4CEA"/>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DF4CEA"/>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DF4CEA"/>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DF4CEA"/>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DF4CE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DF4CEA"/>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link w:val="ListeParagrafChar"/>
    <w:uiPriority w:val="34"/>
    <w:qFormat/>
    <w:rsid w:val="00DF4CEA"/>
    <w:pPr>
      <w:ind w:left="720"/>
      <w:contextualSpacing/>
    </w:pPr>
  </w:style>
  <w:style w:type="character" w:customStyle="1" w:styleId="ListeParagrafChar">
    <w:name w:val="Liste Paragraf Char"/>
    <w:basedOn w:val="VarsaylanParagrafYazTipi"/>
    <w:link w:val="ListeParagraf"/>
    <w:uiPriority w:val="34"/>
    <w:rsid w:val="00704C15"/>
  </w:style>
  <w:style w:type="character" w:styleId="Kpr">
    <w:name w:val="Hyperlink"/>
    <w:basedOn w:val="VarsaylanParagrafYazTipi"/>
    <w:uiPriority w:val="99"/>
    <w:unhideWhenUsed/>
    <w:rsid w:val="003126DE"/>
    <w:rPr>
      <w:color w:val="0000FF"/>
      <w:u w:val="single"/>
    </w:rPr>
  </w:style>
  <w:style w:type="character" w:customStyle="1" w:styleId="zmlenmeyenBahsetme1">
    <w:name w:val="Çözümlenmeyen Bahsetme1"/>
    <w:basedOn w:val="VarsaylanParagrafYazTipi"/>
    <w:uiPriority w:val="99"/>
    <w:semiHidden/>
    <w:unhideWhenUsed/>
    <w:rsid w:val="00256CE0"/>
    <w:rPr>
      <w:color w:val="605E5C"/>
      <w:shd w:val="clear" w:color="auto" w:fill="E1DFDD"/>
    </w:rPr>
  </w:style>
  <w:style w:type="paragraph" w:customStyle="1" w:styleId="Default">
    <w:name w:val="Default"/>
    <w:rsid w:val="003F3DCD"/>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E08A4"/>
    <w:pPr>
      <w:spacing w:after="0" w:line="240" w:lineRule="auto"/>
    </w:pPr>
  </w:style>
  <w:style w:type="table" w:styleId="TabloKlavuzu">
    <w:name w:val="Table Grid"/>
    <w:basedOn w:val="NormalTablo"/>
    <w:uiPriority w:val="39"/>
    <w:rsid w:val="00C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1F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1F63"/>
    <w:rPr>
      <w:rFonts w:ascii="Segoe UI" w:hAnsi="Segoe UI" w:cs="Segoe UI"/>
      <w:sz w:val="18"/>
      <w:szCs w:val="18"/>
    </w:rPr>
  </w:style>
  <w:style w:type="table" w:customStyle="1" w:styleId="TableNormal1">
    <w:name w:val="Table Normal1"/>
    <w:uiPriority w:val="2"/>
    <w:semiHidden/>
    <w:unhideWhenUsed/>
    <w:qFormat/>
    <w:rsid w:val="00626E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6">
    <w:name w:val="Pa6"/>
    <w:basedOn w:val="Default"/>
    <w:next w:val="Default"/>
    <w:uiPriority w:val="99"/>
    <w:rsid w:val="00DF4A83"/>
    <w:pPr>
      <w:spacing w:line="241" w:lineRule="atLeast"/>
    </w:pPr>
    <w:rPr>
      <w:rFonts w:ascii="Adobe Fangsong Std R" w:hAnsi="Adobe Fangsong Std R" w:cstheme="minorBidi"/>
      <w:color w:val="auto"/>
    </w:rPr>
  </w:style>
  <w:style w:type="character" w:customStyle="1" w:styleId="A7">
    <w:name w:val="A7"/>
    <w:uiPriority w:val="99"/>
    <w:rsid w:val="00DF4A83"/>
    <w:rPr>
      <w:rFonts w:cs="Adobe Fangsong Std R"/>
      <w:color w:val="000000"/>
      <w:sz w:val="32"/>
      <w:szCs w:val="32"/>
    </w:rPr>
  </w:style>
  <w:style w:type="character" w:customStyle="1" w:styleId="A0">
    <w:name w:val="A0"/>
    <w:uiPriority w:val="99"/>
    <w:rsid w:val="00DF4A83"/>
    <w:rPr>
      <w:rFonts w:ascii="Arial" w:hAnsi="Arial" w:cs="Arial"/>
      <w:b/>
      <w:bCs/>
      <w:color w:val="000000"/>
      <w:sz w:val="16"/>
      <w:szCs w:val="16"/>
    </w:rPr>
  </w:style>
  <w:style w:type="paragraph" w:customStyle="1" w:styleId="nova-e-listitem">
    <w:name w:val="nova-e-list__item"/>
    <w:basedOn w:val="Normal"/>
    <w:rsid w:val="000562D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ListeTablo1Ak-Vurgu51">
    <w:name w:val="Liste Tablo 1 Açık - Vurgu 51"/>
    <w:basedOn w:val="NormalTablo"/>
    <w:uiPriority w:val="46"/>
    <w:rsid w:val="00BB0DC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uTablo4-Vurgu51">
    <w:name w:val="Kılavuzu Tablo 4 - Vurgu 51"/>
    <w:basedOn w:val="NormalTablo"/>
    <w:uiPriority w:val="49"/>
    <w:rsid w:val="002F46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Gl">
    <w:name w:val="Strong"/>
    <w:basedOn w:val="VarsaylanParagrafYazTipi"/>
    <w:uiPriority w:val="22"/>
    <w:qFormat/>
    <w:rsid w:val="000E42DC"/>
    <w:rPr>
      <w:b/>
      <w:bCs/>
    </w:rPr>
  </w:style>
  <w:style w:type="character" w:customStyle="1" w:styleId="AklamaMetniChar">
    <w:name w:val="Açıklama Metni Char"/>
    <w:basedOn w:val="VarsaylanParagrafYazTipi"/>
    <w:link w:val="AklamaMetni"/>
    <w:uiPriority w:val="99"/>
    <w:semiHidden/>
    <w:rsid w:val="00351FDC"/>
    <w:rPr>
      <w:sz w:val="20"/>
      <w:szCs w:val="20"/>
    </w:rPr>
  </w:style>
  <w:style w:type="paragraph" w:styleId="AklamaMetni">
    <w:name w:val="annotation text"/>
    <w:basedOn w:val="Normal"/>
    <w:link w:val="AklamaMetniChar"/>
    <w:uiPriority w:val="99"/>
    <w:semiHidden/>
    <w:unhideWhenUsed/>
    <w:rsid w:val="00351FDC"/>
    <w:pPr>
      <w:spacing w:line="240" w:lineRule="auto"/>
    </w:pPr>
    <w:rPr>
      <w:sz w:val="20"/>
      <w:szCs w:val="20"/>
    </w:rPr>
  </w:style>
  <w:style w:type="character" w:customStyle="1" w:styleId="AklamaKonusuChar">
    <w:name w:val="Açıklama Konusu Char"/>
    <w:basedOn w:val="AklamaMetniChar"/>
    <w:link w:val="AklamaKonusu"/>
    <w:uiPriority w:val="99"/>
    <w:semiHidden/>
    <w:rsid w:val="00351FDC"/>
    <w:rPr>
      <w:b/>
      <w:bCs/>
      <w:sz w:val="20"/>
      <w:szCs w:val="20"/>
    </w:rPr>
  </w:style>
  <w:style w:type="paragraph" w:styleId="AklamaKonusu">
    <w:name w:val="annotation subject"/>
    <w:basedOn w:val="AklamaMetni"/>
    <w:next w:val="AklamaMetni"/>
    <w:link w:val="AklamaKonusuChar"/>
    <w:uiPriority w:val="99"/>
    <w:semiHidden/>
    <w:unhideWhenUsed/>
    <w:rsid w:val="00351FDC"/>
    <w:rPr>
      <w:b/>
      <w:bCs/>
    </w:rPr>
  </w:style>
  <w:style w:type="paragraph" w:styleId="ResimYazs">
    <w:name w:val="caption"/>
    <w:basedOn w:val="Normal"/>
    <w:next w:val="Normal"/>
    <w:uiPriority w:val="35"/>
    <w:unhideWhenUsed/>
    <w:qFormat/>
    <w:rsid w:val="00351FDC"/>
    <w:pPr>
      <w:spacing w:after="200" w:line="240" w:lineRule="auto"/>
    </w:pPr>
    <w:rPr>
      <w:i/>
      <w:iCs/>
      <w:color w:val="44546A" w:themeColor="text2"/>
      <w:sz w:val="18"/>
      <w:szCs w:val="18"/>
    </w:rPr>
  </w:style>
  <w:style w:type="character" w:customStyle="1" w:styleId="docsum-authors">
    <w:name w:val="docsum-authors"/>
    <w:basedOn w:val="VarsaylanParagrafYazTipi"/>
    <w:rsid w:val="009A59FF"/>
  </w:style>
  <w:style w:type="character" w:customStyle="1" w:styleId="docsum-journal-citation">
    <w:name w:val="docsum-journal-citation"/>
    <w:basedOn w:val="VarsaylanParagrafYazTipi"/>
    <w:rsid w:val="009A59FF"/>
  </w:style>
  <w:style w:type="character" w:customStyle="1" w:styleId="citation-part">
    <w:name w:val="citation-part"/>
    <w:basedOn w:val="VarsaylanParagrafYazTipi"/>
    <w:rsid w:val="009A59FF"/>
  </w:style>
  <w:style w:type="character" w:customStyle="1" w:styleId="docsum-pmid">
    <w:name w:val="docsum-pmid"/>
    <w:basedOn w:val="VarsaylanParagrafYazTipi"/>
    <w:rsid w:val="009A59FF"/>
  </w:style>
  <w:style w:type="character" w:customStyle="1" w:styleId="publication-type">
    <w:name w:val="publication-type"/>
    <w:basedOn w:val="VarsaylanParagrafYazTipi"/>
    <w:rsid w:val="009A59FF"/>
  </w:style>
  <w:style w:type="character" w:customStyle="1" w:styleId="journaltitle">
    <w:name w:val="journaltitle"/>
    <w:basedOn w:val="VarsaylanParagrafYazTipi"/>
    <w:rsid w:val="0084757B"/>
  </w:style>
  <w:style w:type="character" w:customStyle="1" w:styleId="articlecitationyear">
    <w:name w:val="articlecitation_year"/>
    <w:basedOn w:val="VarsaylanParagrafYazTipi"/>
    <w:rsid w:val="0084757B"/>
  </w:style>
  <w:style w:type="character" w:customStyle="1" w:styleId="articlecitationvolume">
    <w:name w:val="articlecitation_volume"/>
    <w:basedOn w:val="VarsaylanParagrafYazTipi"/>
    <w:rsid w:val="0084757B"/>
  </w:style>
  <w:style w:type="character" w:customStyle="1" w:styleId="articlecitationpages">
    <w:name w:val="articlecitation_pages"/>
    <w:basedOn w:val="VarsaylanParagrafYazTipi"/>
    <w:rsid w:val="0084757B"/>
  </w:style>
  <w:style w:type="paragraph" w:customStyle="1" w:styleId="WW-NormalWeb1">
    <w:name w:val="WW-Normal (Web)1"/>
    <w:basedOn w:val="Normal"/>
    <w:rsid w:val="004A7354"/>
    <w:pPr>
      <w:spacing w:before="280" w:after="119" w:line="240" w:lineRule="auto"/>
    </w:pPr>
    <w:rPr>
      <w:rFonts w:ascii="Times New Roman" w:eastAsia="Times New Roman" w:hAnsi="Times New Roman" w:cs="Times New Roman"/>
      <w:sz w:val="24"/>
      <w:szCs w:val="24"/>
      <w:lang w:eastAsia="ar-SA"/>
    </w:rPr>
  </w:style>
  <w:style w:type="paragraph" w:customStyle="1" w:styleId="dx-doi">
    <w:name w:val="dx-doi"/>
    <w:basedOn w:val="Normal"/>
    <w:rsid w:val="00D653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KL">
    <w:name w:val="ŞEKİL"/>
    <w:basedOn w:val="Normal"/>
    <w:next w:val="ekillerTablosu"/>
    <w:qFormat/>
    <w:rsid w:val="00187670"/>
    <w:pPr>
      <w:spacing w:after="360" w:line="360" w:lineRule="auto"/>
      <w:jc w:val="center"/>
    </w:pPr>
    <w:rPr>
      <w:rFonts w:ascii="Times New Roman" w:hAnsi="Times New Roman" w:cs="Times New Roman"/>
      <w:b/>
      <w:sz w:val="24"/>
      <w:szCs w:val="24"/>
    </w:rPr>
  </w:style>
  <w:style w:type="paragraph" w:customStyle="1" w:styleId="TABLO">
    <w:name w:val="TABLO"/>
    <w:basedOn w:val="Normal"/>
    <w:next w:val="ekillerTablosu"/>
    <w:qFormat/>
    <w:rsid w:val="009A054A"/>
    <w:pPr>
      <w:spacing w:before="360" w:after="0" w:line="360" w:lineRule="auto"/>
      <w:jc w:val="both"/>
    </w:pPr>
    <w:rPr>
      <w:rFonts w:ascii="Times New Roman" w:hAnsi="Times New Roman" w:cs="Times New Roman"/>
      <w:b/>
      <w:sz w:val="24"/>
      <w:szCs w:val="24"/>
    </w:rPr>
  </w:style>
  <w:style w:type="paragraph" w:styleId="ekillerTablosu">
    <w:name w:val="table of figures"/>
    <w:basedOn w:val="Normal"/>
    <w:next w:val="Normal"/>
    <w:uiPriority w:val="99"/>
    <w:unhideWhenUsed/>
    <w:rsid w:val="00187670"/>
    <w:pPr>
      <w:spacing w:after="0"/>
    </w:pPr>
  </w:style>
  <w:style w:type="paragraph" w:styleId="stBilgi">
    <w:name w:val="header"/>
    <w:basedOn w:val="Normal"/>
    <w:link w:val="stBilgiChar"/>
    <w:uiPriority w:val="99"/>
    <w:unhideWhenUsed/>
    <w:rsid w:val="002646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607"/>
  </w:style>
  <w:style w:type="paragraph" w:styleId="AltBilgi">
    <w:name w:val="footer"/>
    <w:basedOn w:val="Normal"/>
    <w:link w:val="AltBilgiChar"/>
    <w:uiPriority w:val="99"/>
    <w:unhideWhenUsed/>
    <w:rsid w:val="002646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607"/>
  </w:style>
  <w:style w:type="paragraph" w:styleId="T1">
    <w:name w:val="toc 1"/>
    <w:basedOn w:val="Normal"/>
    <w:next w:val="Normal"/>
    <w:autoRedefine/>
    <w:uiPriority w:val="39"/>
    <w:unhideWhenUsed/>
    <w:rsid w:val="00DE43DE"/>
    <w:pPr>
      <w:tabs>
        <w:tab w:val="right" w:leader="dot" w:pos="8493"/>
      </w:tabs>
      <w:spacing w:after="100" w:line="360" w:lineRule="auto"/>
    </w:pPr>
  </w:style>
  <w:style w:type="paragraph" w:styleId="T2">
    <w:name w:val="toc 2"/>
    <w:basedOn w:val="Normal"/>
    <w:next w:val="Normal"/>
    <w:autoRedefine/>
    <w:uiPriority w:val="39"/>
    <w:unhideWhenUsed/>
    <w:rsid w:val="00B43A65"/>
    <w:pPr>
      <w:tabs>
        <w:tab w:val="right" w:leader="dot" w:pos="8493"/>
      </w:tabs>
      <w:spacing w:after="100" w:line="360" w:lineRule="auto"/>
      <w:ind w:left="220"/>
    </w:pPr>
  </w:style>
  <w:style w:type="character" w:customStyle="1" w:styleId="zmlenmeyenBahsetme2">
    <w:name w:val="Çözümlenmeyen Bahsetme2"/>
    <w:basedOn w:val="VarsaylanParagrafYazTipi"/>
    <w:uiPriority w:val="99"/>
    <w:semiHidden/>
    <w:unhideWhenUsed/>
    <w:rsid w:val="008058B4"/>
    <w:rPr>
      <w:color w:val="605E5C"/>
      <w:shd w:val="clear" w:color="auto" w:fill="E1DFDD"/>
    </w:rPr>
  </w:style>
  <w:style w:type="character" w:styleId="AklamaBavurusu">
    <w:name w:val="annotation reference"/>
    <w:basedOn w:val="VarsaylanParagrafYazTipi"/>
    <w:uiPriority w:val="99"/>
    <w:semiHidden/>
    <w:unhideWhenUsed/>
    <w:rsid w:val="00834AA5"/>
    <w:rPr>
      <w:sz w:val="16"/>
      <w:szCs w:val="16"/>
    </w:rPr>
  </w:style>
  <w:style w:type="paragraph" w:styleId="HTMLncedenBiimlendirilmi">
    <w:name w:val="HTML Preformatted"/>
    <w:basedOn w:val="Normal"/>
    <w:link w:val="HTMLncedenBiimlendirilmiChar"/>
    <w:uiPriority w:val="99"/>
    <w:unhideWhenUsed/>
    <w:rsid w:val="000F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F1953"/>
    <w:rPr>
      <w:rFonts w:ascii="Courier New" w:eastAsia="Times New Roman" w:hAnsi="Courier New" w:cs="Courier New"/>
      <w:sz w:val="20"/>
      <w:szCs w:val="20"/>
      <w:lang w:eastAsia="tr-TR"/>
    </w:rPr>
  </w:style>
  <w:style w:type="character" w:customStyle="1" w:styleId="y2qfc">
    <w:name w:val="y2ıqfc"/>
    <w:basedOn w:val="VarsaylanParagrafYazTipi"/>
    <w:rsid w:val="000F1953"/>
  </w:style>
  <w:style w:type="character" w:customStyle="1" w:styleId="TEZADI">
    <w:name w:val="TEZ_ADI"/>
    <w:basedOn w:val="VarsaylanParagrafYazTipi"/>
    <w:uiPriority w:val="1"/>
    <w:rsid w:val="00AB79B4"/>
    <w:rPr>
      <w:rFonts w:asciiTheme="majorBidi" w:hAnsiTheme="majorBidi"/>
      <w:b/>
      <w:caps/>
      <w:smallCaps w:val="0"/>
      <w:sz w:val="40"/>
      <w:lang w:val="tr-TR"/>
    </w:rPr>
  </w:style>
  <w:style w:type="character" w:customStyle="1" w:styleId="TEZTURU">
    <w:name w:val="TEZ_TURU"/>
    <w:basedOn w:val="VarsaylanParagrafYazTipi"/>
    <w:uiPriority w:val="1"/>
    <w:rsid w:val="00AB79B4"/>
    <w:rPr>
      <w:rFonts w:asciiTheme="majorBidi" w:hAnsiTheme="majorBidi"/>
      <w:sz w:val="28"/>
    </w:rPr>
  </w:style>
  <w:style w:type="character" w:customStyle="1" w:styleId="ADSOYAD">
    <w:name w:val="AD_SOYAD"/>
    <w:basedOn w:val="VarsaylanParagrafYazTipi"/>
    <w:uiPriority w:val="1"/>
    <w:rsid w:val="00AB79B4"/>
    <w:rPr>
      <w:rFonts w:asciiTheme="majorBidi" w:hAnsiTheme="majorBidi"/>
      <w:b/>
      <w:caps/>
      <w:smallCaps w:val="0"/>
      <w:noProof/>
      <w:sz w:val="32"/>
      <w:lang w:val="tr-TR"/>
    </w:rPr>
  </w:style>
  <w:style w:type="character" w:customStyle="1" w:styleId="Stil6">
    <w:name w:val="Stil6"/>
    <w:basedOn w:val="VarsaylanParagrafYazTipi"/>
    <w:uiPriority w:val="1"/>
    <w:rsid w:val="00AB79B4"/>
    <w:rPr>
      <w:sz w:val="24"/>
    </w:rPr>
  </w:style>
  <w:style w:type="character" w:customStyle="1" w:styleId="Stil3">
    <w:name w:val="Stil3"/>
    <w:basedOn w:val="VarsaylanParagrafYazTipi"/>
    <w:uiPriority w:val="1"/>
    <w:rsid w:val="00AB79B4"/>
    <w:rPr>
      <w:b/>
      <w:sz w:val="26"/>
    </w:rPr>
  </w:style>
  <w:style w:type="table" w:customStyle="1" w:styleId="TabloKlavuzu1">
    <w:name w:val="Tablo Kılavuzu1"/>
    <w:basedOn w:val="NormalTablo"/>
    <w:next w:val="TabloKlavuzu"/>
    <w:uiPriority w:val="39"/>
    <w:rsid w:val="00AB79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683">
      <w:bodyDiv w:val="1"/>
      <w:marLeft w:val="0"/>
      <w:marRight w:val="0"/>
      <w:marTop w:val="0"/>
      <w:marBottom w:val="0"/>
      <w:divBdr>
        <w:top w:val="none" w:sz="0" w:space="0" w:color="auto"/>
        <w:left w:val="none" w:sz="0" w:space="0" w:color="auto"/>
        <w:bottom w:val="none" w:sz="0" w:space="0" w:color="auto"/>
        <w:right w:val="none" w:sz="0" w:space="0" w:color="auto"/>
      </w:divBdr>
    </w:div>
    <w:div w:id="98835213">
      <w:bodyDiv w:val="1"/>
      <w:marLeft w:val="0"/>
      <w:marRight w:val="0"/>
      <w:marTop w:val="0"/>
      <w:marBottom w:val="0"/>
      <w:divBdr>
        <w:top w:val="none" w:sz="0" w:space="0" w:color="auto"/>
        <w:left w:val="none" w:sz="0" w:space="0" w:color="auto"/>
        <w:bottom w:val="none" w:sz="0" w:space="0" w:color="auto"/>
        <w:right w:val="none" w:sz="0" w:space="0" w:color="auto"/>
      </w:divBdr>
    </w:div>
    <w:div w:id="208885310">
      <w:bodyDiv w:val="1"/>
      <w:marLeft w:val="0"/>
      <w:marRight w:val="0"/>
      <w:marTop w:val="0"/>
      <w:marBottom w:val="0"/>
      <w:divBdr>
        <w:top w:val="none" w:sz="0" w:space="0" w:color="auto"/>
        <w:left w:val="none" w:sz="0" w:space="0" w:color="auto"/>
        <w:bottom w:val="none" w:sz="0" w:space="0" w:color="auto"/>
        <w:right w:val="none" w:sz="0" w:space="0" w:color="auto"/>
      </w:divBdr>
    </w:div>
    <w:div w:id="432820528">
      <w:bodyDiv w:val="1"/>
      <w:marLeft w:val="0"/>
      <w:marRight w:val="0"/>
      <w:marTop w:val="0"/>
      <w:marBottom w:val="0"/>
      <w:divBdr>
        <w:top w:val="none" w:sz="0" w:space="0" w:color="auto"/>
        <w:left w:val="none" w:sz="0" w:space="0" w:color="auto"/>
        <w:bottom w:val="none" w:sz="0" w:space="0" w:color="auto"/>
        <w:right w:val="none" w:sz="0" w:space="0" w:color="auto"/>
      </w:divBdr>
    </w:div>
    <w:div w:id="496073042">
      <w:bodyDiv w:val="1"/>
      <w:marLeft w:val="0"/>
      <w:marRight w:val="0"/>
      <w:marTop w:val="0"/>
      <w:marBottom w:val="0"/>
      <w:divBdr>
        <w:top w:val="none" w:sz="0" w:space="0" w:color="auto"/>
        <w:left w:val="none" w:sz="0" w:space="0" w:color="auto"/>
        <w:bottom w:val="none" w:sz="0" w:space="0" w:color="auto"/>
        <w:right w:val="none" w:sz="0" w:space="0" w:color="auto"/>
      </w:divBdr>
    </w:div>
    <w:div w:id="580456658">
      <w:bodyDiv w:val="1"/>
      <w:marLeft w:val="0"/>
      <w:marRight w:val="0"/>
      <w:marTop w:val="0"/>
      <w:marBottom w:val="0"/>
      <w:divBdr>
        <w:top w:val="none" w:sz="0" w:space="0" w:color="auto"/>
        <w:left w:val="none" w:sz="0" w:space="0" w:color="auto"/>
        <w:bottom w:val="none" w:sz="0" w:space="0" w:color="auto"/>
        <w:right w:val="none" w:sz="0" w:space="0" w:color="auto"/>
      </w:divBdr>
    </w:div>
    <w:div w:id="581260741">
      <w:bodyDiv w:val="1"/>
      <w:marLeft w:val="0"/>
      <w:marRight w:val="0"/>
      <w:marTop w:val="0"/>
      <w:marBottom w:val="0"/>
      <w:divBdr>
        <w:top w:val="none" w:sz="0" w:space="0" w:color="auto"/>
        <w:left w:val="none" w:sz="0" w:space="0" w:color="auto"/>
        <w:bottom w:val="none" w:sz="0" w:space="0" w:color="auto"/>
        <w:right w:val="none" w:sz="0" w:space="0" w:color="auto"/>
      </w:divBdr>
    </w:div>
    <w:div w:id="677125475">
      <w:bodyDiv w:val="1"/>
      <w:marLeft w:val="0"/>
      <w:marRight w:val="0"/>
      <w:marTop w:val="0"/>
      <w:marBottom w:val="0"/>
      <w:divBdr>
        <w:top w:val="none" w:sz="0" w:space="0" w:color="auto"/>
        <w:left w:val="none" w:sz="0" w:space="0" w:color="auto"/>
        <w:bottom w:val="none" w:sz="0" w:space="0" w:color="auto"/>
        <w:right w:val="none" w:sz="0" w:space="0" w:color="auto"/>
      </w:divBdr>
    </w:div>
    <w:div w:id="779687904">
      <w:bodyDiv w:val="1"/>
      <w:marLeft w:val="0"/>
      <w:marRight w:val="0"/>
      <w:marTop w:val="0"/>
      <w:marBottom w:val="0"/>
      <w:divBdr>
        <w:top w:val="none" w:sz="0" w:space="0" w:color="auto"/>
        <w:left w:val="none" w:sz="0" w:space="0" w:color="auto"/>
        <w:bottom w:val="none" w:sz="0" w:space="0" w:color="auto"/>
        <w:right w:val="none" w:sz="0" w:space="0" w:color="auto"/>
      </w:divBdr>
    </w:div>
    <w:div w:id="869683644">
      <w:bodyDiv w:val="1"/>
      <w:marLeft w:val="0"/>
      <w:marRight w:val="0"/>
      <w:marTop w:val="0"/>
      <w:marBottom w:val="0"/>
      <w:divBdr>
        <w:top w:val="none" w:sz="0" w:space="0" w:color="auto"/>
        <w:left w:val="none" w:sz="0" w:space="0" w:color="auto"/>
        <w:bottom w:val="none" w:sz="0" w:space="0" w:color="auto"/>
        <w:right w:val="none" w:sz="0" w:space="0" w:color="auto"/>
      </w:divBdr>
      <w:divsChild>
        <w:div w:id="2107456217">
          <w:marLeft w:val="0"/>
          <w:marRight w:val="0"/>
          <w:marTop w:val="100"/>
          <w:marBottom w:val="100"/>
          <w:divBdr>
            <w:top w:val="none" w:sz="0" w:space="0" w:color="auto"/>
            <w:left w:val="none" w:sz="0" w:space="0" w:color="auto"/>
            <w:bottom w:val="none" w:sz="0" w:space="0" w:color="auto"/>
            <w:right w:val="none" w:sz="0" w:space="0" w:color="auto"/>
          </w:divBdr>
          <w:divsChild>
            <w:div w:id="567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8609">
      <w:bodyDiv w:val="1"/>
      <w:marLeft w:val="0"/>
      <w:marRight w:val="0"/>
      <w:marTop w:val="0"/>
      <w:marBottom w:val="0"/>
      <w:divBdr>
        <w:top w:val="none" w:sz="0" w:space="0" w:color="auto"/>
        <w:left w:val="none" w:sz="0" w:space="0" w:color="auto"/>
        <w:bottom w:val="none" w:sz="0" w:space="0" w:color="auto"/>
        <w:right w:val="none" w:sz="0" w:space="0" w:color="auto"/>
      </w:divBdr>
    </w:div>
    <w:div w:id="915824684">
      <w:bodyDiv w:val="1"/>
      <w:marLeft w:val="0"/>
      <w:marRight w:val="0"/>
      <w:marTop w:val="0"/>
      <w:marBottom w:val="0"/>
      <w:divBdr>
        <w:top w:val="none" w:sz="0" w:space="0" w:color="auto"/>
        <w:left w:val="none" w:sz="0" w:space="0" w:color="auto"/>
        <w:bottom w:val="none" w:sz="0" w:space="0" w:color="auto"/>
        <w:right w:val="none" w:sz="0" w:space="0" w:color="auto"/>
      </w:divBdr>
    </w:div>
    <w:div w:id="1036661823">
      <w:bodyDiv w:val="1"/>
      <w:marLeft w:val="0"/>
      <w:marRight w:val="0"/>
      <w:marTop w:val="0"/>
      <w:marBottom w:val="0"/>
      <w:divBdr>
        <w:top w:val="none" w:sz="0" w:space="0" w:color="auto"/>
        <w:left w:val="none" w:sz="0" w:space="0" w:color="auto"/>
        <w:bottom w:val="none" w:sz="0" w:space="0" w:color="auto"/>
        <w:right w:val="none" w:sz="0" w:space="0" w:color="auto"/>
      </w:divBdr>
    </w:div>
    <w:div w:id="1086001950">
      <w:bodyDiv w:val="1"/>
      <w:marLeft w:val="0"/>
      <w:marRight w:val="0"/>
      <w:marTop w:val="0"/>
      <w:marBottom w:val="0"/>
      <w:divBdr>
        <w:top w:val="none" w:sz="0" w:space="0" w:color="auto"/>
        <w:left w:val="none" w:sz="0" w:space="0" w:color="auto"/>
        <w:bottom w:val="none" w:sz="0" w:space="0" w:color="auto"/>
        <w:right w:val="none" w:sz="0" w:space="0" w:color="auto"/>
      </w:divBdr>
    </w:div>
    <w:div w:id="1118183293">
      <w:bodyDiv w:val="1"/>
      <w:marLeft w:val="0"/>
      <w:marRight w:val="0"/>
      <w:marTop w:val="0"/>
      <w:marBottom w:val="0"/>
      <w:divBdr>
        <w:top w:val="none" w:sz="0" w:space="0" w:color="auto"/>
        <w:left w:val="none" w:sz="0" w:space="0" w:color="auto"/>
        <w:bottom w:val="none" w:sz="0" w:space="0" w:color="auto"/>
        <w:right w:val="none" w:sz="0" w:space="0" w:color="auto"/>
      </w:divBdr>
    </w:div>
    <w:div w:id="1130785633">
      <w:bodyDiv w:val="1"/>
      <w:marLeft w:val="0"/>
      <w:marRight w:val="0"/>
      <w:marTop w:val="0"/>
      <w:marBottom w:val="0"/>
      <w:divBdr>
        <w:top w:val="none" w:sz="0" w:space="0" w:color="auto"/>
        <w:left w:val="none" w:sz="0" w:space="0" w:color="auto"/>
        <w:bottom w:val="none" w:sz="0" w:space="0" w:color="auto"/>
        <w:right w:val="none" w:sz="0" w:space="0" w:color="auto"/>
      </w:divBdr>
    </w:div>
    <w:div w:id="1171291042">
      <w:bodyDiv w:val="1"/>
      <w:marLeft w:val="0"/>
      <w:marRight w:val="0"/>
      <w:marTop w:val="0"/>
      <w:marBottom w:val="0"/>
      <w:divBdr>
        <w:top w:val="none" w:sz="0" w:space="0" w:color="auto"/>
        <w:left w:val="none" w:sz="0" w:space="0" w:color="auto"/>
        <w:bottom w:val="none" w:sz="0" w:space="0" w:color="auto"/>
        <w:right w:val="none" w:sz="0" w:space="0" w:color="auto"/>
      </w:divBdr>
    </w:div>
    <w:div w:id="1235579400">
      <w:bodyDiv w:val="1"/>
      <w:marLeft w:val="0"/>
      <w:marRight w:val="0"/>
      <w:marTop w:val="0"/>
      <w:marBottom w:val="0"/>
      <w:divBdr>
        <w:top w:val="none" w:sz="0" w:space="0" w:color="auto"/>
        <w:left w:val="none" w:sz="0" w:space="0" w:color="auto"/>
        <w:bottom w:val="none" w:sz="0" w:space="0" w:color="auto"/>
        <w:right w:val="none" w:sz="0" w:space="0" w:color="auto"/>
      </w:divBdr>
    </w:div>
    <w:div w:id="1380057192">
      <w:bodyDiv w:val="1"/>
      <w:marLeft w:val="0"/>
      <w:marRight w:val="0"/>
      <w:marTop w:val="0"/>
      <w:marBottom w:val="0"/>
      <w:divBdr>
        <w:top w:val="none" w:sz="0" w:space="0" w:color="auto"/>
        <w:left w:val="none" w:sz="0" w:space="0" w:color="auto"/>
        <w:bottom w:val="none" w:sz="0" w:space="0" w:color="auto"/>
        <w:right w:val="none" w:sz="0" w:space="0" w:color="auto"/>
      </w:divBdr>
    </w:div>
    <w:div w:id="1445423183">
      <w:bodyDiv w:val="1"/>
      <w:marLeft w:val="0"/>
      <w:marRight w:val="0"/>
      <w:marTop w:val="0"/>
      <w:marBottom w:val="0"/>
      <w:divBdr>
        <w:top w:val="none" w:sz="0" w:space="0" w:color="auto"/>
        <w:left w:val="none" w:sz="0" w:space="0" w:color="auto"/>
        <w:bottom w:val="none" w:sz="0" w:space="0" w:color="auto"/>
        <w:right w:val="none" w:sz="0" w:space="0" w:color="auto"/>
      </w:divBdr>
    </w:div>
    <w:div w:id="1450589114">
      <w:bodyDiv w:val="1"/>
      <w:marLeft w:val="0"/>
      <w:marRight w:val="0"/>
      <w:marTop w:val="0"/>
      <w:marBottom w:val="0"/>
      <w:divBdr>
        <w:top w:val="none" w:sz="0" w:space="0" w:color="auto"/>
        <w:left w:val="none" w:sz="0" w:space="0" w:color="auto"/>
        <w:bottom w:val="none" w:sz="0" w:space="0" w:color="auto"/>
        <w:right w:val="none" w:sz="0" w:space="0" w:color="auto"/>
      </w:divBdr>
    </w:div>
    <w:div w:id="1566525146">
      <w:bodyDiv w:val="1"/>
      <w:marLeft w:val="0"/>
      <w:marRight w:val="0"/>
      <w:marTop w:val="0"/>
      <w:marBottom w:val="0"/>
      <w:divBdr>
        <w:top w:val="none" w:sz="0" w:space="0" w:color="auto"/>
        <w:left w:val="none" w:sz="0" w:space="0" w:color="auto"/>
        <w:bottom w:val="none" w:sz="0" w:space="0" w:color="auto"/>
        <w:right w:val="none" w:sz="0" w:space="0" w:color="auto"/>
      </w:divBdr>
    </w:div>
    <w:div w:id="1672104387">
      <w:bodyDiv w:val="1"/>
      <w:marLeft w:val="0"/>
      <w:marRight w:val="0"/>
      <w:marTop w:val="0"/>
      <w:marBottom w:val="0"/>
      <w:divBdr>
        <w:top w:val="none" w:sz="0" w:space="0" w:color="auto"/>
        <w:left w:val="none" w:sz="0" w:space="0" w:color="auto"/>
        <w:bottom w:val="none" w:sz="0" w:space="0" w:color="auto"/>
        <w:right w:val="none" w:sz="0" w:space="0" w:color="auto"/>
      </w:divBdr>
    </w:div>
    <w:div w:id="1706322565">
      <w:bodyDiv w:val="1"/>
      <w:marLeft w:val="0"/>
      <w:marRight w:val="0"/>
      <w:marTop w:val="0"/>
      <w:marBottom w:val="0"/>
      <w:divBdr>
        <w:top w:val="none" w:sz="0" w:space="0" w:color="auto"/>
        <w:left w:val="none" w:sz="0" w:space="0" w:color="auto"/>
        <w:bottom w:val="none" w:sz="0" w:space="0" w:color="auto"/>
        <w:right w:val="none" w:sz="0" w:space="0" w:color="auto"/>
      </w:divBdr>
    </w:div>
    <w:div w:id="1912616976">
      <w:bodyDiv w:val="1"/>
      <w:marLeft w:val="0"/>
      <w:marRight w:val="0"/>
      <w:marTop w:val="0"/>
      <w:marBottom w:val="0"/>
      <w:divBdr>
        <w:top w:val="none" w:sz="0" w:space="0" w:color="auto"/>
        <w:left w:val="none" w:sz="0" w:space="0" w:color="auto"/>
        <w:bottom w:val="none" w:sz="0" w:space="0" w:color="auto"/>
        <w:right w:val="none" w:sz="0" w:space="0" w:color="auto"/>
      </w:divBdr>
    </w:div>
    <w:div w:id="1945072950">
      <w:bodyDiv w:val="1"/>
      <w:marLeft w:val="0"/>
      <w:marRight w:val="0"/>
      <w:marTop w:val="0"/>
      <w:marBottom w:val="0"/>
      <w:divBdr>
        <w:top w:val="none" w:sz="0" w:space="0" w:color="auto"/>
        <w:left w:val="none" w:sz="0" w:space="0" w:color="auto"/>
        <w:bottom w:val="none" w:sz="0" w:space="0" w:color="auto"/>
        <w:right w:val="none" w:sz="0" w:space="0" w:color="auto"/>
      </w:divBdr>
    </w:div>
    <w:div w:id="2095738042">
      <w:bodyDiv w:val="1"/>
      <w:marLeft w:val="0"/>
      <w:marRight w:val="0"/>
      <w:marTop w:val="0"/>
      <w:marBottom w:val="0"/>
      <w:divBdr>
        <w:top w:val="none" w:sz="0" w:space="0" w:color="auto"/>
        <w:left w:val="none" w:sz="0" w:space="0" w:color="auto"/>
        <w:bottom w:val="none" w:sz="0" w:space="0" w:color="auto"/>
        <w:right w:val="none" w:sz="0" w:space="0" w:color="auto"/>
      </w:divBdr>
    </w:div>
    <w:div w:id="21340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3.xml"/><Relationship Id="rId28" Type="http://schemas.openxmlformats.org/officeDocument/2006/relationships/image" Target="media/image4.jpe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hart" Target="charts/chart2.xml"/><Relationship Id="rId27" Type="http://schemas.openxmlformats.org/officeDocument/2006/relationships/image" Target="media/image3.jpe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dijital%20ba&#287;&#305;ml&#305;l&#305;k%20tez%20verileri%20(1)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dijital%20ba&#287;&#305;ml&#305;l&#305;k%20tez%20verileri%20(1)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dijital%20ba&#287;&#305;ml&#305;l&#305;k%20tez%20verileri%20(1)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dijital%20ba&#287;&#305;ml&#305;l&#305;k%20tez%20verileri%20(1)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dijital%20ba&#287;&#305;ml&#305;l&#305;k%20tez%20verileri%20(1)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dijital%20ba&#287;&#305;ml&#305;l&#305;k%20tez%20verileri%20(1)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'Yayın yılı'!$D$2:$D$7</c:f>
              <c:numCache>
                <c:formatCode>General</c:formatCode>
                <c:ptCount val="6"/>
                <c:pt idx="0">
                  <c:v>2016</c:v>
                </c:pt>
                <c:pt idx="1">
                  <c:v>2017</c:v>
                </c:pt>
                <c:pt idx="2">
                  <c:v>2018</c:v>
                </c:pt>
                <c:pt idx="3">
                  <c:v>2019</c:v>
                </c:pt>
                <c:pt idx="4">
                  <c:v>2020</c:v>
                </c:pt>
                <c:pt idx="5">
                  <c:v>2021</c:v>
                </c:pt>
              </c:numCache>
            </c:numRef>
          </c:cat>
          <c:val>
            <c:numRef>
              <c:f>'Yayın yılı'!$E$2:$E$7</c:f>
              <c:numCache>
                <c:formatCode>General</c:formatCode>
                <c:ptCount val="6"/>
                <c:pt idx="0">
                  <c:v>17</c:v>
                </c:pt>
                <c:pt idx="1">
                  <c:v>22</c:v>
                </c:pt>
                <c:pt idx="2">
                  <c:v>41</c:v>
                </c:pt>
                <c:pt idx="3">
                  <c:v>71</c:v>
                </c:pt>
                <c:pt idx="4">
                  <c:v>68</c:v>
                </c:pt>
                <c:pt idx="5">
                  <c:v>34</c:v>
                </c:pt>
              </c:numCache>
            </c:numRef>
          </c:val>
          <c:extLst>
            <c:ext xmlns:c16="http://schemas.microsoft.com/office/drawing/2014/chart" uri="{C3380CC4-5D6E-409C-BE32-E72D297353CC}">
              <c16:uniqueId val="{00000000-3D8B-4F1C-9328-3162D8C11622}"/>
            </c:ext>
          </c:extLst>
        </c:ser>
        <c:dLbls>
          <c:showLegendKey val="0"/>
          <c:showVal val="1"/>
          <c:showCatName val="0"/>
          <c:showSerName val="0"/>
          <c:showPercent val="0"/>
          <c:showBubbleSize val="0"/>
        </c:dLbls>
        <c:gapWidth val="355"/>
        <c:overlap val="-70"/>
        <c:axId val="44497152"/>
        <c:axId val="44367872"/>
      </c:barChart>
      <c:catAx>
        <c:axId val="444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44367872"/>
        <c:crosses val="autoZero"/>
        <c:auto val="1"/>
        <c:lblAlgn val="ctr"/>
        <c:lblOffset val="100"/>
        <c:noMultiLvlLbl val="0"/>
      </c:catAx>
      <c:valAx>
        <c:axId val="44367872"/>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4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'Yayın türü'!$E$3:$E$5</c:f>
              <c:strCache>
                <c:ptCount val="3"/>
                <c:pt idx="0">
                  <c:v>Makale</c:v>
                </c:pt>
                <c:pt idx="1">
                  <c:v>Yüksek Lisans</c:v>
                </c:pt>
                <c:pt idx="2">
                  <c:v>Doktora</c:v>
                </c:pt>
              </c:strCache>
            </c:strRef>
          </c:cat>
          <c:val>
            <c:numRef>
              <c:f>'Yayın türü'!$F$3:$F$5</c:f>
              <c:numCache>
                <c:formatCode>General</c:formatCode>
                <c:ptCount val="3"/>
                <c:pt idx="0">
                  <c:v>25</c:v>
                </c:pt>
                <c:pt idx="1">
                  <c:v>146</c:v>
                </c:pt>
                <c:pt idx="2">
                  <c:v>32</c:v>
                </c:pt>
              </c:numCache>
            </c:numRef>
          </c:val>
          <c:extLst>
            <c:ext xmlns:c16="http://schemas.microsoft.com/office/drawing/2014/chart" uri="{C3380CC4-5D6E-409C-BE32-E72D297353CC}">
              <c16:uniqueId val="{00000000-6220-4DA3-A625-72B2D4D0B59F}"/>
            </c:ext>
          </c:extLst>
        </c:ser>
        <c:dLbls>
          <c:showLegendKey val="0"/>
          <c:showVal val="1"/>
          <c:showCatName val="0"/>
          <c:showSerName val="0"/>
          <c:showPercent val="0"/>
          <c:showBubbleSize val="0"/>
        </c:dLbls>
        <c:gapWidth val="355"/>
        <c:overlap val="-70"/>
        <c:axId val="44375040"/>
        <c:axId val="44397312"/>
      </c:barChart>
      <c:catAx>
        <c:axId val="443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44397312"/>
        <c:crosses val="autoZero"/>
        <c:auto val="1"/>
        <c:lblAlgn val="ctr"/>
        <c:lblOffset val="100"/>
        <c:noMultiLvlLbl val="0"/>
      </c:catAx>
      <c:valAx>
        <c:axId val="44397312"/>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37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'Bağımlılık türü'!$D$3:$D$7</c:f>
              <c:strCache>
                <c:ptCount val="5"/>
                <c:pt idx="0">
                  <c:v>Akıllı telefon bağımlılığı</c:v>
                </c:pt>
                <c:pt idx="1">
                  <c:v>dijital oyun bağımlılığı</c:v>
                </c:pt>
                <c:pt idx="2">
                  <c:v>İnternet bağımlılığı</c:v>
                </c:pt>
                <c:pt idx="3">
                  <c:v>sosyal medya bağımlılığı</c:v>
                </c:pt>
                <c:pt idx="4">
                  <c:v>Televizyon bağımlılığı</c:v>
                </c:pt>
              </c:strCache>
            </c:strRef>
          </c:cat>
          <c:val>
            <c:numRef>
              <c:f>'Bağımlılık türü'!$E$3:$E$7</c:f>
              <c:numCache>
                <c:formatCode>General</c:formatCode>
                <c:ptCount val="5"/>
                <c:pt idx="0">
                  <c:v>38</c:v>
                </c:pt>
                <c:pt idx="1">
                  <c:v>62</c:v>
                </c:pt>
                <c:pt idx="2">
                  <c:v>127</c:v>
                </c:pt>
                <c:pt idx="3">
                  <c:v>25</c:v>
                </c:pt>
                <c:pt idx="4">
                  <c:v>1</c:v>
                </c:pt>
              </c:numCache>
            </c:numRef>
          </c:val>
          <c:extLst>
            <c:ext xmlns:c16="http://schemas.microsoft.com/office/drawing/2014/chart" uri="{C3380CC4-5D6E-409C-BE32-E72D297353CC}">
              <c16:uniqueId val="{00000000-4D16-4703-A305-59117CEDC13B}"/>
            </c:ext>
          </c:extLst>
        </c:ser>
        <c:dLbls>
          <c:showLegendKey val="0"/>
          <c:showVal val="1"/>
          <c:showCatName val="0"/>
          <c:showSerName val="0"/>
          <c:showPercent val="0"/>
          <c:showBubbleSize val="0"/>
        </c:dLbls>
        <c:gapWidth val="355"/>
        <c:overlap val="-70"/>
        <c:axId val="44437504"/>
        <c:axId val="44439040"/>
      </c:barChart>
      <c:catAx>
        <c:axId val="4443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44439040"/>
        <c:crosses val="autoZero"/>
        <c:auto val="1"/>
        <c:lblAlgn val="ctr"/>
        <c:lblOffset val="100"/>
        <c:noMultiLvlLbl val="0"/>
      </c:catAx>
      <c:valAx>
        <c:axId val="44439040"/>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43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'yönteme göre'!$E$3:$E$12</c:f>
              <c:strCache>
                <c:ptCount val="10"/>
                <c:pt idx="0">
                  <c:v>Korelasyonel</c:v>
                </c:pt>
                <c:pt idx="1">
                  <c:v>Betimsel/tekil tarama</c:v>
                </c:pt>
                <c:pt idx="2">
                  <c:v>Betimsel/tekil tarama ve korelasyonel</c:v>
                </c:pt>
                <c:pt idx="3">
                  <c:v>Karma</c:v>
                </c:pt>
                <c:pt idx="4">
                  <c:v>Deneysel</c:v>
                </c:pt>
                <c:pt idx="5">
                  <c:v>Nedensel karşılaştırma</c:v>
                </c:pt>
                <c:pt idx="6">
                  <c:v>Betimsel/tekil tarama, korelasyonel ve nedensel karşılaştırma</c:v>
                </c:pt>
                <c:pt idx="7">
                  <c:v>Fenomenolojik</c:v>
                </c:pt>
                <c:pt idx="8">
                  <c:v>Retrospektif</c:v>
                </c:pt>
                <c:pt idx="9">
                  <c:v>Korelasyone ve nedensel</c:v>
                </c:pt>
              </c:strCache>
            </c:strRef>
          </c:cat>
          <c:val>
            <c:numRef>
              <c:f>'yönteme göre'!$F$3:$F$12</c:f>
              <c:numCache>
                <c:formatCode>General</c:formatCode>
                <c:ptCount val="10"/>
                <c:pt idx="0">
                  <c:v>126</c:v>
                </c:pt>
                <c:pt idx="1">
                  <c:v>104</c:v>
                </c:pt>
                <c:pt idx="2">
                  <c:v>8</c:v>
                </c:pt>
                <c:pt idx="3">
                  <c:v>6</c:v>
                </c:pt>
                <c:pt idx="4">
                  <c:v>3</c:v>
                </c:pt>
                <c:pt idx="5">
                  <c:v>2</c:v>
                </c:pt>
                <c:pt idx="6">
                  <c:v>1</c:v>
                </c:pt>
                <c:pt idx="7">
                  <c:v>1</c:v>
                </c:pt>
                <c:pt idx="8">
                  <c:v>1</c:v>
                </c:pt>
                <c:pt idx="9">
                  <c:v>1</c:v>
                </c:pt>
              </c:numCache>
            </c:numRef>
          </c:val>
          <c:extLst>
            <c:ext xmlns:c16="http://schemas.microsoft.com/office/drawing/2014/chart" uri="{C3380CC4-5D6E-409C-BE32-E72D297353CC}">
              <c16:uniqueId val="{00000000-E59C-4D30-A046-CA4B7516C395}"/>
            </c:ext>
          </c:extLst>
        </c:ser>
        <c:dLbls>
          <c:showLegendKey val="0"/>
          <c:showVal val="1"/>
          <c:showCatName val="0"/>
          <c:showSerName val="0"/>
          <c:showPercent val="0"/>
          <c:showBubbleSize val="0"/>
        </c:dLbls>
        <c:gapWidth val="355"/>
        <c:overlap val="-70"/>
        <c:axId val="44606208"/>
        <c:axId val="44607744"/>
      </c:barChart>
      <c:catAx>
        <c:axId val="4460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tr-TR"/>
          </a:p>
        </c:txPr>
        <c:crossAx val="44607744"/>
        <c:crosses val="autoZero"/>
        <c:auto val="1"/>
        <c:lblAlgn val="ctr"/>
        <c:lblOffset val="100"/>
        <c:noMultiLvlLbl val="0"/>
      </c:catAx>
      <c:valAx>
        <c:axId val="44607744"/>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60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'okul türü'!$F$2:$F$6</c:f>
              <c:strCache>
                <c:ptCount val="5"/>
                <c:pt idx="0">
                  <c:v>ilkokul ve ortaokul</c:v>
                </c:pt>
                <c:pt idx="1">
                  <c:v>İlkokul</c:v>
                </c:pt>
                <c:pt idx="2">
                  <c:v>Lise ve ortaokul</c:v>
                </c:pt>
                <c:pt idx="3">
                  <c:v>Ortaokul</c:v>
                </c:pt>
                <c:pt idx="4">
                  <c:v>Lise</c:v>
                </c:pt>
              </c:strCache>
            </c:strRef>
          </c:cat>
          <c:val>
            <c:numRef>
              <c:f>'okul türü'!$G$2:$G$6</c:f>
              <c:numCache>
                <c:formatCode>General</c:formatCode>
                <c:ptCount val="5"/>
                <c:pt idx="0">
                  <c:v>4</c:v>
                </c:pt>
                <c:pt idx="1">
                  <c:v>7</c:v>
                </c:pt>
                <c:pt idx="2">
                  <c:v>18</c:v>
                </c:pt>
                <c:pt idx="3">
                  <c:v>61</c:v>
                </c:pt>
                <c:pt idx="4">
                  <c:v>163</c:v>
                </c:pt>
              </c:numCache>
            </c:numRef>
          </c:val>
          <c:extLst>
            <c:ext xmlns:c16="http://schemas.microsoft.com/office/drawing/2014/chart" uri="{C3380CC4-5D6E-409C-BE32-E72D297353CC}">
              <c16:uniqueId val="{00000000-AB69-4686-B593-11A58346A4D8}"/>
            </c:ext>
          </c:extLst>
        </c:ser>
        <c:dLbls>
          <c:showLegendKey val="0"/>
          <c:showVal val="1"/>
          <c:showCatName val="0"/>
          <c:showSerName val="0"/>
          <c:showPercent val="0"/>
          <c:showBubbleSize val="0"/>
        </c:dLbls>
        <c:gapWidth val="355"/>
        <c:overlap val="-70"/>
        <c:axId val="44508672"/>
        <c:axId val="44510208"/>
      </c:barChart>
      <c:catAx>
        <c:axId val="4450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44510208"/>
        <c:crosses val="autoZero"/>
        <c:auto val="1"/>
        <c:lblAlgn val="ctr"/>
        <c:lblOffset val="100"/>
        <c:noMultiLvlLbl val="0"/>
      </c:catAx>
      <c:valAx>
        <c:axId val="44510208"/>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50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'örneklem grubu'!$E$2:$E$6</c:f>
              <c:strCache>
                <c:ptCount val="5"/>
                <c:pt idx="0">
                  <c:v>1-250</c:v>
                </c:pt>
                <c:pt idx="1">
                  <c:v>251-500</c:v>
                </c:pt>
                <c:pt idx="2">
                  <c:v>501-750</c:v>
                </c:pt>
                <c:pt idx="3">
                  <c:v>751-1000</c:v>
                </c:pt>
                <c:pt idx="4">
                  <c:v>1001 ve üzeri</c:v>
                </c:pt>
              </c:strCache>
            </c:strRef>
          </c:cat>
          <c:val>
            <c:numRef>
              <c:f>'örneklem grubu'!$F$2:$F$6</c:f>
              <c:numCache>
                <c:formatCode>General</c:formatCode>
                <c:ptCount val="5"/>
                <c:pt idx="0">
                  <c:v>59</c:v>
                </c:pt>
                <c:pt idx="1">
                  <c:v>94</c:v>
                </c:pt>
                <c:pt idx="2">
                  <c:v>50</c:v>
                </c:pt>
                <c:pt idx="3">
                  <c:v>26</c:v>
                </c:pt>
                <c:pt idx="4">
                  <c:v>24</c:v>
                </c:pt>
              </c:numCache>
            </c:numRef>
          </c:val>
          <c:extLst>
            <c:ext xmlns:c16="http://schemas.microsoft.com/office/drawing/2014/chart" uri="{C3380CC4-5D6E-409C-BE32-E72D297353CC}">
              <c16:uniqueId val="{00000000-96EB-4BC6-A4DB-E87D56509F25}"/>
            </c:ext>
          </c:extLst>
        </c:ser>
        <c:dLbls>
          <c:showLegendKey val="0"/>
          <c:showVal val="1"/>
          <c:showCatName val="0"/>
          <c:showSerName val="0"/>
          <c:showPercent val="0"/>
          <c:showBubbleSize val="0"/>
        </c:dLbls>
        <c:gapWidth val="355"/>
        <c:overlap val="-70"/>
        <c:axId val="44525824"/>
        <c:axId val="149934080"/>
      </c:barChart>
      <c:catAx>
        <c:axId val="4452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49934080"/>
        <c:crosses val="autoZero"/>
        <c:auto val="1"/>
        <c:lblAlgn val="ctr"/>
        <c:lblOffset val="100"/>
        <c:noMultiLvlLbl val="0"/>
      </c:catAx>
      <c:valAx>
        <c:axId val="149934080"/>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52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52C0D-3C9C-47F4-B0B7-DE37D186F15B}"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C71B197D-ABBD-4F0E-8342-B5747596878B}">
      <dgm:prSet phldrT="[Metin]"/>
      <dgm:spPr/>
      <dgm:t>
        <a:bodyPr/>
        <a:lstStyle/>
        <a:p>
          <a:pPr algn="ctr"/>
          <a:r>
            <a:rPr lang="tr-TR"/>
            <a:t>Dijital Bağımlılık Türleri</a:t>
          </a:r>
        </a:p>
      </dgm:t>
    </dgm:pt>
    <dgm:pt modelId="{E19810C1-1388-4E5B-A77D-84AAE34A3446}" type="parTrans" cxnId="{FA4933D2-0B8F-41EE-A176-0D5C1B150F01}">
      <dgm:prSet/>
      <dgm:spPr/>
      <dgm:t>
        <a:bodyPr/>
        <a:lstStyle/>
        <a:p>
          <a:pPr algn="ctr"/>
          <a:endParaRPr lang="tr-TR"/>
        </a:p>
      </dgm:t>
    </dgm:pt>
    <dgm:pt modelId="{DE3C8F92-4435-4EDB-B874-6D71DBE36A3D}" type="sibTrans" cxnId="{FA4933D2-0B8F-41EE-A176-0D5C1B150F01}">
      <dgm:prSet/>
      <dgm:spPr/>
      <dgm:t>
        <a:bodyPr/>
        <a:lstStyle/>
        <a:p>
          <a:pPr algn="ctr"/>
          <a:endParaRPr lang="tr-TR"/>
        </a:p>
      </dgm:t>
    </dgm:pt>
    <dgm:pt modelId="{A23E9629-0C1C-4A74-B3E5-74A9FBE4D6E2}">
      <dgm:prSet phldrT="[Metin]"/>
      <dgm:spPr/>
      <dgm:t>
        <a:bodyPr/>
        <a:lstStyle/>
        <a:p>
          <a:pPr algn="ctr"/>
          <a:r>
            <a:rPr lang="tr-TR"/>
            <a:t>Dijital oyun bağımlılığı</a:t>
          </a:r>
        </a:p>
      </dgm:t>
    </dgm:pt>
    <dgm:pt modelId="{16E337AA-00BE-4AED-B596-E2E3E220B994}" type="parTrans" cxnId="{746A4DA3-4E12-45E0-9E1B-3E58B9AFEDBF}">
      <dgm:prSet/>
      <dgm:spPr/>
      <dgm:t>
        <a:bodyPr/>
        <a:lstStyle/>
        <a:p>
          <a:pPr algn="ctr"/>
          <a:endParaRPr lang="tr-TR"/>
        </a:p>
      </dgm:t>
    </dgm:pt>
    <dgm:pt modelId="{23050E30-4711-476A-8066-5AB2F5ADC4A4}" type="sibTrans" cxnId="{746A4DA3-4E12-45E0-9E1B-3E58B9AFEDBF}">
      <dgm:prSet/>
      <dgm:spPr/>
      <dgm:t>
        <a:bodyPr/>
        <a:lstStyle/>
        <a:p>
          <a:pPr algn="ctr"/>
          <a:endParaRPr lang="tr-TR"/>
        </a:p>
      </dgm:t>
    </dgm:pt>
    <dgm:pt modelId="{6FA95EA6-EBEB-4F73-8544-C1509C9AAAF4}">
      <dgm:prSet phldrT="[Metin]"/>
      <dgm:spPr/>
      <dgm:t>
        <a:bodyPr/>
        <a:lstStyle/>
        <a:p>
          <a:pPr algn="ctr"/>
          <a:r>
            <a:rPr lang="tr-TR"/>
            <a:t>İnternet bağımlılığı</a:t>
          </a:r>
        </a:p>
      </dgm:t>
    </dgm:pt>
    <dgm:pt modelId="{9E38AFD0-83A1-4820-97EC-1D0ABB8EFEFA}" type="parTrans" cxnId="{6C366A62-E203-4463-B233-CF5075E19785}">
      <dgm:prSet/>
      <dgm:spPr/>
      <dgm:t>
        <a:bodyPr/>
        <a:lstStyle/>
        <a:p>
          <a:pPr algn="ctr"/>
          <a:endParaRPr lang="tr-TR"/>
        </a:p>
      </dgm:t>
    </dgm:pt>
    <dgm:pt modelId="{F7F97431-F377-4731-8098-A43C3397D1C9}" type="sibTrans" cxnId="{6C366A62-E203-4463-B233-CF5075E19785}">
      <dgm:prSet/>
      <dgm:spPr/>
      <dgm:t>
        <a:bodyPr/>
        <a:lstStyle/>
        <a:p>
          <a:pPr algn="ctr"/>
          <a:endParaRPr lang="tr-TR"/>
        </a:p>
      </dgm:t>
    </dgm:pt>
    <dgm:pt modelId="{A34CE469-270E-4F5A-AC86-8C58259234AF}">
      <dgm:prSet phldrT="[Metin]"/>
      <dgm:spPr/>
      <dgm:t>
        <a:bodyPr/>
        <a:lstStyle/>
        <a:p>
          <a:pPr algn="ctr"/>
          <a:r>
            <a:rPr lang="tr-TR"/>
            <a:t>Sosyal medya bağımlılığı</a:t>
          </a:r>
        </a:p>
      </dgm:t>
    </dgm:pt>
    <dgm:pt modelId="{1035CBB5-FEBF-41A0-A166-40C493434FF0}" type="parTrans" cxnId="{C22CD07C-9C89-4344-83C0-62399294FC6D}">
      <dgm:prSet/>
      <dgm:spPr/>
      <dgm:t>
        <a:bodyPr/>
        <a:lstStyle/>
        <a:p>
          <a:pPr algn="ctr"/>
          <a:endParaRPr lang="tr-TR"/>
        </a:p>
      </dgm:t>
    </dgm:pt>
    <dgm:pt modelId="{71153FB8-D7C6-49B8-AE56-16B5D9A0D385}" type="sibTrans" cxnId="{C22CD07C-9C89-4344-83C0-62399294FC6D}">
      <dgm:prSet/>
      <dgm:spPr/>
      <dgm:t>
        <a:bodyPr/>
        <a:lstStyle/>
        <a:p>
          <a:pPr algn="ctr"/>
          <a:endParaRPr lang="tr-TR"/>
        </a:p>
      </dgm:t>
    </dgm:pt>
    <dgm:pt modelId="{E0557146-6C39-460B-8C38-373FDB873828}">
      <dgm:prSet/>
      <dgm:spPr/>
      <dgm:t>
        <a:bodyPr/>
        <a:lstStyle/>
        <a:p>
          <a:pPr algn="ctr"/>
          <a:r>
            <a:rPr lang="tr-TR"/>
            <a:t>Televizyon bağımlılığı</a:t>
          </a:r>
        </a:p>
      </dgm:t>
    </dgm:pt>
    <dgm:pt modelId="{880C4917-0535-411E-A7A5-2129565D8B7F}" type="parTrans" cxnId="{1E5464D3-B988-4037-8162-C48193057020}">
      <dgm:prSet/>
      <dgm:spPr/>
      <dgm:t>
        <a:bodyPr/>
        <a:lstStyle/>
        <a:p>
          <a:pPr algn="ctr"/>
          <a:endParaRPr lang="tr-TR"/>
        </a:p>
      </dgm:t>
    </dgm:pt>
    <dgm:pt modelId="{EF32D54A-D995-4B9F-BEB7-CE5384B3C0AC}" type="sibTrans" cxnId="{1E5464D3-B988-4037-8162-C48193057020}">
      <dgm:prSet/>
      <dgm:spPr/>
      <dgm:t>
        <a:bodyPr/>
        <a:lstStyle/>
        <a:p>
          <a:pPr algn="ctr"/>
          <a:endParaRPr lang="tr-TR"/>
        </a:p>
      </dgm:t>
    </dgm:pt>
    <dgm:pt modelId="{335E0D9A-44EF-4281-87E4-1A86BC549F2B}">
      <dgm:prSet/>
      <dgm:spPr/>
      <dgm:t>
        <a:bodyPr/>
        <a:lstStyle/>
        <a:p>
          <a:pPr algn="ctr"/>
          <a:r>
            <a:rPr lang="tr-TR"/>
            <a:t>Akıllı telefon bağımlılığı</a:t>
          </a:r>
        </a:p>
      </dgm:t>
    </dgm:pt>
    <dgm:pt modelId="{3B1E3427-C22F-4AF3-AD61-CCC5F4CA92C1}" type="parTrans" cxnId="{E91B8B3F-AD79-4157-845F-30EBAB2106CA}">
      <dgm:prSet/>
      <dgm:spPr/>
      <dgm:t>
        <a:bodyPr/>
        <a:lstStyle/>
        <a:p>
          <a:pPr algn="ctr"/>
          <a:endParaRPr lang="tr-TR"/>
        </a:p>
      </dgm:t>
    </dgm:pt>
    <dgm:pt modelId="{8840E0C9-6562-4E7F-8F00-A4010A69A375}" type="sibTrans" cxnId="{E91B8B3F-AD79-4157-845F-30EBAB2106CA}">
      <dgm:prSet/>
      <dgm:spPr/>
      <dgm:t>
        <a:bodyPr/>
        <a:lstStyle/>
        <a:p>
          <a:pPr algn="ctr"/>
          <a:endParaRPr lang="tr-TR"/>
        </a:p>
      </dgm:t>
    </dgm:pt>
    <dgm:pt modelId="{D56A1F15-6623-4C75-A9DB-06A142980D85}" type="pres">
      <dgm:prSet presAssocID="{C8C52C0D-3C9C-47F4-B0B7-DE37D186F15B}" presName="hierChild1" presStyleCnt="0">
        <dgm:presLayoutVars>
          <dgm:orgChart val="1"/>
          <dgm:chPref val="1"/>
          <dgm:dir/>
          <dgm:animOne val="branch"/>
          <dgm:animLvl val="lvl"/>
          <dgm:resizeHandles/>
        </dgm:presLayoutVars>
      </dgm:prSet>
      <dgm:spPr/>
    </dgm:pt>
    <dgm:pt modelId="{F65A571C-0478-467C-B1E7-9F791415B763}" type="pres">
      <dgm:prSet presAssocID="{C71B197D-ABBD-4F0E-8342-B5747596878B}" presName="hierRoot1" presStyleCnt="0">
        <dgm:presLayoutVars>
          <dgm:hierBranch val="init"/>
        </dgm:presLayoutVars>
      </dgm:prSet>
      <dgm:spPr/>
    </dgm:pt>
    <dgm:pt modelId="{CBA8FAFD-7E7E-4BD9-9E5D-37C01DDA37BF}" type="pres">
      <dgm:prSet presAssocID="{C71B197D-ABBD-4F0E-8342-B5747596878B}" presName="rootComposite1" presStyleCnt="0"/>
      <dgm:spPr/>
    </dgm:pt>
    <dgm:pt modelId="{E285521E-578D-4A43-BB43-4813877543CA}" type="pres">
      <dgm:prSet presAssocID="{C71B197D-ABBD-4F0E-8342-B5747596878B}" presName="rootText1" presStyleLbl="node0" presStyleIdx="0" presStyleCnt="1">
        <dgm:presLayoutVars>
          <dgm:chPref val="3"/>
        </dgm:presLayoutVars>
      </dgm:prSet>
      <dgm:spPr/>
    </dgm:pt>
    <dgm:pt modelId="{5D2084E2-0AE0-4802-A1B8-B8851F9E1FB0}" type="pres">
      <dgm:prSet presAssocID="{C71B197D-ABBD-4F0E-8342-B5747596878B}" presName="rootConnector1" presStyleLbl="node1" presStyleIdx="0" presStyleCnt="0"/>
      <dgm:spPr/>
    </dgm:pt>
    <dgm:pt modelId="{C0757D4D-E85F-4721-87EC-767339AC737B}" type="pres">
      <dgm:prSet presAssocID="{C71B197D-ABBD-4F0E-8342-B5747596878B}" presName="hierChild2" presStyleCnt="0"/>
      <dgm:spPr/>
    </dgm:pt>
    <dgm:pt modelId="{E21C3D40-C2E1-44C7-9874-A2E938A93F9B}" type="pres">
      <dgm:prSet presAssocID="{16E337AA-00BE-4AED-B596-E2E3E220B994}" presName="Name37" presStyleLbl="parChTrans1D2" presStyleIdx="0" presStyleCnt="5"/>
      <dgm:spPr/>
    </dgm:pt>
    <dgm:pt modelId="{437370CB-A791-4336-95D7-3431EB4B07CE}" type="pres">
      <dgm:prSet presAssocID="{A23E9629-0C1C-4A74-B3E5-74A9FBE4D6E2}" presName="hierRoot2" presStyleCnt="0">
        <dgm:presLayoutVars>
          <dgm:hierBranch val="init"/>
        </dgm:presLayoutVars>
      </dgm:prSet>
      <dgm:spPr/>
    </dgm:pt>
    <dgm:pt modelId="{2DCDFC61-7392-4334-A849-D219880B3F0A}" type="pres">
      <dgm:prSet presAssocID="{A23E9629-0C1C-4A74-B3E5-74A9FBE4D6E2}" presName="rootComposite" presStyleCnt="0"/>
      <dgm:spPr/>
    </dgm:pt>
    <dgm:pt modelId="{CEF2584C-D324-4775-A8CB-9CB93AB8ABFC}" type="pres">
      <dgm:prSet presAssocID="{A23E9629-0C1C-4A74-B3E5-74A9FBE4D6E2}" presName="rootText" presStyleLbl="node2" presStyleIdx="0" presStyleCnt="5">
        <dgm:presLayoutVars>
          <dgm:chPref val="3"/>
        </dgm:presLayoutVars>
      </dgm:prSet>
      <dgm:spPr/>
    </dgm:pt>
    <dgm:pt modelId="{A0ED1FF0-39C7-4E86-8F19-B00C29B83ACA}" type="pres">
      <dgm:prSet presAssocID="{A23E9629-0C1C-4A74-B3E5-74A9FBE4D6E2}" presName="rootConnector" presStyleLbl="node2" presStyleIdx="0" presStyleCnt="5"/>
      <dgm:spPr/>
    </dgm:pt>
    <dgm:pt modelId="{FC602FF7-C570-4671-BFFB-7C5E85542F96}" type="pres">
      <dgm:prSet presAssocID="{A23E9629-0C1C-4A74-B3E5-74A9FBE4D6E2}" presName="hierChild4" presStyleCnt="0"/>
      <dgm:spPr/>
    </dgm:pt>
    <dgm:pt modelId="{94F49D0B-328D-43DD-A7E0-2DA8F79FA303}" type="pres">
      <dgm:prSet presAssocID="{A23E9629-0C1C-4A74-B3E5-74A9FBE4D6E2}" presName="hierChild5" presStyleCnt="0"/>
      <dgm:spPr/>
    </dgm:pt>
    <dgm:pt modelId="{3111F1D7-3193-4236-896E-ACABF985D496}" type="pres">
      <dgm:prSet presAssocID="{9E38AFD0-83A1-4820-97EC-1D0ABB8EFEFA}" presName="Name37" presStyleLbl="parChTrans1D2" presStyleIdx="1" presStyleCnt="5"/>
      <dgm:spPr/>
    </dgm:pt>
    <dgm:pt modelId="{FDF044CF-2F73-4DFE-A7E7-BBCFCF260DD2}" type="pres">
      <dgm:prSet presAssocID="{6FA95EA6-EBEB-4F73-8544-C1509C9AAAF4}" presName="hierRoot2" presStyleCnt="0">
        <dgm:presLayoutVars>
          <dgm:hierBranch val="init"/>
        </dgm:presLayoutVars>
      </dgm:prSet>
      <dgm:spPr/>
    </dgm:pt>
    <dgm:pt modelId="{B1EA3ABC-A925-40FF-A6B5-5DAE2A7FE75B}" type="pres">
      <dgm:prSet presAssocID="{6FA95EA6-EBEB-4F73-8544-C1509C9AAAF4}" presName="rootComposite" presStyleCnt="0"/>
      <dgm:spPr/>
    </dgm:pt>
    <dgm:pt modelId="{9BE845D4-93AC-4809-90EA-79B1BE5BEAE0}" type="pres">
      <dgm:prSet presAssocID="{6FA95EA6-EBEB-4F73-8544-C1509C9AAAF4}" presName="rootText" presStyleLbl="node2" presStyleIdx="1" presStyleCnt="5">
        <dgm:presLayoutVars>
          <dgm:chPref val="3"/>
        </dgm:presLayoutVars>
      </dgm:prSet>
      <dgm:spPr/>
    </dgm:pt>
    <dgm:pt modelId="{43FFE2C7-38B4-4577-85EA-74239A0336FD}" type="pres">
      <dgm:prSet presAssocID="{6FA95EA6-EBEB-4F73-8544-C1509C9AAAF4}" presName="rootConnector" presStyleLbl="node2" presStyleIdx="1" presStyleCnt="5"/>
      <dgm:spPr/>
    </dgm:pt>
    <dgm:pt modelId="{35C52818-D414-4288-8206-65DCB88ED7D5}" type="pres">
      <dgm:prSet presAssocID="{6FA95EA6-EBEB-4F73-8544-C1509C9AAAF4}" presName="hierChild4" presStyleCnt="0"/>
      <dgm:spPr/>
    </dgm:pt>
    <dgm:pt modelId="{37773A52-8C1A-4260-8F3F-4709EDADDD7A}" type="pres">
      <dgm:prSet presAssocID="{6FA95EA6-EBEB-4F73-8544-C1509C9AAAF4}" presName="hierChild5" presStyleCnt="0"/>
      <dgm:spPr/>
    </dgm:pt>
    <dgm:pt modelId="{FFBC29C1-C9A5-4823-ABC6-CEEA6EB42DF4}" type="pres">
      <dgm:prSet presAssocID="{1035CBB5-FEBF-41A0-A166-40C493434FF0}" presName="Name37" presStyleLbl="parChTrans1D2" presStyleIdx="2" presStyleCnt="5"/>
      <dgm:spPr/>
    </dgm:pt>
    <dgm:pt modelId="{234EAD4C-9F8D-4800-9136-9ACE886BE522}" type="pres">
      <dgm:prSet presAssocID="{A34CE469-270E-4F5A-AC86-8C58259234AF}" presName="hierRoot2" presStyleCnt="0">
        <dgm:presLayoutVars>
          <dgm:hierBranch val="init"/>
        </dgm:presLayoutVars>
      </dgm:prSet>
      <dgm:spPr/>
    </dgm:pt>
    <dgm:pt modelId="{C1A3E92B-4517-4D7B-9065-1DA03549CCC3}" type="pres">
      <dgm:prSet presAssocID="{A34CE469-270E-4F5A-AC86-8C58259234AF}" presName="rootComposite" presStyleCnt="0"/>
      <dgm:spPr/>
    </dgm:pt>
    <dgm:pt modelId="{2C2EA828-CE13-4171-AA0F-BDDEA61D4374}" type="pres">
      <dgm:prSet presAssocID="{A34CE469-270E-4F5A-AC86-8C58259234AF}" presName="rootText" presStyleLbl="node2" presStyleIdx="2" presStyleCnt="5">
        <dgm:presLayoutVars>
          <dgm:chPref val="3"/>
        </dgm:presLayoutVars>
      </dgm:prSet>
      <dgm:spPr/>
    </dgm:pt>
    <dgm:pt modelId="{D38D664E-6ACE-45E6-B71E-EC278E32536C}" type="pres">
      <dgm:prSet presAssocID="{A34CE469-270E-4F5A-AC86-8C58259234AF}" presName="rootConnector" presStyleLbl="node2" presStyleIdx="2" presStyleCnt="5"/>
      <dgm:spPr/>
    </dgm:pt>
    <dgm:pt modelId="{EAA3CEC7-2C9B-4D91-95BD-72F6FEF48645}" type="pres">
      <dgm:prSet presAssocID="{A34CE469-270E-4F5A-AC86-8C58259234AF}" presName="hierChild4" presStyleCnt="0"/>
      <dgm:spPr/>
    </dgm:pt>
    <dgm:pt modelId="{0767D0B9-7B30-47FA-9A80-87C887998068}" type="pres">
      <dgm:prSet presAssocID="{A34CE469-270E-4F5A-AC86-8C58259234AF}" presName="hierChild5" presStyleCnt="0"/>
      <dgm:spPr/>
    </dgm:pt>
    <dgm:pt modelId="{F2E2D10B-A314-4650-90C4-AFCD15E7575D}" type="pres">
      <dgm:prSet presAssocID="{880C4917-0535-411E-A7A5-2129565D8B7F}" presName="Name37" presStyleLbl="parChTrans1D2" presStyleIdx="3" presStyleCnt="5"/>
      <dgm:spPr/>
    </dgm:pt>
    <dgm:pt modelId="{78D9AABA-5FBB-4D5F-9A7F-3A4529B9F0EE}" type="pres">
      <dgm:prSet presAssocID="{E0557146-6C39-460B-8C38-373FDB873828}" presName="hierRoot2" presStyleCnt="0">
        <dgm:presLayoutVars>
          <dgm:hierBranch val="init"/>
        </dgm:presLayoutVars>
      </dgm:prSet>
      <dgm:spPr/>
    </dgm:pt>
    <dgm:pt modelId="{D06B7805-CAAA-4DAB-9C16-24AE70051B78}" type="pres">
      <dgm:prSet presAssocID="{E0557146-6C39-460B-8C38-373FDB873828}" presName="rootComposite" presStyleCnt="0"/>
      <dgm:spPr/>
    </dgm:pt>
    <dgm:pt modelId="{C4B26A6D-726E-48D0-8841-FBCB24E7986C}" type="pres">
      <dgm:prSet presAssocID="{E0557146-6C39-460B-8C38-373FDB873828}" presName="rootText" presStyleLbl="node2" presStyleIdx="3" presStyleCnt="5">
        <dgm:presLayoutVars>
          <dgm:chPref val="3"/>
        </dgm:presLayoutVars>
      </dgm:prSet>
      <dgm:spPr/>
    </dgm:pt>
    <dgm:pt modelId="{0C018356-0C55-4F0E-927A-781A39E928FB}" type="pres">
      <dgm:prSet presAssocID="{E0557146-6C39-460B-8C38-373FDB873828}" presName="rootConnector" presStyleLbl="node2" presStyleIdx="3" presStyleCnt="5"/>
      <dgm:spPr/>
    </dgm:pt>
    <dgm:pt modelId="{15702BC3-CB55-41E8-8A53-1113B9F422CD}" type="pres">
      <dgm:prSet presAssocID="{E0557146-6C39-460B-8C38-373FDB873828}" presName="hierChild4" presStyleCnt="0"/>
      <dgm:spPr/>
    </dgm:pt>
    <dgm:pt modelId="{5A45F696-7BFB-486C-B962-4FC03FF2AD31}" type="pres">
      <dgm:prSet presAssocID="{E0557146-6C39-460B-8C38-373FDB873828}" presName="hierChild5" presStyleCnt="0"/>
      <dgm:spPr/>
    </dgm:pt>
    <dgm:pt modelId="{8044BCCE-C61F-4EA3-AD54-7A5649543C74}" type="pres">
      <dgm:prSet presAssocID="{3B1E3427-C22F-4AF3-AD61-CCC5F4CA92C1}" presName="Name37" presStyleLbl="parChTrans1D2" presStyleIdx="4" presStyleCnt="5"/>
      <dgm:spPr/>
    </dgm:pt>
    <dgm:pt modelId="{B4C62AD6-D8AC-4CBD-BE31-F9C8345CE374}" type="pres">
      <dgm:prSet presAssocID="{335E0D9A-44EF-4281-87E4-1A86BC549F2B}" presName="hierRoot2" presStyleCnt="0">
        <dgm:presLayoutVars>
          <dgm:hierBranch val="init"/>
        </dgm:presLayoutVars>
      </dgm:prSet>
      <dgm:spPr/>
    </dgm:pt>
    <dgm:pt modelId="{F79F278B-A925-41E8-A434-78FEC0865F70}" type="pres">
      <dgm:prSet presAssocID="{335E0D9A-44EF-4281-87E4-1A86BC549F2B}" presName="rootComposite" presStyleCnt="0"/>
      <dgm:spPr/>
    </dgm:pt>
    <dgm:pt modelId="{22F40D43-5076-4BCE-BD52-151D0231E800}" type="pres">
      <dgm:prSet presAssocID="{335E0D9A-44EF-4281-87E4-1A86BC549F2B}" presName="rootText" presStyleLbl="node2" presStyleIdx="4" presStyleCnt="5">
        <dgm:presLayoutVars>
          <dgm:chPref val="3"/>
        </dgm:presLayoutVars>
      </dgm:prSet>
      <dgm:spPr/>
    </dgm:pt>
    <dgm:pt modelId="{CBB81F2B-2C3E-4861-B3CB-1006BAFCBF13}" type="pres">
      <dgm:prSet presAssocID="{335E0D9A-44EF-4281-87E4-1A86BC549F2B}" presName="rootConnector" presStyleLbl="node2" presStyleIdx="4" presStyleCnt="5"/>
      <dgm:spPr/>
    </dgm:pt>
    <dgm:pt modelId="{E98CC39C-DC11-423F-8526-65B60603C12A}" type="pres">
      <dgm:prSet presAssocID="{335E0D9A-44EF-4281-87E4-1A86BC549F2B}" presName="hierChild4" presStyleCnt="0"/>
      <dgm:spPr/>
    </dgm:pt>
    <dgm:pt modelId="{31AFF437-F037-40EB-96D4-E74DC45E4552}" type="pres">
      <dgm:prSet presAssocID="{335E0D9A-44EF-4281-87E4-1A86BC549F2B}" presName="hierChild5" presStyleCnt="0"/>
      <dgm:spPr/>
    </dgm:pt>
    <dgm:pt modelId="{393D4597-25C9-4CB9-AC4B-31606E720168}" type="pres">
      <dgm:prSet presAssocID="{C71B197D-ABBD-4F0E-8342-B5747596878B}" presName="hierChild3" presStyleCnt="0"/>
      <dgm:spPr/>
    </dgm:pt>
  </dgm:ptLst>
  <dgm:cxnLst>
    <dgm:cxn modelId="{3B891718-9850-4112-93E4-4A27C3A852FE}" type="presOf" srcId="{C71B197D-ABBD-4F0E-8342-B5747596878B}" destId="{5D2084E2-0AE0-4802-A1B8-B8851F9E1FB0}" srcOrd="1" destOrd="0" presId="urn:microsoft.com/office/officeart/2005/8/layout/orgChart1"/>
    <dgm:cxn modelId="{4373541F-8DEC-473F-911F-77B31FA929A3}" type="presOf" srcId="{E0557146-6C39-460B-8C38-373FDB873828}" destId="{0C018356-0C55-4F0E-927A-781A39E928FB}" srcOrd="1" destOrd="0" presId="urn:microsoft.com/office/officeart/2005/8/layout/orgChart1"/>
    <dgm:cxn modelId="{E2D7FE2F-1CE6-4598-BA61-165546FC3C7D}" type="presOf" srcId="{C8C52C0D-3C9C-47F4-B0B7-DE37D186F15B}" destId="{D56A1F15-6623-4C75-A9DB-06A142980D85}" srcOrd="0" destOrd="0" presId="urn:microsoft.com/office/officeart/2005/8/layout/orgChart1"/>
    <dgm:cxn modelId="{E58B9C38-C853-477A-ABF9-DD0BAC553334}" type="presOf" srcId="{3B1E3427-C22F-4AF3-AD61-CCC5F4CA92C1}" destId="{8044BCCE-C61F-4EA3-AD54-7A5649543C74}" srcOrd="0" destOrd="0" presId="urn:microsoft.com/office/officeart/2005/8/layout/orgChart1"/>
    <dgm:cxn modelId="{E91B8B3F-AD79-4157-845F-30EBAB2106CA}" srcId="{C71B197D-ABBD-4F0E-8342-B5747596878B}" destId="{335E0D9A-44EF-4281-87E4-1A86BC549F2B}" srcOrd="4" destOrd="0" parTransId="{3B1E3427-C22F-4AF3-AD61-CCC5F4CA92C1}" sibTransId="{8840E0C9-6562-4E7F-8F00-A4010A69A375}"/>
    <dgm:cxn modelId="{6C366A62-E203-4463-B233-CF5075E19785}" srcId="{C71B197D-ABBD-4F0E-8342-B5747596878B}" destId="{6FA95EA6-EBEB-4F73-8544-C1509C9AAAF4}" srcOrd="1" destOrd="0" parTransId="{9E38AFD0-83A1-4820-97EC-1D0ABB8EFEFA}" sibTransId="{F7F97431-F377-4731-8098-A43C3397D1C9}"/>
    <dgm:cxn modelId="{7839A94F-E004-4F9E-8BAF-18CC5C59406B}" type="presOf" srcId="{1035CBB5-FEBF-41A0-A166-40C493434FF0}" destId="{FFBC29C1-C9A5-4823-ABC6-CEEA6EB42DF4}" srcOrd="0" destOrd="0" presId="urn:microsoft.com/office/officeart/2005/8/layout/orgChart1"/>
    <dgm:cxn modelId="{0C47B570-90BB-4BF0-AF1E-CB0FA3156A13}" type="presOf" srcId="{A23E9629-0C1C-4A74-B3E5-74A9FBE4D6E2}" destId="{CEF2584C-D324-4775-A8CB-9CB93AB8ABFC}" srcOrd="0" destOrd="0" presId="urn:microsoft.com/office/officeart/2005/8/layout/orgChart1"/>
    <dgm:cxn modelId="{C22CD07C-9C89-4344-83C0-62399294FC6D}" srcId="{C71B197D-ABBD-4F0E-8342-B5747596878B}" destId="{A34CE469-270E-4F5A-AC86-8C58259234AF}" srcOrd="2" destOrd="0" parTransId="{1035CBB5-FEBF-41A0-A166-40C493434FF0}" sibTransId="{71153FB8-D7C6-49B8-AE56-16B5D9A0D385}"/>
    <dgm:cxn modelId="{138ED88A-ED4A-4623-A7BA-9D6A33B06A56}" type="presOf" srcId="{A23E9629-0C1C-4A74-B3E5-74A9FBE4D6E2}" destId="{A0ED1FF0-39C7-4E86-8F19-B00C29B83ACA}" srcOrd="1" destOrd="0" presId="urn:microsoft.com/office/officeart/2005/8/layout/orgChart1"/>
    <dgm:cxn modelId="{72384191-5CFA-42EC-8BAB-6A8D5615B251}" type="presOf" srcId="{C71B197D-ABBD-4F0E-8342-B5747596878B}" destId="{E285521E-578D-4A43-BB43-4813877543CA}" srcOrd="0" destOrd="0" presId="urn:microsoft.com/office/officeart/2005/8/layout/orgChart1"/>
    <dgm:cxn modelId="{CE685393-244F-4A1E-9452-3EFB0C95989C}" type="presOf" srcId="{A34CE469-270E-4F5A-AC86-8C58259234AF}" destId="{2C2EA828-CE13-4171-AA0F-BDDEA61D4374}" srcOrd="0" destOrd="0" presId="urn:microsoft.com/office/officeart/2005/8/layout/orgChart1"/>
    <dgm:cxn modelId="{746A4DA3-4E12-45E0-9E1B-3E58B9AFEDBF}" srcId="{C71B197D-ABBD-4F0E-8342-B5747596878B}" destId="{A23E9629-0C1C-4A74-B3E5-74A9FBE4D6E2}" srcOrd="0" destOrd="0" parTransId="{16E337AA-00BE-4AED-B596-E2E3E220B994}" sibTransId="{23050E30-4711-476A-8066-5AB2F5ADC4A4}"/>
    <dgm:cxn modelId="{4071AAA5-5DA5-4AD3-ABF3-361AC3739AE9}" type="presOf" srcId="{335E0D9A-44EF-4281-87E4-1A86BC549F2B}" destId="{CBB81F2B-2C3E-4861-B3CB-1006BAFCBF13}" srcOrd="1" destOrd="0" presId="urn:microsoft.com/office/officeart/2005/8/layout/orgChart1"/>
    <dgm:cxn modelId="{0F5C9DAB-6A0A-4AC9-90A3-BC0D9D921B05}" type="presOf" srcId="{335E0D9A-44EF-4281-87E4-1A86BC549F2B}" destId="{22F40D43-5076-4BCE-BD52-151D0231E800}" srcOrd="0" destOrd="0" presId="urn:microsoft.com/office/officeart/2005/8/layout/orgChart1"/>
    <dgm:cxn modelId="{16609EAB-30DF-4B1F-BA07-B13F436DAA73}" type="presOf" srcId="{E0557146-6C39-460B-8C38-373FDB873828}" destId="{C4B26A6D-726E-48D0-8841-FBCB24E7986C}" srcOrd="0" destOrd="0" presId="urn:microsoft.com/office/officeart/2005/8/layout/orgChart1"/>
    <dgm:cxn modelId="{9767C7AB-2B53-4563-AB91-DA3DDE668660}" type="presOf" srcId="{6FA95EA6-EBEB-4F73-8544-C1509C9AAAF4}" destId="{9BE845D4-93AC-4809-90EA-79B1BE5BEAE0}" srcOrd="0" destOrd="0" presId="urn:microsoft.com/office/officeart/2005/8/layout/orgChart1"/>
    <dgm:cxn modelId="{3358C4BE-D4E8-408D-A999-80D4B3B9FD63}" type="presOf" srcId="{A34CE469-270E-4F5A-AC86-8C58259234AF}" destId="{D38D664E-6ACE-45E6-B71E-EC278E32536C}" srcOrd="1" destOrd="0" presId="urn:microsoft.com/office/officeart/2005/8/layout/orgChart1"/>
    <dgm:cxn modelId="{FA4933D2-0B8F-41EE-A176-0D5C1B150F01}" srcId="{C8C52C0D-3C9C-47F4-B0B7-DE37D186F15B}" destId="{C71B197D-ABBD-4F0E-8342-B5747596878B}" srcOrd="0" destOrd="0" parTransId="{E19810C1-1388-4E5B-A77D-84AAE34A3446}" sibTransId="{DE3C8F92-4435-4EDB-B874-6D71DBE36A3D}"/>
    <dgm:cxn modelId="{1E5464D3-B988-4037-8162-C48193057020}" srcId="{C71B197D-ABBD-4F0E-8342-B5747596878B}" destId="{E0557146-6C39-460B-8C38-373FDB873828}" srcOrd="3" destOrd="0" parTransId="{880C4917-0535-411E-A7A5-2129565D8B7F}" sibTransId="{EF32D54A-D995-4B9F-BEB7-CE5384B3C0AC}"/>
    <dgm:cxn modelId="{F850DFD6-05D6-4BC4-A79A-BF6A5961C480}" type="presOf" srcId="{6FA95EA6-EBEB-4F73-8544-C1509C9AAAF4}" destId="{43FFE2C7-38B4-4577-85EA-74239A0336FD}" srcOrd="1" destOrd="0" presId="urn:microsoft.com/office/officeart/2005/8/layout/orgChart1"/>
    <dgm:cxn modelId="{76C95EEE-89C1-46AD-BEE7-CA737BF5CAD8}" type="presOf" srcId="{880C4917-0535-411E-A7A5-2129565D8B7F}" destId="{F2E2D10B-A314-4650-90C4-AFCD15E7575D}" srcOrd="0" destOrd="0" presId="urn:microsoft.com/office/officeart/2005/8/layout/orgChart1"/>
    <dgm:cxn modelId="{6825E8F9-EF72-4D41-9CEC-F07F17825821}" type="presOf" srcId="{9E38AFD0-83A1-4820-97EC-1D0ABB8EFEFA}" destId="{3111F1D7-3193-4236-896E-ACABF985D496}" srcOrd="0" destOrd="0" presId="urn:microsoft.com/office/officeart/2005/8/layout/orgChart1"/>
    <dgm:cxn modelId="{D4BF88FC-8A74-4743-ABD4-FC51A3DB0367}" type="presOf" srcId="{16E337AA-00BE-4AED-B596-E2E3E220B994}" destId="{E21C3D40-C2E1-44C7-9874-A2E938A93F9B}" srcOrd="0" destOrd="0" presId="urn:microsoft.com/office/officeart/2005/8/layout/orgChart1"/>
    <dgm:cxn modelId="{3CDAF52F-4A53-4231-A317-9CEB832F6D9A}" type="presParOf" srcId="{D56A1F15-6623-4C75-A9DB-06A142980D85}" destId="{F65A571C-0478-467C-B1E7-9F791415B763}" srcOrd="0" destOrd="0" presId="urn:microsoft.com/office/officeart/2005/8/layout/orgChart1"/>
    <dgm:cxn modelId="{2BAF83C8-9788-4ED7-8A76-B315ABDDD3DC}" type="presParOf" srcId="{F65A571C-0478-467C-B1E7-9F791415B763}" destId="{CBA8FAFD-7E7E-4BD9-9E5D-37C01DDA37BF}" srcOrd="0" destOrd="0" presId="urn:microsoft.com/office/officeart/2005/8/layout/orgChart1"/>
    <dgm:cxn modelId="{131FF95B-6A0F-45A8-BF59-FEE33F11C931}" type="presParOf" srcId="{CBA8FAFD-7E7E-4BD9-9E5D-37C01DDA37BF}" destId="{E285521E-578D-4A43-BB43-4813877543CA}" srcOrd="0" destOrd="0" presId="urn:microsoft.com/office/officeart/2005/8/layout/orgChart1"/>
    <dgm:cxn modelId="{2DB2588F-F4EF-4886-97D6-5D0F32CA45B8}" type="presParOf" srcId="{CBA8FAFD-7E7E-4BD9-9E5D-37C01DDA37BF}" destId="{5D2084E2-0AE0-4802-A1B8-B8851F9E1FB0}" srcOrd="1" destOrd="0" presId="urn:microsoft.com/office/officeart/2005/8/layout/orgChart1"/>
    <dgm:cxn modelId="{C91557CE-3C20-45C6-9278-7011FCDCF91D}" type="presParOf" srcId="{F65A571C-0478-467C-B1E7-9F791415B763}" destId="{C0757D4D-E85F-4721-87EC-767339AC737B}" srcOrd="1" destOrd="0" presId="urn:microsoft.com/office/officeart/2005/8/layout/orgChart1"/>
    <dgm:cxn modelId="{260F0A62-4985-40B1-8E02-9F6C2694B48B}" type="presParOf" srcId="{C0757D4D-E85F-4721-87EC-767339AC737B}" destId="{E21C3D40-C2E1-44C7-9874-A2E938A93F9B}" srcOrd="0" destOrd="0" presId="urn:microsoft.com/office/officeart/2005/8/layout/orgChart1"/>
    <dgm:cxn modelId="{C5E12990-376D-4354-BDD5-C028CBB6AF79}" type="presParOf" srcId="{C0757D4D-E85F-4721-87EC-767339AC737B}" destId="{437370CB-A791-4336-95D7-3431EB4B07CE}" srcOrd="1" destOrd="0" presId="urn:microsoft.com/office/officeart/2005/8/layout/orgChart1"/>
    <dgm:cxn modelId="{7289DF6B-FB67-4A46-9754-FDD7CC46CA7E}" type="presParOf" srcId="{437370CB-A791-4336-95D7-3431EB4B07CE}" destId="{2DCDFC61-7392-4334-A849-D219880B3F0A}" srcOrd="0" destOrd="0" presId="urn:microsoft.com/office/officeart/2005/8/layout/orgChart1"/>
    <dgm:cxn modelId="{9488899C-6837-41B3-AF4C-8CD7980A2C45}" type="presParOf" srcId="{2DCDFC61-7392-4334-A849-D219880B3F0A}" destId="{CEF2584C-D324-4775-A8CB-9CB93AB8ABFC}" srcOrd="0" destOrd="0" presId="urn:microsoft.com/office/officeart/2005/8/layout/orgChart1"/>
    <dgm:cxn modelId="{ECC0C7C2-41D6-4A46-9875-5D695A51AFBC}" type="presParOf" srcId="{2DCDFC61-7392-4334-A849-D219880B3F0A}" destId="{A0ED1FF0-39C7-4E86-8F19-B00C29B83ACA}" srcOrd="1" destOrd="0" presId="urn:microsoft.com/office/officeart/2005/8/layout/orgChart1"/>
    <dgm:cxn modelId="{0A2C472F-7F36-4F97-B870-470F1B90A1BC}" type="presParOf" srcId="{437370CB-A791-4336-95D7-3431EB4B07CE}" destId="{FC602FF7-C570-4671-BFFB-7C5E85542F96}" srcOrd="1" destOrd="0" presId="urn:microsoft.com/office/officeart/2005/8/layout/orgChart1"/>
    <dgm:cxn modelId="{D78C43C7-A4BB-4334-8E8D-316A1ED527D3}" type="presParOf" srcId="{437370CB-A791-4336-95D7-3431EB4B07CE}" destId="{94F49D0B-328D-43DD-A7E0-2DA8F79FA303}" srcOrd="2" destOrd="0" presId="urn:microsoft.com/office/officeart/2005/8/layout/orgChart1"/>
    <dgm:cxn modelId="{F8461DD4-6528-408F-AF4D-E3BE48CF9E7C}" type="presParOf" srcId="{C0757D4D-E85F-4721-87EC-767339AC737B}" destId="{3111F1D7-3193-4236-896E-ACABF985D496}" srcOrd="2" destOrd="0" presId="urn:microsoft.com/office/officeart/2005/8/layout/orgChart1"/>
    <dgm:cxn modelId="{9E224D25-6316-4D6C-952D-744CCDC08897}" type="presParOf" srcId="{C0757D4D-E85F-4721-87EC-767339AC737B}" destId="{FDF044CF-2F73-4DFE-A7E7-BBCFCF260DD2}" srcOrd="3" destOrd="0" presId="urn:microsoft.com/office/officeart/2005/8/layout/orgChart1"/>
    <dgm:cxn modelId="{FE1DA18D-B705-474A-9359-A21A661B2FB2}" type="presParOf" srcId="{FDF044CF-2F73-4DFE-A7E7-BBCFCF260DD2}" destId="{B1EA3ABC-A925-40FF-A6B5-5DAE2A7FE75B}" srcOrd="0" destOrd="0" presId="urn:microsoft.com/office/officeart/2005/8/layout/orgChart1"/>
    <dgm:cxn modelId="{EFAC884F-D593-4197-A8A9-EEDBF8F73A6B}" type="presParOf" srcId="{B1EA3ABC-A925-40FF-A6B5-5DAE2A7FE75B}" destId="{9BE845D4-93AC-4809-90EA-79B1BE5BEAE0}" srcOrd="0" destOrd="0" presId="urn:microsoft.com/office/officeart/2005/8/layout/orgChart1"/>
    <dgm:cxn modelId="{C43999FF-49E3-4A4B-AB59-C7228E8646EA}" type="presParOf" srcId="{B1EA3ABC-A925-40FF-A6B5-5DAE2A7FE75B}" destId="{43FFE2C7-38B4-4577-85EA-74239A0336FD}" srcOrd="1" destOrd="0" presId="urn:microsoft.com/office/officeart/2005/8/layout/orgChart1"/>
    <dgm:cxn modelId="{04E1F47B-197B-4B70-88CC-39061A2B5F9B}" type="presParOf" srcId="{FDF044CF-2F73-4DFE-A7E7-BBCFCF260DD2}" destId="{35C52818-D414-4288-8206-65DCB88ED7D5}" srcOrd="1" destOrd="0" presId="urn:microsoft.com/office/officeart/2005/8/layout/orgChart1"/>
    <dgm:cxn modelId="{1898FAD9-4722-4F86-90E5-6BE9B865E7A6}" type="presParOf" srcId="{FDF044CF-2F73-4DFE-A7E7-BBCFCF260DD2}" destId="{37773A52-8C1A-4260-8F3F-4709EDADDD7A}" srcOrd="2" destOrd="0" presId="urn:microsoft.com/office/officeart/2005/8/layout/orgChart1"/>
    <dgm:cxn modelId="{A5A279D4-C699-4A05-8FE7-990D5F8F3860}" type="presParOf" srcId="{C0757D4D-E85F-4721-87EC-767339AC737B}" destId="{FFBC29C1-C9A5-4823-ABC6-CEEA6EB42DF4}" srcOrd="4" destOrd="0" presId="urn:microsoft.com/office/officeart/2005/8/layout/orgChart1"/>
    <dgm:cxn modelId="{D0FEB765-FFBE-4A69-85D5-C9F2FF1FD86E}" type="presParOf" srcId="{C0757D4D-E85F-4721-87EC-767339AC737B}" destId="{234EAD4C-9F8D-4800-9136-9ACE886BE522}" srcOrd="5" destOrd="0" presId="urn:microsoft.com/office/officeart/2005/8/layout/orgChart1"/>
    <dgm:cxn modelId="{1B7E2D61-3F5D-4516-AC98-F4C25D097692}" type="presParOf" srcId="{234EAD4C-9F8D-4800-9136-9ACE886BE522}" destId="{C1A3E92B-4517-4D7B-9065-1DA03549CCC3}" srcOrd="0" destOrd="0" presId="urn:microsoft.com/office/officeart/2005/8/layout/orgChart1"/>
    <dgm:cxn modelId="{53780AE9-FCD5-4683-A768-B93DF32DED9D}" type="presParOf" srcId="{C1A3E92B-4517-4D7B-9065-1DA03549CCC3}" destId="{2C2EA828-CE13-4171-AA0F-BDDEA61D4374}" srcOrd="0" destOrd="0" presId="urn:microsoft.com/office/officeart/2005/8/layout/orgChart1"/>
    <dgm:cxn modelId="{41894F09-D4C9-4630-8DBD-B17EB3954B0B}" type="presParOf" srcId="{C1A3E92B-4517-4D7B-9065-1DA03549CCC3}" destId="{D38D664E-6ACE-45E6-B71E-EC278E32536C}" srcOrd="1" destOrd="0" presId="urn:microsoft.com/office/officeart/2005/8/layout/orgChart1"/>
    <dgm:cxn modelId="{53ED49EC-0DDA-4338-B389-E4015D1F00AF}" type="presParOf" srcId="{234EAD4C-9F8D-4800-9136-9ACE886BE522}" destId="{EAA3CEC7-2C9B-4D91-95BD-72F6FEF48645}" srcOrd="1" destOrd="0" presId="urn:microsoft.com/office/officeart/2005/8/layout/orgChart1"/>
    <dgm:cxn modelId="{2642F633-3A54-48E3-A836-860A3D84B205}" type="presParOf" srcId="{234EAD4C-9F8D-4800-9136-9ACE886BE522}" destId="{0767D0B9-7B30-47FA-9A80-87C887998068}" srcOrd="2" destOrd="0" presId="urn:microsoft.com/office/officeart/2005/8/layout/orgChart1"/>
    <dgm:cxn modelId="{9A154A0C-2FBC-4F0F-8765-62EE1E102391}" type="presParOf" srcId="{C0757D4D-E85F-4721-87EC-767339AC737B}" destId="{F2E2D10B-A314-4650-90C4-AFCD15E7575D}" srcOrd="6" destOrd="0" presId="urn:microsoft.com/office/officeart/2005/8/layout/orgChart1"/>
    <dgm:cxn modelId="{A68FB410-FFDD-480C-B3A8-789FFA50A202}" type="presParOf" srcId="{C0757D4D-E85F-4721-87EC-767339AC737B}" destId="{78D9AABA-5FBB-4D5F-9A7F-3A4529B9F0EE}" srcOrd="7" destOrd="0" presId="urn:microsoft.com/office/officeart/2005/8/layout/orgChart1"/>
    <dgm:cxn modelId="{B37D1A47-AD77-4996-A9E1-9035793B0251}" type="presParOf" srcId="{78D9AABA-5FBB-4D5F-9A7F-3A4529B9F0EE}" destId="{D06B7805-CAAA-4DAB-9C16-24AE70051B78}" srcOrd="0" destOrd="0" presId="urn:microsoft.com/office/officeart/2005/8/layout/orgChart1"/>
    <dgm:cxn modelId="{ACB7671D-88A6-410A-B284-CCF86319E133}" type="presParOf" srcId="{D06B7805-CAAA-4DAB-9C16-24AE70051B78}" destId="{C4B26A6D-726E-48D0-8841-FBCB24E7986C}" srcOrd="0" destOrd="0" presId="urn:microsoft.com/office/officeart/2005/8/layout/orgChart1"/>
    <dgm:cxn modelId="{9ABAC4E9-BBF9-46F1-88DA-52CE031EB802}" type="presParOf" srcId="{D06B7805-CAAA-4DAB-9C16-24AE70051B78}" destId="{0C018356-0C55-4F0E-927A-781A39E928FB}" srcOrd="1" destOrd="0" presId="urn:microsoft.com/office/officeart/2005/8/layout/orgChart1"/>
    <dgm:cxn modelId="{7DE14AA2-2CF9-4FC6-B5E4-4D7F2899E7FE}" type="presParOf" srcId="{78D9AABA-5FBB-4D5F-9A7F-3A4529B9F0EE}" destId="{15702BC3-CB55-41E8-8A53-1113B9F422CD}" srcOrd="1" destOrd="0" presId="urn:microsoft.com/office/officeart/2005/8/layout/orgChart1"/>
    <dgm:cxn modelId="{3F9FFCE2-99A1-4C22-B29C-A6E39292E879}" type="presParOf" srcId="{78D9AABA-5FBB-4D5F-9A7F-3A4529B9F0EE}" destId="{5A45F696-7BFB-486C-B962-4FC03FF2AD31}" srcOrd="2" destOrd="0" presId="urn:microsoft.com/office/officeart/2005/8/layout/orgChart1"/>
    <dgm:cxn modelId="{CA7A37FE-B620-40CC-8600-5DF78F7F8ED6}" type="presParOf" srcId="{C0757D4D-E85F-4721-87EC-767339AC737B}" destId="{8044BCCE-C61F-4EA3-AD54-7A5649543C74}" srcOrd="8" destOrd="0" presId="urn:microsoft.com/office/officeart/2005/8/layout/orgChart1"/>
    <dgm:cxn modelId="{4B50DE6D-43E7-4E71-9B08-2D1898BB9D5B}" type="presParOf" srcId="{C0757D4D-E85F-4721-87EC-767339AC737B}" destId="{B4C62AD6-D8AC-4CBD-BE31-F9C8345CE374}" srcOrd="9" destOrd="0" presId="urn:microsoft.com/office/officeart/2005/8/layout/orgChart1"/>
    <dgm:cxn modelId="{F791F03C-36FD-42A1-8249-7B3A562F610C}" type="presParOf" srcId="{B4C62AD6-D8AC-4CBD-BE31-F9C8345CE374}" destId="{F79F278B-A925-41E8-A434-78FEC0865F70}" srcOrd="0" destOrd="0" presId="urn:microsoft.com/office/officeart/2005/8/layout/orgChart1"/>
    <dgm:cxn modelId="{84D1D982-C355-4A92-8EFE-D105663A065C}" type="presParOf" srcId="{F79F278B-A925-41E8-A434-78FEC0865F70}" destId="{22F40D43-5076-4BCE-BD52-151D0231E800}" srcOrd="0" destOrd="0" presId="urn:microsoft.com/office/officeart/2005/8/layout/orgChart1"/>
    <dgm:cxn modelId="{768E8081-EC4E-4C4A-8E89-78F84D3D935E}" type="presParOf" srcId="{F79F278B-A925-41E8-A434-78FEC0865F70}" destId="{CBB81F2B-2C3E-4861-B3CB-1006BAFCBF13}" srcOrd="1" destOrd="0" presId="urn:microsoft.com/office/officeart/2005/8/layout/orgChart1"/>
    <dgm:cxn modelId="{6D7F9202-4E86-4158-A132-57D8A7582E5B}" type="presParOf" srcId="{B4C62AD6-D8AC-4CBD-BE31-F9C8345CE374}" destId="{E98CC39C-DC11-423F-8526-65B60603C12A}" srcOrd="1" destOrd="0" presId="urn:microsoft.com/office/officeart/2005/8/layout/orgChart1"/>
    <dgm:cxn modelId="{56714006-AB8F-4453-B662-DFBDF85BD737}" type="presParOf" srcId="{B4C62AD6-D8AC-4CBD-BE31-F9C8345CE374}" destId="{31AFF437-F037-40EB-96D4-E74DC45E4552}" srcOrd="2" destOrd="0" presId="urn:microsoft.com/office/officeart/2005/8/layout/orgChart1"/>
    <dgm:cxn modelId="{8640C55D-4AC8-4003-9E14-DE1FC121ED1E}" type="presParOf" srcId="{F65A571C-0478-467C-B1E7-9F791415B763}" destId="{393D4597-25C9-4CB9-AC4B-31606E72016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F13AF5-01CD-419A-B234-5B82FC07CAEE}" type="doc">
      <dgm:prSet loTypeId="urn:microsoft.com/office/officeart/2005/8/layout/process5" loCatId="process" qsTypeId="urn:microsoft.com/office/officeart/2005/8/quickstyle/simple1" qsCatId="simple" csTypeId="urn:microsoft.com/office/officeart/2005/8/colors/colorful1#2" csCatId="colorful" phldr="1"/>
      <dgm:spPr/>
      <dgm:t>
        <a:bodyPr/>
        <a:lstStyle/>
        <a:p>
          <a:endParaRPr lang="tr-TR"/>
        </a:p>
      </dgm:t>
    </dgm:pt>
    <dgm:pt modelId="{E3005F55-17DE-4BE7-848E-ABE07907F334}">
      <dgm:prSet phldrT="[Metin]" custT="1"/>
      <dgm:spPr/>
      <dgm:t>
        <a:bodyPr/>
        <a:lstStyle/>
        <a:p>
          <a:r>
            <a:rPr lang="tr-TR" sz="1100">
              <a:latin typeface="Times New Roman" pitchFamily="18" charset="0"/>
              <a:cs typeface="Times New Roman" pitchFamily="18" charset="0"/>
            </a:rPr>
            <a:t>Konunun belirlenmesi ve araştırma sorularının yazılması</a:t>
          </a:r>
        </a:p>
      </dgm:t>
    </dgm:pt>
    <dgm:pt modelId="{6F80214C-9EB8-490B-ADF7-795A42358126}" type="parTrans" cxnId="{A81770EB-C584-486A-80D7-8A57D2A0584C}">
      <dgm:prSet/>
      <dgm:spPr/>
      <dgm:t>
        <a:bodyPr/>
        <a:lstStyle/>
        <a:p>
          <a:endParaRPr lang="tr-TR"/>
        </a:p>
      </dgm:t>
    </dgm:pt>
    <dgm:pt modelId="{8EDAC8CF-2AD2-441F-87CA-A120C2CECB37}" type="sibTrans" cxnId="{A81770EB-C584-486A-80D7-8A57D2A0584C}">
      <dgm:prSet/>
      <dgm:spPr/>
      <dgm:t>
        <a:bodyPr/>
        <a:lstStyle/>
        <a:p>
          <a:endParaRPr lang="tr-TR"/>
        </a:p>
      </dgm:t>
    </dgm:pt>
    <dgm:pt modelId="{993BBECD-ED4B-4CA2-8FB5-A3FC00824D4E}">
      <dgm:prSet phldrT="[Metin]" custT="1"/>
      <dgm:spPr/>
      <dgm:t>
        <a:bodyPr/>
        <a:lstStyle/>
        <a:p>
          <a:r>
            <a:rPr lang="tr-TR" sz="1100">
              <a:latin typeface="Times New Roman" pitchFamily="18" charset="0"/>
              <a:cs typeface="Times New Roman" pitchFamily="18" charset="0"/>
            </a:rPr>
            <a:t>Çalışmaya dahil edilecek makalelerin seçilmesi</a:t>
          </a:r>
        </a:p>
      </dgm:t>
    </dgm:pt>
    <dgm:pt modelId="{9E8815A2-2ECF-4388-A70D-66342248EB71}" type="parTrans" cxnId="{E197052A-75BE-4C91-A967-CBC24E6E520F}">
      <dgm:prSet/>
      <dgm:spPr/>
      <dgm:t>
        <a:bodyPr/>
        <a:lstStyle/>
        <a:p>
          <a:endParaRPr lang="tr-TR"/>
        </a:p>
      </dgm:t>
    </dgm:pt>
    <dgm:pt modelId="{7D03C557-6655-4CA3-A368-6CE5CDDFB59B}" type="sibTrans" cxnId="{E197052A-75BE-4C91-A967-CBC24E6E520F}">
      <dgm:prSet/>
      <dgm:spPr/>
      <dgm:t>
        <a:bodyPr/>
        <a:lstStyle/>
        <a:p>
          <a:endParaRPr lang="tr-TR"/>
        </a:p>
      </dgm:t>
    </dgm:pt>
    <dgm:pt modelId="{52CCAF46-785C-4FF7-93A4-823FFA547626}">
      <dgm:prSet phldrT="[Metin]" custT="1"/>
      <dgm:spPr/>
      <dgm:t>
        <a:bodyPr/>
        <a:lstStyle/>
        <a:p>
          <a:r>
            <a:rPr lang="tr-TR" sz="1100">
              <a:latin typeface="Times New Roman" pitchFamily="18" charset="0"/>
              <a:cs typeface="Times New Roman" pitchFamily="18" charset="0"/>
            </a:rPr>
            <a:t>Seçilen makalelerin okunması</a:t>
          </a:r>
        </a:p>
      </dgm:t>
    </dgm:pt>
    <dgm:pt modelId="{3CFC6116-5803-4AB7-B0BB-F57E3D3A2221}" type="parTrans" cxnId="{CF4384B2-C092-456A-93B4-DF4C5CC96AEE}">
      <dgm:prSet/>
      <dgm:spPr/>
      <dgm:t>
        <a:bodyPr/>
        <a:lstStyle/>
        <a:p>
          <a:endParaRPr lang="tr-TR"/>
        </a:p>
      </dgm:t>
    </dgm:pt>
    <dgm:pt modelId="{9D5C5B91-3B4B-4C58-BFFC-2074553E08C1}" type="sibTrans" cxnId="{CF4384B2-C092-456A-93B4-DF4C5CC96AEE}">
      <dgm:prSet/>
      <dgm:spPr/>
      <dgm:t>
        <a:bodyPr/>
        <a:lstStyle/>
        <a:p>
          <a:endParaRPr lang="tr-TR"/>
        </a:p>
      </dgm:t>
    </dgm:pt>
    <dgm:pt modelId="{81C82ACC-BC10-499F-A636-5BB2113FFDD8}">
      <dgm:prSet phldrT="[Metin]" custT="1"/>
      <dgm:spPr/>
      <dgm:t>
        <a:bodyPr/>
        <a:lstStyle/>
        <a:p>
          <a:r>
            <a:rPr lang="tr-TR" sz="1100">
              <a:latin typeface="Times New Roman" pitchFamily="18" charset="0"/>
              <a:cs typeface="Times New Roman" pitchFamily="18" charset="0"/>
            </a:rPr>
            <a:t>Ortak temaların oluşturulması ve sentezlenmesi</a:t>
          </a:r>
        </a:p>
      </dgm:t>
    </dgm:pt>
    <dgm:pt modelId="{07D7A454-4AB9-4E82-8CB2-FFDA7D6A410A}" type="parTrans" cxnId="{F9203F66-656D-47A0-85D9-5327A958D5FF}">
      <dgm:prSet/>
      <dgm:spPr/>
      <dgm:t>
        <a:bodyPr/>
        <a:lstStyle/>
        <a:p>
          <a:endParaRPr lang="tr-TR"/>
        </a:p>
      </dgm:t>
    </dgm:pt>
    <dgm:pt modelId="{40854CD4-F4DE-4FDF-B9F5-ADCFA2E18FE0}" type="sibTrans" cxnId="{F9203F66-656D-47A0-85D9-5327A958D5FF}">
      <dgm:prSet/>
      <dgm:spPr/>
      <dgm:t>
        <a:bodyPr/>
        <a:lstStyle/>
        <a:p>
          <a:endParaRPr lang="tr-TR"/>
        </a:p>
      </dgm:t>
    </dgm:pt>
    <dgm:pt modelId="{96C10455-83F9-4552-BB1E-00485F26B30F}">
      <dgm:prSet phldrT="[Metin]" custT="1"/>
      <dgm:spPr/>
      <dgm:t>
        <a:bodyPr/>
        <a:lstStyle/>
        <a:p>
          <a:pPr algn="just"/>
          <a:r>
            <a:rPr lang="tr-TR" sz="1100">
              <a:latin typeface="Times New Roman" pitchFamily="18" charset="0"/>
              <a:cs typeface="Times New Roman" pitchFamily="18" charset="0"/>
            </a:rPr>
            <a:t>Sürecin ve bulguların yorumlanması</a:t>
          </a:r>
        </a:p>
      </dgm:t>
    </dgm:pt>
    <dgm:pt modelId="{4B123C85-BBD4-4C2F-B9EE-D4DB0337EAD4}" type="parTrans" cxnId="{07E0C2B1-B554-4D4A-BFE0-5CDD2E0644F9}">
      <dgm:prSet/>
      <dgm:spPr/>
      <dgm:t>
        <a:bodyPr/>
        <a:lstStyle/>
        <a:p>
          <a:endParaRPr lang="tr-TR"/>
        </a:p>
      </dgm:t>
    </dgm:pt>
    <dgm:pt modelId="{512CA762-385F-4267-956E-8C3788CFC2CD}" type="sibTrans" cxnId="{07E0C2B1-B554-4D4A-BFE0-5CDD2E0644F9}">
      <dgm:prSet/>
      <dgm:spPr/>
      <dgm:t>
        <a:bodyPr/>
        <a:lstStyle/>
        <a:p>
          <a:endParaRPr lang="tr-TR"/>
        </a:p>
      </dgm:t>
    </dgm:pt>
    <dgm:pt modelId="{8E1B525E-1B91-416B-91F8-406E3963678E}" type="pres">
      <dgm:prSet presAssocID="{EAF13AF5-01CD-419A-B234-5B82FC07CAEE}" presName="diagram" presStyleCnt="0">
        <dgm:presLayoutVars>
          <dgm:dir/>
          <dgm:resizeHandles val="exact"/>
        </dgm:presLayoutVars>
      </dgm:prSet>
      <dgm:spPr/>
    </dgm:pt>
    <dgm:pt modelId="{07694D04-4B8D-42D1-8200-1C47D2F03CEA}" type="pres">
      <dgm:prSet presAssocID="{E3005F55-17DE-4BE7-848E-ABE07907F334}" presName="node" presStyleLbl="node1" presStyleIdx="0" presStyleCnt="5">
        <dgm:presLayoutVars>
          <dgm:bulletEnabled val="1"/>
        </dgm:presLayoutVars>
      </dgm:prSet>
      <dgm:spPr/>
    </dgm:pt>
    <dgm:pt modelId="{2EDE9E05-E369-4F89-8410-31BF025A7734}" type="pres">
      <dgm:prSet presAssocID="{8EDAC8CF-2AD2-441F-87CA-A120C2CECB37}" presName="sibTrans" presStyleLbl="sibTrans2D1" presStyleIdx="0" presStyleCnt="4"/>
      <dgm:spPr/>
    </dgm:pt>
    <dgm:pt modelId="{B106DC7E-E92C-420E-8FFB-950BC5C91E75}" type="pres">
      <dgm:prSet presAssocID="{8EDAC8CF-2AD2-441F-87CA-A120C2CECB37}" presName="connectorText" presStyleLbl="sibTrans2D1" presStyleIdx="0" presStyleCnt="4"/>
      <dgm:spPr/>
    </dgm:pt>
    <dgm:pt modelId="{25D1FCB5-EC62-43BC-84A9-B37C4A3C438B}" type="pres">
      <dgm:prSet presAssocID="{993BBECD-ED4B-4CA2-8FB5-A3FC00824D4E}" presName="node" presStyleLbl="node1" presStyleIdx="1" presStyleCnt="5" custLinFactNeighborX="-2686" custLinFactNeighborY="-1119">
        <dgm:presLayoutVars>
          <dgm:bulletEnabled val="1"/>
        </dgm:presLayoutVars>
      </dgm:prSet>
      <dgm:spPr/>
    </dgm:pt>
    <dgm:pt modelId="{63889500-1AEE-44A9-A89D-D3B20AA80CBD}" type="pres">
      <dgm:prSet presAssocID="{7D03C557-6655-4CA3-A368-6CE5CDDFB59B}" presName="sibTrans" presStyleLbl="sibTrans2D1" presStyleIdx="1" presStyleCnt="4"/>
      <dgm:spPr/>
    </dgm:pt>
    <dgm:pt modelId="{755CEC91-EC5C-4E7F-8217-1CE09678D717}" type="pres">
      <dgm:prSet presAssocID="{7D03C557-6655-4CA3-A368-6CE5CDDFB59B}" presName="connectorText" presStyleLbl="sibTrans2D1" presStyleIdx="1" presStyleCnt="4"/>
      <dgm:spPr/>
    </dgm:pt>
    <dgm:pt modelId="{BD10D849-C4AB-47E3-A810-0BBB47092854}" type="pres">
      <dgm:prSet presAssocID="{52CCAF46-785C-4FF7-93A4-823FFA547626}" presName="node" presStyleLbl="node1" presStyleIdx="2" presStyleCnt="5">
        <dgm:presLayoutVars>
          <dgm:bulletEnabled val="1"/>
        </dgm:presLayoutVars>
      </dgm:prSet>
      <dgm:spPr/>
    </dgm:pt>
    <dgm:pt modelId="{CCA37F74-51C0-4FA9-BC6F-3E15A735048F}" type="pres">
      <dgm:prSet presAssocID="{9D5C5B91-3B4B-4C58-BFFC-2074553E08C1}" presName="sibTrans" presStyleLbl="sibTrans2D1" presStyleIdx="2" presStyleCnt="4"/>
      <dgm:spPr/>
    </dgm:pt>
    <dgm:pt modelId="{6342648D-D147-4255-B24D-662B69604CB9}" type="pres">
      <dgm:prSet presAssocID="{9D5C5B91-3B4B-4C58-BFFC-2074553E08C1}" presName="connectorText" presStyleLbl="sibTrans2D1" presStyleIdx="2" presStyleCnt="4"/>
      <dgm:spPr/>
    </dgm:pt>
    <dgm:pt modelId="{A6895756-64EE-4F59-8607-A7D42C77F17F}" type="pres">
      <dgm:prSet presAssocID="{81C82ACC-BC10-499F-A636-5BB2113FFDD8}" presName="node" presStyleLbl="node1" presStyleIdx="3" presStyleCnt="5">
        <dgm:presLayoutVars>
          <dgm:bulletEnabled val="1"/>
        </dgm:presLayoutVars>
      </dgm:prSet>
      <dgm:spPr/>
    </dgm:pt>
    <dgm:pt modelId="{516C8D8F-D513-40A5-B2AF-A7502D59BB9D}" type="pres">
      <dgm:prSet presAssocID="{40854CD4-F4DE-4FDF-B9F5-ADCFA2E18FE0}" presName="sibTrans" presStyleLbl="sibTrans2D1" presStyleIdx="3" presStyleCnt="4"/>
      <dgm:spPr/>
    </dgm:pt>
    <dgm:pt modelId="{34CADFDD-B86E-4967-848A-3FFF3400A8DB}" type="pres">
      <dgm:prSet presAssocID="{40854CD4-F4DE-4FDF-B9F5-ADCFA2E18FE0}" presName="connectorText" presStyleLbl="sibTrans2D1" presStyleIdx="3" presStyleCnt="4"/>
      <dgm:spPr/>
    </dgm:pt>
    <dgm:pt modelId="{E7938DBD-886D-4AD3-B8D2-E6562D861203}" type="pres">
      <dgm:prSet presAssocID="{96C10455-83F9-4552-BB1E-00485F26B30F}" presName="node" presStyleLbl="node1" presStyleIdx="4" presStyleCnt="5">
        <dgm:presLayoutVars>
          <dgm:bulletEnabled val="1"/>
        </dgm:presLayoutVars>
      </dgm:prSet>
      <dgm:spPr/>
    </dgm:pt>
  </dgm:ptLst>
  <dgm:cxnLst>
    <dgm:cxn modelId="{E197052A-75BE-4C91-A967-CBC24E6E520F}" srcId="{EAF13AF5-01CD-419A-B234-5B82FC07CAEE}" destId="{993BBECD-ED4B-4CA2-8FB5-A3FC00824D4E}" srcOrd="1" destOrd="0" parTransId="{9E8815A2-2ECF-4388-A70D-66342248EB71}" sibTransId="{7D03C557-6655-4CA3-A368-6CE5CDDFB59B}"/>
    <dgm:cxn modelId="{0BD7EC2C-E78B-422F-AC1D-4711335777E3}" type="presOf" srcId="{9D5C5B91-3B4B-4C58-BFFC-2074553E08C1}" destId="{6342648D-D147-4255-B24D-662B69604CB9}" srcOrd="1" destOrd="0" presId="urn:microsoft.com/office/officeart/2005/8/layout/process5"/>
    <dgm:cxn modelId="{E8477331-242A-4518-998A-22144E22AE51}" type="presOf" srcId="{40854CD4-F4DE-4FDF-B9F5-ADCFA2E18FE0}" destId="{34CADFDD-B86E-4967-848A-3FFF3400A8DB}" srcOrd="1" destOrd="0" presId="urn:microsoft.com/office/officeart/2005/8/layout/process5"/>
    <dgm:cxn modelId="{AB67D431-5AFA-4346-9F2A-A4B92BC86211}" type="presOf" srcId="{E3005F55-17DE-4BE7-848E-ABE07907F334}" destId="{07694D04-4B8D-42D1-8200-1C47D2F03CEA}" srcOrd="0" destOrd="0" presId="urn:microsoft.com/office/officeart/2005/8/layout/process5"/>
    <dgm:cxn modelId="{97ADF831-F3D5-44FD-8CFE-0CCAC86BB72D}" type="presOf" srcId="{8EDAC8CF-2AD2-441F-87CA-A120C2CECB37}" destId="{2EDE9E05-E369-4F89-8410-31BF025A7734}" srcOrd="0" destOrd="0" presId="urn:microsoft.com/office/officeart/2005/8/layout/process5"/>
    <dgm:cxn modelId="{DA92DD41-F317-4422-94C5-5AAB903E39FD}" type="presOf" srcId="{96C10455-83F9-4552-BB1E-00485F26B30F}" destId="{E7938DBD-886D-4AD3-B8D2-E6562D861203}" srcOrd="0" destOrd="0" presId="urn:microsoft.com/office/officeart/2005/8/layout/process5"/>
    <dgm:cxn modelId="{F9203F66-656D-47A0-85D9-5327A958D5FF}" srcId="{EAF13AF5-01CD-419A-B234-5B82FC07CAEE}" destId="{81C82ACC-BC10-499F-A636-5BB2113FFDD8}" srcOrd="3" destOrd="0" parTransId="{07D7A454-4AB9-4E82-8CB2-FFDA7D6A410A}" sibTransId="{40854CD4-F4DE-4FDF-B9F5-ADCFA2E18FE0}"/>
    <dgm:cxn modelId="{B2A1B148-CB50-4C23-B45C-F3BB2E3ECFD9}" type="presOf" srcId="{52CCAF46-785C-4FF7-93A4-823FFA547626}" destId="{BD10D849-C4AB-47E3-A810-0BBB47092854}" srcOrd="0" destOrd="0" presId="urn:microsoft.com/office/officeart/2005/8/layout/process5"/>
    <dgm:cxn modelId="{3698946B-4C40-427B-A8EE-B2ABBD155BC5}" type="presOf" srcId="{993BBECD-ED4B-4CA2-8FB5-A3FC00824D4E}" destId="{25D1FCB5-EC62-43BC-84A9-B37C4A3C438B}" srcOrd="0" destOrd="0" presId="urn:microsoft.com/office/officeart/2005/8/layout/process5"/>
    <dgm:cxn modelId="{B2A1D76D-1836-4947-9967-45A24BFE5435}" type="presOf" srcId="{EAF13AF5-01CD-419A-B234-5B82FC07CAEE}" destId="{8E1B525E-1B91-416B-91F8-406E3963678E}" srcOrd="0" destOrd="0" presId="urn:microsoft.com/office/officeart/2005/8/layout/process5"/>
    <dgm:cxn modelId="{A7631373-1CFC-4F3C-9594-07F2360ED230}" type="presOf" srcId="{81C82ACC-BC10-499F-A636-5BB2113FFDD8}" destId="{A6895756-64EE-4F59-8607-A7D42C77F17F}" srcOrd="0" destOrd="0" presId="urn:microsoft.com/office/officeart/2005/8/layout/process5"/>
    <dgm:cxn modelId="{10782F54-DC1D-48FC-89DF-4F1C284C5FB9}" type="presOf" srcId="{40854CD4-F4DE-4FDF-B9F5-ADCFA2E18FE0}" destId="{516C8D8F-D513-40A5-B2AF-A7502D59BB9D}" srcOrd="0" destOrd="0" presId="urn:microsoft.com/office/officeart/2005/8/layout/process5"/>
    <dgm:cxn modelId="{07E0C2B1-B554-4D4A-BFE0-5CDD2E0644F9}" srcId="{EAF13AF5-01CD-419A-B234-5B82FC07CAEE}" destId="{96C10455-83F9-4552-BB1E-00485F26B30F}" srcOrd="4" destOrd="0" parTransId="{4B123C85-BBD4-4C2F-B9EE-D4DB0337EAD4}" sibTransId="{512CA762-385F-4267-956E-8C3788CFC2CD}"/>
    <dgm:cxn modelId="{CF4384B2-C092-456A-93B4-DF4C5CC96AEE}" srcId="{EAF13AF5-01CD-419A-B234-5B82FC07CAEE}" destId="{52CCAF46-785C-4FF7-93A4-823FFA547626}" srcOrd="2" destOrd="0" parTransId="{3CFC6116-5803-4AB7-B0BB-F57E3D3A2221}" sibTransId="{9D5C5B91-3B4B-4C58-BFFC-2074553E08C1}"/>
    <dgm:cxn modelId="{507C14B7-C0E1-4BD0-8FDC-5E838CB68351}" type="presOf" srcId="{7D03C557-6655-4CA3-A368-6CE5CDDFB59B}" destId="{63889500-1AEE-44A9-A89D-D3B20AA80CBD}" srcOrd="0" destOrd="0" presId="urn:microsoft.com/office/officeart/2005/8/layout/process5"/>
    <dgm:cxn modelId="{A683DFCA-B536-4CC8-9AB4-AAC5AF35A91D}" type="presOf" srcId="{9D5C5B91-3B4B-4C58-BFFC-2074553E08C1}" destId="{CCA37F74-51C0-4FA9-BC6F-3E15A735048F}" srcOrd="0" destOrd="0" presId="urn:microsoft.com/office/officeart/2005/8/layout/process5"/>
    <dgm:cxn modelId="{AB4BBFE3-C45F-49F5-8D56-2CC64C61795E}" type="presOf" srcId="{8EDAC8CF-2AD2-441F-87CA-A120C2CECB37}" destId="{B106DC7E-E92C-420E-8FFB-950BC5C91E75}" srcOrd="1" destOrd="0" presId="urn:microsoft.com/office/officeart/2005/8/layout/process5"/>
    <dgm:cxn modelId="{A81770EB-C584-486A-80D7-8A57D2A0584C}" srcId="{EAF13AF5-01CD-419A-B234-5B82FC07CAEE}" destId="{E3005F55-17DE-4BE7-848E-ABE07907F334}" srcOrd="0" destOrd="0" parTransId="{6F80214C-9EB8-490B-ADF7-795A42358126}" sibTransId="{8EDAC8CF-2AD2-441F-87CA-A120C2CECB37}"/>
    <dgm:cxn modelId="{B4E656FC-62F4-45C5-84EF-0692F98F5D92}" type="presOf" srcId="{7D03C557-6655-4CA3-A368-6CE5CDDFB59B}" destId="{755CEC91-EC5C-4E7F-8217-1CE09678D717}" srcOrd="1" destOrd="0" presId="urn:microsoft.com/office/officeart/2005/8/layout/process5"/>
    <dgm:cxn modelId="{034BC9B9-B10E-48A4-8CA3-4406B062B6AA}" type="presParOf" srcId="{8E1B525E-1B91-416B-91F8-406E3963678E}" destId="{07694D04-4B8D-42D1-8200-1C47D2F03CEA}" srcOrd="0" destOrd="0" presId="urn:microsoft.com/office/officeart/2005/8/layout/process5"/>
    <dgm:cxn modelId="{5DD0A845-95BC-400D-80A1-AD21B3ABCD84}" type="presParOf" srcId="{8E1B525E-1B91-416B-91F8-406E3963678E}" destId="{2EDE9E05-E369-4F89-8410-31BF025A7734}" srcOrd="1" destOrd="0" presId="urn:microsoft.com/office/officeart/2005/8/layout/process5"/>
    <dgm:cxn modelId="{C0069959-AAD5-45C6-B6BA-F5A85AB67877}" type="presParOf" srcId="{2EDE9E05-E369-4F89-8410-31BF025A7734}" destId="{B106DC7E-E92C-420E-8FFB-950BC5C91E75}" srcOrd="0" destOrd="0" presId="urn:microsoft.com/office/officeart/2005/8/layout/process5"/>
    <dgm:cxn modelId="{45C458C9-BCFA-4E2E-BDE8-340BF44B2716}" type="presParOf" srcId="{8E1B525E-1B91-416B-91F8-406E3963678E}" destId="{25D1FCB5-EC62-43BC-84A9-B37C4A3C438B}" srcOrd="2" destOrd="0" presId="urn:microsoft.com/office/officeart/2005/8/layout/process5"/>
    <dgm:cxn modelId="{317394B6-41E0-42A4-AC8D-1EBEE2562258}" type="presParOf" srcId="{8E1B525E-1B91-416B-91F8-406E3963678E}" destId="{63889500-1AEE-44A9-A89D-D3B20AA80CBD}" srcOrd="3" destOrd="0" presId="urn:microsoft.com/office/officeart/2005/8/layout/process5"/>
    <dgm:cxn modelId="{67A4EC8A-D237-4F78-A35D-6A5BAD2055D8}" type="presParOf" srcId="{63889500-1AEE-44A9-A89D-D3B20AA80CBD}" destId="{755CEC91-EC5C-4E7F-8217-1CE09678D717}" srcOrd="0" destOrd="0" presId="urn:microsoft.com/office/officeart/2005/8/layout/process5"/>
    <dgm:cxn modelId="{0EC00421-3755-439B-A61E-74C1ACBFE118}" type="presParOf" srcId="{8E1B525E-1B91-416B-91F8-406E3963678E}" destId="{BD10D849-C4AB-47E3-A810-0BBB47092854}" srcOrd="4" destOrd="0" presId="urn:microsoft.com/office/officeart/2005/8/layout/process5"/>
    <dgm:cxn modelId="{5A11B4AD-2C04-42E8-A811-C7BBA468AFC4}" type="presParOf" srcId="{8E1B525E-1B91-416B-91F8-406E3963678E}" destId="{CCA37F74-51C0-4FA9-BC6F-3E15A735048F}" srcOrd="5" destOrd="0" presId="urn:microsoft.com/office/officeart/2005/8/layout/process5"/>
    <dgm:cxn modelId="{C369768A-CFE1-4F00-8571-EE0D44343018}" type="presParOf" srcId="{CCA37F74-51C0-4FA9-BC6F-3E15A735048F}" destId="{6342648D-D147-4255-B24D-662B69604CB9}" srcOrd="0" destOrd="0" presId="urn:microsoft.com/office/officeart/2005/8/layout/process5"/>
    <dgm:cxn modelId="{EFCFD9D3-4375-4D04-BCA3-4044F9A517CD}" type="presParOf" srcId="{8E1B525E-1B91-416B-91F8-406E3963678E}" destId="{A6895756-64EE-4F59-8607-A7D42C77F17F}" srcOrd="6" destOrd="0" presId="urn:microsoft.com/office/officeart/2005/8/layout/process5"/>
    <dgm:cxn modelId="{E00B1EA0-AED5-4FF2-8552-8496A968DE10}" type="presParOf" srcId="{8E1B525E-1B91-416B-91F8-406E3963678E}" destId="{516C8D8F-D513-40A5-B2AF-A7502D59BB9D}" srcOrd="7" destOrd="0" presId="urn:microsoft.com/office/officeart/2005/8/layout/process5"/>
    <dgm:cxn modelId="{DA165A08-4978-432A-BD62-718009D46BFB}" type="presParOf" srcId="{516C8D8F-D513-40A5-B2AF-A7502D59BB9D}" destId="{34CADFDD-B86E-4967-848A-3FFF3400A8DB}" srcOrd="0" destOrd="0" presId="urn:microsoft.com/office/officeart/2005/8/layout/process5"/>
    <dgm:cxn modelId="{41F6FF46-CC20-443B-8E9B-3951AC7A4BC9}" type="presParOf" srcId="{8E1B525E-1B91-416B-91F8-406E3963678E}" destId="{E7938DBD-886D-4AD3-B8D2-E6562D861203}" srcOrd="8"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44BCCE-C61F-4EA3-AD54-7A5649543C74}">
      <dsp:nvSpPr>
        <dsp:cNvPr id="0" name=""/>
        <dsp:cNvSpPr/>
      </dsp:nvSpPr>
      <dsp:spPr>
        <a:xfrm>
          <a:off x="2671762" y="1183467"/>
          <a:ext cx="2213890" cy="192114"/>
        </a:xfrm>
        <a:custGeom>
          <a:avLst/>
          <a:gdLst/>
          <a:ahLst/>
          <a:cxnLst/>
          <a:rect l="0" t="0" r="0" b="0"/>
          <a:pathLst>
            <a:path>
              <a:moveTo>
                <a:pt x="0" y="0"/>
              </a:moveTo>
              <a:lnTo>
                <a:pt x="0" y="96057"/>
              </a:lnTo>
              <a:lnTo>
                <a:pt x="2213890" y="96057"/>
              </a:lnTo>
              <a:lnTo>
                <a:pt x="2213890" y="19211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E2D10B-A314-4650-90C4-AFCD15E7575D}">
      <dsp:nvSpPr>
        <dsp:cNvPr id="0" name=""/>
        <dsp:cNvSpPr/>
      </dsp:nvSpPr>
      <dsp:spPr>
        <a:xfrm>
          <a:off x="2671762" y="1183467"/>
          <a:ext cx="1106945" cy="192114"/>
        </a:xfrm>
        <a:custGeom>
          <a:avLst/>
          <a:gdLst/>
          <a:ahLst/>
          <a:cxnLst/>
          <a:rect l="0" t="0" r="0" b="0"/>
          <a:pathLst>
            <a:path>
              <a:moveTo>
                <a:pt x="0" y="0"/>
              </a:moveTo>
              <a:lnTo>
                <a:pt x="0" y="96057"/>
              </a:lnTo>
              <a:lnTo>
                <a:pt x="1106945" y="96057"/>
              </a:lnTo>
              <a:lnTo>
                <a:pt x="1106945" y="19211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C29C1-C9A5-4823-ABC6-CEEA6EB42DF4}">
      <dsp:nvSpPr>
        <dsp:cNvPr id="0" name=""/>
        <dsp:cNvSpPr/>
      </dsp:nvSpPr>
      <dsp:spPr>
        <a:xfrm>
          <a:off x="2626042" y="1183467"/>
          <a:ext cx="91440" cy="192114"/>
        </a:xfrm>
        <a:custGeom>
          <a:avLst/>
          <a:gdLst/>
          <a:ahLst/>
          <a:cxnLst/>
          <a:rect l="0" t="0" r="0" b="0"/>
          <a:pathLst>
            <a:path>
              <a:moveTo>
                <a:pt x="45720" y="0"/>
              </a:moveTo>
              <a:lnTo>
                <a:pt x="45720" y="19211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11F1D7-3193-4236-896E-ACABF985D496}">
      <dsp:nvSpPr>
        <dsp:cNvPr id="0" name=""/>
        <dsp:cNvSpPr/>
      </dsp:nvSpPr>
      <dsp:spPr>
        <a:xfrm>
          <a:off x="1564817" y="1183467"/>
          <a:ext cx="1106945" cy="192114"/>
        </a:xfrm>
        <a:custGeom>
          <a:avLst/>
          <a:gdLst/>
          <a:ahLst/>
          <a:cxnLst/>
          <a:rect l="0" t="0" r="0" b="0"/>
          <a:pathLst>
            <a:path>
              <a:moveTo>
                <a:pt x="1106945" y="0"/>
              </a:moveTo>
              <a:lnTo>
                <a:pt x="1106945" y="96057"/>
              </a:lnTo>
              <a:lnTo>
                <a:pt x="0" y="96057"/>
              </a:lnTo>
              <a:lnTo>
                <a:pt x="0" y="19211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C3D40-C2E1-44C7-9874-A2E938A93F9B}">
      <dsp:nvSpPr>
        <dsp:cNvPr id="0" name=""/>
        <dsp:cNvSpPr/>
      </dsp:nvSpPr>
      <dsp:spPr>
        <a:xfrm>
          <a:off x="457871" y="1183467"/>
          <a:ext cx="2213890" cy="192114"/>
        </a:xfrm>
        <a:custGeom>
          <a:avLst/>
          <a:gdLst/>
          <a:ahLst/>
          <a:cxnLst/>
          <a:rect l="0" t="0" r="0" b="0"/>
          <a:pathLst>
            <a:path>
              <a:moveTo>
                <a:pt x="2213890" y="0"/>
              </a:moveTo>
              <a:lnTo>
                <a:pt x="2213890" y="96057"/>
              </a:lnTo>
              <a:lnTo>
                <a:pt x="0" y="96057"/>
              </a:lnTo>
              <a:lnTo>
                <a:pt x="0" y="19211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5521E-578D-4A43-BB43-4813877543CA}">
      <dsp:nvSpPr>
        <dsp:cNvPr id="0" name=""/>
        <dsp:cNvSpPr/>
      </dsp:nvSpPr>
      <dsp:spPr>
        <a:xfrm>
          <a:off x="2214347" y="726052"/>
          <a:ext cx="914830" cy="457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Dijital Bağımlılık Türleri</a:t>
          </a:r>
        </a:p>
      </dsp:txBody>
      <dsp:txXfrm>
        <a:off x="2214347" y="726052"/>
        <a:ext cx="914830" cy="457415"/>
      </dsp:txXfrm>
    </dsp:sp>
    <dsp:sp modelId="{CEF2584C-D324-4775-A8CB-9CB93AB8ABFC}">
      <dsp:nvSpPr>
        <dsp:cNvPr id="0" name=""/>
        <dsp:cNvSpPr/>
      </dsp:nvSpPr>
      <dsp:spPr>
        <a:xfrm>
          <a:off x="456" y="1375582"/>
          <a:ext cx="914830" cy="4574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Dijital oyun bağımlılığı</a:t>
          </a:r>
        </a:p>
      </dsp:txBody>
      <dsp:txXfrm>
        <a:off x="456" y="1375582"/>
        <a:ext cx="914830" cy="457415"/>
      </dsp:txXfrm>
    </dsp:sp>
    <dsp:sp modelId="{9BE845D4-93AC-4809-90EA-79B1BE5BEAE0}">
      <dsp:nvSpPr>
        <dsp:cNvPr id="0" name=""/>
        <dsp:cNvSpPr/>
      </dsp:nvSpPr>
      <dsp:spPr>
        <a:xfrm>
          <a:off x="1107401" y="1375582"/>
          <a:ext cx="914830" cy="4574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İnternet bağımlılığı</a:t>
          </a:r>
        </a:p>
      </dsp:txBody>
      <dsp:txXfrm>
        <a:off x="1107401" y="1375582"/>
        <a:ext cx="914830" cy="457415"/>
      </dsp:txXfrm>
    </dsp:sp>
    <dsp:sp modelId="{2C2EA828-CE13-4171-AA0F-BDDEA61D4374}">
      <dsp:nvSpPr>
        <dsp:cNvPr id="0" name=""/>
        <dsp:cNvSpPr/>
      </dsp:nvSpPr>
      <dsp:spPr>
        <a:xfrm>
          <a:off x="2214347" y="1375582"/>
          <a:ext cx="914830" cy="4574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Sosyal medya bağımlılığı</a:t>
          </a:r>
        </a:p>
      </dsp:txBody>
      <dsp:txXfrm>
        <a:off x="2214347" y="1375582"/>
        <a:ext cx="914830" cy="457415"/>
      </dsp:txXfrm>
    </dsp:sp>
    <dsp:sp modelId="{C4B26A6D-726E-48D0-8841-FBCB24E7986C}">
      <dsp:nvSpPr>
        <dsp:cNvPr id="0" name=""/>
        <dsp:cNvSpPr/>
      </dsp:nvSpPr>
      <dsp:spPr>
        <a:xfrm>
          <a:off x="3321292" y="1375582"/>
          <a:ext cx="914830" cy="4574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Televizyon bağımlılığı</a:t>
          </a:r>
        </a:p>
      </dsp:txBody>
      <dsp:txXfrm>
        <a:off x="3321292" y="1375582"/>
        <a:ext cx="914830" cy="457415"/>
      </dsp:txXfrm>
    </dsp:sp>
    <dsp:sp modelId="{22F40D43-5076-4BCE-BD52-151D0231E800}">
      <dsp:nvSpPr>
        <dsp:cNvPr id="0" name=""/>
        <dsp:cNvSpPr/>
      </dsp:nvSpPr>
      <dsp:spPr>
        <a:xfrm>
          <a:off x="4428237" y="1375582"/>
          <a:ext cx="914830" cy="4574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Akıllı telefon bağımlılığı</a:t>
          </a:r>
        </a:p>
      </dsp:txBody>
      <dsp:txXfrm>
        <a:off x="4428237" y="1375582"/>
        <a:ext cx="914830" cy="457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94D04-4B8D-42D1-8200-1C47D2F03CEA}">
      <dsp:nvSpPr>
        <dsp:cNvPr id="0" name=""/>
        <dsp:cNvSpPr/>
      </dsp:nvSpPr>
      <dsp:spPr>
        <a:xfrm>
          <a:off x="4745" y="646456"/>
          <a:ext cx="1418398" cy="85103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itchFamily="18" charset="0"/>
              <a:cs typeface="Times New Roman" pitchFamily="18" charset="0"/>
            </a:rPr>
            <a:t>Konunun belirlenmesi ve araştırma sorularının yazılması</a:t>
          </a:r>
        </a:p>
      </dsp:txBody>
      <dsp:txXfrm>
        <a:off x="29671" y="671382"/>
        <a:ext cx="1368546" cy="801187"/>
      </dsp:txXfrm>
    </dsp:sp>
    <dsp:sp modelId="{2EDE9E05-E369-4F89-8410-31BF025A7734}">
      <dsp:nvSpPr>
        <dsp:cNvPr id="0" name=""/>
        <dsp:cNvSpPr/>
      </dsp:nvSpPr>
      <dsp:spPr>
        <a:xfrm rot="21583191">
          <a:off x="1539579" y="891371"/>
          <a:ext cx="280511" cy="35176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tr-TR" sz="1500" kern="1200"/>
        </a:p>
      </dsp:txBody>
      <dsp:txXfrm>
        <a:off x="1539580" y="961929"/>
        <a:ext cx="196358" cy="211058"/>
      </dsp:txXfrm>
    </dsp:sp>
    <dsp:sp modelId="{25D1FCB5-EC62-43BC-84A9-B37C4A3C438B}">
      <dsp:nvSpPr>
        <dsp:cNvPr id="0" name=""/>
        <dsp:cNvSpPr/>
      </dsp:nvSpPr>
      <dsp:spPr>
        <a:xfrm>
          <a:off x="1952405" y="636933"/>
          <a:ext cx="1418398" cy="85103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itchFamily="18" charset="0"/>
              <a:cs typeface="Times New Roman" pitchFamily="18" charset="0"/>
            </a:rPr>
            <a:t>Çalışmaya dahil edilecek makalelerin seçilmesi</a:t>
          </a:r>
        </a:p>
      </dsp:txBody>
      <dsp:txXfrm>
        <a:off x="1977331" y="661859"/>
        <a:ext cx="1368546" cy="801187"/>
      </dsp:txXfrm>
    </dsp:sp>
    <dsp:sp modelId="{63889500-1AEE-44A9-A89D-D3B20AA80CBD}">
      <dsp:nvSpPr>
        <dsp:cNvPr id="0" name=""/>
        <dsp:cNvSpPr/>
      </dsp:nvSpPr>
      <dsp:spPr>
        <a:xfrm rot="16176">
          <a:off x="3504002" y="891290"/>
          <a:ext cx="320896" cy="35176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tr-TR" sz="1500" kern="1200"/>
        </a:p>
      </dsp:txBody>
      <dsp:txXfrm>
        <a:off x="3504003" y="961416"/>
        <a:ext cx="224627" cy="211058"/>
      </dsp:txXfrm>
    </dsp:sp>
    <dsp:sp modelId="{BD10D849-C4AB-47E3-A810-0BBB47092854}">
      <dsp:nvSpPr>
        <dsp:cNvPr id="0" name=""/>
        <dsp:cNvSpPr/>
      </dsp:nvSpPr>
      <dsp:spPr>
        <a:xfrm>
          <a:off x="3976261" y="646456"/>
          <a:ext cx="1418398" cy="8510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itchFamily="18" charset="0"/>
              <a:cs typeface="Times New Roman" pitchFamily="18" charset="0"/>
            </a:rPr>
            <a:t>Seçilen makalelerin okunması</a:t>
          </a:r>
        </a:p>
      </dsp:txBody>
      <dsp:txXfrm>
        <a:off x="4001187" y="671382"/>
        <a:ext cx="1368546" cy="801187"/>
      </dsp:txXfrm>
    </dsp:sp>
    <dsp:sp modelId="{CCA37F74-51C0-4FA9-BC6F-3E15A735048F}">
      <dsp:nvSpPr>
        <dsp:cNvPr id="0" name=""/>
        <dsp:cNvSpPr/>
      </dsp:nvSpPr>
      <dsp:spPr>
        <a:xfrm rot="5400000">
          <a:off x="4535110" y="1596783"/>
          <a:ext cx="300700" cy="35176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tr-TR" sz="1500" kern="1200"/>
        </a:p>
      </dsp:txBody>
      <dsp:txXfrm rot="-5400000">
        <a:off x="4579931" y="1622314"/>
        <a:ext cx="211058" cy="210490"/>
      </dsp:txXfrm>
    </dsp:sp>
    <dsp:sp modelId="{A6895756-64EE-4F59-8607-A7D42C77F17F}">
      <dsp:nvSpPr>
        <dsp:cNvPr id="0" name=""/>
        <dsp:cNvSpPr/>
      </dsp:nvSpPr>
      <dsp:spPr>
        <a:xfrm>
          <a:off x="3976261" y="2064854"/>
          <a:ext cx="1418398" cy="85103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latin typeface="Times New Roman" pitchFamily="18" charset="0"/>
              <a:cs typeface="Times New Roman" pitchFamily="18" charset="0"/>
            </a:rPr>
            <a:t>Ortak temaların oluşturulması ve sentezlenmesi</a:t>
          </a:r>
        </a:p>
      </dsp:txBody>
      <dsp:txXfrm>
        <a:off x="4001187" y="2089780"/>
        <a:ext cx="1368546" cy="801187"/>
      </dsp:txXfrm>
    </dsp:sp>
    <dsp:sp modelId="{516C8D8F-D513-40A5-B2AF-A7502D59BB9D}">
      <dsp:nvSpPr>
        <dsp:cNvPr id="0" name=""/>
        <dsp:cNvSpPr/>
      </dsp:nvSpPr>
      <dsp:spPr>
        <a:xfrm rot="10800000">
          <a:off x="3550741" y="2314492"/>
          <a:ext cx="300700" cy="35176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tr-TR" sz="1500" kern="1200"/>
        </a:p>
      </dsp:txBody>
      <dsp:txXfrm rot="10800000">
        <a:off x="3640951" y="2384844"/>
        <a:ext cx="210490" cy="211058"/>
      </dsp:txXfrm>
    </dsp:sp>
    <dsp:sp modelId="{E7938DBD-886D-4AD3-B8D2-E6562D861203}">
      <dsp:nvSpPr>
        <dsp:cNvPr id="0" name=""/>
        <dsp:cNvSpPr/>
      </dsp:nvSpPr>
      <dsp:spPr>
        <a:xfrm>
          <a:off x="1990503" y="2064854"/>
          <a:ext cx="1418398" cy="851039"/>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tr-TR" sz="1100" kern="1200">
              <a:latin typeface="Times New Roman" pitchFamily="18" charset="0"/>
              <a:cs typeface="Times New Roman" pitchFamily="18" charset="0"/>
            </a:rPr>
            <a:t>Sürecin ve bulguların yorumlanması</a:t>
          </a:r>
        </a:p>
      </dsp:txBody>
      <dsp:txXfrm>
        <a:off x="2015429" y="2089780"/>
        <a:ext cx="1368546" cy="8011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937D5EEF440F482D23319C9B994CF"/>
        <w:category>
          <w:name w:val="Genel"/>
          <w:gallery w:val="placeholder"/>
        </w:category>
        <w:types>
          <w:type w:val="bbPlcHdr"/>
        </w:types>
        <w:behaviors>
          <w:behavior w:val="content"/>
        </w:behaviors>
        <w:guid w:val="{DE3D9BB5-6052-4A52-82D7-FB4F157F6B2E}"/>
      </w:docPartPr>
      <w:docPartBody>
        <w:p w:rsidR="00597EBE" w:rsidRDefault="0003279B" w:rsidP="0003279B">
          <w:pPr>
            <w:pStyle w:val="B61937D5EEF440F482D23319C9B994CF"/>
          </w:pPr>
          <w:r w:rsidRPr="00B8179E">
            <w:rPr>
              <w:rStyle w:val="YerTutucuMetni"/>
            </w:rPr>
            <w:t>Bir öğe seçin.</w:t>
          </w:r>
        </w:p>
      </w:docPartBody>
    </w:docPart>
    <w:docPart>
      <w:docPartPr>
        <w:name w:val="21DFB708837F44F188B1A4BCC82635F7"/>
        <w:category>
          <w:name w:val="Genel"/>
          <w:gallery w:val="placeholder"/>
        </w:category>
        <w:types>
          <w:type w:val="bbPlcHdr"/>
        </w:types>
        <w:behaviors>
          <w:behavior w:val="content"/>
        </w:behaviors>
        <w:guid w:val="{EC001F0E-E5A2-47BA-B4E7-E82D63E7F062}"/>
      </w:docPartPr>
      <w:docPartBody>
        <w:p w:rsidR="00597EBE" w:rsidRDefault="0003279B" w:rsidP="0003279B">
          <w:pPr>
            <w:pStyle w:val="21DFB708837F44F188B1A4BCC82635F7"/>
          </w:pPr>
          <w:r w:rsidRPr="0010597A">
            <w:rPr>
              <w:rStyle w:val="YerTutucuMetni"/>
              <w:b/>
              <w:bCs/>
              <w:color w:val="FF0000"/>
            </w:rPr>
            <w:t>Metin girmek için buraya tıklayın veya dokunun.</w:t>
          </w:r>
        </w:p>
      </w:docPartBody>
    </w:docPart>
    <w:docPart>
      <w:docPartPr>
        <w:name w:val="A008323074554A7CBA3F256A13206370"/>
        <w:category>
          <w:name w:val="Genel"/>
          <w:gallery w:val="placeholder"/>
        </w:category>
        <w:types>
          <w:type w:val="bbPlcHdr"/>
        </w:types>
        <w:behaviors>
          <w:behavior w:val="content"/>
        </w:behaviors>
        <w:guid w:val="{7DD1D2D0-B44A-43C2-B662-BC993508B300}"/>
      </w:docPartPr>
      <w:docPartBody>
        <w:p w:rsidR="00597EBE" w:rsidRDefault="0003279B" w:rsidP="0003279B">
          <w:pPr>
            <w:pStyle w:val="A008323074554A7CBA3F256A13206370"/>
          </w:pPr>
          <w:r w:rsidRPr="0010597A">
            <w:rPr>
              <w:rStyle w:val="YerTutucuMetni"/>
              <w:b/>
              <w:bCs/>
              <w:color w:val="FF0000"/>
            </w:rPr>
            <w:t>Bir öğe seçin.</w:t>
          </w:r>
        </w:p>
      </w:docPartBody>
    </w:docPart>
    <w:docPart>
      <w:docPartPr>
        <w:name w:val="926BD5577CE545A5A8AB837BD03CDF74"/>
        <w:category>
          <w:name w:val="Genel"/>
          <w:gallery w:val="placeholder"/>
        </w:category>
        <w:types>
          <w:type w:val="bbPlcHdr"/>
        </w:types>
        <w:behaviors>
          <w:behavior w:val="content"/>
        </w:behaviors>
        <w:guid w:val="{F4B85AB4-1610-45CB-86A7-B4BF38AFB82E}"/>
      </w:docPartPr>
      <w:docPartBody>
        <w:p w:rsidR="00597EBE" w:rsidRDefault="0003279B" w:rsidP="0003279B">
          <w:pPr>
            <w:pStyle w:val="926BD5577CE545A5A8AB837BD03CDF74"/>
          </w:pPr>
          <w:r w:rsidRPr="00364F12">
            <w:rPr>
              <w:rStyle w:val="YerTutucuMetni"/>
              <w:b/>
              <w:bCs/>
              <w:color w:val="FF0000"/>
            </w:rPr>
            <w:t>Metin girmek için buraya tıklayın veya dokunun.</w:t>
          </w:r>
        </w:p>
      </w:docPartBody>
    </w:docPart>
    <w:docPart>
      <w:docPartPr>
        <w:name w:val="FC7747C4A26F4EE29FF3EF5667DF48D1"/>
        <w:category>
          <w:name w:val="Genel"/>
          <w:gallery w:val="placeholder"/>
        </w:category>
        <w:types>
          <w:type w:val="bbPlcHdr"/>
        </w:types>
        <w:behaviors>
          <w:behavior w:val="content"/>
        </w:behaviors>
        <w:guid w:val="{7517020B-2AAC-4A99-9D0B-7149B74F1B41}"/>
      </w:docPartPr>
      <w:docPartBody>
        <w:p w:rsidR="00597EBE" w:rsidRDefault="0003279B" w:rsidP="0003279B">
          <w:pPr>
            <w:pStyle w:val="FC7747C4A26F4EE29FF3EF5667DF48D1"/>
          </w:pPr>
          <w:r w:rsidRPr="00364F12">
            <w:rPr>
              <w:rStyle w:val="YerTutucuMetni"/>
              <w:b/>
              <w:bCs/>
              <w:color w:val="FF0000"/>
            </w:rPr>
            <w:t>Metin girmek için buraya tıklayın veya dokunun.</w:t>
          </w:r>
        </w:p>
      </w:docPartBody>
    </w:docPart>
    <w:docPart>
      <w:docPartPr>
        <w:name w:val="5A45EE012BAD4B918961EF7003571555"/>
        <w:category>
          <w:name w:val="Genel"/>
          <w:gallery w:val="placeholder"/>
        </w:category>
        <w:types>
          <w:type w:val="bbPlcHdr"/>
        </w:types>
        <w:behaviors>
          <w:behavior w:val="content"/>
        </w:behaviors>
        <w:guid w:val="{A73370EB-1B0B-4324-9DA1-C56E9A5E04CC}"/>
      </w:docPartPr>
      <w:docPartBody>
        <w:p w:rsidR="00597EBE" w:rsidRDefault="0003279B" w:rsidP="0003279B">
          <w:pPr>
            <w:pStyle w:val="5A45EE012BAD4B918961EF7003571555"/>
          </w:pPr>
          <w:r w:rsidRPr="00364F12">
            <w:rPr>
              <w:rStyle w:val="YerTutucuMetni"/>
              <w:b/>
              <w:bCs/>
              <w:color w:val="FF0000"/>
            </w:rPr>
            <w:t>Metin girmek için buraya tıklayın veya dokunun.</w:t>
          </w:r>
        </w:p>
      </w:docPartBody>
    </w:docPart>
    <w:docPart>
      <w:docPartPr>
        <w:name w:val="3F17B1FDD8C04FC888E244FBD8D724E9"/>
        <w:category>
          <w:name w:val="Genel"/>
          <w:gallery w:val="placeholder"/>
        </w:category>
        <w:types>
          <w:type w:val="bbPlcHdr"/>
        </w:types>
        <w:behaviors>
          <w:behavior w:val="content"/>
        </w:behaviors>
        <w:guid w:val="{45545B03-0DD7-43EA-8B6B-45B1B4FE0C78}"/>
      </w:docPartPr>
      <w:docPartBody>
        <w:p w:rsidR="00597EBE" w:rsidRDefault="0003279B" w:rsidP="0003279B">
          <w:pPr>
            <w:pStyle w:val="3F17B1FDD8C04FC888E244FBD8D724E9"/>
          </w:pPr>
          <w:r w:rsidRPr="00CD30A5">
            <w:rPr>
              <w:rStyle w:val="YerTutucuMetni"/>
              <w:b/>
              <w:bCs/>
              <w:color w:val="FF0000"/>
              <w:sz w:val="24"/>
              <w:szCs w:val="24"/>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3279B"/>
    <w:rsid w:val="0003279B"/>
    <w:rsid w:val="00597EBE"/>
    <w:rsid w:val="006353D0"/>
    <w:rsid w:val="006B491B"/>
    <w:rsid w:val="007315B1"/>
    <w:rsid w:val="00912A00"/>
    <w:rsid w:val="009C0549"/>
    <w:rsid w:val="00BF2A8E"/>
    <w:rsid w:val="00FF7B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3279B"/>
  </w:style>
  <w:style w:type="paragraph" w:customStyle="1" w:styleId="B61937D5EEF440F482D23319C9B994CF">
    <w:name w:val="B61937D5EEF440F482D23319C9B994CF"/>
    <w:rsid w:val="0003279B"/>
  </w:style>
  <w:style w:type="paragraph" w:customStyle="1" w:styleId="21DFB708837F44F188B1A4BCC82635F7">
    <w:name w:val="21DFB708837F44F188B1A4BCC82635F7"/>
    <w:rsid w:val="0003279B"/>
  </w:style>
  <w:style w:type="paragraph" w:customStyle="1" w:styleId="A008323074554A7CBA3F256A13206370">
    <w:name w:val="A008323074554A7CBA3F256A13206370"/>
    <w:rsid w:val="0003279B"/>
  </w:style>
  <w:style w:type="paragraph" w:customStyle="1" w:styleId="926BD5577CE545A5A8AB837BD03CDF74">
    <w:name w:val="926BD5577CE545A5A8AB837BD03CDF74"/>
    <w:rsid w:val="0003279B"/>
  </w:style>
  <w:style w:type="paragraph" w:customStyle="1" w:styleId="FC7747C4A26F4EE29FF3EF5667DF48D1">
    <w:name w:val="FC7747C4A26F4EE29FF3EF5667DF48D1"/>
    <w:rsid w:val="0003279B"/>
  </w:style>
  <w:style w:type="paragraph" w:customStyle="1" w:styleId="5A45EE012BAD4B918961EF7003571555">
    <w:name w:val="5A45EE012BAD4B918961EF7003571555"/>
    <w:rsid w:val="0003279B"/>
  </w:style>
  <w:style w:type="paragraph" w:customStyle="1" w:styleId="3F17B1FDD8C04FC888E244FBD8D724E9">
    <w:name w:val="3F17B1FDD8C04FC888E244FBD8D724E9"/>
    <w:rsid w:val="00032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6192-994B-49D5-ADB1-DFEEC65D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83</Pages>
  <Words>21906</Words>
  <Characters>124868</Characters>
  <Application>Microsoft Office Word</Application>
  <DocSecurity>0</DocSecurity>
  <Lines>1040</Lines>
  <Paragraphs>292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canpolat</cp:lastModifiedBy>
  <cp:revision>118</cp:revision>
  <cp:lastPrinted>2022-02-03T16:02:00Z</cp:lastPrinted>
  <dcterms:created xsi:type="dcterms:W3CDTF">2022-02-03T14:28:00Z</dcterms:created>
  <dcterms:modified xsi:type="dcterms:W3CDTF">2022-02-04T07:35:00Z</dcterms:modified>
</cp:coreProperties>
</file>